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bookmarkStart w:id="0" w:name="_GoBack"/>
    <w:bookmarkEnd w:id="0"/>
    <w:p w14:paraId="3C97DB5A" w14:textId="58F8AAE2" w:rsidR="00047884" w:rsidRDefault="00C7215B" w:rsidP="00DD552F">
      <w:pPr>
        <w:pStyle w:val="Ttulo4"/>
        <w:tabs>
          <w:tab w:val="left" w:pos="426"/>
        </w:tabs>
        <w:jc w:val="center"/>
        <w:rPr>
          <w:rFonts w:ascii="Bradley Hand ITC" w:hAnsi="Bradley Hand ITC"/>
          <w:sz w:val="32"/>
          <w:szCs w:val="32"/>
        </w:rPr>
      </w:pPr>
      <w:r>
        <w:rPr>
          <w:rFonts w:ascii="Bradley Hand ITC" w:hAnsi="Bradley Hand ITC"/>
          <w:noProof/>
          <w:sz w:val="44"/>
          <w:szCs w:val="44"/>
        </w:rPr>
        <mc:AlternateContent>
          <mc:Choice Requires="wps">
            <w:drawing>
              <wp:anchor distT="0" distB="0" distL="114300" distR="114300" simplePos="0" relativeHeight="251663872" behindDoc="0" locked="0" layoutInCell="1" allowOverlap="1" wp14:anchorId="64FA4FCF" wp14:editId="7B756EB9">
                <wp:simplePos x="0" y="0"/>
                <wp:positionH relativeFrom="rightMargin">
                  <wp:posOffset>-335475</wp:posOffset>
                </wp:positionH>
                <wp:positionV relativeFrom="page">
                  <wp:posOffset>934915</wp:posOffset>
                </wp:positionV>
                <wp:extent cx="288925" cy="276225"/>
                <wp:effectExtent l="12065" t="5715" r="80010" b="80010"/>
                <wp:wrapNone/>
                <wp:docPr id="785" name="Music"/>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76225"/>
                        </a:xfrm>
                        <a:custGeom>
                          <a:avLst/>
                          <a:gdLst>
                            <a:gd name="T0" fmla="*/ 24783599 w 21600"/>
                            <a:gd name="T1" fmla="*/ 148202 h 21600"/>
                            <a:gd name="T2" fmla="*/ 24854305 w 21600"/>
                            <a:gd name="T3" fmla="*/ 31906072 h 21600"/>
                            <a:gd name="T4" fmla="*/ 73093490 w 21600"/>
                            <a:gd name="T5" fmla="*/ 32424761 h 21600"/>
                            <a:gd name="T6" fmla="*/ 24783599 w 21600"/>
                            <a:gd name="T7" fmla="*/ 148202 h 21600"/>
                            <a:gd name="T8" fmla="*/ 72813621 w 21600"/>
                            <a:gd name="T9" fmla="*/ 0 h 21600"/>
                            <a:gd name="T10" fmla="*/ 0 60000 65536"/>
                            <a:gd name="T11" fmla="*/ 0 60000 65536"/>
                            <a:gd name="T12" fmla="*/ 0 60000 65536"/>
                            <a:gd name="T13" fmla="*/ 0 60000 65536"/>
                            <a:gd name="T14" fmla="*/ 0 60000 65536"/>
                            <a:gd name="T15" fmla="*/ 7975 w 21600"/>
                            <a:gd name="T16" fmla="*/ 923 h 21600"/>
                            <a:gd name="T17" fmla="*/ 20935 w 21600"/>
                            <a:gd name="T18" fmla="*/ 5354 h 21600"/>
                          </a:gdLst>
                          <a:ahLst/>
                          <a:cxnLst>
                            <a:cxn ang="T10">
                              <a:pos x="T0" y="T1"/>
                            </a:cxn>
                            <a:cxn ang="T11">
                              <a:pos x="T2" y="T3"/>
                            </a:cxn>
                            <a:cxn ang="T12">
                              <a:pos x="T4" y="T5"/>
                            </a:cxn>
                            <a:cxn ang="T13">
                              <a:pos x="T6" y="T7"/>
                            </a:cxn>
                            <a:cxn ang="T14">
                              <a:pos x="T8" y="T9"/>
                            </a:cxn>
                          </a:cxnLst>
                          <a:rect l="T15" t="T16" r="T17" b="T18"/>
                          <a:pathLst>
                            <a:path w="21600" h="21600">
                              <a:moveTo>
                                <a:pt x="7352" y="46"/>
                              </a:moveTo>
                              <a:lnTo>
                                <a:pt x="7373" y="9900"/>
                              </a:lnTo>
                              <a:lnTo>
                                <a:pt x="7352" y="16107"/>
                              </a:lnTo>
                              <a:lnTo>
                                <a:pt x="7103" y="15969"/>
                              </a:lnTo>
                              <a:lnTo>
                                <a:pt x="6729" y="15692"/>
                              </a:lnTo>
                              <a:lnTo>
                                <a:pt x="6355" y="15553"/>
                              </a:lnTo>
                              <a:lnTo>
                                <a:pt x="5981" y="15415"/>
                              </a:lnTo>
                              <a:lnTo>
                                <a:pt x="5607" y="15276"/>
                              </a:lnTo>
                              <a:lnTo>
                                <a:pt x="5109" y="15138"/>
                              </a:lnTo>
                              <a:lnTo>
                                <a:pt x="4735" y="15138"/>
                              </a:lnTo>
                              <a:lnTo>
                                <a:pt x="4236" y="15138"/>
                              </a:lnTo>
                              <a:lnTo>
                                <a:pt x="3364" y="15138"/>
                              </a:lnTo>
                              <a:lnTo>
                                <a:pt x="2616" y="15276"/>
                              </a:lnTo>
                              <a:lnTo>
                                <a:pt x="1869" y="15692"/>
                              </a:lnTo>
                              <a:lnTo>
                                <a:pt x="1246" y="15969"/>
                              </a:lnTo>
                              <a:lnTo>
                                <a:pt x="747" y="16523"/>
                              </a:lnTo>
                              <a:lnTo>
                                <a:pt x="373" y="17076"/>
                              </a:lnTo>
                              <a:lnTo>
                                <a:pt x="124" y="17630"/>
                              </a:lnTo>
                              <a:lnTo>
                                <a:pt x="0" y="18323"/>
                              </a:lnTo>
                              <a:lnTo>
                                <a:pt x="124" y="19015"/>
                              </a:lnTo>
                              <a:lnTo>
                                <a:pt x="373" y="19569"/>
                              </a:lnTo>
                              <a:lnTo>
                                <a:pt x="747" y="20123"/>
                              </a:lnTo>
                              <a:lnTo>
                                <a:pt x="1246" y="20676"/>
                              </a:lnTo>
                              <a:lnTo>
                                <a:pt x="1869" y="21092"/>
                              </a:lnTo>
                              <a:lnTo>
                                <a:pt x="2616" y="21369"/>
                              </a:lnTo>
                              <a:lnTo>
                                <a:pt x="3364" y="21507"/>
                              </a:lnTo>
                              <a:lnTo>
                                <a:pt x="4236" y="21646"/>
                              </a:lnTo>
                              <a:lnTo>
                                <a:pt x="5109" y="21507"/>
                              </a:lnTo>
                              <a:lnTo>
                                <a:pt x="5856" y="21369"/>
                              </a:lnTo>
                              <a:lnTo>
                                <a:pt x="6604" y="21092"/>
                              </a:lnTo>
                              <a:lnTo>
                                <a:pt x="7227" y="20676"/>
                              </a:lnTo>
                              <a:lnTo>
                                <a:pt x="7726" y="20123"/>
                              </a:lnTo>
                              <a:lnTo>
                                <a:pt x="8100" y="19569"/>
                              </a:lnTo>
                              <a:lnTo>
                                <a:pt x="8349" y="19015"/>
                              </a:lnTo>
                              <a:lnTo>
                                <a:pt x="8473" y="18323"/>
                              </a:lnTo>
                              <a:lnTo>
                                <a:pt x="8473" y="6276"/>
                              </a:lnTo>
                              <a:lnTo>
                                <a:pt x="20561" y="6276"/>
                              </a:lnTo>
                              <a:lnTo>
                                <a:pt x="20561" y="16107"/>
                              </a:lnTo>
                              <a:lnTo>
                                <a:pt x="20187" y="15830"/>
                              </a:lnTo>
                              <a:lnTo>
                                <a:pt x="19938" y="15692"/>
                              </a:lnTo>
                              <a:lnTo>
                                <a:pt x="19564" y="15553"/>
                              </a:lnTo>
                              <a:lnTo>
                                <a:pt x="19190" y="15415"/>
                              </a:lnTo>
                              <a:lnTo>
                                <a:pt x="18692" y="15276"/>
                              </a:lnTo>
                              <a:lnTo>
                                <a:pt x="18318" y="15138"/>
                              </a:lnTo>
                              <a:lnTo>
                                <a:pt x="17944" y="15138"/>
                              </a:lnTo>
                              <a:lnTo>
                                <a:pt x="17446" y="15138"/>
                              </a:lnTo>
                              <a:lnTo>
                                <a:pt x="16573" y="15138"/>
                              </a:lnTo>
                              <a:lnTo>
                                <a:pt x="15826" y="15276"/>
                              </a:lnTo>
                              <a:lnTo>
                                <a:pt x="15078" y="15692"/>
                              </a:lnTo>
                              <a:lnTo>
                                <a:pt x="14455" y="15969"/>
                              </a:lnTo>
                              <a:lnTo>
                                <a:pt x="13956" y="16523"/>
                              </a:lnTo>
                              <a:lnTo>
                                <a:pt x="13583" y="17076"/>
                              </a:lnTo>
                              <a:lnTo>
                                <a:pt x="13333" y="17630"/>
                              </a:lnTo>
                              <a:lnTo>
                                <a:pt x="13209" y="18323"/>
                              </a:lnTo>
                              <a:lnTo>
                                <a:pt x="13333" y="19015"/>
                              </a:lnTo>
                              <a:lnTo>
                                <a:pt x="13583" y="19569"/>
                              </a:lnTo>
                              <a:lnTo>
                                <a:pt x="13956" y="20123"/>
                              </a:lnTo>
                              <a:lnTo>
                                <a:pt x="14455" y="20676"/>
                              </a:lnTo>
                              <a:lnTo>
                                <a:pt x="15078" y="21092"/>
                              </a:lnTo>
                              <a:lnTo>
                                <a:pt x="15826" y="21369"/>
                              </a:lnTo>
                              <a:lnTo>
                                <a:pt x="16573" y="21507"/>
                              </a:lnTo>
                              <a:lnTo>
                                <a:pt x="17446" y="21646"/>
                              </a:lnTo>
                              <a:lnTo>
                                <a:pt x="18318" y="21507"/>
                              </a:lnTo>
                              <a:lnTo>
                                <a:pt x="19066" y="21369"/>
                              </a:lnTo>
                              <a:lnTo>
                                <a:pt x="19813" y="21092"/>
                              </a:lnTo>
                              <a:lnTo>
                                <a:pt x="20436" y="20676"/>
                              </a:lnTo>
                              <a:lnTo>
                                <a:pt x="20935" y="20123"/>
                              </a:lnTo>
                              <a:lnTo>
                                <a:pt x="21309" y="19569"/>
                              </a:lnTo>
                              <a:lnTo>
                                <a:pt x="21558" y="19015"/>
                              </a:lnTo>
                              <a:lnTo>
                                <a:pt x="21683" y="18323"/>
                              </a:lnTo>
                              <a:lnTo>
                                <a:pt x="21683" y="10061"/>
                              </a:lnTo>
                              <a:lnTo>
                                <a:pt x="21683" y="46"/>
                              </a:lnTo>
                              <a:lnTo>
                                <a:pt x="7352" y="46"/>
                              </a:lnTo>
                              <a:close/>
                            </a:path>
                          </a:pathLst>
                        </a:custGeom>
                        <a:solidFill>
                          <a:srgbClr val="000000"/>
                        </a:solidFill>
                        <a:ln w="9525">
                          <a:solidFill>
                            <a:srgbClr val="000000"/>
                          </a:solidFill>
                          <a:miter lim="800000"/>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0A2B047" id="Music" o:spid="_x0000_s1026" style="position:absolute;margin-left:-26.4pt;margin-top:73.6pt;width:22.75pt;height:21.75pt;z-index:2516638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" path="m7352,46r21,9854l7352,16107r-249,-138l6729,15692r-374,-139l5981,15415r-374,-139l5109,15138r-374,l4236,15138r-872,l2616,15276r-747,416l1246,15969r-499,554l373,17076r-249,554l,18323r124,692l373,19569r374,554l1246,20676r623,416l2616,21369r748,138l4236,21646r873,-139l5856,21369r748,-277l7227,20676r499,-553l8100,19569r249,-554l8473,18323r,-12047l20561,6276r,9831l20187,15830r-249,-138l19564,15553r-374,-138l18692,15276r-374,-138l17944,15138r-498,l16573,15138r-747,138l15078,15692r-623,277l13956,16523r-373,553l13333,17630r-124,693l13333,19015r250,554l13956,20123r499,553l15078,21092r748,277l16573,21507r873,139l18318,21507r748,-138l19813,21092r623,-416l20935,20123r374,-554l21558,19015r125,-692l21683,10061r,-10015l7352,46xe" fillcolor="black">
                <v:stroke joinstyle="miter"/>
                <v:shadow on="t" offset="6pt,6pt"/>
                <v:path arrowok="t" o:connecttype="custom" o:connectlocs="331509321,1895236;332455096,408021053;977710028,414654148;331509321,1895236;973966456,0" o:connectangles="0,0,0,0,0" textboxrect="7975,923,20935,5354"/>
                <w10:wrap anchorx="margin" anchory="page"/>
              </v:shape>
            </w:pict>
          </mc:Fallback>
        </mc:AlternateContent>
      </w:r>
      <w:r>
        <w:rPr>
          <w:rFonts w:ascii="Bradley Hand ITC" w:hAnsi="Bradley Hand ITC"/>
          <w:noProof/>
          <w:sz w:val="44"/>
          <w:szCs w:val="44"/>
        </w:rPr>
        <mc:AlternateContent>
          <mc:Choice Requires="wpg">
            <w:drawing>
              <wp:anchor distT="0" distB="0" distL="114300" distR="114300" simplePos="0" relativeHeight="251662848" behindDoc="0" locked="0" layoutInCell="1" allowOverlap="1" wp14:anchorId="71D4A84A" wp14:editId="3DCD50E2">
                <wp:simplePos x="0" y="0"/>
                <wp:positionH relativeFrom="margin">
                  <wp:posOffset>4463220</wp:posOffset>
                </wp:positionH>
                <wp:positionV relativeFrom="margin">
                  <wp:posOffset>33753</wp:posOffset>
                </wp:positionV>
                <wp:extent cx="820420" cy="762831"/>
                <wp:effectExtent l="19050" t="19050" r="17780" b="37465"/>
                <wp:wrapNone/>
                <wp:docPr id="306" name="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0420" cy="762831"/>
                          <a:chOff x="1824" y="633"/>
                          <a:chExt cx="2834" cy="2849"/>
                        </a:xfrm>
                      </wpg:grpSpPr>
                      <wps:wsp>
                        <wps:cNvPr id="311" name="Puzzle3"/>
                        <wps:cNvSpPr>
                          <a:spLocks/>
                        </wps:cNvSpPr>
                        <wps:spPr bwMode="auto">
                          <a:xfrm>
                            <a:off x="3204" y="633"/>
                            <a:ext cx="1114" cy="1514"/>
                          </a:xfrm>
                          <a:custGeom>
                            <a:avLst/>
                            <a:gdLst>
                              <a:gd name="T0" fmla="*/ 1 w 21600"/>
                              <a:gd name="T1" fmla="*/ 5 h 21600"/>
                              <a:gd name="T2" fmla="*/ 3 w 21600"/>
                              <a:gd name="T3" fmla="*/ 7 h 21600"/>
                              <a:gd name="T4" fmla="*/ 2 w 21600"/>
                              <a:gd name="T5" fmla="*/ 5 h 21600"/>
                              <a:gd name="T6" fmla="*/ 3 w 21600"/>
                              <a:gd name="T7" fmla="*/ 2 h 21600"/>
                              <a:gd name="T8" fmla="*/ 1 w 21600"/>
                              <a:gd name="T9" fmla="*/ 0 h 21600"/>
                              <a:gd name="T10" fmla="*/ 0 w 21600"/>
                              <a:gd name="T11" fmla="*/ 2 h 21600"/>
                              <a:gd name="T12" fmla="*/ 1 w 21600"/>
                              <a:gd name="T13" fmla="*/ 5 h 21600"/>
                              <a:gd name="T14" fmla="*/ 0 w 21600"/>
                              <a:gd name="T15" fmla="*/ 7 h 21600"/>
                              <a:gd name="T16" fmla="*/ 0 60000 65536"/>
                              <a:gd name="T17" fmla="*/ 0 60000 65536"/>
                              <a:gd name="T18" fmla="*/ 0 60000 65536"/>
                              <a:gd name="T19" fmla="*/ 0 60000 65536"/>
                              <a:gd name="T20" fmla="*/ 0 60000 65536"/>
                              <a:gd name="T21" fmla="*/ 0 60000 65536"/>
                              <a:gd name="T22" fmla="*/ 0 60000 65536"/>
                              <a:gd name="T23" fmla="*/ 0 60000 65536"/>
                              <a:gd name="T24" fmla="*/ 2269 w 21600"/>
                              <a:gd name="T25" fmla="*/ 7718 h 21600"/>
                              <a:gd name="T26" fmla="*/ 19157 w 21600"/>
                              <a:gd name="T27" fmla="*/ 20230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6625" y="20892"/>
                                </a:moveTo>
                                <a:lnTo>
                                  <a:pt x="7105" y="21023"/>
                                </a:lnTo>
                                <a:lnTo>
                                  <a:pt x="7513" y="21088"/>
                                </a:lnTo>
                                <a:lnTo>
                                  <a:pt x="7922" y="21115"/>
                                </a:lnTo>
                                <a:lnTo>
                                  <a:pt x="8242" y="21115"/>
                                </a:lnTo>
                                <a:lnTo>
                                  <a:pt x="8544" y="21062"/>
                                </a:lnTo>
                                <a:lnTo>
                                  <a:pt x="8810" y="20997"/>
                                </a:lnTo>
                                <a:lnTo>
                                  <a:pt x="9023" y="20892"/>
                                </a:lnTo>
                                <a:lnTo>
                                  <a:pt x="9148" y="20761"/>
                                </a:lnTo>
                                <a:lnTo>
                                  <a:pt x="9290" y="20616"/>
                                </a:lnTo>
                                <a:lnTo>
                                  <a:pt x="9361" y="20459"/>
                                </a:lnTo>
                                <a:lnTo>
                                  <a:pt x="9396" y="20289"/>
                                </a:lnTo>
                                <a:lnTo>
                                  <a:pt x="9396" y="20092"/>
                                </a:lnTo>
                                <a:lnTo>
                                  <a:pt x="9325" y="19909"/>
                                </a:lnTo>
                                <a:lnTo>
                                  <a:pt x="9219" y="19738"/>
                                </a:lnTo>
                                <a:lnTo>
                                  <a:pt x="9094" y="19555"/>
                                </a:lnTo>
                                <a:lnTo>
                                  <a:pt x="8917" y="19384"/>
                                </a:lnTo>
                                <a:lnTo>
                                  <a:pt x="8650" y="19162"/>
                                </a:lnTo>
                                <a:lnTo>
                                  <a:pt x="8437" y="18900"/>
                                </a:lnTo>
                                <a:lnTo>
                                  <a:pt x="8277" y="18624"/>
                                </a:lnTo>
                                <a:lnTo>
                                  <a:pt x="8135" y="18349"/>
                                </a:lnTo>
                                <a:lnTo>
                                  <a:pt x="8028" y="18048"/>
                                </a:lnTo>
                                <a:lnTo>
                                  <a:pt x="7993" y="17746"/>
                                </a:lnTo>
                                <a:lnTo>
                                  <a:pt x="7993" y="17471"/>
                                </a:lnTo>
                                <a:lnTo>
                                  <a:pt x="8028" y="17169"/>
                                </a:lnTo>
                                <a:lnTo>
                                  <a:pt x="8135" y="16920"/>
                                </a:lnTo>
                                <a:lnTo>
                                  <a:pt x="8277" y="16671"/>
                                </a:lnTo>
                                <a:lnTo>
                                  <a:pt x="8366" y="16540"/>
                                </a:lnTo>
                                <a:lnTo>
                                  <a:pt x="8473" y="16409"/>
                                </a:lnTo>
                                <a:lnTo>
                                  <a:pt x="8615" y="16317"/>
                                </a:lnTo>
                                <a:lnTo>
                                  <a:pt x="8739" y="16213"/>
                                </a:lnTo>
                                <a:lnTo>
                                  <a:pt x="8881" y="16134"/>
                                </a:lnTo>
                                <a:lnTo>
                                  <a:pt x="9059" y="16055"/>
                                </a:lnTo>
                                <a:lnTo>
                                  <a:pt x="9254" y="15990"/>
                                </a:lnTo>
                                <a:lnTo>
                                  <a:pt x="9432" y="15911"/>
                                </a:lnTo>
                                <a:lnTo>
                                  <a:pt x="9663" y="15885"/>
                                </a:lnTo>
                                <a:lnTo>
                                  <a:pt x="9876" y="15833"/>
                                </a:lnTo>
                                <a:lnTo>
                                  <a:pt x="10142" y="15806"/>
                                </a:lnTo>
                                <a:lnTo>
                                  <a:pt x="10391" y="15806"/>
                                </a:lnTo>
                                <a:lnTo>
                                  <a:pt x="10728" y="15806"/>
                                </a:lnTo>
                                <a:lnTo>
                                  <a:pt x="10995" y="15806"/>
                                </a:lnTo>
                                <a:lnTo>
                                  <a:pt x="11279" y="15833"/>
                                </a:lnTo>
                                <a:lnTo>
                                  <a:pt x="11546" y="15885"/>
                                </a:lnTo>
                                <a:lnTo>
                                  <a:pt x="11776" y="15937"/>
                                </a:lnTo>
                                <a:lnTo>
                                  <a:pt x="12025" y="15990"/>
                                </a:lnTo>
                                <a:lnTo>
                                  <a:pt x="12221" y="16055"/>
                                </a:lnTo>
                                <a:lnTo>
                                  <a:pt x="12434" y="16134"/>
                                </a:lnTo>
                                <a:lnTo>
                                  <a:pt x="12611" y="16213"/>
                                </a:lnTo>
                                <a:lnTo>
                                  <a:pt x="12771" y="16317"/>
                                </a:lnTo>
                                <a:lnTo>
                                  <a:pt x="12913" y="16409"/>
                                </a:lnTo>
                                <a:lnTo>
                                  <a:pt x="13038" y="16514"/>
                                </a:lnTo>
                                <a:lnTo>
                                  <a:pt x="13251" y="16737"/>
                                </a:lnTo>
                                <a:lnTo>
                                  <a:pt x="13428" y="16986"/>
                                </a:lnTo>
                                <a:lnTo>
                                  <a:pt x="13517" y="17248"/>
                                </a:lnTo>
                                <a:lnTo>
                                  <a:pt x="13588" y="17523"/>
                                </a:lnTo>
                                <a:lnTo>
                                  <a:pt x="13588" y="17799"/>
                                </a:lnTo>
                                <a:lnTo>
                                  <a:pt x="13517" y="18074"/>
                                </a:lnTo>
                                <a:lnTo>
                                  <a:pt x="13428" y="18323"/>
                                </a:lnTo>
                                <a:lnTo>
                                  <a:pt x="13286" y="18572"/>
                                </a:lnTo>
                                <a:lnTo>
                                  <a:pt x="13109" y="18808"/>
                                </a:lnTo>
                                <a:lnTo>
                                  <a:pt x="12878" y="19031"/>
                                </a:lnTo>
                                <a:lnTo>
                                  <a:pt x="12434" y="19411"/>
                                </a:lnTo>
                                <a:lnTo>
                                  <a:pt x="12132" y="19738"/>
                                </a:lnTo>
                                <a:lnTo>
                                  <a:pt x="12025" y="19856"/>
                                </a:lnTo>
                                <a:lnTo>
                                  <a:pt x="11919" y="20014"/>
                                </a:lnTo>
                                <a:lnTo>
                                  <a:pt x="11883" y="20132"/>
                                </a:lnTo>
                                <a:lnTo>
                                  <a:pt x="11883" y="20263"/>
                                </a:lnTo>
                                <a:lnTo>
                                  <a:pt x="11883" y="20394"/>
                                </a:lnTo>
                                <a:lnTo>
                                  <a:pt x="11954" y="20485"/>
                                </a:lnTo>
                                <a:lnTo>
                                  <a:pt x="12061" y="20590"/>
                                </a:lnTo>
                                <a:lnTo>
                                  <a:pt x="12185" y="20695"/>
                                </a:lnTo>
                                <a:lnTo>
                                  <a:pt x="12327" y="20787"/>
                                </a:lnTo>
                                <a:lnTo>
                                  <a:pt x="12540" y="20892"/>
                                </a:lnTo>
                                <a:lnTo>
                                  <a:pt x="12771" y="20997"/>
                                </a:lnTo>
                                <a:lnTo>
                                  <a:pt x="13073" y="21088"/>
                                </a:lnTo>
                                <a:lnTo>
                                  <a:pt x="13428" y="21193"/>
                                </a:lnTo>
                                <a:lnTo>
                                  <a:pt x="13873" y="21298"/>
                                </a:lnTo>
                                <a:lnTo>
                                  <a:pt x="14317" y="21390"/>
                                </a:lnTo>
                                <a:lnTo>
                                  <a:pt x="14778" y="21468"/>
                                </a:lnTo>
                                <a:lnTo>
                                  <a:pt x="15294" y="21547"/>
                                </a:lnTo>
                                <a:lnTo>
                                  <a:pt x="15809" y="21600"/>
                                </a:lnTo>
                                <a:lnTo>
                                  <a:pt x="16359" y="21652"/>
                                </a:lnTo>
                                <a:lnTo>
                                  <a:pt x="16875" y="21678"/>
                                </a:lnTo>
                                <a:lnTo>
                                  <a:pt x="17407" y="21678"/>
                                </a:lnTo>
                                <a:lnTo>
                                  <a:pt x="17958" y="21678"/>
                                </a:lnTo>
                                <a:lnTo>
                                  <a:pt x="18473" y="21652"/>
                                </a:lnTo>
                                <a:lnTo>
                                  <a:pt x="18953" y="21573"/>
                                </a:lnTo>
                                <a:lnTo>
                                  <a:pt x="19397" y="21495"/>
                                </a:lnTo>
                                <a:lnTo>
                                  <a:pt x="19841" y="21390"/>
                                </a:lnTo>
                                <a:lnTo>
                                  <a:pt x="20214" y="21272"/>
                                </a:lnTo>
                                <a:lnTo>
                                  <a:pt x="20551" y="21088"/>
                                </a:lnTo>
                                <a:lnTo>
                                  <a:pt x="20480" y="20787"/>
                                </a:lnTo>
                                <a:lnTo>
                                  <a:pt x="20409" y="20485"/>
                                </a:lnTo>
                                <a:lnTo>
                                  <a:pt x="20356" y="20158"/>
                                </a:lnTo>
                                <a:lnTo>
                                  <a:pt x="20356" y="19804"/>
                                </a:lnTo>
                                <a:lnTo>
                                  <a:pt x="20321" y="19083"/>
                                </a:lnTo>
                                <a:lnTo>
                                  <a:pt x="20356" y="18349"/>
                                </a:lnTo>
                                <a:lnTo>
                                  <a:pt x="20409" y="17641"/>
                                </a:lnTo>
                                <a:lnTo>
                                  <a:pt x="20480" y="17012"/>
                                </a:lnTo>
                                <a:lnTo>
                                  <a:pt x="20551" y="16488"/>
                                </a:lnTo>
                                <a:lnTo>
                                  <a:pt x="20551" y="16055"/>
                                </a:lnTo>
                                <a:lnTo>
                                  <a:pt x="20551" y="15911"/>
                                </a:lnTo>
                                <a:lnTo>
                                  <a:pt x="20445" y="15754"/>
                                </a:lnTo>
                                <a:lnTo>
                                  <a:pt x="20356" y="15610"/>
                                </a:lnTo>
                                <a:lnTo>
                                  <a:pt x="20178" y="15452"/>
                                </a:lnTo>
                                <a:lnTo>
                                  <a:pt x="20001" y="15334"/>
                                </a:lnTo>
                                <a:lnTo>
                                  <a:pt x="19770" y="15230"/>
                                </a:lnTo>
                                <a:lnTo>
                                  <a:pt x="19521" y="15125"/>
                                </a:lnTo>
                                <a:lnTo>
                                  <a:pt x="19290" y="15059"/>
                                </a:lnTo>
                                <a:lnTo>
                                  <a:pt x="19024" y="15007"/>
                                </a:lnTo>
                                <a:lnTo>
                                  <a:pt x="18740" y="14954"/>
                                </a:lnTo>
                                <a:lnTo>
                                  <a:pt x="18509" y="14954"/>
                                </a:lnTo>
                                <a:lnTo>
                                  <a:pt x="18225" y="14954"/>
                                </a:lnTo>
                                <a:lnTo>
                                  <a:pt x="17994" y="15007"/>
                                </a:lnTo>
                                <a:lnTo>
                                  <a:pt x="17763" y="15085"/>
                                </a:lnTo>
                                <a:lnTo>
                                  <a:pt x="17550" y="15177"/>
                                </a:lnTo>
                                <a:lnTo>
                                  <a:pt x="17372" y="15308"/>
                                </a:lnTo>
                                <a:lnTo>
                                  <a:pt x="17176" y="15426"/>
                                </a:lnTo>
                                <a:lnTo>
                                  <a:pt x="16928" y="15557"/>
                                </a:lnTo>
                                <a:lnTo>
                                  <a:pt x="16661" y="15636"/>
                                </a:lnTo>
                                <a:lnTo>
                                  <a:pt x="16359" y="15688"/>
                                </a:lnTo>
                                <a:lnTo>
                                  <a:pt x="16022" y="15715"/>
                                </a:lnTo>
                                <a:lnTo>
                                  <a:pt x="15667" y="15688"/>
                                </a:lnTo>
                                <a:lnTo>
                                  <a:pt x="15294" y="15662"/>
                                </a:lnTo>
                                <a:lnTo>
                                  <a:pt x="14956" y="15583"/>
                                </a:lnTo>
                                <a:lnTo>
                                  <a:pt x="14619" y="15479"/>
                                </a:lnTo>
                                <a:lnTo>
                                  <a:pt x="14281" y="15334"/>
                                </a:lnTo>
                                <a:lnTo>
                                  <a:pt x="13961" y="15177"/>
                                </a:lnTo>
                                <a:lnTo>
                                  <a:pt x="13695" y="14981"/>
                                </a:lnTo>
                                <a:lnTo>
                                  <a:pt x="13588" y="14850"/>
                                </a:lnTo>
                                <a:lnTo>
                                  <a:pt x="13482" y="14732"/>
                                </a:lnTo>
                                <a:lnTo>
                                  <a:pt x="13393" y="14600"/>
                                </a:lnTo>
                                <a:lnTo>
                                  <a:pt x="13322" y="14456"/>
                                </a:lnTo>
                                <a:lnTo>
                                  <a:pt x="13251" y="14299"/>
                                </a:lnTo>
                                <a:lnTo>
                                  <a:pt x="13215" y="14155"/>
                                </a:lnTo>
                                <a:lnTo>
                                  <a:pt x="13180" y="13971"/>
                                </a:lnTo>
                                <a:lnTo>
                                  <a:pt x="13180" y="13801"/>
                                </a:lnTo>
                                <a:lnTo>
                                  <a:pt x="13180" y="13591"/>
                                </a:lnTo>
                                <a:lnTo>
                                  <a:pt x="13215" y="13395"/>
                                </a:lnTo>
                                <a:lnTo>
                                  <a:pt x="13251" y="13198"/>
                                </a:lnTo>
                                <a:lnTo>
                                  <a:pt x="13322" y="13015"/>
                                </a:lnTo>
                                <a:lnTo>
                                  <a:pt x="13393" y="12870"/>
                                </a:lnTo>
                                <a:lnTo>
                                  <a:pt x="13482" y="12713"/>
                                </a:lnTo>
                                <a:lnTo>
                                  <a:pt x="13588" y="12569"/>
                                </a:lnTo>
                                <a:lnTo>
                                  <a:pt x="13730" y="12438"/>
                                </a:lnTo>
                                <a:lnTo>
                                  <a:pt x="13997" y="12215"/>
                                </a:lnTo>
                                <a:lnTo>
                                  <a:pt x="14334" y="12005"/>
                                </a:lnTo>
                                <a:lnTo>
                                  <a:pt x="14690" y="11861"/>
                                </a:lnTo>
                                <a:lnTo>
                                  <a:pt x="15063" y="11756"/>
                                </a:lnTo>
                                <a:lnTo>
                                  <a:pt x="15436" y="11678"/>
                                </a:lnTo>
                                <a:lnTo>
                                  <a:pt x="15809" y="11638"/>
                                </a:lnTo>
                                <a:lnTo>
                                  <a:pt x="16182" y="11638"/>
                                </a:lnTo>
                                <a:lnTo>
                                  <a:pt x="16555" y="11678"/>
                                </a:lnTo>
                                <a:lnTo>
                                  <a:pt x="16910" y="11730"/>
                                </a:lnTo>
                                <a:lnTo>
                                  <a:pt x="17248" y="11835"/>
                                </a:lnTo>
                                <a:lnTo>
                                  <a:pt x="17514" y="11966"/>
                                </a:lnTo>
                                <a:lnTo>
                                  <a:pt x="17763" y="12110"/>
                                </a:lnTo>
                                <a:lnTo>
                                  <a:pt x="17887" y="12215"/>
                                </a:lnTo>
                                <a:lnTo>
                                  <a:pt x="18065" y="12307"/>
                                </a:lnTo>
                                <a:lnTo>
                                  <a:pt x="18260" y="12412"/>
                                </a:lnTo>
                                <a:lnTo>
                                  <a:pt x="18438" y="12464"/>
                                </a:lnTo>
                                <a:lnTo>
                                  <a:pt x="18669" y="12543"/>
                                </a:lnTo>
                                <a:lnTo>
                                  <a:pt x="18882" y="12569"/>
                                </a:lnTo>
                                <a:lnTo>
                                  <a:pt x="19113" y="12595"/>
                                </a:lnTo>
                                <a:lnTo>
                                  <a:pt x="19361" y="12608"/>
                                </a:lnTo>
                                <a:lnTo>
                                  <a:pt x="19592" y="12608"/>
                                </a:lnTo>
                                <a:lnTo>
                                  <a:pt x="19841" y="12595"/>
                                </a:lnTo>
                                <a:lnTo>
                                  <a:pt x="20072" y="12543"/>
                                </a:lnTo>
                                <a:lnTo>
                                  <a:pt x="20321" y="12490"/>
                                </a:lnTo>
                                <a:lnTo>
                                  <a:pt x="20551" y="12438"/>
                                </a:lnTo>
                                <a:lnTo>
                                  <a:pt x="20800" y="12333"/>
                                </a:lnTo>
                                <a:lnTo>
                                  <a:pt x="20996" y="12241"/>
                                </a:lnTo>
                                <a:lnTo>
                                  <a:pt x="21244" y="12110"/>
                                </a:lnTo>
                                <a:lnTo>
                                  <a:pt x="21298" y="12032"/>
                                </a:lnTo>
                                <a:lnTo>
                                  <a:pt x="21404" y="11966"/>
                                </a:lnTo>
                                <a:lnTo>
                                  <a:pt x="21475" y="11861"/>
                                </a:lnTo>
                                <a:lnTo>
                                  <a:pt x="21511" y="11730"/>
                                </a:lnTo>
                                <a:lnTo>
                                  <a:pt x="21617" y="11481"/>
                                </a:lnTo>
                                <a:lnTo>
                                  <a:pt x="21653" y="11180"/>
                                </a:lnTo>
                                <a:lnTo>
                                  <a:pt x="21653" y="10826"/>
                                </a:lnTo>
                                <a:lnTo>
                                  <a:pt x="21653" y="10472"/>
                                </a:lnTo>
                                <a:lnTo>
                                  <a:pt x="21582" y="10092"/>
                                </a:lnTo>
                                <a:lnTo>
                                  <a:pt x="21511" y="9725"/>
                                </a:lnTo>
                                <a:lnTo>
                                  <a:pt x="21298" y="8912"/>
                                </a:lnTo>
                                <a:lnTo>
                                  <a:pt x="21067" y="8191"/>
                                </a:lnTo>
                                <a:lnTo>
                                  <a:pt x="20800" y="7536"/>
                                </a:lnTo>
                                <a:lnTo>
                                  <a:pt x="20551" y="7025"/>
                                </a:lnTo>
                                <a:lnTo>
                                  <a:pt x="20001" y="7103"/>
                                </a:lnTo>
                                <a:lnTo>
                                  <a:pt x="19432" y="7156"/>
                                </a:lnTo>
                                <a:lnTo>
                                  <a:pt x="18846" y="7208"/>
                                </a:lnTo>
                                <a:lnTo>
                                  <a:pt x="18225" y="7208"/>
                                </a:lnTo>
                                <a:lnTo>
                                  <a:pt x="17656" y="7208"/>
                                </a:lnTo>
                                <a:lnTo>
                                  <a:pt x="17070" y="7182"/>
                                </a:lnTo>
                                <a:lnTo>
                                  <a:pt x="16484" y="7156"/>
                                </a:lnTo>
                                <a:lnTo>
                                  <a:pt x="15986" y="7103"/>
                                </a:lnTo>
                                <a:lnTo>
                                  <a:pt x="14992" y="6999"/>
                                </a:lnTo>
                                <a:lnTo>
                                  <a:pt x="14210" y="6907"/>
                                </a:lnTo>
                                <a:lnTo>
                                  <a:pt x="13695" y="6828"/>
                                </a:lnTo>
                                <a:lnTo>
                                  <a:pt x="13517" y="6802"/>
                                </a:lnTo>
                                <a:lnTo>
                                  <a:pt x="13073" y="6645"/>
                                </a:lnTo>
                                <a:lnTo>
                                  <a:pt x="12700" y="6474"/>
                                </a:lnTo>
                                <a:lnTo>
                                  <a:pt x="12363" y="6304"/>
                                </a:lnTo>
                                <a:lnTo>
                                  <a:pt x="12132" y="6094"/>
                                </a:lnTo>
                                <a:lnTo>
                                  <a:pt x="11919" y="5871"/>
                                </a:lnTo>
                                <a:lnTo>
                                  <a:pt x="11776" y="5649"/>
                                </a:lnTo>
                                <a:lnTo>
                                  <a:pt x="11688" y="5413"/>
                                </a:lnTo>
                                <a:lnTo>
                                  <a:pt x="11617" y="5190"/>
                                </a:lnTo>
                                <a:lnTo>
                                  <a:pt x="11617" y="4941"/>
                                </a:lnTo>
                                <a:lnTo>
                                  <a:pt x="11652" y="4718"/>
                                </a:lnTo>
                                <a:lnTo>
                                  <a:pt x="11723" y="4482"/>
                                </a:lnTo>
                                <a:lnTo>
                                  <a:pt x="11812" y="4285"/>
                                </a:lnTo>
                                <a:lnTo>
                                  <a:pt x="11919" y="4089"/>
                                </a:lnTo>
                                <a:lnTo>
                                  <a:pt x="12096" y="3905"/>
                                </a:lnTo>
                                <a:lnTo>
                                  <a:pt x="12292" y="3735"/>
                                </a:lnTo>
                                <a:lnTo>
                                  <a:pt x="12505" y="3604"/>
                                </a:lnTo>
                                <a:lnTo>
                                  <a:pt x="12700" y="3460"/>
                                </a:lnTo>
                                <a:lnTo>
                                  <a:pt x="12878" y="3250"/>
                                </a:lnTo>
                                <a:lnTo>
                                  <a:pt x="13038" y="3027"/>
                                </a:lnTo>
                                <a:lnTo>
                                  <a:pt x="13180" y="2752"/>
                                </a:lnTo>
                                <a:lnTo>
                                  <a:pt x="13286" y="2477"/>
                                </a:lnTo>
                                <a:lnTo>
                                  <a:pt x="13322" y="2175"/>
                                </a:lnTo>
                                <a:lnTo>
                                  <a:pt x="13357" y="1874"/>
                                </a:lnTo>
                                <a:lnTo>
                                  <a:pt x="13286" y="1572"/>
                                </a:lnTo>
                                <a:lnTo>
                                  <a:pt x="13180" y="1271"/>
                                </a:lnTo>
                                <a:lnTo>
                                  <a:pt x="13038" y="983"/>
                                </a:lnTo>
                                <a:lnTo>
                                  <a:pt x="12949" y="865"/>
                                </a:lnTo>
                                <a:lnTo>
                                  <a:pt x="12807" y="733"/>
                                </a:lnTo>
                                <a:lnTo>
                                  <a:pt x="12665" y="616"/>
                                </a:lnTo>
                                <a:lnTo>
                                  <a:pt x="12505" y="511"/>
                                </a:lnTo>
                                <a:lnTo>
                                  <a:pt x="12327" y="406"/>
                                </a:lnTo>
                                <a:lnTo>
                                  <a:pt x="12132" y="314"/>
                                </a:lnTo>
                                <a:lnTo>
                                  <a:pt x="11883" y="235"/>
                                </a:lnTo>
                                <a:lnTo>
                                  <a:pt x="11652" y="183"/>
                                </a:lnTo>
                                <a:lnTo>
                                  <a:pt x="11368" y="104"/>
                                </a:lnTo>
                                <a:lnTo>
                                  <a:pt x="11101" y="78"/>
                                </a:lnTo>
                                <a:lnTo>
                                  <a:pt x="10800" y="52"/>
                                </a:lnTo>
                                <a:lnTo>
                                  <a:pt x="10444" y="52"/>
                                </a:lnTo>
                                <a:lnTo>
                                  <a:pt x="10142" y="52"/>
                                </a:lnTo>
                                <a:lnTo>
                                  <a:pt x="9840" y="78"/>
                                </a:lnTo>
                                <a:lnTo>
                                  <a:pt x="9574" y="104"/>
                                </a:lnTo>
                                <a:lnTo>
                                  <a:pt x="9325" y="157"/>
                                </a:lnTo>
                                <a:lnTo>
                                  <a:pt x="9094" y="209"/>
                                </a:lnTo>
                                <a:lnTo>
                                  <a:pt x="8846" y="262"/>
                                </a:lnTo>
                                <a:lnTo>
                                  <a:pt x="8650" y="340"/>
                                </a:lnTo>
                                <a:lnTo>
                                  <a:pt x="8437" y="432"/>
                                </a:lnTo>
                                <a:lnTo>
                                  <a:pt x="8277" y="511"/>
                                </a:lnTo>
                                <a:lnTo>
                                  <a:pt x="8100" y="616"/>
                                </a:lnTo>
                                <a:lnTo>
                                  <a:pt x="7957" y="707"/>
                                </a:lnTo>
                                <a:lnTo>
                                  <a:pt x="7833" y="838"/>
                                </a:lnTo>
                                <a:lnTo>
                                  <a:pt x="7620" y="1061"/>
                                </a:lnTo>
                                <a:lnTo>
                                  <a:pt x="7442" y="1336"/>
                                </a:lnTo>
                                <a:lnTo>
                                  <a:pt x="7353" y="1599"/>
                                </a:lnTo>
                                <a:lnTo>
                                  <a:pt x="7318" y="1900"/>
                                </a:lnTo>
                                <a:lnTo>
                                  <a:pt x="7318" y="2175"/>
                                </a:lnTo>
                                <a:lnTo>
                                  <a:pt x="7353" y="2450"/>
                                </a:lnTo>
                                <a:lnTo>
                                  <a:pt x="7442" y="2726"/>
                                </a:lnTo>
                                <a:lnTo>
                                  <a:pt x="7620" y="2975"/>
                                </a:lnTo>
                                <a:lnTo>
                                  <a:pt x="7833" y="3198"/>
                                </a:lnTo>
                                <a:lnTo>
                                  <a:pt x="8064" y="3433"/>
                                </a:lnTo>
                                <a:lnTo>
                                  <a:pt x="8295" y="3630"/>
                                </a:lnTo>
                                <a:lnTo>
                                  <a:pt x="8508" y="3853"/>
                                </a:lnTo>
                                <a:lnTo>
                                  <a:pt x="8686" y="4089"/>
                                </a:lnTo>
                                <a:lnTo>
                                  <a:pt x="8775" y="4312"/>
                                </a:lnTo>
                                <a:lnTo>
                                  <a:pt x="8846" y="4561"/>
                                </a:lnTo>
                                <a:lnTo>
                                  <a:pt x="8846" y="4810"/>
                                </a:lnTo>
                                <a:lnTo>
                                  <a:pt x="8810" y="5059"/>
                                </a:lnTo>
                                <a:lnTo>
                                  <a:pt x="8721" y="5295"/>
                                </a:lnTo>
                                <a:lnTo>
                                  <a:pt x="8579" y="5544"/>
                                </a:lnTo>
                                <a:lnTo>
                                  <a:pt x="8366" y="5766"/>
                                </a:lnTo>
                                <a:lnTo>
                                  <a:pt x="8135" y="5976"/>
                                </a:lnTo>
                                <a:lnTo>
                                  <a:pt x="7833" y="6199"/>
                                </a:lnTo>
                                <a:lnTo>
                                  <a:pt x="7478" y="6369"/>
                                </a:lnTo>
                                <a:lnTo>
                                  <a:pt x="7069" y="6527"/>
                                </a:lnTo>
                                <a:lnTo>
                                  <a:pt x="6590" y="6671"/>
                                </a:lnTo>
                                <a:lnTo>
                                  <a:pt x="6092" y="6802"/>
                                </a:lnTo>
                                <a:lnTo>
                                  <a:pt x="5684" y="6802"/>
                                </a:lnTo>
                                <a:lnTo>
                                  <a:pt x="5133" y="6802"/>
                                </a:lnTo>
                                <a:lnTo>
                                  <a:pt x="4547" y="6802"/>
                                </a:lnTo>
                                <a:lnTo>
                                  <a:pt x="3872" y="6802"/>
                                </a:lnTo>
                                <a:lnTo>
                                  <a:pt x="3144" y="6802"/>
                                </a:lnTo>
                                <a:lnTo>
                                  <a:pt x="2362" y="6802"/>
                                </a:lnTo>
                                <a:lnTo>
                                  <a:pt x="1545" y="6802"/>
                                </a:lnTo>
                                <a:lnTo>
                                  <a:pt x="692" y="6802"/>
                                </a:lnTo>
                                <a:lnTo>
                                  <a:pt x="586" y="7234"/>
                                </a:lnTo>
                                <a:lnTo>
                                  <a:pt x="461" y="7837"/>
                                </a:lnTo>
                                <a:lnTo>
                                  <a:pt x="355" y="8493"/>
                                </a:lnTo>
                                <a:lnTo>
                                  <a:pt x="248" y="9187"/>
                                </a:lnTo>
                                <a:lnTo>
                                  <a:pt x="142" y="9869"/>
                                </a:lnTo>
                                <a:lnTo>
                                  <a:pt x="106" y="10498"/>
                                </a:lnTo>
                                <a:lnTo>
                                  <a:pt x="106" y="10983"/>
                                </a:lnTo>
                                <a:lnTo>
                                  <a:pt x="106" y="11311"/>
                                </a:lnTo>
                                <a:lnTo>
                                  <a:pt x="213" y="11481"/>
                                </a:lnTo>
                                <a:lnTo>
                                  <a:pt x="319" y="11651"/>
                                </a:lnTo>
                                <a:lnTo>
                                  <a:pt x="497" y="11783"/>
                                </a:lnTo>
                                <a:lnTo>
                                  <a:pt x="692" y="11914"/>
                                </a:lnTo>
                                <a:lnTo>
                                  <a:pt x="941" y="12032"/>
                                </a:lnTo>
                                <a:lnTo>
                                  <a:pt x="1207" y="12110"/>
                                </a:lnTo>
                                <a:lnTo>
                                  <a:pt x="1509" y="12189"/>
                                </a:lnTo>
                                <a:lnTo>
                                  <a:pt x="1794" y="12241"/>
                                </a:lnTo>
                                <a:lnTo>
                                  <a:pt x="2131" y="12267"/>
                                </a:lnTo>
                                <a:lnTo>
                                  <a:pt x="2433" y="12281"/>
                                </a:lnTo>
                                <a:lnTo>
                                  <a:pt x="2735" y="12267"/>
                                </a:lnTo>
                                <a:lnTo>
                                  <a:pt x="3055" y="12241"/>
                                </a:lnTo>
                                <a:lnTo>
                                  <a:pt x="3357" y="12189"/>
                                </a:lnTo>
                                <a:lnTo>
                                  <a:pt x="3623" y="12084"/>
                                </a:lnTo>
                                <a:lnTo>
                                  <a:pt x="3872" y="11979"/>
                                </a:lnTo>
                                <a:lnTo>
                                  <a:pt x="4103" y="11861"/>
                                </a:lnTo>
                                <a:lnTo>
                                  <a:pt x="4316" y="11704"/>
                                </a:lnTo>
                                <a:lnTo>
                                  <a:pt x="4582" y="11612"/>
                                </a:lnTo>
                                <a:lnTo>
                                  <a:pt x="4849" y="11533"/>
                                </a:lnTo>
                                <a:lnTo>
                                  <a:pt x="5169" y="11507"/>
                                </a:lnTo>
                                <a:lnTo>
                                  <a:pt x="5506" y="11481"/>
                                </a:lnTo>
                                <a:lnTo>
                                  <a:pt x="5808" y="11507"/>
                                </a:lnTo>
                                <a:lnTo>
                                  <a:pt x="6146" y="11560"/>
                                </a:lnTo>
                                <a:lnTo>
                                  <a:pt x="6501" y="11651"/>
                                </a:lnTo>
                                <a:lnTo>
                                  <a:pt x="6803" y="11783"/>
                                </a:lnTo>
                                <a:lnTo>
                                  <a:pt x="7105" y="11940"/>
                                </a:lnTo>
                                <a:lnTo>
                                  <a:pt x="7353" y="12110"/>
                                </a:lnTo>
                                <a:lnTo>
                                  <a:pt x="7584" y="12333"/>
                                </a:lnTo>
                                <a:lnTo>
                                  <a:pt x="7798" y="12595"/>
                                </a:lnTo>
                                <a:lnTo>
                                  <a:pt x="7922" y="12870"/>
                                </a:lnTo>
                                <a:lnTo>
                                  <a:pt x="8028" y="13198"/>
                                </a:lnTo>
                                <a:lnTo>
                                  <a:pt x="8064" y="13526"/>
                                </a:lnTo>
                                <a:lnTo>
                                  <a:pt x="8028" y="13775"/>
                                </a:lnTo>
                                <a:lnTo>
                                  <a:pt x="7922" y="13998"/>
                                </a:lnTo>
                                <a:lnTo>
                                  <a:pt x="7798" y="14220"/>
                                </a:lnTo>
                                <a:lnTo>
                                  <a:pt x="7584" y="14404"/>
                                </a:lnTo>
                                <a:lnTo>
                                  <a:pt x="7353" y="14574"/>
                                </a:lnTo>
                                <a:lnTo>
                                  <a:pt x="7105" y="14732"/>
                                </a:lnTo>
                                <a:lnTo>
                                  <a:pt x="6803" y="14850"/>
                                </a:lnTo>
                                <a:lnTo>
                                  <a:pt x="6501" y="14954"/>
                                </a:lnTo>
                                <a:lnTo>
                                  <a:pt x="6146" y="15033"/>
                                </a:lnTo>
                                <a:lnTo>
                                  <a:pt x="5808" y="15085"/>
                                </a:lnTo>
                                <a:lnTo>
                                  <a:pt x="5506" y="15085"/>
                                </a:lnTo>
                                <a:lnTo>
                                  <a:pt x="5169" y="15059"/>
                                </a:lnTo>
                                <a:lnTo>
                                  <a:pt x="4849" y="15007"/>
                                </a:lnTo>
                                <a:lnTo>
                                  <a:pt x="4582" y="14902"/>
                                </a:lnTo>
                                <a:lnTo>
                                  <a:pt x="4316" y="14784"/>
                                </a:lnTo>
                                <a:lnTo>
                                  <a:pt x="4103" y="14600"/>
                                </a:lnTo>
                                <a:lnTo>
                                  <a:pt x="3907" y="14430"/>
                                </a:lnTo>
                                <a:lnTo>
                                  <a:pt x="3659" y="14299"/>
                                </a:lnTo>
                                <a:lnTo>
                                  <a:pt x="3428" y="14194"/>
                                </a:lnTo>
                                <a:lnTo>
                                  <a:pt x="3179" y="14129"/>
                                </a:lnTo>
                                <a:lnTo>
                                  <a:pt x="2913" y="14102"/>
                                </a:lnTo>
                                <a:lnTo>
                                  <a:pt x="2646" y="14102"/>
                                </a:lnTo>
                                <a:lnTo>
                                  <a:pt x="2362" y="14129"/>
                                </a:lnTo>
                                <a:lnTo>
                                  <a:pt x="2096" y="14168"/>
                                </a:lnTo>
                                <a:lnTo>
                                  <a:pt x="1811" y="14273"/>
                                </a:lnTo>
                                <a:lnTo>
                                  <a:pt x="1545" y="14378"/>
                                </a:lnTo>
                                <a:lnTo>
                                  <a:pt x="1314" y="14496"/>
                                </a:lnTo>
                                <a:lnTo>
                                  <a:pt x="1065" y="14653"/>
                                </a:lnTo>
                                <a:lnTo>
                                  <a:pt x="870" y="14797"/>
                                </a:lnTo>
                                <a:lnTo>
                                  <a:pt x="657" y="14981"/>
                                </a:lnTo>
                                <a:lnTo>
                                  <a:pt x="497" y="15177"/>
                                </a:lnTo>
                                <a:lnTo>
                                  <a:pt x="390" y="15413"/>
                                </a:lnTo>
                                <a:lnTo>
                                  <a:pt x="284" y="15636"/>
                                </a:lnTo>
                                <a:lnTo>
                                  <a:pt x="248" y="15911"/>
                                </a:lnTo>
                                <a:lnTo>
                                  <a:pt x="284" y="16239"/>
                                </a:lnTo>
                                <a:lnTo>
                                  <a:pt x="319" y="16566"/>
                                </a:lnTo>
                                <a:lnTo>
                                  <a:pt x="497" y="17340"/>
                                </a:lnTo>
                                <a:lnTo>
                                  <a:pt x="692" y="18152"/>
                                </a:lnTo>
                                <a:lnTo>
                                  <a:pt x="799" y="18559"/>
                                </a:lnTo>
                                <a:lnTo>
                                  <a:pt x="905" y="18978"/>
                                </a:lnTo>
                                <a:lnTo>
                                  <a:pt x="959" y="19384"/>
                                </a:lnTo>
                                <a:lnTo>
                                  <a:pt x="994" y="19791"/>
                                </a:lnTo>
                                <a:lnTo>
                                  <a:pt x="994" y="20132"/>
                                </a:lnTo>
                                <a:lnTo>
                                  <a:pt x="959" y="20485"/>
                                </a:lnTo>
                                <a:lnTo>
                                  <a:pt x="941" y="20669"/>
                                </a:lnTo>
                                <a:lnTo>
                                  <a:pt x="870" y="20813"/>
                                </a:lnTo>
                                <a:lnTo>
                                  <a:pt x="799" y="20970"/>
                                </a:lnTo>
                                <a:lnTo>
                                  <a:pt x="692" y="21088"/>
                                </a:lnTo>
                                <a:lnTo>
                                  <a:pt x="1474" y="20997"/>
                                </a:lnTo>
                                <a:lnTo>
                                  <a:pt x="2291" y="20866"/>
                                </a:lnTo>
                                <a:lnTo>
                                  <a:pt x="3108" y="20787"/>
                                </a:lnTo>
                                <a:lnTo>
                                  <a:pt x="3907" y="20721"/>
                                </a:lnTo>
                                <a:lnTo>
                                  <a:pt x="4653" y="20695"/>
                                </a:lnTo>
                                <a:lnTo>
                                  <a:pt x="5364" y="20695"/>
                                </a:lnTo>
                                <a:lnTo>
                                  <a:pt x="5701" y="20721"/>
                                </a:lnTo>
                                <a:lnTo>
                                  <a:pt x="6057" y="20761"/>
                                </a:lnTo>
                                <a:lnTo>
                                  <a:pt x="6323" y="20813"/>
                                </a:lnTo>
                                <a:lnTo>
                                  <a:pt x="6625" y="20892"/>
                                </a:lnTo>
                                <a:close/>
                              </a:path>
                            </a:pathLst>
                          </a:custGeom>
                          <a:solidFill>
                            <a:srgbClr val="3366FF"/>
                          </a:solidFill>
                          <a:ln w="28575">
                            <a:solidFill>
                              <a:srgbClr val="000000"/>
                            </a:solidFill>
                            <a:miter lim="800000"/>
                            <a:headEnd/>
                            <a:tailEnd/>
                          </a:ln>
                        </wps:spPr>
                        <wps:bodyPr rot="0" vert="horz" wrap="square" lIns="91440" tIns="45720" rIns="91440" bIns="45720" anchor="t" anchorCtr="0" upright="1">
                          <a:noAutofit/>
                        </wps:bodyPr>
                      </wps:wsp>
                      <wps:wsp>
                        <wps:cNvPr id="316" name="Puzzle2"/>
                        <wps:cNvSpPr>
                          <a:spLocks/>
                        </wps:cNvSpPr>
                        <wps:spPr bwMode="auto">
                          <a:xfrm>
                            <a:off x="2880" y="1736"/>
                            <a:ext cx="1778" cy="1379"/>
                          </a:xfrm>
                          <a:custGeom>
                            <a:avLst/>
                            <a:gdLst>
                              <a:gd name="T0" fmla="*/ 0 w 21600"/>
                              <a:gd name="T1" fmla="*/ 4 h 21600"/>
                              <a:gd name="T2" fmla="*/ 2 w 21600"/>
                              <a:gd name="T3" fmla="*/ 5 h 21600"/>
                              <a:gd name="T4" fmla="*/ 6 w 21600"/>
                              <a:gd name="T5" fmla="*/ 4 h 21600"/>
                              <a:gd name="T6" fmla="*/ 9 w 21600"/>
                              <a:gd name="T7" fmla="*/ 5 h 21600"/>
                              <a:gd name="T8" fmla="*/ 12 w 21600"/>
                              <a:gd name="T9" fmla="*/ 4 h 21600"/>
                              <a:gd name="T10" fmla="*/ 9 w 21600"/>
                              <a:gd name="T11" fmla="*/ 1 h 21600"/>
                              <a:gd name="T12" fmla="*/ 6 w 21600"/>
                              <a:gd name="T13" fmla="*/ 0 h 21600"/>
                              <a:gd name="T14" fmla="*/ 2 w 21600"/>
                              <a:gd name="T15" fmla="*/ 2 h 21600"/>
                              <a:gd name="T16" fmla="*/ 0 60000 65536"/>
                              <a:gd name="T17" fmla="*/ 0 60000 65536"/>
                              <a:gd name="T18" fmla="*/ 0 60000 65536"/>
                              <a:gd name="T19" fmla="*/ 0 60000 65536"/>
                              <a:gd name="T20" fmla="*/ 0 60000 65536"/>
                              <a:gd name="T21" fmla="*/ 0 60000 65536"/>
                              <a:gd name="T22" fmla="*/ 0 60000 65536"/>
                              <a:gd name="T23" fmla="*/ 0 60000 65536"/>
                              <a:gd name="T24" fmla="*/ 5394 w 21600"/>
                              <a:gd name="T25" fmla="*/ 6735 h 21600"/>
                              <a:gd name="T26" fmla="*/ 16182 w 21600"/>
                              <a:gd name="T27" fmla="*/ 20441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4247" y="12354"/>
                                </a:moveTo>
                                <a:lnTo>
                                  <a:pt x="4134" y="12468"/>
                                </a:lnTo>
                                <a:lnTo>
                                  <a:pt x="4010" y="12581"/>
                                </a:lnTo>
                                <a:lnTo>
                                  <a:pt x="3897" y="12637"/>
                                </a:lnTo>
                                <a:lnTo>
                                  <a:pt x="3773" y="12694"/>
                                </a:lnTo>
                                <a:lnTo>
                                  <a:pt x="3637" y="12694"/>
                                </a:lnTo>
                                <a:lnTo>
                                  <a:pt x="3524" y="12694"/>
                                </a:lnTo>
                                <a:lnTo>
                                  <a:pt x="3400" y="12665"/>
                                </a:lnTo>
                                <a:lnTo>
                                  <a:pt x="3287" y="12609"/>
                                </a:lnTo>
                                <a:lnTo>
                                  <a:pt x="3027" y="12496"/>
                                </a:lnTo>
                                <a:lnTo>
                                  <a:pt x="2790" y="12340"/>
                                </a:lnTo>
                                <a:lnTo>
                                  <a:pt x="2530" y="12142"/>
                                </a:lnTo>
                                <a:lnTo>
                                  <a:pt x="2293" y="11987"/>
                                </a:lnTo>
                                <a:lnTo>
                                  <a:pt x="2033" y="11817"/>
                                </a:lnTo>
                                <a:lnTo>
                                  <a:pt x="1773" y="11676"/>
                                </a:lnTo>
                                <a:lnTo>
                                  <a:pt x="1638" y="11662"/>
                                </a:lnTo>
                                <a:lnTo>
                                  <a:pt x="1513" y="11634"/>
                                </a:lnTo>
                                <a:lnTo>
                                  <a:pt x="1378" y="11634"/>
                                </a:lnTo>
                                <a:lnTo>
                                  <a:pt x="1253" y="11634"/>
                                </a:lnTo>
                                <a:lnTo>
                                  <a:pt x="1118" y="11662"/>
                                </a:lnTo>
                                <a:lnTo>
                                  <a:pt x="971" y="11732"/>
                                </a:lnTo>
                                <a:lnTo>
                                  <a:pt x="835" y="11817"/>
                                </a:lnTo>
                                <a:lnTo>
                                  <a:pt x="711" y="11959"/>
                                </a:lnTo>
                                <a:lnTo>
                                  <a:pt x="553" y="12086"/>
                                </a:lnTo>
                                <a:lnTo>
                                  <a:pt x="429" y="12284"/>
                                </a:lnTo>
                                <a:lnTo>
                                  <a:pt x="271" y="12524"/>
                                </a:lnTo>
                                <a:lnTo>
                                  <a:pt x="146" y="12793"/>
                                </a:lnTo>
                                <a:lnTo>
                                  <a:pt x="79" y="12962"/>
                                </a:lnTo>
                                <a:lnTo>
                                  <a:pt x="33" y="13146"/>
                                </a:lnTo>
                                <a:lnTo>
                                  <a:pt x="11" y="13386"/>
                                </a:lnTo>
                                <a:lnTo>
                                  <a:pt x="11" y="13641"/>
                                </a:lnTo>
                                <a:lnTo>
                                  <a:pt x="33" y="13881"/>
                                </a:lnTo>
                                <a:lnTo>
                                  <a:pt x="101" y="14150"/>
                                </a:lnTo>
                                <a:lnTo>
                                  <a:pt x="192" y="14404"/>
                                </a:lnTo>
                                <a:lnTo>
                                  <a:pt x="293" y="14645"/>
                                </a:lnTo>
                                <a:lnTo>
                                  <a:pt x="451" y="14857"/>
                                </a:lnTo>
                                <a:lnTo>
                                  <a:pt x="621" y="15054"/>
                                </a:lnTo>
                                <a:lnTo>
                                  <a:pt x="734" y="15125"/>
                                </a:lnTo>
                                <a:lnTo>
                                  <a:pt x="835" y="15210"/>
                                </a:lnTo>
                                <a:lnTo>
                                  <a:pt x="948" y="15267"/>
                                </a:lnTo>
                                <a:lnTo>
                                  <a:pt x="1084" y="15323"/>
                                </a:lnTo>
                                <a:lnTo>
                                  <a:pt x="1208" y="15351"/>
                                </a:lnTo>
                                <a:lnTo>
                                  <a:pt x="1355" y="15380"/>
                                </a:lnTo>
                                <a:lnTo>
                                  <a:pt x="1513" y="15380"/>
                                </a:lnTo>
                                <a:lnTo>
                                  <a:pt x="1683" y="15380"/>
                                </a:lnTo>
                                <a:lnTo>
                                  <a:pt x="1864" y="15351"/>
                                </a:lnTo>
                                <a:lnTo>
                                  <a:pt x="2033" y="15323"/>
                                </a:lnTo>
                                <a:lnTo>
                                  <a:pt x="2225" y="15238"/>
                                </a:lnTo>
                                <a:lnTo>
                                  <a:pt x="2428" y="15153"/>
                                </a:lnTo>
                                <a:lnTo>
                                  <a:pt x="2745" y="15026"/>
                                </a:lnTo>
                                <a:lnTo>
                                  <a:pt x="3005" y="14913"/>
                                </a:lnTo>
                                <a:lnTo>
                                  <a:pt x="3264" y="14828"/>
                                </a:lnTo>
                                <a:lnTo>
                                  <a:pt x="3513" y="14800"/>
                                </a:lnTo>
                                <a:lnTo>
                                  <a:pt x="3615" y="14828"/>
                                </a:lnTo>
                                <a:lnTo>
                                  <a:pt x="3728" y="14857"/>
                                </a:lnTo>
                                <a:lnTo>
                                  <a:pt x="3807" y="14913"/>
                                </a:lnTo>
                                <a:lnTo>
                                  <a:pt x="3920" y="14998"/>
                                </a:lnTo>
                                <a:lnTo>
                                  <a:pt x="4010" y="15097"/>
                                </a:lnTo>
                                <a:lnTo>
                                  <a:pt x="4089" y="15238"/>
                                </a:lnTo>
                                <a:lnTo>
                                  <a:pt x="4179" y="15408"/>
                                </a:lnTo>
                                <a:lnTo>
                                  <a:pt x="4247" y="15620"/>
                                </a:lnTo>
                                <a:lnTo>
                                  <a:pt x="4326" y="15860"/>
                                </a:lnTo>
                                <a:lnTo>
                                  <a:pt x="4394" y="16129"/>
                                </a:lnTo>
                                <a:lnTo>
                                  <a:pt x="4439" y="16440"/>
                                </a:lnTo>
                                <a:lnTo>
                                  <a:pt x="4507" y="16737"/>
                                </a:lnTo>
                                <a:lnTo>
                                  <a:pt x="4552" y="17090"/>
                                </a:lnTo>
                                <a:lnTo>
                                  <a:pt x="4575" y="17443"/>
                                </a:lnTo>
                                <a:lnTo>
                                  <a:pt x="4586" y="17825"/>
                                </a:lnTo>
                                <a:lnTo>
                                  <a:pt x="4586" y="18193"/>
                                </a:lnTo>
                                <a:lnTo>
                                  <a:pt x="4586" y="18574"/>
                                </a:lnTo>
                                <a:lnTo>
                                  <a:pt x="4586" y="18984"/>
                                </a:lnTo>
                                <a:lnTo>
                                  <a:pt x="4552" y="19366"/>
                                </a:lnTo>
                                <a:lnTo>
                                  <a:pt x="4507" y="19748"/>
                                </a:lnTo>
                                <a:lnTo>
                                  <a:pt x="4462" y="20129"/>
                                </a:lnTo>
                                <a:lnTo>
                                  <a:pt x="4371" y="20483"/>
                                </a:lnTo>
                                <a:lnTo>
                                  <a:pt x="4292" y="20836"/>
                                </a:lnTo>
                                <a:lnTo>
                                  <a:pt x="4202" y="21161"/>
                                </a:lnTo>
                                <a:lnTo>
                                  <a:pt x="4744" y="21161"/>
                                </a:lnTo>
                                <a:lnTo>
                                  <a:pt x="5264" y="21161"/>
                                </a:lnTo>
                                <a:lnTo>
                                  <a:pt x="5784" y="21161"/>
                                </a:lnTo>
                                <a:lnTo>
                                  <a:pt x="6235" y="21161"/>
                                </a:lnTo>
                                <a:lnTo>
                                  <a:pt x="6676" y="21161"/>
                                </a:lnTo>
                                <a:lnTo>
                                  <a:pt x="7060" y="21161"/>
                                </a:lnTo>
                                <a:lnTo>
                                  <a:pt x="7410" y="21161"/>
                                </a:lnTo>
                                <a:lnTo>
                                  <a:pt x="7670" y="21161"/>
                                </a:lnTo>
                                <a:lnTo>
                                  <a:pt x="8020" y="21020"/>
                                </a:lnTo>
                                <a:lnTo>
                                  <a:pt x="8303" y="20893"/>
                                </a:lnTo>
                                <a:lnTo>
                                  <a:pt x="8563" y="20695"/>
                                </a:lnTo>
                                <a:lnTo>
                                  <a:pt x="8800" y="20511"/>
                                </a:lnTo>
                                <a:lnTo>
                                  <a:pt x="8969" y="20285"/>
                                </a:lnTo>
                                <a:lnTo>
                                  <a:pt x="9150" y="20045"/>
                                </a:lnTo>
                                <a:lnTo>
                                  <a:pt x="9252" y="19804"/>
                                </a:lnTo>
                                <a:lnTo>
                                  <a:pt x="9342" y="19550"/>
                                </a:lnTo>
                                <a:lnTo>
                                  <a:pt x="9410" y="19281"/>
                                </a:lnTo>
                                <a:lnTo>
                                  <a:pt x="9433" y="19013"/>
                                </a:lnTo>
                                <a:lnTo>
                                  <a:pt x="9433" y="18744"/>
                                </a:lnTo>
                                <a:lnTo>
                                  <a:pt x="9387" y="18504"/>
                                </a:lnTo>
                                <a:lnTo>
                                  <a:pt x="9320" y="18221"/>
                                </a:lnTo>
                                <a:lnTo>
                                  <a:pt x="9207" y="17981"/>
                                </a:lnTo>
                                <a:lnTo>
                                  <a:pt x="9105" y="17740"/>
                                </a:lnTo>
                                <a:lnTo>
                                  <a:pt x="8924" y="17514"/>
                                </a:lnTo>
                                <a:lnTo>
                                  <a:pt x="8777" y="17274"/>
                                </a:lnTo>
                                <a:lnTo>
                                  <a:pt x="8642" y="17034"/>
                                </a:lnTo>
                                <a:lnTo>
                                  <a:pt x="8563" y="16765"/>
                                </a:lnTo>
                                <a:lnTo>
                                  <a:pt x="8472" y="16468"/>
                                </a:lnTo>
                                <a:lnTo>
                                  <a:pt x="8450" y="16157"/>
                                </a:lnTo>
                                <a:lnTo>
                                  <a:pt x="8450" y="15860"/>
                                </a:lnTo>
                                <a:lnTo>
                                  <a:pt x="8472" y="15563"/>
                                </a:lnTo>
                                <a:lnTo>
                                  <a:pt x="8540" y="15267"/>
                                </a:lnTo>
                                <a:lnTo>
                                  <a:pt x="8642" y="14998"/>
                                </a:lnTo>
                                <a:lnTo>
                                  <a:pt x="8777" y="14729"/>
                                </a:lnTo>
                                <a:lnTo>
                                  <a:pt x="8868" y="14616"/>
                                </a:lnTo>
                                <a:lnTo>
                                  <a:pt x="8969" y="14475"/>
                                </a:lnTo>
                                <a:lnTo>
                                  <a:pt x="9060" y="14376"/>
                                </a:lnTo>
                                <a:lnTo>
                                  <a:pt x="9184" y="14291"/>
                                </a:lnTo>
                                <a:lnTo>
                                  <a:pt x="9297" y="14206"/>
                                </a:lnTo>
                                <a:lnTo>
                                  <a:pt x="9433" y="14121"/>
                                </a:lnTo>
                                <a:lnTo>
                                  <a:pt x="9579" y="14051"/>
                                </a:lnTo>
                                <a:lnTo>
                                  <a:pt x="9726" y="13994"/>
                                </a:lnTo>
                                <a:lnTo>
                                  <a:pt x="9884" y="13938"/>
                                </a:lnTo>
                                <a:lnTo>
                                  <a:pt x="10054" y="13909"/>
                                </a:lnTo>
                                <a:lnTo>
                                  <a:pt x="10257" y="13881"/>
                                </a:lnTo>
                                <a:lnTo>
                                  <a:pt x="10449" y="13881"/>
                                </a:lnTo>
                                <a:lnTo>
                                  <a:pt x="10664" y="13881"/>
                                </a:lnTo>
                                <a:lnTo>
                                  <a:pt x="10856" y="13909"/>
                                </a:lnTo>
                                <a:lnTo>
                                  <a:pt x="11037" y="13966"/>
                                </a:lnTo>
                                <a:lnTo>
                                  <a:pt x="11206" y="14023"/>
                                </a:lnTo>
                                <a:lnTo>
                                  <a:pt x="11353" y="14093"/>
                                </a:lnTo>
                                <a:lnTo>
                                  <a:pt x="11511" y="14178"/>
                                </a:lnTo>
                                <a:lnTo>
                                  <a:pt x="11635" y="14263"/>
                                </a:lnTo>
                                <a:lnTo>
                                  <a:pt x="11748" y="14376"/>
                                </a:lnTo>
                                <a:lnTo>
                                  <a:pt x="11861" y="14475"/>
                                </a:lnTo>
                                <a:lnTo>
                                  <a:pt x="11941" y="14616"/>
                                </a:lnTo>
                                <a:lnTo>
                                  <a:pt x="12031" y="14758"/>
                                </a:lnTo>
                                <a:lnTo>
                                  <a:pt x="12099" y="14885"/>
                                </a:lnTo>
                                <a:lnTo>
                                  <a:pt x="12200" y="15210"/>
                                </a:lnTo>
                                <a:lnTo>
                                  <a:pt x="12268" y="15507"/>
                                </a:lnTo>
                                <a:lnTo>
                                  <a:pt x="12291" y="15832"/>
                                </a:lnTo>
                                <a:lnTo>
                                  <a:pt x="12291" y="16157"/>
                                </a:lnTo>
                                <a:lnTo>
                                  <a:pt x="12246" y="16482"/>
                                </a:lnTo>
                                <a:lnTo>
                                  <a:pt x="12178" y="16807"/>
                                </a:lnTo>
                                <a:lnTo>
                                  <a:pt x="12099" y="17090"/>
                                </a:lnTo>
                                <a:lnTo>
                                  <a:pt x="12008" y="17330"/>
                                </a:lnTo>
                                <a:lnTo>
                                  <a:pt x="11884" y="17542"/>
                                </a:lnTo>
                                <a:lnTo>
                                  <a:pt x="11748" y="17712"/>
                                </a:lnTo>
                                <a:lnTo>
                                  <a:pt x="11613" y="17839"/>
                                </a:lnTo>
                                <a:lnTo>
                                  <a:pt x="11489" y="18037"/>
                                </a:lnTo>
                                <a:lnTo>
                                  <a:pt x="11398" y="18221"/>
                                </a:lnTo>
                                <a:lnTo>
                                  <a:pt x="11319" y="18447"/>
                                </a:lnTo>
                                <a:lnTo>
                                  <a:pt x="11251" y="18659"/>
                                </a:lnTo>
                                <a:lnTo>
                                  <a:pt x="11206" y="18900"/>
                                </a:lnTo>
                                <a:lnTo>
                                  <a:pt x="11184" y="19154"/>
                                </a:lnTo>
                                <a:lnTo>
                                  <a:pt x="11184" y="19423"/>
                                </a:lnTo>
                                <a:lnTo>
                                  <a:pt x="11229" y="19663"/>
                                </a:lnTo>
                                <a:lnTo>
                                  <a:pt x="11297" y="19903"/>
                                </a:lnTo>
                                <a:lnTo>
                                  <a:pt x="11376" y="20158"/>
                                </a:lnTo>
                                <a:lnTo>
                                  <a:pt x="11511" y="20398"/>
                                </a:lnTo>
                                <a:lnTo>
                                  <a:pt x="11681" y="20610"/>
                                </a:lnTo>
                                <a:lnTo>
                                  <a:pt x="11884" y="20808"/>
                                </a:lnTo>
                                <a:lnTo>
                                  <a:pt x="12121" y="20992"/>
                                </a:lnTo>
                                <a:lnTo>
                                  <a:pt x="12404" y="21161"/>
                                </a:lnTo>
                                <a:lnTo>
                                  <a:pt x="12528" y="21190"/>
                                </a:lnTo>
                                <a:lnTo>
                                  <a:pt x="12856" y="21274"/>
                                </a:lnTo>
                                <a:lnTo>
                                  <a:pt x="13330" y="21373"/>
                                </a:lnTo>
                                <a:lnTo>
                                  <a:pt x="13963" y="21486"/>
                                </a:lnTo>
                                <a:lnTo>
                                  <a:pt x="14313" y="21543"/>
                                </a:lnTo>
                                <a:lnTo>
                                  <a:pt x="14652" y="21571"/>
                                </a:lnTo>
                                <a:lnTo>
                                  <a:pt x="15025" y="21600"/>
                                </a:lnTo>
                                <a:lnTo>
                                  <a:pt x="15409" y="21600"/>
                                </a:lnTo>
                                <a:lnTo>
                                  <a:pt x="15782" y="21600"/>
                                </a:lnTo>
                                <a:lnTo>
                                  <a:pt x="16177" y="21571"/>
                                </a:lnTo>
                                <a:lnTo>
                                  <a:pt x="16516" y="21486"/>
                                </a:lnTo>
                                <a:lnTo>
                                  <a:pt x="16889" y="21402"/>
                                </a:lnTo>
                                <a:lnTo>
                                  <a:pt x="16821" y="21190"/>
                                </a:lnTo>
                                <a:lnTo>
                                  <a:pt x="16776" y="20935"/>
                                </a:lnTo>
                                <a:lnTo>
                                  <a:pt x="16742" y="20667"/>
                                </a:lnTo>
                                <a:lnTo>
                                  <a:pt x="16719" y="20370"/>
                                </a:lnTo>
                                <a:lnTo>
                                  <a:pt x="16697" y="19719"/>
                                </a:lnTo>
                                <a:lnTo>
                                  <a:pt x="16697" y="19013"/>
                                </a:lnTo>
                                <a:lnTo>
                                  <a:pt x="16719" y="18306"/>
                                </a:lnTo>
                                <a:lnTo>
                                  <a:pt x="16753" y="17599"/>
                                </a:lnTo>
                                <a:lnTo>
                                  <a:pt x="16821" y="16949"/>
                                </a:lnTo>
                                <a:lnTo>
                                  <a:pt x="16889" y="16383"/>
                                </a:lnTo>
                                <a:lnTo>
                                  <a:pt x="16934" y="16129"/>
                                </a:lnTo>
                                <a:lnTo>
                                  <a:pt x="17002" y="15945"/>
                                </a:lnTo>
                                <a:lnTo>
                                  <a:pt x="17081" y="15790"/>
                                </a:lnTo>
                                <a:lnTo>
                                  <a:pt x="17194" y="15648"/>
                                </a:lnTo>
                                <a:lnTo>
                                  <a:pt x="17318" y="15563"/>
                                </a:lnTo>
                                <a:lnTo>
                                  <a:pt x="17453" y="15507"/>
                                </a:lnTo>
                                <a:lnTo>
                                  <a:pt x="17600" y="15450"/>
                                </a:lnTo>
                                <a:lnTo>
                                  <a:pt x="17758" y="15450"/>
                                </a:lnTo>
                                <a:lnTo>
                                  <a:pt x="17905" y="15479"/>
                                </a:lnTo>
                                <a:lnTo>
                                  <a:pt x="18064" y="15535"/>
                                </a:lnTo>
                                <a:lnTo>
                                  <a:pt x="18233" y="15620"/>
                                </a:lnTo>
                                <a:lnTo>
                                  <a:pt x="18380" y="15733"/>
                                </a:lnTo>
                                <a:lnTo>
                                  <a:pt x="18561" y="15832"/>
                                </a:lnTo>
                                <a:lnTo>
                                  <a:pt x="18707" y="15973"/>
                                </a:lnTo>
                                <a:lnTo>
                                  <a:pt x="18866" y="16129"/>
                                </a:lnTo>
                                <a:lnTo>
                                  <a:pt x="18990" y="16327"/>
                                </a:lnTo>
                                <a:lnTo>
                                  <a:pt x="19125" y="16482"/>
                                </a:lnTo>
                                <a:lnTo>
                                  <a:pt x="19295" y="16624"/>
                                </a:lnTo>
                                <a:lnTo>
                                  <a:pt x="19464" y="16737"/>
                                </a:lnTo>
                                <a:lnTo>
                                  <a:pt x="19668" y="16807"/>
                                </a:lnTo>
                                <a:lnTo>
                                  <a:pt x="19860" y="16836"/>
                                </a:lnTo>
                                <a:lnTo>
                                  <a:pt x="20052" y="16864"/>
                                </a:lnTo>
                                <a:lnTo>
                                  <a:pt x="20266" y="16836"/>
                                </a:lnTo>
                                <a:lnTo>
                                  <a:pt x="20470" y="16793"/>
                                </a:lnTo>
                                <a:lnTo>
                                  <a:pt x="20662" y="16708"/>
                                </a:lnTo>
                                <a:lnTo>
                                  <a:pt x="20854" y="16567"/>
                                </a:lnTo>
                                <a:lnTo>
                                  <a:pt x="21035" y="16412"/>
                                </a:lnTo>
                                <a:lnTo>
                                  <a:pt x="21182" y="16214"/>
                                </a:lnTo>
                                <a:lnTo>
                                  <a:pt x="21340" y="16002"/>
                                </a:lnTo>
                                <a:lnTo>
                                  <a:pt x="21441" y="15733"/>
                                </a:lnTo>
                                <a:lnTo>
                                  <a:pt x="21532" y="15436"/>
                                </a:lnTo>
                                <a:lnTo>
                                  <a:pt x="21600" y="15083"/>
                                </a:lnTo>
                                <a:lnTo>
                                  <a:pt x="21600" y="14885"/>
                                </a:lnTo>
                                <a:lnTo>
                                  <a:pt x="21600" y="14729"/>
                                </a:lnTo>
                                <a:lnTo>
                                  <a:pt x="21600" y="14531"/>
                                </a:lnTo>
                                <a:lnTo>
                                  <a:pt x="21577" y="14376"/>
                                </a:lnTo>
                                <a:lnTo>
                                  <a:pt x="21532" y="14206"/>
                                </a:lnTo>
                                <a:lnTo>
                                  <a:pt x="21487" y="14051"/>
                                </a:lnTo>
                                <a:lnTo>
                                  <a:pt x="21419" y="13909"/>
                                </a:lnTo>
                                <a:lnTo>
                                  <a:pt x="21351" y="13768"/>
                                </a:lnTo>
                                <a:lnTo>
                                  <a:pt x="21204" y="13500"/>
                                </a:lnTo>
                                <a:lnTo>
                                  <a:pt x="21035" y="13287"/>
                                </a:lnTo>
                                <a:lnTo>
                                  <a:pt x="20809" y="13090"/>
                                </a:lnTo>
                                <a:lnTo>
                                  <a:pt x="20594" y="12962"/>
                                </a:lnTo>
                                <a:lnTo>
                                  <a:pt x="20357" y="12821"/>
                                </a:lnTo>
                                <a:lnTo>
                                  <a:pt x="20120" y="12764"/>
                                </a:lnTo>
                                <a:lnTo>
                                  <a:pt x="19882" y="12708"/>
                                </a:lnTo>
                                <a:lnTo>
                                  <a:pt x="19645" y="12736"/>
                                </a:lnTo>
                                <a:lnTo>
                                  <a:pt x="19430" y="12793"/>
                                </a:lnTo>
                                <a:lnTo>
                                  <a:pt x="19227" y="12906"/>
                                </a:lnTo>
                                <a:lnTo>
                                  <a:pt x="19148" y="12962"/>
                                </a:lnTo>
                                <a:lnTo>
                                  <a:pt x="19058" y="13047"/>
                                </a:lnTo>
                                <a:lnTo>
                                  <a:pt x="18990" y="13146"/>
                                </a:lnTo>
                                <a:lnTo>
                                  <a:pt x="18911" y="13259"/>
                                </a:lnTo>
                                <a:lnTo>
                                  <a:pt x="18775" y="13471"/>
                                </a:lnTo>
                                <a:lnTo>
                                  <a:pt x="18628" y="13641"/>
                                </a:lnTo>
                                <a:lnTo>
                                  <a:pt x="18470" y="13740"/>
                                </a:lnTo>
                                <a:lnTo>
                                  <a:pt x="18301" y="13825"/>
                                </a:lnTo>
                                <a:lnTo>
                                  <a:pt x="18143" y="13853"/>
                                </a:lnTo>
                                <a:lnTo>
                                  <a:pt x="17973" y="13881"/>
                                </a:lnTo>
                                <a:lnTo>
                                  <a:pt x="17804" y="13853"/>
                                </a:lnTo>
                                <a:lnTo>
                                  <a:pt x="17646" y="13796"/>
                                </a:lnTo>
                                <a:lnTo>
                                  <a:pt x="17499" y="13726"/>
                                </a:lnTo>
                                <a:lnTo>
                                  <a:pt x="17341" y="13641"/>
                                </a:lnTo>
                                <a:lnTo>
                                  <a:pt x="17216" y="13528"/>
                                </a:lnTo>
                                <a:lnTo>
                                  <a:pt x="17103" y="13386"/>
                                </a:lnTo>
                                <a:lnTo>
                                  <a:pt x="17024" y="13259"/>
                                </a:lnTo>
                                <a:lnTo>
                                  <a:pt x="16934" y="13118"/>
                                </a:lnTo>
                                <a:lnTo>
                                  <a:pt x="16889" y="12991"/>
                                </a:lnTo>
                                <a:lnTo>
                                  <a:pt x="16889" y="12849"/>
                                </a:lnTo>
                                <a:lnTo>
                                  <a:pt x="16889" y="12383"/>
                                </a:lnTo>
                                <a:lnTo>
                                  <a:pt x="16889" y="11662"/>
                                </a:lnTo>
                                <a:lnTo>
                                  <a:pt x="16889" y="10701"/>
                                </a:lnTo>
                                <a:lnTo>
                                  <a:pt x="16889" y="9640"/>
                                </a:lnTo>
                                <a:lnTo>
                                  <a:pt x="16889" y="8566"/>
                                </a:lnTo>
                                <a:lnTo>
                                  <a:pt x="16889" y="7478"/>
                                </a:lnTo>
                                <a:lnTo>
                                  <a:pt x="16889" y="6502"/>
                                </a:lnTo>
                                <a:lnTo>
                                  <a:pt x="16889" y="5739"/>
                                </a:lnTo>
                                <a:lnTo>
                                  <a:pt x="16674" y="5894"/>
                                </a:lnTo>
                                <a:lnTo>
                                  <a:pt x="16414" y="6036"/>
                                </a:lnTo>
                                <a:lnTo>
                                  <a:pt x="16154" y="6177"/>
                                </a:lnTo>
                                <a:lnTo>
                                  <a:pt x="15849" y="6248"/>
                                </a:lnTo>
                                <a:lnTo>
                                  <a:pt x="15544" y="6304"/>
                                </a:lnTo>
                                <a:lnTo>
                                  <a:pt x="15217" y="6332"/>
                                </a:lnTo>
                                <a:lnTo>
                                  <a:pt x="14866" y="6361"/>
                                </a:lnTo>
                                <a:lnTo>
                                  <a:pt x="14550" y="6361"/>
                                </a:lnTo>
                                <a:lnTo>
                                  <a:pt x="14200" y="6332"/>
                                </a:lnTo>
                                <a:lnTo>
                                  <a:pt x="13850" y="6276"/>
                                </a:lnTo>
                                <a:lnTo>
                                  <a:pt x="13522" y="6219"/>
                                </a:lnTo>
                                <a:lnTo>
                                  <a:pt x="13206" y="6149"/>
                                </a:lnTo>
                                <a:lnTo>
                                  <a:pt x="12901" y="6064"/>
                                </a:lnTo>
                                <a:lnTo>
                                  <a:pt x="12618" y="5951"/>
                                </a:lnTo>
                                <a:lnTo>
                                  <a:pt x="12358" y="5838"/>
                                </a:lnTo>
                                <a:lnTo>
                                  <a:pt x="12121" y="5739"/>
                                </a:lnTo>
                                <a:lnTo>
                                  <a:pt x="11941" y="5626"/>
                                </a:lnTo>
                                <a:lnTo>
                                  <a:pt x="11794" y="5513"/>
                                </a:lnTo>
                                <a:lnTo>
                                  <a:pt x="11658" y="5414"/>
                                </a:lnTo>
                                <a:lnTo>
                                  <a:pt x="11556" y="5301"/>
                                </a:lnTo>
                                <a:lnTo>
                                  <a:pt x="11466" y="5187"/>
                                </a:lnTo>
                                <a:lnTo>
                                  <a:pt x="11398" y="5089"/>
                                </a:lnTo>
                                <a:lnTo>
                                  <a:pt x="11376" y="4947"/>
                                </a:lnTo>
                                <a:lnTo>
                                  <a:pt x="11353" y="4834"/>
                                </a:lnTo>
                                <a:lnTo>
                                  <a:pt x="11353" y="4707"/>
                                </a:lnTo>
                                <a:lnTo>
                                  <a:pt x="11376" y="4565"/>
                                </a:lnTo>
                                <a:lnTo>
                                  <a:pt x="11443" y="4410"/>
                                </a:lnTo>
                                <a:lnTo>
                                  <a:pt x="11511" y="4240"/>
                                </a:lnTo>
                                <a:lnTo>
                                  <a:pt x="11703" y="3887"/>
                                </a:lnTo>
                                <a:lnTo>
                                  <a:pt x="11986" y="3505"/>
                                </a:lnTo>
                                <a:lnTo>
                                  <a:pt x="12144" y="3265"/>
                                </a:lnTo>
                                <a:lnTo>
                                  <a:pt x="12246" y="3025"/>
                                </a:lnTo>
                                <a:lnTo>
                                  <a:pt x="12336" y="2756"/>
                                </a:lnTo>
                                <a:lnTo>
                                  <a:pt x="12404" y="2445"/>
                                </a:lnTo>
                                <a:lnTo>
                                  <a:pt x="12438" y="2176"/>
                                </a:lnTo>
                                <a:lnTo>
                                  <a:pt x="12438" y="1880"/>
                                </a:lnTo>
                                <a:lnTo>
                                  <a:pt x="12404" y="1583"/>
                                </a:lnTo>
                                <a:lnTo>
                                  <a:pt x="12336" y="1314"/>
                                </a:lnTo>
                                <a:lnTo>
                                  <a:pt x="12246" y="1046"/>
                                </a:lnTo>
                                <a:lnTo>
                                  <a:pt x="12099" y="791"/>
                                </a:lnTo>
                                <a:lnTo>
                                  <a:pt x="12008" y="692"/>
                                </a:lnTo>
                                <a:lnTo>
                                  <a:pt x="11918" y="579"/>
                                </a:lnTo>
                                <a:lnTo>
                                  <a:pt x="11816" y="466"/>
                                </a:lnTo>
                                <a:lnTo>
                                  <a:pt x="11703" y="381"/>
                                </a:lnTo>
                                <a:lnTo>
                                  <a:pt x="11579" y="310"/>
                                </a:lnTo>
                                <a:lnTo>
                                  <a:pt x="11443" y="226"/>
                                </a:lnTo>
                                <a:lnTo>
                                  <a:pt x="11297" y="169"/>
                                </a:lnTo>
                                <a:lnTo>
                                  <a:pt x="11138" y="113"/>
                                </a:lnTo>
                                <a:lnTo>
                                  <a:pt x="10969" y="56"/>
                                </a:lnTo>
                                <a:lnTo>
                                  <a:pt x="10800" y="28"/>
                                </a:lnTo>
                                <a:lnTo>
                                  <a:pt x="10619" y="28"/>
                                </a:lnTo>
                                <a:lnTo>
                                  <a:pt x="10404" y="28"/>
                                </a:lnTo>
                                <a:lnTo>
                                  <a:pt x="10257" y="28"/>
                                </a:lnTo>
                                <a:lnTo>
                                  <a:pt x="10076" y="56"/>
                                </a:lnTo>
                                <a:lnTo>
                                  <a:pt x="9952" y="84"/>
                                </a:lnTo>
                                <a:lnTo>
                                  <a:pt x="9794" y="141"/>
                                </a:lnTo>
                                <a:lnTo>
                                  <a:pt x="9692" y="226"/>
                                </a:lnTo>
                                <a:lnTo>
                                  <a:pt x="9557" y="282"/>
                                </a:lnTo>
                                <a:lnTo>
                                  <a:pt x="9455" y="381"/>
                                </a:lnTo>
                                <a:lnTo>
                                  <a:pt x="9365" y="466"/>
                                </a:lnTo>
                                <a:lnTo>
                                  <a:pt x="9274" y="579"/>
                                </a:lnTo>
                                <a:lnTo>
                                  <a:pt x="9184" y="692"/>
                                </a:lnTo>
                                <a:lnTo>
                                  <a:pt x="9128" y="791"/>
                                </a:lnTo>
                                <a:lnTo>
                                  <a:pt x="9060" y="932"/>
                                </a:lnTo>
                                <a:lnTo>
                                  <a:pt x="8969" y="1201"/>
                                </a:lnTo>
                                <a:lnTo>
                                  <a:pt x="8913" y="1498"/>
                                </a:lnTo>
                                <a:lnTo>
                                  <a:pt x="8890" y="1795"/>
                                </a:lnTo>
                                <a:lnTo>
                                  <a:pt x="8890" y="2120"/>
                                </a:lnTo>
                                <a:lnTo>
                                  <a:pt x="8913" y="2445"/>
                                </a:lnTo>
                                <a:lnTo>
                                  <a:pt x="8969" y="2756"/>
                                </a:lnTo>
                                <a:lnTo>
                                  <a:pt x="9060" y="3081"/>
                                </a:lnTo>
                                <a:lnTo>
                                  <a:pt x="9173" y="3378"/>
                                </a:lnTo>
                                <a:lnTo>
                                  <a:pt x="9297" y="3647"/>
                                </a:lnTo>
                                <a:lnTo>
                                  <a:pt x="9466" y="3887"/>
                                </a:lnTo>
                                <a:lnTo>
                                  <a:pt x="9579" y="4085"/>
                                </a:lnTo>
                                <a:lnTo>
                                  <a:pt x="9670" y="4269"/>
                                </a:lnTo>
                                <a:lnTo>
                                  <a:pt x="9726" y="4467"/>
                                </a:lnTo>
                                <a:lnTo>
                                  <a:pt x="9771" y="4650"/>
                                </a:lnTo>
                                <a:lnTo>
                                  <a:pt x="9771" y="4834"/>
                                </a:lnTo>
                                <a:lnTo>
                                  <a:pt x="9749" y="5032"/>
                                </a:lnTo>
                                <a:lnTo>
                                  <a:pt x="9715" y="5216"/>
                                </a:lnTo>
                                <a:lnTo>
                                  <a:pt x="9625" y="5385"/>
                                </a:lnTo>
                                <a:lnTo>
                                  <a:pt x="9534" y="5513"/>
                                </a:lnTo>
                                <a:lnTo>
                                  <a:pt x="9410" y="5626"/>
                                </a:lnTo>
                                <a:lnTo>
                                  <a:pt x="9229" y="5710"/>
                                </a:lnTo>
                                <a:lnTo>
                                  <a:pt x="9060" y="5767"/>
                                </a:lnTo>
                                <a:lnTo>
                                  <a:pt x="8845" y="5767"/>
                                </a:lnTo>
                                <a:lnTo>
                                  <a:pt x="8585" y="5739"/>
                                </a:lnTo>
                                <a:lnTo>
                                  <a:pt x="8325" y="5654"/>
                                </a:lnTo>
                                <a:lnTo>
                                  <a:pt x="8020" y="5513"/>
                                </a:lnTo>
                                <a:lnTo>
                                  <a:pt x="7840" y="5442"/>
                                </a:lnTo>
                                <a:lnTo>
                                  <a:pt x="7648" y="5385"/>
                                </a:lnTo>
                                <a:lnTo>
                                  <a:pt x="7433" y="5329"/>
                                </a:lnTo>
                                <a:lnTo>
                                  <a:pt x="7241" y="5301"/>
                                </a:lnTo>
                                <a:lnTo>
                                  <a:pt x="6755" y="5301"/>
                                </a:lnTo>
                                <a:lnTo>
                                  <a:pt x="6281" y="5329"/>
                                </a:lnTo>
                                <a:lnTo>
                                  <a:pt x="5784" y="5385"/>
                                </a:lnTo>
                                <a:lnTo>
                                  <a:pt x="5264" y="5498"/>
                                </a:lnTo>
                                <a:lnTo>
                                  <a:pt x="4744" y="5597"/>
                                </a:lnTo>
                                <a:lnTo>
                                  <a:pt x="4247" y="5739"/>
                                </a:lnTo>
                                <a:lnTo>
                                  <a:pt x="4202" y="5894"/>
                                </a:lnTo>
                                <a:lnTo>
                                  <a:pt x="4202" y="6191"/>
                                </a:lnTo>
                                <a:lnTo>
                                  <a:pt x="4202" y="6545"/>
                                </a:lnTo>
                                <a:lnTo>
                                  <a:pt x="4225" y="6954"/>
                                </a:lnTo>
                                <a:lnTo>
                                  <a:pt x="4315" y="7930"/>
                                </a:lnTo>
                                <a:lnTo>
                                  <a:pt x="4394" y="9018"/>
                                </a:lnTo>
                                <a:lnTo>
                                  <a:pt x="4439" y="9570"/>
                                </a:lnTo>
                                <a:lnTo>
                                  <a:pt x="4462" y="10107"/>
                                </a:lnTo>
                                <a:lnTo>
                                  <a:pt x="4484" y="10630"/>
                                </a:lnTo>
                                <a:lnTo>
                                  <a:pt x="4507" y="11082"/>
                                </a:lnTo>
                                <a:lnTo>
                                  <a:pt x="4484" y="11520"/>
                                </a:lnTo>
                                <a:lnTo>
                                  <a:pt x="4439" y="11874"/>
                                </a:lnTo>
                                <a:lnTo>
                                  <a:pt x="4394" y="12029"/>
                                </a:lnTo>
                                <a:lnTo>
                                  <a:pt x="4349" y="12171"/>
                                </a:lnTo>
                                <a:lnTo>
                                  <a:pt x="4315" y="12284"/>
                                </a:lnTo>
                                <a:lnTo>
                                  <a:pt x="4247" y="12354"/>
                                </a:lnTo>
                                <a:close/>
                              </a:path>
                            </a:pathLst>
                          </a:custGeom>
                          <a:solidFill>
                            <a:srgbClr val="FF0000"/>
                          </a:solidFill>
                          <a:ln w="28575">
                            <a:solidFill>
                              <a:srgbClr val="000000"/>
                            </a:solidFill>
                            <a:miter lim="800000"/>
                            <a:headEnd/>
                            <a:tailEnd/>
                          </a:ln>
                        </wps:spPr>
                        <wps:bodyPr rot="0" vert="horz" wrap="square" lIns="91440" tIns="45720" rIns="91440" bIns="45720" anchor="t" anchorCtr="0" upright="1">
                          <a:noAutofit/>
                        </wps:bodyPr>
                      </wps:wsp>
                      <wps:wsp>
                        <wps:cNvPr id="769" name="Puzzle4"/>
                        <wps:cNvSpPr>
                          <a:spLocks/>
                        </wps:cNvSpPr>
                        <wps:spPr bwMode="auto">
                          <a:xfrm>
                            <a:off x="2192" y="1719"/>
                            <a:ext cx="1072" cy="1763"/>
                          </a:xfrm>
                          <a:custGeom>
                            <a:avLst/>
                            <a:gdLst>
                              <a:gd name="T0" fmla="*/ 1 w 21600"/>
                              <a:gd name="T1" fmla="*/ 6 h 21600"/>
                              <a:gd name="T2" fmla="*/ 0 w 21600"/>
                              <a:gd name="T3" fmla="*/ 9 h 21600"/>
                              <a:gd name="T4" fmla="*/ 1 w 21600"/>
                              <a:gd name="T5" fmla="*/ 12 h 21600"/>
                              <a:gd name="T6" fmla="*/ 3 w 21600"/>
                              <a:gd name="T7" fmla="*/ 9 h 21600"/>
                              <a:gd name="T8" fmla="*/ 2 w 21600"/>
                              <a:gd name="T9" fmla="*/ 6 h 21600"/>
                              <a:gd name="T10" fmla="*/ 3 w 21600"/>
                              <a:gd name="T11" fmla="*/ 3 h 21600"/>
                              <a:gd name="T12" fmla="*/ 1 w 21600"/>
                              <a:gd name="T13" fmla="*/ 0 h 21600"/>
                              <a:gd name="T14" fmla="*/ 0 w 21600"/>
                              <a:gd name="T15" fmla="*/ 3 h 21600"/>
                              <a:gd name="T16" fmla="*/ 0 60000 65536"/>
                              <a:gd name="T17" fmla="*/ 0 60000 65536"/>
                              <a:gd name="T18" fmla="*/ 0 60000 65536"/>
                              <a:gd name="T19" fmla="*/ 0 60000 65536"/>
                              <a:gd name="T20" fmla="*/ 0 60000 65536"/>
                              <a:gd name="T21" fmla="*/ 0 60000 65536"/>
                              <a:gd name="T22" fmla="*/ 0 60000 65536"/>
                              <a:gd name="T23" fmla="*/ 0 60000 65536"/>
                              <a:gd name="T24" fmla="*/ 2075 w 21600"/>
                              <a:gd name="T25" fmla="*/ 5660 h 21600"/>
                              <a:gd name="T26" fmla="*/ 20210 w 21600"/>
                              <a:gd name="T27" fmla="*/ 15976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3813" y="10590"/>
                                </a:moveTo>
                                <a:lnTo>
                                  <a:pt x="3927" y="10513"/>
                                </a:lnTo>
                                <a:lnTo>
                                  <a:pt x="4078" y="10425"/>
                                </a:lnTo>
                                <a:lnTo>
                                  <a:pt x="4210" y="10359"/>
                                </a:lnTo>
                                <a:lnTo>
                                  <a:pt x="4361" y="10315"/>
                                </a:lnTo>
                                <a:lnTo>
                                  <a:pt x="4682" y="10237"/>
                                </a:lnTo>
                                <a:lnTo>
                                  <a:pt x="5041" y="10193"/>
                                </a:lnTo>
                                <a:lnTo>
                                  <a:pt x="5456" y="10171"/>
                                </a:lnTo>
                                <a:lnTo>
                                  <a:pt x="5853" y="10193"/>
                                </a:lnTo>
                                <a:lnTo>
                                  <a:pt x="6249" y="10260"/>
                                </a:lnTo>
                                <a:lnTo>
                                  <a:pt x="6646" y="10337"/>
                                </a:lnTo>
                                <a:lnTo>
                                  <a:pt x="7004" y="10469"/>
                                </a:lnTo>
                                <a:lnTo>
                                  <a:pt x="7363" y="10612"/>
                                </a:lnTo>
                                <a:lnTo>
                                  <a:pt x="7665" y="10788"/>
                                </a:lnTo>
                                <a:lnTo>
                                  <a:pt x="7911" y="10998"/>
                                </a:lnTo>
                                <a:lnTo>
                                  <a:pt x="8024" y="11097"/>
                                </a:lnTo>
                                <a:lnTo>
                                  <a:pt x="8137" y="11207"/>
                                </a:lnTo>
                                <a:lnTo>
                                  <a:pt x="8194" y="11340"/>
                                </a:lnTo>
                                <a:lnTo>
                                  <a:pt x="8269" y="11461"/>
                                </a:lnTo>
                                <a:lnTo>
                                  <a:pt x="8307" y="11593"/>
                                </a:lnTo>
                                <a:lnTo>
                                  <a:pt x="8307" y="11714"/>
                                </a:lnTo>
                                <a:lnTo>
                                  <a:pt x="8307" y="11868"/>
                                </a:lnTo>
                                <a:lnTo>
                                  <a:pt x="8307" y="12012"/>
                                </a:lnTo>
                                <a:lnTo>
                                  <a:pt x="8194" y="12265"/>
                                </a:lnTo>
                                <a:lnTo>
                                  <a:pt x="8062" y="12519"/>
                                </a:lnTo>
                                <a:lnTo>
                                  <a:pt x="7873" y="12706"/>
                                </a:lnTo>
                                <a:lnTo>
                                  <a:pt x="7627" y="12904"/>
                                </a:lnTo>
                                <a:lnTo>
                                  <a:pt x="7363" y="13048"/>
                                </a:lnTo>
                                <a:lnTo>
                                  <a:pt x="7080" y="13180"/>
                                </a:lnTo>
                                <a:lnTo>
                                  <a:pt x="6759" y="13257"/>
                                </a:lnTo>
                                <a:lnTo>
                                  <a:pt x="6419" y="13345"/>
                                </a:lnTo>
                                <a:lnTo>
                                  <a:pt x="6098" y="13389"/>
                                </a:lnTo>
                                <a:lnTo>
                                  <a:pt x="5739" y="13389"/>
                                </a:lnTo>
                                <a:lnTo>
                                  <a:pt x="5418" y="13389"/>
                                </a:lnTo>
                                <a:lnTo>
                                  <a:pt x="5079" y="13345"/>
                                </a:lnTo>
                                <a:lnTo>
                                  <a:pt x="4758" y="13301"/>
                                </a:lnTo>
                                <a:lnTo>
                                  <a:pt x="4474" y="13213"/>
                                </a:lnTo>
                                <a:lnTo>
                                  <a:pt x="4172" y="13114"/>
                                </a:lnTo>
                                <a:lnTo>
                                  <a:pt x="3965" y="12982"/>
                                </a:lnTo>
                                <a:lnTo>
                                  <a:pt x="3738" y="12838"/>
                                </a:lnTo>
                                <a:lnTo>
                                  <a:pt x="3493" y="12706"/>
                                </a:lnTo>
                                <a:lnTo>
                                  <a:pt x="3228" y="12607"/>
                                </a:lnTo>
                                <a:lnTo>
                                  <a:pt x="2945" y="12519"/>
                                </a:lnTo>
                                <a:lnTo>
                                  <a:pt x="2700" y="12431"/>
                                </a:lnTo>
                                <a:lnTo>
                                  <a:pt x="2397" y="12375"/>
                                </a:lnTo>
                                <a:lnTo>
                                  <a:pt x="2152" y="12331"/>
                                </a:lnTo>
                                <a:lnTo>
                                  <a:pt x="1888" y="12309"/>
                                </a:lnTo>
                                <a:lnTo>
                                  <a:pt x="1642" y="12309"/>
                                </a:lnTo>
                                <a:lnTo>
                                  <a:pt x="1397" y="12331"/>
                                </a:lnTo>
                                <a:lnTo>
                                  <a:pt x="1170" y="12397"/>
                                </a:lnTo>
                                <a:lnTo>
                                  <a:pt x="962" y="12453"/>
                                </a:lnTo>
                                <a:lnTo>
                                  <a:pt x="774" y="12563"/>
                                </a:lnTo>
                                <a:lnTo>
                                  <a:pt x="623" y="12684"/>
                                </a:lnTo>
                                <a:lnTo>
                                  <a:pt x="528" y="12838"/>
                                </a:lnTo>
                                <a:lnTo>
                                  <a:pt x="453" y="13026"/>
                                </a:lnTo>
                                <a:lnTo>
                                  <a:pt x="339" y="13477"/>
                                </a:lnTo>
                                <a:lnTo>
                                  <a:pt x="226" y="13984"/>
                                </a:lnTo>
                                <a:lnTo>
                                  <a:pt x="151" y="14535"/>
                                </a:lnTo>
                                <a:lnTo>
                                  <a:pt x="113" y="15075"/>
                                </a:lnTo>
                                <a:lnTo>
                                  <a:pt x="113" y="15626"/>
                                </a:lnTo>
                                <a:lnTo>
                                  <a:pt x="151" y="16133"/>
                                </a:lnTo>
                                <a:lnTo>
                                  <a:pt x="188" y="16376"/>
                                </a:lnTo>
                                <a:lnTo>
                                  <a:pt x="264" y="16585"/>
                                </a:lnTo>
                                <a:lnTo>
                                  <a:pt x="339" y="16773"/>
                                </a:lnTo>
                                <a:lnTo>
                                  <a:pt x="453" y="16938"/>
                                </a:lnTo>
                                <a:lnTo>
                                  <a:pt x="1095" y="16883"/>
                                </a:lnTo>
                                <a:lnTo>
                                  <a:pt x="1963" y="16795"/>
                                </a:lnTo>
                                <a:lnTo>
                                  <a:pt x="2945" y="16751"/>
                                </a:lnTo>
                                <a:lnTo>
                                  <a:pt x="3965" y="16706"/>
                                </a:lnTo>
                                <a:lnTo>
                                  <a:pt x="5022" y="16684"/>
                                </a:lnTo>
                                <a:lnTo>
                                  <a:pt x="5947" y="16684"/>
                                </a:lnTo>
                                <a:lnTo>
                                  <a:pt x="6759" y="16706"/>
                                </a:lnTo>
                                <a:lnTo>
                                  <a:pt x="7363" y="16751"/>
                                </a:lnTo>
                                <a:lnTo>
                                  <a:pt x="7948" y="16839"/>
                                </a:lnTo>
                                <a:lnTo>
                                  <a:pt x="8458" y="16916"/>
                                </a:lnTo>
                                <a:lnTo>
                                  <a:pt x="8893" y="17026"/>
                                </a:lnTo>
                                <a:lnTo>
                                  <a:pt x="9289" y="17158"/>
                                </a:lnTo>
                                <a:lnTo>
                                  <a:pt x="9572" y="17280"/>
                                </a:lnTo>
                                <a:lnTo>
                                  <a:pt x="9799" y="17412"/>
                                </a:lnTo>
                                <a:lnTo>
                                  <a:pt x="9969" y="17555"/>
                                </a:lnTo>
                                <a:lnTo>
                                  <a:pt x="10120" y="17687"/>
                                </a:lnTo>
                                <a:lnTo>
                                  <a:pt x="10158" y="17831"/>
                                </a:lnTo>
                                <a:lnTo>
                                  <a:pt x="10195" y="17974"/>
                                </a:lnTo>
                                <a:lnTo>
                                  <a:pt x="10158" y="18128"/>
                                </a:lnTo>
                                <a:lnTo>
                                  <a:pt x="10082" y="18271"/>
                                </a:lnTo>
                                <a:lnTo>
                                  <a:pt x="9969" y="18426"/>
                                </a:lnTo>
                                <a:lnTo>
                                  <a:pt x="9837" y="18569"/>
                                </a:lnTo>
                                <a:lnTo>
                                  <a:pt x="9648" y="18701"/>
                                </a:lnTo>
                                <a:lnTo>
                                  <a:pt x="9440" y="18822"/>
                                </a:lnTo>
                                <a:lnTo>
                                  <a:pt x="9213" y="18999"/>
                                </a:lnTo>
                                <a:lnTo>
                                  <a:pt x="9044" y="19186"/>
                                </a:lnTo>
                                <a:lnTo>
                                  <a:pt x="8893" y="19395"/>
                                </a:lnTo>
                                <a:lnTo>
                                  <a:pt x="8817" y="19627"/>
                                </a:lnTo>
                                <a:lnTo>
                                  <a:pt x="8779" y="19858"/>
                                </a:lnTo>
                                <a:lnTo>
                                  <a:pt x="8779" y="20112"/>
                                </a:lnTo>
                                <a:lnTo>
                                  <a:pt x="8855" y="20354"/>
                                </a:lnTo>
                                <a:lnTo>
                                  <a:pt x="8968" y="20586"/>
                                </a:lnTo>
                                <a:lnTo>
                                  <a:pt x="9138" y="20817"/>
                                </a:lnTo>
                                <a:lnTo>
                                  <a:pt x="9365" y="21026"/>
                                </a:lnTo>
                                <a:lnTo>
                                  <a:pt x="9610" y="21192"/>
                                </a:lnTo>
                                <a:lnTo>
                                  <a:pt x="9950" y="21368"/>
                                </a:lnTo>
                                <a:lnTo>
                                  <a:pt x="10120" y="21445"/>
                                </a:lnTo>
                                <a:lnTo>
                                  <a:pt x="10346" y="21511"/>
                                </a:lnTo>
                                <a:lnTo>
                                  <a:pt x="10516" y="21555"/>
                                </a:lnTo>
                                <a:lnTo>
                                  <a:pt x="10743" y="21600"/>
                                </a:lnTo>
                                <a:lnTo>
                                  <a:pt x="10988" y="21644"/>
                                </a:lnTo>
                                <a:lnTo>
                                  <a:pt x="11215" y="21666"/>
                                </a:lnTo>
                                <a:lnTo>
                                  <a:pt x="11498" y="21666"/>
                                </a:lnTo>
                                <a:lnTo>
                                  <a:pt x="11762" y="21666"/>
                                </a:lnTo>
                                <a:lnTo>
                                  <a:pt x="12253" y="21644"/>
                                </a:lnTo>
                                <a:lnTo>
                                  <a:pt x="12763" y="21577"/>
                                </a:lnTo>
                                <a:lnTo>
                                  <a:pt x="13197" y="21467"/>
                                </a:lnTo>
                                <a:lnTo>
                                  <a:pt x="13556" y="21346"/>
                                </a:lnTo>
                                <a:lnTo>
                                  <a:pt x="13896" y="21192"/>
                                </a:lnTo>
                                <a:lnTo>
                                  <a:pt x="14179" y="21026"/>
                                </a:lnTo>
                                <a:lnTo>
                                  <a:pt x="14444" y="20839"/>
                                </a:lnTo>
                                <a:lnTo>
                                  <a:pt x="14576" y="20641"/>
                                </a:lnTo>
                                <a:lnTo>
                                  <a:pt x="14727" y="20431"/>
                                </a:lnTo>
                                <a:lnTo>
                                  <a:pt x="14765" y="20200"/>
                                </a:lnTo>
                                <a:lnTo>
                                  <a:pt x="14802" y="19991"/>
                                </a:lnTo>
                                <a:lnTo>
                                  <a:pt x="14727" y="19759"/>
                                </a:lnTo>
                                <a:lnTo>
                                  <a:pt x="14613" y="19550"/>
                                </a:lnTo>
                                <a:lnTo>
                                  <a:pt x="14444" y="19307"/>
                                </a:lnTo>
                                <a:lnTo>
                                  <a:pt x="14217" y="19098"/>
                                </a:lnTo>
                                <a:lnTo>
                                  <a:pt x="13934" y="18911"/>
                                </a:lnTo>
                                <a:lnTo>
                                  <a:pt x="13669" y="18745"/>
                                </a:lnTo>
                                <a:lnTo>
                                  <a:pt x="13462" y="18547"/>
                                </a:lnTo>
                                <a:lnTo>
                                  <a:pt x="13311" y="18337"/>
                                </a:lnTo>
                                <a:lnTo>
                                  <a:pt x="13197" y="18150"/>
                                </a:lnTo>
                                <a:lnTo>
                                  <a:pt x="13122" y="17941"/>
                                </a:lnTo>
                                <a:lnTo>
                                  <a:pt x="13122" y="17720"/>
                                </a:lnTo>
                                <a:lnTo>
                                  <a:pt x="13122" y="17533"/>
                                </a:lnTo>
                                <a:lnTo>
                                  <a:pt x="13197" y="17346"/>
                                </a:lnTo>
                                <a:lnTo>
                                  <a:pt x="13273" y="17158"/>
                                </a:lnTo>
                                <a:lnTo>
                                  <a:pt x="13386" y="16982"/>
                                </a:lnTo>
                                <a:lnTo>
                                  <a:pt x="13537" y="16839"/>
                                </a:lnTo>
                                <a:lnTo>
                                  <a:pt x="13707" y="16706"/>
                                </a:lnTo>
                                <a:lnTo>
                                  <a:pt x="13896" y="16607"/>
                                </a:lnTo>
                                <a:lnTo>
                                  <a:pt x="14104" y="16519"/>
                                </a:lnTo>
                                <a:lnTo>
                                  <a:pt x="14330" y="16453"/>
                                </a:lnTo>
                                <a:lnTo>
                                  <a:pt x="14538" y="16431"/>
                                </a:lnTo>
                                <a:lnTo>
                                  <a:pt x="14897" y="16453"/>
                                </a:lnTo>
                                <a:lnTo>
                                  <a:pt x="15406" y="16497"/>
                                </a:lnTo>
                                <a:lnTo>
                                  <a:pt x="16105" y="16541"/>
                                </a:lnTo>
                                <a:lnTo>
                                  <a:pt x="16898" y="16607"/>
                                </a:lnTo>
                                <a:lnTo>
                                  <a:pt x="17804" y="16651"/>
                                </a:lnTo>
                                <a:lnTo>
                                  <a:pt x="18786" y="16684"/>
                                </a:lnTo>
                                <a:lnTo>
                                  <a:pt x="19844" y="16728"/>
                                </a:lnTo>
                                <a:lnTo>
                                  <a:pt x="20920" y="16751"/>
                                </a:lnTo>
                                <a:lnTo>
                                  <a:pt x="21109" y="16497"/>
                                </a:lnTo>
                                <a:lnTo>
                                  <a:pt x="21241" y="16222"/>
                                </a:lnTo>
                                <a:lnTo>
                                  <a:pt x="21392" y="15946"/>
                                </a:lnTo>
                                <a:lnTo>
                                  <a:pt x="21467" y="15648"/>
                                </a:lnTo>
                                <a:lnTo>
                                  <a:pt x="21543" y="15351"/>
                                </a:lnTo>
                                <a:lnTo>
                                  <a:pt x="21618" y="15042"/>
                                </a:lnTo>
                                <a:lnTo>
                                  <a:pt x="21618" y="14745"/>
                                </a:lnTo>
                                <a:lnTo>
                                  <a:pt x="21618" y="14447"/>
                                </a:lnTo>
                                <a:lnTo>
                                  <a:pt x="21618" y="14150"/>
                                </a:lnTo>
                                <a:lnTo>
                                  <a:pt x="21581" y="13852"/>
                                </a:lnTo>
                                <a:lnTo>
                                  <a:pt x="21505" y="13577"/>
                                </a:lnTo>
                                <a:lnTo>
                                  <a:pt x="21430" y="13301"/>
                                </a:lnTo>
                                <a:lnTo>
                                  <a:pt x="21354" y="13048"/>
                                </a:lnTo>
                                <a:lnTo>
                                  <a:pt x="21241" y="12816"/>
                                </a:lnTo>
                                <a:lnTo>
                                  <a:pt x="21146" y="12607"/>
                                </a:lnTo>
                                <a:lnTo>
                                  <a:pt x="21033" y="12431"/>
                                </a:lnTo>
                                <a:lnTo>
                                  <a:pt x="20920" y="12265"/>
                                </a:lnTo>
                                <a:lnTo>
                                  <a:pt x="20769" y="12144"/>
                                </a:lnTo>
                                <a:lnTo>
                                  <a:pt x="20637" y="12034"/>
                                </a:lnTo>
                                <a:lnTo>
                                  <a:pt x="20486" y="11946"/>
                                </a:lnTo>
                                <a:lnTo>
                                  <a:pt x="20297" y="11891"/>
                                </a:lnTo>
                                <a:lnTo>
                                  <a:pt x="20165" y="11846"/>
                                </a:lnTo>
                                <a:lnTo>
                                  <a:pt x="19976" y="11824"/>
                                </a:lnTo>
                                <a:lnTo>
                                  <a:pt x="19806" y="11802"/>
                                </a:lnTo>
                                <a:lnTo>
                                  <a:pt x="19390" y="11824"/>
                                </a:lnTo>
                                <a:lnTo>
                                  <a:pt x="18956" y="11891"/>
                                </a:lnTo>
                                <a:lnTo>
                                  <a:pt x="18503" y="11968"/>
                                </a:lnTo>
                                <a:lnTo>
                                  <a:pt x="17993" y="12078"/>
                                </a:lnTo>
                                <a:lnTo>
                                  <a:pt x="17653" y="12144"/>
                                </a:lnTo>
                                <a:lnTo>
                                  <a:pt x="17332" y="12199"/>
                                </a:lnTo>
                                <a:lnTo>
                                  <a:pt x="17049" y="12221"/>
                                </a:lnTo>
                                <a:lnTo>
                                  <a:pt x="16747" y="12243"/>
                                </a:lnTo>
                                <a:lnTo>
                                  <a:pt x="16464" y="12243"/>
                                </a:lnTo>
                                <a:lnTo>
                                  <a:pt x="16218" y="12243"/>
                                </a:lnTo>
                                <a:lnTo>
                                  <a:pt x="15992" y="12221"/>
                                </a:lnTo>
                                <a:lnTo>
                                  <a:pt x="15746" y="12199"/>
                                </a:lnTo>
                                <a:lnTo>
                                  <a:pt x="15520" y="12155"/>
                                </a:lnTo>
                                <a:lnTo>
                                  <a:pt x="15350" y="12122"/>
                                </a:lnTo>
                                <a:lnTo>
                                  <a:pt x="15161" y="12056"/>
                                </a:lnTo>
                                <a:lnTo>
                                  <a:pt x="14972" y="11990"/>
                                </a:lnTo>
                                <a:lnTo>
                                  <a:pt x="14689" y="11846"/>
                                </a:lnTo>
                                <a:lnTo>
                                  <a:pt x="14444" y="11670"/>
                                </a:lnTo>
                                <a:lnTo>
                                  <a:pt x="14255" y="11483"/>
                                </a:lnTo>
                                <a:lnTo>
                                  <a:pt x="14104" y="11295"/>
                                </a:lnTo>
                                <a:lnTo>
                                  <a:pt x="14028" y="11086"/>
                                </a:lnTo>
                                <a:lnTo>
                                  <a:pt x="13972" y="10888"/>
                                </a:lnTo>
                                <a:lnTo>
                                  <a:pt x="13972" y="10700"/>
                                </a:lnTo>
                                <a:lnTo>
                                  <a:pt x="14009" y="10513"/>
                                </a:lnTo>
                                <a:lnTo>
                                  <a:pt x="14066" y="10359"/>
                                </a:lnTo>
                                <a:lnTo>
                                  <a:pt x="14179" y="10215"/>
                                </a:lnTo>
                                <a:lnTo>
                                  <a:pt x="14406" y="10006"/>
                                </a:lnTo>
                                <a:lnTo>
                                  <a:pt x="14651" y="9830"/>
                                </a:lnTo>
                                <a:lnTo>
                                  <a:pt x="14878" y="9686"/>
                                </a:lnTo>
                                <a:lnTo>
                                  <a:pt x="15123" y="9554"/>
                                </a:lnTo>
                                <a:lnTo>
                                  <a:pt x="15350" y="9477"/>
                                </a:lnTo>
                                <a:lnTo>
                                  <a:pt x="15558" y="9411"/>
                                </a:lnTo>
                                <a:lnTo>
                                  <a:pt x="15803" y="9345"/>
                                </a:lnTo>
                                <a:lnTo>
                                  <a:pt x="16030" y="9323"/>
                                </a:lnTo>
                                <a:lnTo>
                                  <a:pt x="16256" y="9301"/>
                                </a:lnTo>
                                <a:lnTo>
                                  <a:pt x="16464" y="9323"/>
                                </a:lnTo>
                                <a:lnTo>
                                  <a:pt x="16690" y="9345"/>
                                </a:lnTo>
                                <a:lnTo>
                                  <a:pt x="16898" y="9367"/>
                                </a:lnTo>
                                <a:lnTo>
                                  <a:pt x="17332" y="9477"/>
                                </a:lnTo>
                                <a:lnTo>
                                  <a:pt x="17767" y="9598"/>
                                </a:lnTo>
                                <a:lnTo>
                                  <a:pt x="18163" y="9731"/>
                                </a:lnTo>
                                <a:lnTo>
                                  <a:pt x="18597" y="9874"/>
                                </a:lnTo>
                                <a:lnTo>
                                  <a:pt x="18994" y="10006"/>
                                </a:lnTo>
                                <a:lnTo>
                                  <a:pt x="19428" y="10083"/>
                                </a:lnTo>
                                <a:lnTo>
                                  <a:pt x="19617" y="10127"/>
                                </a:lnTo>
                                <a:lnTo>
                                  <a:pt x="19844" y="10149"/>
                                </a:lnTo>
                                <a:lnTo>
                                  <a:pt x="20013" y="10149"/>
                                </a:lnTo>
                                <a:lnTo>
                                  <a:pt x="20240" y="10127"/>
                                </a:lnTo>
                                <a:lnTo>
                                  <a:pt x="20410" y="10105"/>
                                </a:lnTo>
                                <a:lnTo>
                                  <a:pt x="20637" y="10061"/>
                                </a:lnTo>
                                <a:lnTo>
                                  <a:pt x="20844" y="9984"/>
                                </a:lnTo>
                                <a:lnTo>
                                  <a:pt x="21033" y="9896"/>
                                </a:lnTo>
                                <a:lnTo>
                                  <a:pt x="21146" y="9830"/>
                                </a:lnTo>
                                <a:lnTo>
                                  <a:pt x="21203" y="9753"/>
                                </a:lnTo>
                                <a:lnTo>
                                  <a:pt x="21279" y="9642"/>
                                </a:lnTo>
                                <a:lnTo>
                                  <a:pt x="21354" y="9521"/>
                                </a:lnTo>
                                <a:lnTo>
                                  <a:pt x="21430" y="9246"/>
                                </a:lnTo>
                                <a:lnTo>
                                  <a:pt x="21430" y="8904"/>
                                </a:lnTo>
                                <a:lnTo>
                                  <a:pt x="21430" y="8540"/>
                                </a:lnTo>
                                <a:lnTo>
                                  <a:pt x="21392" y="8144"/>
                                </a:lnTo>
                                <a:lnTo>
                                  <a:pt x="21354" y="7714"/>
                                </a:lnTo>
                                <a:lnTo>
                                  <a:pt x="21279" y="7295"/>
                                </a:lnTo>
                                <a:lnTo>
                                  <a:pt x="21146" y="6446"/>
                                </a:lnTo>
                                <a:lnTo>
                                  <a:pt x="20995" y="5686"/>
                                </a:lnTo>
                                <a:lnTo>
                                  <a:pt x="20958" y="5366"/>
                                </a:lnTo>
                                <a:lnTo>
                                  <a:pt x="20958" y="5091"/>
                                </a:lnTo>
                                <a:lnTo>
                                  <a:pt x="20958" y="4860"/>
                                </a:lnTo>
                                <a:lnTo>
                                  <a:pt x="21033" y="4716"/>
                                </a:lnTo>
                                <a:lnTo>
                                  <a:pt x="20637" y="4860"/>
                                </a:lnTo>
                                <a:lnTo>
                                  <a:pt x="20127" y="4992"/>
                                </a:lnTo>
                                <a:lnTo>
                                  <a:pt x="19617" y="5069"/>
                                </a:lnTo>
                                <a:lnTo>
                                  <a:pt x="19032" y="5157"/>
                                </a:lnTo>
                                <a:lnTo>
                                  <a:pt x="18465" y="5201"/>
                                </a:lnTo>
                                <a:lnTo>
                                  <a:pt x="17842" y="5245"/>
                                </a:lnTo>
                                <a:lnTo>
                                  <a:pt x="17219" y="5267"/>
                                </a:lnTo>
                                <a:lnTo>
                                  <a:pt x="16615" y="5267"/>
                                </a:lnTo>
                                <a:lnTo>
                                  <a:pt x="15992" y="5245"/>
                                </a:lnTo>
                                <a:lnTo>
                                  <a:pt x="15369" y="5201"/>
                                </a:lnTo>
                                <a:lnTo>
                                  <a:pt x="14840" y="5157"/>
                                </a:lnTo>
                                <a:lnTo>
                                  <a:pt x="14293" y="5091"/>
                                </a:lnTo>
                                <a:lnTo>
                                  <a:pt x="13783" y="5014"/>
                                </a:lnTo>
                                <a:lnTo>
                                  <a:pt x="13386" y="4926"/>
                                </a:lnTo>
                                <a:lnTo>
                                  <a:pt x="13027" y="4815"/>
                                </a:lnTo>
                                <a:lnTo>
                                  <a:pt x="12725" y="4716"/>
                                </a:lnTo>
                                <a:lnTo>
                                  <a:pt x="12480" y="4606"/>
                                </a:lnTo>
                                <a:lnTo>
                                  <a:pt x="12291" y="4496"/>
                                </a:lnTo>
                                <a:lnTo>
                                  <a:pt x="12197" y="4397"/>
                                </a:lnTo>
                                <a:lnTo>
                                  <a:pt x="12083" y="4286"/>
                                </a:lnTo>
                                <a:lnTo>
                                  <a:pt x="12046" y="4187"/>
                                </a:lnTo>
                                <a:lnTo>
                                  <a:pt x="12008" y="4077"/>
                                </a:lnTo>
                                <a:lnTo>
                                  <a:pt x="12046" y="3967"/>
                                </a:lnTo>
                                <a:lnTo>
                                  <a:pt x="12121" y="3868"/>
                                </a:lnTo>
                                <a:lnTo>
                                  <a:pt x="12197" y="3735"/>
                                </a:lnTo>
                                <a:lnTo>
                                  <a:pt x="12291" y="3614"/>
                                </a:lnTo>
                                <a:lnTo>
                                  <a:pt x="12442" y="3482"/>
                                </a:lnTo>
                                <a:lnTo>
                                  <a:pt x="12631" y="3361"/>
                                </a:lnTo>
                                <a:lnTo>
                                  <a:pt x="13065" y="3085"/>
                                </a:lnTo>
                                <a:lnTo>
                                  <a:pt x="13537" y="2766"/>
                                </a:lnTo>
                                <a:lnTo>
                                  <a:pt x="13783" y="2578"/>
                                </a:lnTo>
                                <a:lnTo>
                                  <a:pt x="13934" y="2380"/>
                                </a:lnTo>
                                <a:lnTo>
                                  <a:pt x="14028" y="2171"/>
                                </a:lnTo>
                                <a:lnTo>
                                  <a:pt x="14104" y="1961"/>
                                </a:lnTo>
                                <a:lnTo>
                                  <a:pt x="14104" y="1730"/>
                                </a:lnTo>
                                <a:lnTo>
                                  <a:pt x="14066" y="1498"/>
                                </a:lnTo>
                                <a:lnTo>
                                  <a:pt x="13972" y="1267"/>
                                </a:lnTo>
                                <a:lnTo>
                                  <a:pt x="13820" y="1057"/>
                                </a:lnTo>
                                <a:lnTo>
                                  <a:pt x="13594" y="837"/>
                                </a:lnTo>
                                <a:lnTo>
                                  <a:pt x="13386" y="628"/>
                                </a:lnTo>
                                <a:lnTo>
                                  <a:pt x="13103" y="462"/>
                                </a:lnTo>
                                <a:lnTo>
                                  <a:pt x="12763" y="308"/>
                                </a:lnTo>
                                <a:lnTo>
                                  <a:pt x="12404" y="187"/>
                                </a:lnTo>
                                <a:lnTo>
                                  <a:pt x="12008" y="77"/>
                                </a:lnTo>
                                <a:lnTo>
                                  <a:pt x="11574" y="33"/>
                                </a:lnTo>
                                <a:lnTo>
                                  <a:pt x="11102" y="11"/>
                                </a:lnTo>
                                <a:lnTo>
                                  <a:pt x="10667" y="11"/>
                                </a:lnTo>
                                <a:lnTo>
                                  <a:pt x="10233" y="77"/>
                                </a:lnTo>
                                <a:lnTo>
                                  <a:pt x="9837" y="187"/>
                                </a:lnTo>
                                <a:lnTo>
                                  <a:pt x="9440" y="286"/>
                                </a:lnTo>
                                <a:lnTo>
                                  <a:pt x="9062" y="462"/>
                                </a:lnTo>
                                <a:lnTo>
                                  <a:pt x="8741" y="628"/>
                                </a:lnTo>
                                <a:lnTo>
                                  <a:pt x="8458" y="815"/>
                                </a:lnTo>
                                <a:lnTo>
                                  <a:pt x="8232" y="1035"/>
                                </a:lnTo>
                                <a:lnTo>
                                  <a:pt x="8062" y="1245"/>
                                </a:lnTo>
                                <a:lnTo>
                                  <a:pt x="7911" y="1476"/>
                                </a:lnTo>
                                <a:lnTo>
                                  <a:pt x="7835" y="1708"/>
                                </a:lnTo>
                                <a:lnTo>
                                  <a:pt x="7797" y="1961"/>
                                </a:lnTo>
                                <a:lnTo>
                                  <a:pt x="7835" y="2193"/>
                                </a:lnTo>
                                <a:lnTo>
                                  <a:pt x="7948" y="2402"/>
                                </a:lnTo>
                                <a:lnTo>
                                  <a:pt x="8062" y="2534"/>
                                </a:lnTo>
                                <a:lnTo>
                                  <a:pt x="8175" y="2644"/>
                                </a:lnTo>
                                <a:lnTo>
                                  <a:pt x="8269" y="2744"/>
                                </a:lnTo>
                                <a:lnTo>
                                  <a:pt x="8420" y="2832"/>
                                </a:lnTo>
                                <a:lnTo>
                                  <a:pt x="8704" y="3019"/>
                                </a:lnTo>
                                <a:lnTo>
                                  <a:pt x="8968" y="3206"/>
                                </a:lnTo>
                                <a:lnTo>
                                  <a:pt x="9138" y="3405"/>
                                </a:lnTo>
                                <a:lnTo>
                                  <a:pt x="9327" y="3570"/>
                                </a:lnTo>
                                <a:lnTo>
                                  <a:pt x="9440" y="3735"/>
                                </a:lnTo>
                                <a:lnTo>
                                  <a:pt x="9516" y="3890"/>
                                </a:lnTo>
                                <a:lnTo>
                                  <a:pt x="9534" y="4033"/>
                                </a:lnTo>
                                <a:lnTo>
                                  <a:pt x="9534" y="4165"/>
                                </a:lnTo>
                                <a:lnTo>
                                  <a:pt x="9516" y="4286"/>
                                </a:lnTo>
                                <a:lnTo>
                                  <a:pt x="9440" y="4397"/>
                                </a:lnTo>
                                <a:lnTo>
                                  <a:pt x="9327" y="4496"/>
                                </a:lnTo>
                                <a:lnTo>
                                  <a:pt x="9176" y="4562"/>
                                </a:lnTo>
                                <a:lnTo>
                                  <a:pt x="9006" y="4628"/>
                                </a:lnTo>
                                <a:lnTo>
                                  <a:pt x="8779" y="4694"/>
                                </a:lnTo>
                                <a:lnTo>
                                  <a:pt x="8534" y="4716"/>
                                </a:lnTo>
                                <a:lnTo>
                                  <a:pt x="8232" y="4716"/>
                                </a:lnTo>
                                <a:lnTo>
                                  <a:pt x="7118" y="4738"/>
                                </a:lnTo>
                                <a:lnTo>
                                  <a:pt x="5947" y="4771"/>
                                </a:lnTo>
                                <a:lnTo>
                                  <a:pt x="4795" y="4815"/>
                                </a:lnTo>
                                <a:lnTo>
                                  <a:pt x="3681" y="4860"/>
                                </a:lnTo>
                                <a:lnTo>
                                  <a:pt x="2662" y="4882"/>
                                </a:lnTo>
                                <a:lnTo>
                                  <a:pt x="1755" y="4882"/>
                                </a:lnTo>
                                <a:lnTo>
                                  <a:pt x="1359" y="4860"/>
                                </a:lnTo>
                                <a:lnTo>
                                  <a:pt x="981" y="4837"/>
                                </a:lnTo>
                                <a:lnTo>
                                  <a:pt x="698" y="4771"/>
                                </a:lnTo>
                                <a:lnTo>
                                  <a:pt x="453" y="4716"/>
                                </a:lnTo>
                                <a:lnTo>
                                  <a:pt x="453" y="5322"/>
                                </a:lnTo>
                                <a:lnTo>
                                  <a:pt x="453" y="6083"/>
                                </a:lnTo>
                                <a:lnTo>
                                  <a:pt x="453" y="6909"/>
                                </a:lnTo>
                                <a:lnTo>
                                  <a:pt x="453" y="7780"/>
                                </a:lnTo>
                                <a:lnTo>
                                  <a:pt x="453" y="8606"/>
                                </a:lnTo>
                                <a:lnTo>
                                  <a:pt x="453" y="9345"/>
                                </a:lnTo>
                                <a:lnTo>
                                  <a:pt x="453" y="9918"/>
                                </a:lnTo>
                                <a:lnTo>
                                  <a:pt x="453" y="10282"/>
                                </a:lnTo>
                                <a:lnTo>
                                  <a:pt x="490" y="10381"/>
                                </a:lnTo>
                                <a:lnTo>
                                  <a:pt x="547" y="10491"/>
                                </a:lnTo>
                                <a:lnTo>
                                  <a:pt x="660" y="10590"/>
                                </a:lnTo>
                                <a:lnTo>
                                  <a:pt x="811" y="10700"/>
                                </a:lnTo>
                                <a:lnTo>
                                  <a:pt x="981" y="10811"/>
                                </a:lnTo>
                                <a:lnTo>
                                  <a:pt x="1208" y="10888"/>
                                </a:lnTo>
                                <a:lnTo>
                                  <a:pt x="1453" y="10954"/>
                                </a:lnTo>
                                <a:lnTo>
                                  <a:pt x="1718" y="11020"/>
                                </a:lnTo>
                                <a:lnTo>
                                  <a:pt x="1963" y="11064"/>
                                </a:lnTo>
                                <a:lnTo>
                                  <a:pt x="2265" y="11086"/>
                                </a:lnTo>
                                <a:lnTo>
                                  <a:pt x="2548" y="11064"/>
                                </a:lnTo>
                                <a:lnTo>
                                  <a:pt x="2794" y="11042"/>
                                </a:lnTo>
                                <a:lnTo>
                                  <a:pt x="3096" y="10976"/>
                                </a:lnTo>
                                <a:lnTo>
                                  <a:pt x="3341" y="10888"/>
                                </a:lnTo>
                                <a:lnTo>
                                  <a:pt x="3606" y="10766"/>
                                </a:lnTo>
                                <a:lnTo>
                                  <a:pt x="3813" y="10590"/>
                                </a:lnTo>
                                <a:close/>
                              </a:path>
                            </a:pathLst>
                          </a:custGeom>
                          <a:solidFill>
                            <a:srgbClr val="99CC00"/>
                          </a:solidFill>
                          <a:ln w="28575">
                            <a:solidFill>
                              <a:srgbClr val="000000"/>
                            </a:solidFill>
                            <a:miter lim="800000"/>
                            <a:headEnd/>
                            <a:tailEnd/>
                          </a:ln>
                        </wps:spPr>
                        <wps:bodyPr rot="0" vert="horz" wrap="square" lIns="91440" tIns="45720" rIns="91440" bIns="45720" anchor="t" anchorCtr="0" upright="1">
                          <a:noAutofit/>
                        </wps:bodyPr>
                      </wps:wsp>
                      <wps:wsp>
                        <wps:cNvPr id="782" name="Puzzle1"/>
                        <wps:cNvSpPr>
                          <a:spLocks/>
                        </wps:cNvSpPr>
                        <wps:spPr bwMode="auto">
                          <a:xfrm>
                            <a:off x="1824" y="1091"/>
                            <a:ext cx="1800" cy="1051"/>
                          </a:xfrm>
                          <a:custGeom>
                            <a:avLst/>
                            <a:gdLst>
                              <a:gd name="T0" fmla="*/ 10 w 21600"/>
                              <a:gd name="T1" fmla="*/ 2 h 21600"/>
                              <a:gd name="T2" fmla="*/ 10 w 21600"/>
                              <a:gd name="T3" fmla="*/ 0 h 21600"/>
                              <a:gd name="T4" fmla="*/ 3 w 21600"/>
                              <a:gd name="T5" fmla="*/ 0 h 21600"/>
                              <a:gd name="T6" fmla="*/ 3 w 21600"/>
                              <a:gd name="T7" fmla="*/ 2 h 21600"/>
                              <a:gd name="T8" fmla="*/ 6 w 21600"/>
                              <a:gd name="T9" fmla="*/ 2 h 21600"/>
                              <a:gd name="T10" fmla="*/ 6 w 21600"/>
                              <a:gd name="T11" fmla="*/ 1 h 21600"/>
                              <a:gd name="T12" fmla="*/ 13 w 21600"/>
                              <a:gd name="T13" fmla="*/ 1 h 21600"/>
                              <a:gd name="T14" fmla="*/ 0 w 21600"/>
                              <a:gd name="T15" fmla="*/ 1 h 21600"/>
                              <a:gd name="T16" fmla="*/ 0 60000 65536"/>
                              <a:gd name="T17" fmla="*/ 0 60000 65536"/>
                              <a:gd name="T18" fmla="*/ 0 60000 65536"/>
                              <a:gd name="T19" fmla="*/ 0 60000 65536"/>
                              <a:gd name="T20" fmla="*/ 0 60000 65536"/>
                              <a:gd name="T21" fmla="*/ 0 60000 65536"/>
                              <a:gd name="T22" fmla="*/ 0 60000 65536"/>
                              <a:gd name="T23" fmla="*/ 0 60000 65536"/>
                              <a:gd name="T24" fmla="*/ 6084 w 21600"/>
                              <a:gd name="T25" fmla="*/ 2569 h 21600"/>
                              <a:gd name="T26" fmla="*/ 16128 w 21600"/>
                              <a:gd name="T27" fmla="*/ 19545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9360" y="20836"/>
                                </a:moveTo>
                                <a:lnTo>
                                  <a:pt x="9528" y="20836"/>
                                </a:lnTo>
                                <a:lnTo>
                                  <a:pt x="9686" y="20762"/>
                                </a:lnTo>
                                <a:lnTo>
                                  <a:pt x="9810" y="20687"/>
                                </a:lnTo>
                                <a:lnTo>
                                  <a:pt x="9922" y="20575"/>
                                </a:lnTo>
                                <a:lnTo>
                                  <a:pt x="10012" y="20426"/>
                                </a:lnTo>
                                <a:lnTo>
                                  <a:pt x="10068" y="20296"/>
                                </a:lnTo>
                                <a:lnTo>
                                  <a:pt x="10113" y="20110"/>
                                </a:lnTo>
                                <a:lnTo>
                                  <a:pt x="10136" y="19905"/>
                                </a:lnTo>
                                <a:lnTo>
                                  <a:pt x="10136" y="19682"/>
                                </a:lnTo>
                                <a:lnTo>
                                  <a:pt x="10113" y="19440"/>
                                </a:lnTo>
                                <a:lnTo>
                                  <a:pt x="10068" y="19142"/>
                                </a:lnTo>
                                <a:lnTo>
                                  <a:pt x="10012" y="18900"/>
                                </a:lnTo>
                                <a:lnTo>
                                  <a:pt x="9900" y="18620"/>
                                </a:lnTo>
                                <a:lnTo>
                                  <a:pt x="9787" y="18285"/>
                                </a:lnTo>
                                <a:lnTo>
                                  <a:pt x="9641" y="17968"/>
                                </a:lnTo>
                                <a:lnTo>
                                  <a:pt x="9472" y="17652"/>
                                </a:lnTo>
                                <a:lnTo>
                                  <a:pt x="9382" y="17466"/>
                                </a:lnTo>
                                <a:lnTo>
                                  <a:pt x="9315" y="17298"/>
                                </a:lnTo>
                                <a:lnTo>
                                  <a:pt x="9258" y="17112"/>
                                </a:lnTo>
                                <a:lnTo>
                                  <a:pt x="9191" y="16926"/>
                                </a:lnTo>
                                <a:lnTo>
                                  <a:pt x="9123" y="16535"/>
                                </a:lnTo>
                                <a:lnTo>
                                  <a:pt x="9101" y="16144"/>
                                </a:lnTo>
                                <a:lnTo>
                                  <a:pt x="9101" y="15753"/>
                                </a:lnTo>
                                <a:lnTo>
                                  <a:pt x="9168" y="15362"/>
                                </a:lnTo>
                                <a:lnTo>
                                  <a:pt x="9236" y="14971"/>
                                </a:lnTo>
                                <a:lnTo>
                                  <a:pt x="9360" y="14580"/>
                                </a:lnTo>
                                <a:lnTo>
                                  <a:pt x="9495" y="14244"/>
                                </a:lnTo>
                                <a:lnTo>
                                  <a:pt x="9663" y="13891"/>
                                </a:lnTo>
                                <a:lnTo>
                                  <a:pt x="9855" y="13611"/>
                                </a:lnTo>
                                <a:lnTo>
                                  <a:pt x="10068" y="13351"/>
                                </a:lnTo>
                                <a:lnTo>
                                  <a:pt x="10293" y="13146"/>
                                </a:lnTo>
                                <a:lnTo>
                                  <a:pt x="10552" y="12997"/>
                                </a:lnTo>
                                <a:lnTo>
                                  <a:pt x="10811" y="12885"/>
                                </a:lnTo>
                                <a:lnTo>
                                  <a:pt x="11069" y="12866"/>
                                </a:lnTo>
                                <a:lnTo>
                                  <a:pt x="11351" y="12885"/>
                                </a:lnTo>
                                <a:lnTo>
                                  <a:pt x="11610" y="12997"/>
                                </a:lnTo>
                                <a:lnTo>
                                  <a:pt x="11846" y="13183"/>
                                </a:lnTo>
                                <a:lnTo>
                                  <a:pt x="12060" y="13388"/>
                                </a:lnTo>
                                <a:lnTo>
                                  <a:pt x="12251" y="13648"/>
                                </a:lnTo>
                                <a:lnTo>
                                  <a:pt x="12419" y="13928"/>
                                </a:lnTo>
                                <a:lnTo>
                                  <a:pt x="12555" y="14244"/>
                                </a:lnTo>
                                <a:lnTo>
                                  <a:pt x="12690" y="14617"/>
                                </a:lnTo>
                                <a:lnTo>
                                  <a:pt x="12768" y="15008"/>
                                </a:lnTo>
                                <a:lnTo>
                                  <a:pt x="12836" y="15399"/>
                                </a:lnTo>
                                <a:lnTo>
                                  <a:pt x="12858" y="15753"/>
                                </a:lnTo>
                                <a:lnTo>
                                  <a:pt x="12858" y="16144"/>
                                </a:lnTo>
                                <a:lnTo>
                                  <a:pt x="12813" y="16535"/>
                                </a:lnTo>
                                <a:lnTo>
                                  <a:pt x="12746" y="16888"/>
                                </a:lnTo>
                                <a:lnTo>
                                  <a:pt x="12667" y="17224"/>
                                </a:lnTo>
                                <a:lnTo>
                                  <a:pt x="12510" y="17503"/>
                                </a:lnTo>
                                <a:lnTo>
                                  <a:pt x="12228" y="18043"/>
                                </a:lnTo>
                                <a:lnTo>
                                  <a:pt x="11970" y="18546"/>
                                </a:lnTo>
                                <a:lnTo>
                                  <a:pt x="11868" y="18751"/>
                                </a:lnTo>
                                <a:lnTo>
                                  <a:pt x="11778" y="18974"/>
                                </a:lnTo>
                                <a:lnTo>
                                  <a:pt x="11711" y="19179"/>
                                </a:lnTo>
                                <a:lnTo>
                                  <a:pt x="11666" y="19365"/>
                                </a:lnTo>
                                <a:lnTo>
                                  <a:pt x="11632" y="19570"/>
                                </a:lnTo>
                                <a:lnTo>
                                  <a:pt x="11632" y="19756"/>
                                </a:lnTo>
                                <a:lnTo>
                                  <a:pt x="11632" y="19942"/>
                                </a:lnTo>
                                <a:lnTo>
                                  <a:pt x="11643" y="20110"/>
                                </a:lnTo>
                                <a:lnTo>
                                  <a:pt x="11711" y="20296"/>
                                </a:lnTo>
                                <a:lnTo>
                                  <a:pt x="11801" y="20464"/>
                                </a:lnTo>
                                <a:lnTo>
                                  <a:pt x="11891" y="20650"/>
                                </a:lnTo>
                                <a:lnTo>
                                  <a:pt x="12037" y="20836"/>
                                </a:lnTo>
                                <a:lnTo>
                                  <a:pt x="12206" y="21004"/>
                                </a:lnTo>
                                <a:lnTo>
                                  <a:pt x="12419" y="21190"/>
                                </a:lnTo>
                                <a:lnTo>
                                  <a:pt x="12667" y="21320"/>
                                </a:lnTo>
                                <a:lnTo>
                                  <a:pt x="12960" y="21432"/>
                                </a:lnTo>
                                <a:lnTo>
                                  <a:pt x="13286" y="21544"/>
                                </a:lnTo>
                                <a:lnTo>
                                  <a:pt x="13612" y="21655"/>
                                </a:lnTo>
                                <a:lnTo>
                                  <a:pt x="13983" y="21693"/>
                                </a:lnTo>
                                <a:lnTo>
                                  <a:pt x="14343" y="21730"/>
                                </a:lnTo>
                                <a:lnTo>
                                  <a:pt x="14715" y="21730"/>
                                </a:lnTo>
                                <a:lnTo>
                                  <a:pt x="15075" y="21730"/>
                                </a:lnTo>
                                <a:lnTo>
                                  <a:pt x="15446" y="21655"/>
                                </a:lnTo>
                                <a:lnTo>
                                  <a:pt x="15794" y="21581"/>
                                </a:lnTo>
                                <a:lnTo>
                                  <a:pt x="16132" y="21432"/>
                                </a:lnTo>
                                <a:lnTo>
                                  <a:pt x="16458" y="21302"/>
                                </a:lnTo>
                                <a:lnTo>
                                  <a:pt x="16740" y="21078"/>
                                </a:lnTo>
                                <a:lnTo>
                                  <a:pt x="16976" y="20836"/>
                                </a:lnTo>
                                <a:lnTo>
                                  <a:pt x="17043" y="20650"/>
                                </a:lnTo>
                                <a:lnTo>
                                  <a:pt x="17088" y="20426"/>
                                </a:lnTo>
                                <a:lnTo>
                                  <a:pt x="17133" y="20222"/>
                                </a:lnTo>
                                <a:lnTo>
                                  <a:pt x="17156" y="19980"/>
                                </a:lnTo>
                                <a:lnTo>
                                  <a:pt x="17167" y="19477"/>
                                </a:lnTo>
                                <a:lnTo>
                                  <a:pt x="17167" y="18974"/>
                                </a:lnTo>
                                <a:lnTo>
                                  <a:pt x="17156" y="18397"/>
                                </a:lnTo>
                                <a:lnTo>
                                  <a:pt x="17111" y="17820"/>
                                </a:lnTo>
                                <a:lnTo>
                                  <a:pt x="17066" y="17261"/>
                                </a:lnTo>
                                <a:lnTo>
                                  <a:pt x="16998" y="16646"/>
                                </a:lnTo>
                                <a:lnTo>
                                  <a:pt x="16852" y="15511"/>
                                </a:lnTo>
                                <a:lnTo>
                                  <a:pt x="16740" y="14393"/>
                                </a:lnTo>
                                <a:lnTo>
                                  <a:pt x="16717" y="13928"/>
                                </a:lnTo>
                                <a:lnTo>
                                  <a:pt x="16695" y="13462"/>
                                </a:lnTo>
                                <a:lnTo>
                                  <a:pt x="16717" y="13071"/>
                                </a:lnTo>
                                <a:lnTo>
                                  <a:pt x="16785" y="12755"/>
                                </a:lnTo>
                                <a:lnTo>
                                  <a:pt x="16852" y="12419"/>
                                </a:lnTo>
                                <a:lnTo>
                                  <a:pt x="16953" y="12140"/>
                                </a:lnTo>
                                <a:lnTo>
                                  <a:pt x="17088" y="11898"/>
                                </a:lnTo>
                                <a:lnTo>
                                  <a:pt x="17212" y="11675"/>
                                </a:lnTo>
                                <a:lnTo>
                                  <a:pt x="17370" y="11470"/>
                                </a:lnTo>
                                <a:lnTo>
                                  <a:pt x="17516" y="11284"/>
                                </a:lnTo>
                                <a:lnTo>
                                  <a:pt x="17696" y="11135"/>
                                </a:lnTo>
                                <a:lnTo>
                                  <a:pt x="17865" y="11042"/>
                                </a:lnTo>
                                <a:lnTo>
                                  <a:pt x="18033" y="10930"/>
                                </a:lnTo>
                                <a:lnTo>
                                  <a:pt x="18213" y="10893"/>
                                </a:lnTo>
                                <a:lnTo>
                                  <a:pt x="18382" y="10893"/>
                                </a:lnTo>
                                <a:lnTo>
                                  <a:pt x="18551" y="10967"/>
                                </a:lnTo>
                                <a:lnTo>
                                  <a:pt x="18708" y="11042"/>
                                </a:lnTo>
                                <a:lnTo>
                                  <a:pt x="18855" y="11172"/>
                                </a:lnTo>
                                <a:lnTo>
                                  <a:pt x="19012" y="11358"/>
                                </a:lnTo>
                                <a:lnTo>
                                  <a:pt x="19136" y="11600"/>
                                </a:lnTo>
                                <a:lnTo>
                                  <a:pt x="19271" y="11861"/>
                                </a:lnTo>
                                <a:lnTo>
                                  <a:pt x="19440" y="12028"/>
                                </a:lnTo>
                                <a:lnTo>
                                  <a:pt x="19608" y="12177"/>
                                </a:lnTo>
                                <a:lnTo>
                                  <a:pt x="19822" y="12289"/>
                                </a:lnTo>
                                <a:lnTo>
                                  <a:pt x="20025" y="12289"/>
                                </a:lnTo>
                                <a:lnTo>
                                  <a:pt x="20238" y="12289"/>
                                </a:lnTo>
                                <a:lnTo>
                                  <a:pt x="20452" y="12215"/>
                                </a:lnTo>
                                <a:lnTo>
                                  <a:pt x="20643" y="12103"/>
                                </a:lnTo>
                                <a:lnTo>
                                  <a:pt x="20846" y="11973"/>
                                </a:lnTo>
                                <a:lnTo>
                                  <a:pt x="21037" y="11786"/>
                                </a:lnTo>
                                <a:lnTo>
                                  <a:pt x="21206" y="11563"/>
                                </a:lnTo>
                                <a:lnTo>
                                  <a:pt x="21363" y="11321"/>
                                </a:lnTo>
                                <a:lnTo>
                                  <a:pt x="21465" y="11079"/>
                                </a:lnTo>
                                <a:lnTo>
                                  <a:pt x="21577" y="10744"/>
                                </a:lnTo>
                                <a:lnTo>
                                  <a:pt x="21622" y="10427"/>
                                </a:lnTo>
                                <a:lnTo>
                                  <a:pt x="21645" y="10111"/>
                                </a:lnTo>
                                <a:lnTo>
                                  <a:pt x="21622" y="9608"/>
                                </a:lnTo>
                                <a:lnTo>
                                  <a:pt x="21577" y="9142"/>
                                </a:lnTo>
                                <a:lnTo>
                                  <a:pt x="21465" y="8751"/>
                                </a:lnTo>
                                <a:lnTo>
                                  <a:pt x="21363" y="8397"/>
                                </a:lnTo>
                                <a:lnTo>
                                  <a:pt x="21206" y="8062"/>
                                </a:lnTo>
                                <a:lnTo>
                                  <a:pt x="21037" y="7820"/>
                                </a:lnTo>
                                <a:lnTo>
                                  <a:pt x="20846" y="7597"/>
                                </a:lnTo>
                                <a:lnTo>
                                  <a:pt x="20643" y="7429"/>
                                </a:lnTo>
                                <a:lnTo>
                                  <a:pt x="20452" y="7317"/>
                                </a:lnTo>
                                <a:lnTo>
                                  <a:pt x="20238" y="7206"/>
                                </a:lnTo>
                                <a:lnTo>
                                  <a:pt x="20025" y="7168"/>
                                </a:lnTo>
                                <a:lnTo>
                                  <a:pt x="19822" y="7206"/>
                                </a:lnTo>
                                <a:lnTo>
                                  <a:pt x="19608" y="7243"/>
                                </a:lnTo>
                                <a:lnTo>
                                  <a:pt x="19440" y="7355"/>
                                </a:lnTo>
                                <a:lnTo>
                                  <a:pt x="19271" y="7504"/>
                                </a:lnTo>
                                <a:lnTo>
                                  <a:pt x="19136" y="7708"/>
                                </a:lnTo>
                                <a:lnTo>
                                  <a:pt x="19012" y="7895"/>
                                </a:lnTo>
                                <a:lnTo>
                                  <a:pt x="18832" y="8025"/>
                                </a:lnTo>
                                <a:lnTo>
                                  <a:pt x="18663" y="8174"/>
                                </a:lnTo>
                                <a:lnTo>
                                  <a:pt x="18472" y="8248"/>
                                </a:lnTo>
                                <a:lnTo>
                                  <a:pt x="18270" y="8286"/>
                                </a:lnTo>
                                <a:lnTo>
                                  <a:pt x="18078" y="8323"/>
                                </a:lnTo>
                                <a:lnTo>
                                  <a:pt x="17887" y="8323"/>
                                </a:lnTo>
                                <a:lnTo>
                                  <a:pt x="17696" y="8248"/>
                                </a:lnTo>
                                <a:lnTo>
                                  <a:pt x="17493" y="8174"/>
                                </a:lnTo>
                                <a:lnTo>
                                  <a:pt x="17302" y="8062"/>
                                </a:lnTo>
                                <a:lnTo>
                                  <a:pt x="17133" y="7969"/>
                                </a:lnTo>
                                <a:lnTo>
                                  <a:pt x="16976" y="7783"/>
                                </a:lnTo>
                                <a:lnTo>
                                  <a:pt x="16852" y="7597"/>
                                </a:lnTo>
                                <a:lnTo>
                                  <a:pt x="16740" y="7429"/>
                                </a:lnTo>
                                <a:lnTo>
                                  <a:pt x="16672" y="7168"/>
                                </a:lnTo>
                                <a:lnTo>
                                  <a:pt x="16638" y="6926"/>
                                </a:lnTo>
                                <a:lnTo>
                                  <a:pt x="16616" y="6498"/>
                                </a:lnTo>
                                <a:lnTo>
                                  <a:pt x="16616" y="5772"/>
                                </a:lnTo>
                                <a:lnTo>
                                  <a:pt x="16650" y="4915"/>
                                </a:lnTo>
                                <a:lnTo>
                                  <a:pt x="16695" y="3928"/>
                                </a:lnTo>
                                <a:lnTo>
                                  <a:pt x="16762" y="2960"/>
                                </a:lnTo>
                                <a:lnTo>
                                  <a:pt x="16830" y="1992"/>
                                </a:lnTo>
                                <a:lnTo>
                                  <a:pt x="16908" y="1173"/>
                                </a:lnTo>
                                <a:lnTo>
                                  <a:pt x="16976" y="521"/>
                                </a:lnTo>
                                <a:lnTo>
                                  <a:pt x="16953" y="521"/>
                                </a:lnTo>
                                <a:lnTo>
                                  <a:pt x="16931" y="521"/>
                                </a:lnTo>
                                <a:lnTo>
                                  <a:pt x="16267" y="484"/>
                                </a:lnTo>
                                <a:lnTo>
                                  <a:pt x="15637" y="428"/>
                                </a:lnTo>
                                <a:lnTo>
                                  <a:pt x="15063" y="353"/>
                                </a:lnTo>
                                <a:lnTo>
                                  <a:pt x="14523" y="279"/>
                                </a:lnTo>
                                <a:lnTo>
                                  <a:pt x="14040" y="167"/>
                                </a:lnTo>
                                <a:lnTo>
                                  <a:pt x="13635" y="93"/>
                                </a:lnTo>
                                <a:lnTo>
                                  <a:pt x="13331" y="18"/>
                                </a:lnTo>
                                <a:lnTo>
                                  <a:pt x="13117" y="18"/>
                                </a:lnTo>
                                <a:lnTo>
                                  <a:pt x="12982" y="18"/>
                                </a:lnTo>
                                <a:lnTo>
                                  <a:pt x="12858" y="130"/>
                                </a:lnTo>
                                <a:lnTo>
                                  <a:pt x="12723" y="279"/>
                                </a:lnTo>
                                <a:lnTo>
                                  <a:pt x="12622" y="446"/>
                                </a:lnTo>
                                <a:lnTo>
                                  <a:pt x="12510" y="670"/>
                                </a:lnTo>
                                <a:lnTo>
                                  <a:pt x="12419" y="912"/>
                                </a:lnTo>
                                <a:lnTo>
                                  <a:pt x="12363" y="1210"/>
                                </a:lnTo>
                                <a:lnTo>
                                  <a:pt x="12318" y="1526"/>
                                </a:lnTo>
                                <a:lnTo>
                                  <a:pt x="12273" y="1843"/>
                                </a:lnTo>
                                <a:lnTo>
                                  <a:pt x="12251" y="2215"/>
                                </a:lnTo>
                                <a:lnTo>
                                  <a:pt x="12273" y="2532"/>
                                </a:lnTo>
                                <a:lnTo>
                                  <a:pt x="12318" y="2886"/>
                                </a:lnTo>
                                <a:lnTo>
                                  <a:pt x="12386" y="3240"/>
                                </a:lnTo>
                                <a:lnTo>
                                  <a:pt x="12464" y="3556"/>
                                </a:lnTo>
                                <a:lnTo>
                                  <a:pt x="12577" y="3891"/>
                                </a:lnTo>
                                <a:lnTo>
                                  <a:pt x="12746" y="4171"/>
                                </a:lnTo>
                                <a:lnTo>
                                  <a:pt x="12926" y="4487"/>
                                </a:lnTo>
                                <a:lnTo>
                                  <a:pt x="13050" y="4860"/>
                                </a:lnTo>
                                <a:lnTo>
                                  <a:pt x="13162" y="5251"/>
                                </a:lnTo>
                                <a:lnTo>
                                  <a:pt x="13218" y="5604"/>
                                </a:lnTo>
                                <a:lnTo>
                                  <a:pt x="13263" y="5995"/>
                                </a:lnTo>
                                <a:lnTo>
                                  <a:pt x="13241" y="6386"/>
                                </a:lnTo>
                                <a:lnTo>
                                  <a:pt x="13218" y="6740"/>
                                </a:lnTo>
                                <a:lnTo>
                                  <a:pt x="13139" y="7094"/>
                                </a:lnTo>
                                <a:lnTo>
                                  <a:pt x="13050" y="7429"/>
                                </a:lnTo>
                                <a:lnTo>
                                  <a:pt x="12903" y="7746"/>
                                </a:lnTo>
                                <a:lnTo>
                                  <a:pt x="12723" y="8025"/>
                                </a:lnTo>
                                <a:lnTo>
                                  <a:pt x="12532" y="8286"/>
                                </a:lnTo>
                                <a:lnTo>
                                  <a:pt x="12318" y="8491"/>
                                </a:lnTo>
                                <a:lnTo>
                                  <a:pt x="12060" y="8677"/>
                                </a:lnTo>
                                <a:lnTo>
                                  <a:pt x="11756" y="8788"/>
                                </a:lnTo>
                                <a:lnTo>
                                  <a:pt x="11452" y="8826"/>
                                </a:lnTo>
                                <a:lnTo>
                                  <a:pt x="11283" y="8826"/>
                                </a:lnTo>
                                <a:lnTo>
                                  <a:pt x="11126" y="8826"/>
                                </a:lnTo>
                                <a:lnTo>
                                  <a:pt x="11002" y="8788"/>
                                </a:lnTo>
                                <a:lnTo>
                                  <a:pt x="10845" y="8714"/>
                                </a:lnTo>
                                <a:lnTo>
                                  <a:pt x="10721" y="8640"/>
                                </a:lnTo>
                                <a:lnTo>
                                  <a:pt x="10608" y="8565"/>
                                </a:lnTo>
                                <a:lnTo>
                                  <a:pt x="10485" y="8453"/>
                                </a:lnTo>
                                <a:lnTo>
                                  <a:pt x="10372" y="8323"/>
                                </a:lnTo>
                                <a:lnTo>
                                  <a:pt x="10181" y="8062"/>
                                </a:lnTo>
                                <a:lnTo>
                                  <a:pt x="10035" y="7746"/>
                                </a:lnTo>
                                <a:lnTo>
                                  <a:pt x="9900" y="7392"/>
                                </a:lnTo>
                                <a:lnTo>
                                  <a:pt x="9787" y="7001"/>
                                </a:lnTo>
                                <a:lnTo>
                                  <a:pt x="9731" y="6610"/>
                                </a:lnTo>
                                <a:lnTo>
                                  <a:pt x="9686" y="6219"/>
                                </a:lnTo>
                                <a:lnTo>
                                  <a:pt x="9663" y="5772"/>
                                </a:lnTo>
                                <a:lnTo>
                                  <a:pt x="9686" y="5381"/>
                                </a:lnTo>
                                <a:lnTo>
                                  <a:pt x="9753" y="4990"/>
                                </a:lnTo>
                                <a:lnTo>
                                  <a:pt x="9832" y="4636"/>
                                </a:lnTo>
                                <a:lnTo>
                                  <a:pt x="9945" y="4320"/>
                                </a:lnTo>
                                <a:lnTo>
                                  <a:pt x="10068" y="4022"/>
                                </a:lnTo>
                                <a:lnTo>
                                  <a:pt x="10203" y="3817"/>
                                </a:lnTo>
                                <a:lnTo>
                                  <a:pt x="10316" y="3593"/>
                                </a:lnTo>
                                <a:lnTo>
                                  <a:pt x="10395" y="3351"/>
                                </a:lnTo>
                                <a:lnTo>
                                  <a:pt x="10462" y="3109"/>
                                </a:lnTo>
                                <a:lnTo>
                                  <a:pt x="10507" y="2848"/>
                                </a:lnTo>
                                <a:lnTo>
                                  <a:pt x="10530" y="2606"/>
                                </a:lnTo>
                                <a:lnTo>
                                  <a:pt x="10507" y="2346"/>
                                </a:lnTo>
                                <a:lnTo>
                                  <a:pt x="10462" y="2141"/>
                                </a:lnTo>
                                <a:lnTo>
                                  <a:pt x="10395" y="1880"/>
                                </a:lnTo>
                                <a:lnTo>
                                  <a:pt x="10293" y="1638"/>
                                </a:lnTo>
                                <a:lnTo>
                                  <a:pt x="10158" y="1415"/>
                                </a:lnTo>
                                <a:lnTo>
                                  <a:pt x="9967" y="1210"/>
                                </a:lnTo>
                                <a:lnTo>
                                  <a:pt x="9753" y="986"/>
                                </a:lnTo>
                                <a:lnTo>
                                  <a:pt x="9495" y="819"/>
                                </a:lnTo>
                                <a:lnTo>
                                  <a:pt x="9191" y="670"/>
                                </a:lnTo>
                                <a:lnTo>
                                  <a:pt x="8842" y="521"/>
                                </a:lnTo>
                                <a:lnTo>
                                  <a:pt x="8471" y="446"/>
                                </a:lnTo>
                                <a:lnTo>
                                  <a:pt x="7998" y="428"/>
                                </a:lnTo>
                                <a:lnTo>
                                  <a:pt x="7413" y="428"/>
                                </a:lnTo>
                                <a:lnTo>
                                  <a:pt x="6817" y="446"/>
                                </a:lnTo>
                                <a:lnTo>
                                  <a:pt x="6187" y="521"/>
                                </a:lnTo>
                                <a:lnTo>
                                  <a:pt x="5602" y="633"/>
                                </a:lnTo>
                                <a:lnTo>
                                  <a:pt x="5107" y="744"/>
                                </a:lnTo>
                                <a:lnTo>
                                  <a:pt x="4725" y="856"/>
                                </a:lnTo>
                                <a:lnTo>
                                  <a:pt x="4848" y="1564"/>
                                </a:lnTo>
                                <a:lnTo>
                                  <a:pt x="5028" y="2495"/>
                                </a:lnTo>
                                <a:lnTo>
                                  <a:pt x="5175" y="3556"/>
                                </a:lnTo>
                                <a:lnTo>
                                  <a:pt x="5298" y="4673"/>
                                </a:lnTo>
                                <a:lnTo>
                                  <a:pt x="5343" y="5213"/>
                                </a:lnTo>
                                <a:lnTo>
                                  <a:pt x="5388" y="5753"/>
                                </a:lnTo>
                                <a:lnTo>
                                  <a:pt x="5411" y="6275"/>
                                </a:lnTo>
                                <a:lnTo>
                                  <a:pt x="5411" y="6740"/>
                                </a:lnTo>
                                <a:lnTo>
                                  <a:pt x="5366" y="7168"/>
                                </a:lnTo>
                                <a:lnTo>
                                  <a:pt x="5321" y="7541"/>
                                </a:lnTo>
                                <a:lnTo>
                                  <a:pt x="5287" y="7708"/>
                                </a:lnTo>
                                <a:lnTo>
                                  <a:pt x="5242" y="7857"/>
                                </a:lnTo>
                                <a:lnTo>
                                  <a:pt x="5197" y="7969"/>
                                </a:lnTo>
                                <a:lnTo>
                                  <a:pt x="5130" y="8062"/>
                                </a:lnTo>
                                <a:lnTo>
                                  <a:pt x="5006" y="8248"/>
                                </a:lnTo>
                                <a:lnTo>
                                  <a:pt x="4848" y="8397"/>
                                </a:lnTo>
                                <a:lnTo>
                                  <a:pt x="4725" y="8528"/>
                                </a:lnTo>
                                <a:lnTo>
                                  <a:pt x="4567" y="8640"/>
                                </a:lnTo>
                                <a:lnTo>
                                  <a:pt x="4421" y="8714"/>
                                </a:lnTo>
                                <a:lnTo>
                                  <a:pt x="4263" y="8751"/>
                                </a:lnTo>
                                <a:lnTo>
                                  <a:pt x="4095" y="8788"/>
                                </a:lnTo>
                                <a:lnTo>
                                  <a:pt x="3948" y="8788"/>
                                </a:lnTo>
                                <a:lnTo>
                                  <a:pt x="3791" y="8751"/>
                                </a:lnTo>
                                <a:lnTo>
                                  <a:pt x="3667" y="8714"/>
                                </a:lnTo>
                                <a:lnTo>
                                  <a:pt x="3510" y="8677"/>
                                </a:lnTo>
                                <a:lnTo>
                                  <a:pt x="3386" y="8602"/>
                                </a:lnTo>
                                <a:lnTo>
                                  <a:pt x="3251" y="8491"/>
                                </a:lnTo>
                                <a:lnTo>
                                  <a:pt x="3127" y="8360"/>
                                </a:lnTo>
                                <a:lnTo>
                                  <a:pt x="3015" y="8248"/>
                                </a:lnTo>
                                <a:lnTo>
                                  <a:pt x="2925" y="8062"/>
                                </a:lnTo>
                                <a:lnTo>
                                  <a:pt x="2778" y="7857"/>
                                </a:lnTo>
                                <a:lnTo>
                                  <a:pt x="2610" y="7671"/>
                                </a:lnTo>
                                <a:lnTo>
                                  <a:pt x="2407" y="7541"/>
                                </a:lnTo>
                                <a:lnTo>
                                  <a:pt x="2171" y="7466"/>
                                </a:lnTo>
                                <a:lnTo>
                                  <a:pt x="1957" y="7429"/>
                                </a:lnTo>
                                <a:lnTo>
                                  <a:pt x="1698" y="7429"/>
                                </a:lnTo>
                                <a:lnTo>
                                  <a:pt x="1462" y="7466"/>
                                </a:lnTo>
                                <a:lnTo>
                                  <a:pt x="1226" y="7559"/>
                                </a:lnTo>
                                <a:lnTo>
                                  <a:pt x="989" y="7708"/>
                                </a:lnTo>
                                <a:lnTo>
                                  <a:pt x="776" y="7932"/>
                                </a:lnTo>
                                <a:lnTo>
                                  <a:pt x="551" y="8211"/>
                                </a:lnTo>
                                <a:lnTo>
                                  <a:pt x="382" y="8528"/>
                                </a:lnTo>
                                <a:lnTo>
                                  <a:pt x="315" y="8714"/>
                                </a:lnTo>
                                <a:lnTo>
                                  <a:pt x="236" y="8919"/>
                                </a:lnTo>
                                <a:lnTo>
                                  <a:pt x="191" y="9142"/>
                                </a:lnTo>
                                <a:lnTo>
                                  <a:pt x="123" y="9347"/>
                                </a:lnTo>
                                <a:lnTo>
                                  <a:pt x="78" y="9608"/>
                                </a:lnTo>
                                <a:lnTo>
                                  <a:pt x="56" y="9887"/>
                                </a:lnTo>
                                <a:lnTo>
                                  <a:pt x="33" y="10185"/>
                                </a:lnTo>
                                <a:lnTo>
                                  <a:pt x="33" y="10464"/>
                                </a:lnTo>
                                <a:lnTo>
                                  <a:pt x="33" y="10706"/>
                                </a:lnTo>
                                <a:lnTo>
                                  <a:pt x="56" y="10967"/>
                                </a:lnTo>
                                <a:lnTo>
                                  <a:pt x="78" y="11172"/>
                                </a:lnTo>
                                <a:lnTo>
                                  <a:pt x="123" y="11395"/>
                                </a:lnTo>
                                <a:lnTo>
                                  <a:pt x="168" y="11600"/>
                                </a:lnTo>
                                <a:lnTo>
                                  <a:pt x="236" y="11786"/>
                                </a:lnTo>
                                <a:lnTo>
                                  <a:pt x="292" y="11973"/>
                                </a:lnTo>
                                <a:lnTo>
                                  <a:pt x="382" y="12140"/>
                                </a:lnTo>
                                <a:lnTo>
                                  <a:pt x="540" y="12419"/>
                                </a:lnTo>
                                <a:lnTo>
                                  <a:pt x="731" y="12680"/>
                                </a:lnTo>
                                <a:lnTo>
                                  <a:pt x="944" y="12866"/>
                                </a:lnTo>
                                <a:lnTo>
                                  <a:pt x="1158" y="12997"/>
                                </a:lnTo>
                                <a:lnTo>
                                  <a:pt x="1395" y="13108"/>
                                </a:lnTo>
                                <a:lnTo>
                                  <a:pt x="1608" y="13183"/>
                                </a:lnTo>
                                <a:lnTo>
                                  <a:pt x="1856" y="13183"/>
                                </a:lnTo>
                                <a:lnTo>
                                  <a:pt x="2070" y="13146"/>
                                </a:lnTo>
                                <a:lnTo>
                                  <a:pt x="2261" y="13071"/>
                                </a:lnTo>
                                <a:lnTo>
                                  <a:pt x="2430" y="12960"/>
                                </a:lnTo>
                                <a:lnTo>
                                  <a:pt x="2587" y="12792"/>
                                </a:lnTo>
                                <a:lnTo>
                                  <a:pt x="2688" y="12606"/>
                                </a:lnTo>
                                <a:lnTo>
                                  <a:pt x="2801" y="12419"/>
                                </a:lnTo>
                                <a:lnTo>
                                  <a:pt x="2925" y="12289"/>
                                </a:lnTo>
                                <a:lnTo>
                                  <a:pt x="3082" y="12177"/>
                                </a:lnTo>
                                <a:lnTo>
                                  <a:pt x="3228" y="12103"/>
                                </a:lnTo>
                                <a:lnTo>
                                  <a:pt x="3408" y="12103"/>
                                </a:lnTo>
                                <a:lnTo>
                                  <a:pt x="3577" y="12103"/>
                                </a:lnTo>
                                <a:lnTo>
                                  <a:pt x="3723" y="12177"/>
                                </a:lnTo>
                                <a:lnTo>
                                  <a:pt x="3903" y="12252"/>
                                </a:lnTo>
                                <a:lnTo>
                                  <a:pt x="4072" y="12364"/>
                                </a:lnTo>
                                <a:lnTo>
                                  <a:pt x="4230" y="12494"/>
                                </a:lnTo>
                                <a:lnTo>
                                  <a:pt x="4353" y="12643"/>
                                </a:lnTo>
                                <a:lnTo>
                                  <a:pt x="4488" y="12829"/>
                                </a:lnTo>
                                <a:lnTo>
                                  <a:pt x="4567" y="13034"/>
                                </a:lnTo>
                                <a:lnTo>
                                  <a:pt x="4657" y="13257"/>
                                </a:lnTo>
                                <a:lnTo>
                                  <a:pt x="4702" y="13462"/>
                                </a:lnTo>
                                <a:lnTo>
                                  <a:pt x="4725" y="13686"/>
                                </a:lnTo>
                                <a:lnTo>
                                  <a:pt x="4702" y="14282"/>
                                </a:lnTo>
                                <a:lnTo>
                                  <a:pt x="4657" y="15045"/>
                                </a:lnTo>
                                <a:lnTo>
                                  <a:pt x="4612" y="15976"/>
                                </a:lnTo>
                                <a:lnTo>
                                  <a:pt x="4590" y="16926"/>
                                </a:lnTo>
                                <a:lnTo>
                                  <a:pt x="4567" y="17968"/>
                                </a:lnTo>
                                <a:lnTo>
                                  <a:pt x="4567" y="19011"/>
                                </a:lnTo>
                                <a:lnTo>
                                  <a:pt x="4590" y="19514"/>
                                </a:lnTo>
                                <a:lnTo>
                                  <a:pt x="4612" y="19980"/>
                                </a:lnTo>
                                <a:lnTo>
                                  <a:pt x="4657" y="20426"/>
                                </a:lnTo>
                                <a:lnTo>
                                  <a:pt x="4725" y="20836"/>
                                </a:lnTo>
                                <a:lnTo>
                                  <a:pt x="4848" y="20929"/>
                                </a:lnTo>
                                <a:lnTo>
                                  <a:pt x="5040" y="21004"/>
                                </a:lnTo>
                                <a:lnTo>
                                  <a:pt x="5265" y="21078"/>
                                </a:lnTo>
                                <a:lnTo>
                                  <a:pt x="5478" y="21115"/>
                                </a:lnTo>
                                <a:lnTo>
                                  <a:pt x="6041" y="21115"/>
                                </a:lnTo>
                                <a:lnTo>
                                  <a:pt x="6637" y="21078"/>
                                </a:lnTo>
                                <a:lnTo>
                                  <a:pt x="7312" y="21004"/>
                                </a:lnTo>
                                <a:lnTo>
                                  <a:pt x="7998" y="20929"/>
                                </a:lnTo>
                                <a:lnTo>
                                  <a:pt x="8696" y="20855"/>
                                </a:lnTo>
                                <a:lnTo>
                                  <a:pt x="9360" y="20836"/>
                                </a:lnTo>
                                <a:close/>
                              </a:path>
                            </a:pathLst>
                          </a:custGeom>
                          <a:solidFill>
                            <a:srgbClr val="FFFF00"/>
                          </a:solidFill>
                          <a:ln w="285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451AA7E" id=" 140" o:spid="_x0000_s1026" style="position:absolute;margin-left:351.45pt;margin-top:2.65pt;width:64.6pt;height:60.05pt;z-index:251662848;mso-position-horizontal-relative:margin;mso-position-vertical-relative:margin" coordorigin="1824,633" coordsize="2834,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">
                <v:shape id="Puzzle3" o:spid="_x0000_s1027" style="position:absolute;left:3204;top:633;width:1114;height:151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&#1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36f" strokeweight="2.25pt">
                  <v:stroke joinstyle="miter"/>
                  <v:path arrowok="t" o:connecttype="custom" o:connectlocs="0,0;0,0;0,0;0,0;0,0;0,0;0,0;0,0" o:connectangles="0,0,0,0,0,0,0,0" textboxrect="2269,7718,19157,20230"/>
                </v:shape>
                <v:shape id="Puzzle2" o:spid="_x0000_s1028" style="position:absolute;left:2880;top:1736;width:1778;height:137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&#1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red" strokeweight="2.25pt">
                  <v:stroke joinstyle="miter"/>
                  <v:path arrowok="t" o:connecttype="custom" o:connectlocs="0,0;0,0;0,0;1,0;1,0;1,0;0,0;0,0" o:connectangles="0,0,0,0,0,0,0,0" textboxrect="5394,6735,16182,20441"/>
                </v:shape>
                <v:shape id="Puzzle4" o:spid="_x0000_s1029" style="position:absolute;left:2192;top:1719;width:1072;height:176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&#1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9c0" strokeweight="2.25pt">
                  <v:stroke joinstyle="miter"/>
                  <v:path arrowok="t" o:connecttype="custom" o:connectlocs="0,0;0,1;0,1;0,1;0,0;0,0;0,0;0,0" o:connectangles="0,0,0,0,0,0,0,0" textboxrect="2075,5660,20210,15976"/>
                </v:shape>
                <v:shape id="Puzzle1" o:spid="_x0000_s1030" style="position:absolute;left:1824;top:1091;width:1800;height:105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&#1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yellow" strokeweight="2.25pt">
                  <v:stroke joinstyle="miter"/>
                  <v:path arrowok="t" o:connecttype="custom" o:connectlocs="1,0;1,0;0,0;0,0;1,0;1,0;1,0;0,0" o:connectangles="0,0,0,0,0,0,0,0" textboxrect="6084,2569,16128,19545"/>
                </v:shape>
                <w10:wrap anchorx="margin" anchory="margin"/>
              </v:group>
            </w:pict>
          </mc:Fallback>
        </mc:AlternateContent>
      </w:r>
      <w:r w:rsidR="00EE1D18">
        <w:rPr>
          <w:rFonts w:ascii="Bradley Hand ITC" w:hAnsi="Bradley Hand ITC"/>
          <w:sz w:val="44"/>
          <w:szCs w:val="44"/>
        </w:rPr>
        <w:t xml:space="preserve">                  </w:t>
      </w:r>
      <w:r w:rsidR="00FB553D" w:rsidRPr="005F1B0A">
        <w:rPr>
          <w:rFonts w:ascii="Bradley Hand ITC" w:hAnsi="Bradley Hand ITC"/>
          <w:sz w:val="32"/>
          <w:szCs w:val="32"/>
        </w:rPr>
        <w:t>Projeto de Música São Tiago</w:t>
      </w:r>
    </w:p>
    <w:p w14:paraId="0CEA68A4" w14:textId="00E22CE7" w:rsidR="00577C74" w:rsidRDefault="00577C74" w:rsidP="00D80FD3">
      <w:pPr>
        <w:rPr>
          <w:rFonts w:cs="Arial"/>
          <w:b/>
        </w:rPr>
      </w:pPr>
      <w:r>
        <w:rPr>
          <w:rFonts w:cs="Arial"/>
          <w:noProof/>
          <w:sz w:val="72"/>
          <w:szCs w:val="72"/>
          <w:lang w:eastAsia="pt-BR"/>
        </w:rPr>
        <w:drawing>
          <wp:anchor distT="0" distB="0" distL="114300" distR="114300" simplePos="0" relativeHeight="251629056" behindDoc="0" locked="0" layoutInCell="1" allowOverlap="1" wp14:anchorId="064914E6" wp14:editId="4D459C2C">
            <wp:simplePos x="0" y="0"/>
            <wp:positionH relativeFrom="page">
              <wp:posOffset>589280</wp:posOffset>
            </wp:positionH>
            <wp:positionV relativeFrom="page">
              <wp:posOffset>1697990</wp:posOffset>
            </wp:positionV>
            <wp:extent cx="6379210" cy="5905500"/>
            <wp:effectExtent l="0" t="0" r="2540" b="0"/>
            <wp:wrapSquare wrapText="bothSides"/>
            <wp:docPr id="232" name="Image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79210" cy="5905500"/>
                    </a:xfrm>
                    <a:prstGeom prst="rect">
                      <a:avLst/>
                    </a:prstGeom>
                    <a:noFill/>
                    <a:ln>
                      <a:noFill/>
                    </a:ln>
                  </pic:spPr>
                </pic:pic>
              </a:graphicData>
            </a:graphic>
          </wp:anchor>
        </w:drawing>
      </w:r>
    </w:p>
    <w:p w14:paraId="0285337B" w14:textId="77777777" w:rsidR="00D80FD3" w:rsidRDefault="00D80FD3" w:rsidP="00D80FD3">
      <w:pPr>
        <w:jc w:val="center"/>
        <w:rPr>
          <w:rFonts w:cs="Arial"/>
          <w:b/>
        </w:rPr>
      </w:pPr>
    </w:p>
    <w:p w14:paraId="4B14B3F3" w14:textId="77777777" w:rsidR="00D80FD3" w:rsidRDefault="00D80FD3" w:rsidP="00D80FD3">
      <w:pPr>
        <w:jc w:val="center"/>
        <w:rPr>
          <w:rFonts w:cs="Arial"/>
          <w:b/>
        </w:rPr>
      </w:pPr>
    </w:p>
    <w:p w14:paraId="4F4BB278" w14:textId="09BD17A8" w:rsidR="00626686" w:rsidRDefault="00D80FD3" w:rsidP="00D80FD3">
      <w:pPr>
        <w:jc w:val="center"/>
        <w:rPr>
          <w:rFonts w:cs="Arial"/>
          <w:b/>
        </w:rPr>
      </w:pPr>
      <w:r>
        <w:rPr>
          <w:rFonts w:cs="Arial"/>
          <w:b/>
          <w:noProof/>
          <w:sz w:val="18"/>
          <w:lang w:eastAsia="pt-BR"/>
        </w:rPr>
        <w:drawing>
          <wp:inline distT="0" distB="0" distL="0" distR="0" wp14:anchorId="0371CC3A" wp14:editId="3FB47A1A">
            <wp:extent cx="1762125" cy="1133475"/>
            <wp:effectExtent l="0" t="0" r="9525" b="9525"/>
            <wp:docPr id="1164" name="Imagem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62125" cy="1133475"/>
                    </a:xfrm>
                    <a:prstGeom prst="rect">
                      <a:avLst/>
                    </a:prstGeom>
                    <a:noFill/>
                    <a:ln>
                      <a:noFill/>
                    </a:ln>
                  </pic:spPr>
                </pic:pic>
              </a:graphicData>
            </a:graphic>
          </wp:inline>
        </w:drawing>
      </w:r>
    </w:p>
    <w:p w14:paraId="744848F1" w14:textId="77777777" w:rsidR="00D80FD3" w:rsidRDefault="00D80FD3" w:rsidP="00D80FD3">
      <w:pPr>
        <w:jc w:val="center"/>
        <w:rPr>
          <w:rFonts w:cs="Arial"/>
          <w:b/>
        </w:rPr>
      </w:pPr>
    </w:p>
    <w:p w14:paraId="7E261BB4" w14:textId="784B538A" w:rsidR="00626686" w:rsidRPr="00D80FD3" w:rsidRDefault="007432E0" w:rsidP="00D80FD3">
      <w:pPr>
        <w:jc w:val="center"/>
        <w:rPr>
          <w:rFonts w:cs="Arial"/>
          <w:b/>
          <w:sz w:val="48"/>
        </w:rPr>
      </w:pPr>
      <w:r>
        <w:rPr>
          <w:rFonts w:cs="Arial"/>
          <w:b/>
          <w:sz w:val="48"/>
        </w:rPr>
        <w:t>Março</w:t>
      </w:r>
      <w:r w:rsidR="00BE7A33">
        <w:rPr>
          <w:rFonts w:cs="Arial"/>
          <w:b/>
          <w:sz w:val="48"/>
        </w:rPr>
        <w:t xml:space="preserve"> de 2022</w:t>
      </w:r>
    </w:p>
    <w:p w14:paraId="4AB0B793" w14:textId="1C9E7CBE" w:rsidR="000307A0" w:rsidRDefault="0086323B" w:rsidP="00D80FD3">
      <w:pPr>
        <w:jc w:val="center"/>
        <w:rPr>
          <w:rFonts w:cs="Arial"/>
          <w:b/>
        </w:rPr>
      </w:pPr>
      <w:r>
        <w:rPr>
          <w:rFonts w:cs="Arial"/>
          <w:b/>
        </w:rPr>
        <w:t>Caro aluno (a), agradecemos a conservação e a devolução desta apostila após a sua utilização.</w:t>
      </w:r>
    </w:p>
    <w:sdt>
      <w:sdtPr>
        <w:rPr>
          <w:rFonts w:ascii="Arial" w:eastAsia="Times New Roman" w:hAnsi="Arial" w:cs="Times New Roman"/>
          <w:b w:val="0"/>
          <w:bCs w:val="0"/>
          <w:color w:val="auto"/>
          <w:sz w:val="22"/>
          <w:szCs w:val="24"/>
          <w:lang w:eastAsia="ar-SA"/>
        </w:rPr>
        <w:id w:val="1178884"/>
        <w:docPartObj>
          <w:docPartGallery w:val="Table of Contents"/>
          <w:docPartUnique/>
        </w:docPartObj>
      </w:sdtPr>
      <w:sdtEndPr/>
      <w:sdtContent>
        <w:p w14:paraId="7023893C" w14:textId="77777777" w:rsidR="00B10E14" w:rsidRPr="00F519C1" w:rsidRDefault="008D3F50" w:rsidP="00B10E14">
          <w:pPr>
            <w:pStyle w:val="CabealhodoSumrio"/>
            <w:rPr>
              <w:color w:val="E36C0A" w:themeColor="accent6" w:themeShade="BF"/>
              <w:sz w:val="32"/>
              <w:szCs w:val="32"/>
            </w:rPr>
          </w:pPr>
          <w:r w:rsidRPr="00F519C1">
            <w:rPr>
              <w:color w:val="E36C0A" w:themeColor="accent6" w:themeShade="BF"/>
              <w:sz w:val="32"/>
              <w:szCs w:val="32"/>
            </w:rPr>
            <w:t>Conteúdo</w:t>
          </w:r>
        </w:p>
        <w:p w14:paraId="4DE2ADD4" w14:textId="77777777" w:rsidR="004C1CE8" w:rsidRDefault="00696346">
          <w:pPr>
            <w:pStyle w:val="Sumrio1"/>
            <w:rPr>
              <w:rFonts w:asciiTheme="minorHAnsi" w:eastAsiaTheme="minorEastAsia" w:hAnsiTheme="minorHAnsi" w:cstheme="minorBidi"/>
              <w:noProof/>
              <w:szCs w:val="22"/>
              <w:lang w:eastAsia="pt-BR"/>
            </w:rPr>
          </w:pPr>
          <w:r>
            <w:fldChar w:fldCharType="begin"/>
          </w:r>
          <w:r w:rsidR="008D3F50">
            <w:instrText xml:space="preserve"> TOC \o "1-3" \h \z \u </w:instrText>
          </w:r>
          <w:r>
            <w:fldChar w:fldCharType="separate"/>
          </w:r>
          <w:hyperlink w:anchor="_Toc99391981" w:history="1">
            <w:r w:rsidR="004C1CE8" w:rsidRPr="00BA1184">
              <w:rPr>
                <w:rStyle w:val="Hyperlink"/>
                <w:rFonts w:cs="Arial"/>
                <w:noProof/>
              </w:rPr>
              <w:t>1 – Postura do corpo e posicionamento das mãos no violão:</w:t>
            </w:r>
            <w:r w:rsidR="004C1CE8">
              <w:rPr>
                <w:noProof/>
                <w:webHidden/>
              </w:rPr>
              <w:tab/>
            </w:r>
            <w:r w:rsidR="004C1CE8">
              <w:rPr>
                <w:noProof/>
                <w:webHidden/>
              </w:rPr>
              <w:fldChar w:fldCharType="begin"/>
            </w:r>
            <w:r w:rsidR="004C1CE8">
              <w:rPr>
                <w:noProof/>
                <w:webHidden/>
              </w:rPr>
              <w:instrText xml:space="preserve"> PAGEREF _Toc99391981 \h </w:instrText>
            </w:r>
            <w:r w:rsidR="004C1CE8">
              <w:rPr>
                <w:noProof/>
                <w:webHidden/>
              </w:rPr>
            </w:r>
            <w:r w:rsidR="004C1CE8">
              <w:rPr>
                <w:noProof/>
                <w:webHidden/>
              </w:rPr>
              <w:fldChar w:fldCharType="separate"/>
            </w:r>
            <w:r w:rsidR="00B84623">
              <w:rPr>
                <w:noProof/>
                <w:webHidden/>
              </w:rPr>
              <w:t>6</w:t>
            </w:r>
            <w:r w:rsidR="004C1CE8">
              <w:rPr>
                <w:noProof/>
                <w:webHidden/>
              </w:rPr>
              <w:fldChar w:fldCharType="end"/>
            </w:r>
          </w:hyperlink>
        </w:p>
        <w:p w14:paraId="0C336D4B" w14:textId="77777777" w:rsidR="004C1CE8" w:rsidRDefault="00B9373C">
          <w:pPr>
            <w:pStyle w:val="Sumrio1"/>
            <w:rPr>
              <w:rFonts w:asciiTheme="minorHAnsi" w:eastAsiaTheme="minorEastAsia" w:hAnsiTheme="minorHAnsi" w:cstheme="minorBidi"/>
              <w:noProof/>
              <w:szCs w:val="22"/>
              <w:lang w:eastAsia="pt-BR"/>
            </w:rPr>
          </w:pPr>
          <w:hyperlink w:anchor="_Toc99391982" w:history="1">
            <w:r w:rsidR="004C1CE8" w:rsidRPr="00BA1184">
              <w:rPr>
                <w:rStyle w:val="Hyperlink"/>
                <w:rFonts w:cs="Arial"/>
                <w:noProof/>
              </w:rPr>
              <w:t>2 - O violão:</w:t>
            </w:r>
            <w:r w:rsidR="004C1CE8">
              <w:rPr>
                <w:noProof/>
                <w:webHidden/>
              </w:rPr>
              <w:tab/>
            </w:r>
            <w:r w:rsidR="004C1CE8">
              <w:rPr>
                <w:noProof/>
                <w:webHidden/>
              </w:rPr>
              <w:fldChar w:fldCharType="begin"/>
            </w:r>
            <w:r w:rsidR="004C1CE8">
              <w:rPr>
                <w:noProof/>
                <w:webHidden/>
              </w:rPr>
              <w:instrText xml:space="preserve"> PAGEREF _Toc99391982 \h </w:instrText>
            </w:r>
            <w:r w:rsidR="004C1CE8">
              <w:rPr>
                <w:noProof/>
                <w:webHidden/>
              </w:rPr>
            </w:r>
            <w:r w:rsidR="004C1CE8">
              <w:rPr>
                <w:noProof/>
                <w:webHidden/>
              </w:rPr>
              <w:fldChar w:fldCharType="separate"/>
            </w:r>
            <w:r w:rsidR="00B84623">
              <w:rPr>
                <w:noProof/>
                <w:webHidden/>
              </w:rPr>
              <w:t>9</w:t>
            </w:r>
            <w:r w:rsidR="004C1CE8">
              <w:rPr>
                <w:noProof/>
                <w:webHidden/>
              </w:rPr>
              <w:fldChar w:fldCharType="end"/>
            </w:r>
          </w:hyperlink>
        </w:p>
        <w:p w14:paraId="2BF49078" w14:textId="77777777" w:rsidR="004C1CE8" w:rsidRDefault="00B9373C">
          <w:pPr>
            <w:pStyle w:val="Sumrio2"/>
            <w:tabs>
              <w:tab w:val="right" w:leader="dot" w:pos="8494"/>
            </w:tabs>
            <w:rPr>
              <w:rFonts w:asciiTheme="minorHAnsi" w:eastAsiaTheme="minorEastAsia" w:hAnsiTheme="minorHAnsi" w:cstheme="minorBidi"/>
              <w:noProof/>
              <w:szCs w:val="22"/>
              <w:lang w:eastAsia="pt-BR"/>
            </w:rPr>
          </w:pPr>
          <w:hyperlink w:anchor="_Toc99391983" w:history="1">
            <w:r w:rsidR="004C1CE8" w:rsidRPr="00BA1184">
              <w:rPr>
                <w:rStyle w:val="Hyperlink"/>
                <w:bCs/>
                <w:noProof/>
                <w:kern w:val="36"/>
                <w:lang w:eastAsia="pt-BR"/>
              </w:rPr>
              <w:t>2.1 - O violão e os tipos de cordas:</w:t>
            </w:r>
            <w:r w:rsidR="004C1CE8">
              <w:rPr>
                <w:noProof/>
                <w:webHidden/>
              </w:rPr>
              <w:tab/>
            </w:r>
            <w:r w:rsidR="004C1CE8">
              <w:rPr>
                <w:noProof/>
                <w:webHidden/>
              </w:rPr>
              <w:fldChar w:fldCharType="begin"/>
            </w:r>
            <w:r w:rsidR="004C1CE8">
              <w:rPr>
                <w:noProof/>
                <w:webHidden/>
              </w:rPr>
              <w:instrText xml:space="preserve"> PAGEREF _Toc99391983 \h </w:instrText>
            </w:r>
            <w:r w:rsidR="004C1CE8">
              <w:rPr>
                <w:noProof/>
                <w:webHidden/>
              </w:rPr>
            </w:r>
            <w:r w:rsidR="004C1CE8">
              <w:rPr>
                <w:noProof/>
                <w:webHidden/>
              </w:rPr>
              <w:fldChar w:fldCharType="separate"/>
            </w:r>
            <w:r w:rsidR="00B84623">
              <w:rPr>
                <w:noProof/>
                <w:webHidden/>
              </w:rPr>
              <w:t>9</w:t>
            </w:r>
            <w:r w:rsidR="004C1CE8">
              <w:rPr>
                <w:noProof/>
                <w:webHidden/>
              </w:rPr>
              <w:fldChar w:fldCharType="end"/>
            </w:r>
          </w:hyperlink>
        </w:p>
        <w:p w14:paraId="6057043D" w14:textId="77777777" w:rsidR="004C1CE8" w:rsidRDefault="00B9373C">
          <w:pPr>
            <w:pStyle w:val="Sumrio2"/>
            <w:tabs>
              <w:tab w:val="right" w:leader="dot" w:pos="8494"/>
            </w:tabs>
            <w:rPr>
              <w:rFonts w:asciiTheme="minorHAnsi" w:eastAsiaTheme="minorEastAsia" w:hAnsiTheme="minorHAnsi" w:cstheme="minorBidi"/>
              <w:noProof/>
              <w:szCs w:val="22"/>
              <w:lang w:eastAsia="pt-BR"/>
            </w:rPr>
          </w:pPr>
          <w:hyperlink w:anchor="_Toc99391984" w:history="1">
            <w:r w:rsidR="004C1CE8" w:rsidRPr="00BA1184">
              <w:rPr>
                <w:rStyle w:val="Hyperlink"/>
                <w:bCs/>
                <w:noProof/>
                <w:kern w:val="36"/>
                <w:lang w:eastAsia="pt-BR"/>
              </w:rPr>
              <w:t>2.2 - Anatomia do instrumento:</w:t>
            </w:r>
            <w:r w:rsidR="004C1CE8">
              <w:rPr>
                <w:noProof/>
                <w:webHidden/>
              </w:rPr>
              <w:tab/>
            </w:r>
            <w:r w:rsidR="004C1CE8">
              <w:rPr>
                <w:noProof/>
                <w:webHidden/>
              </w:rPr>
              <w:fldChar w:fldCharType="begin"/>
            </w:r>
            <w:r w:rsidR="004C1CE8">
              <w:rPr>
                <w:noProof/>
                <w:webHidden/>
              </w:rPr>
              <w:instrText xml:space="preserve"> PAGEREF _Toc99391984 \h </w:instrText>
            </w:r>
            <w:r w:rsidR="004C1CE8">
              <w:rPr>
                <w:noProof/>
                <w:webHidden/>
              </w:rPr>
            </w:r>
            <w:r w:rsidR="004C1CE8">
              <w:rPr>
                <w:noProof/>
                <w:webHidden/>
              </w:rPr>
              <w:fldChar w:fldCharType="separate"/>
            </w:r>
            <w:r w:rsidR="00B84623">
              <w:rPr>
                <w:noProof/>
                <w:webHidden/>
              </w:rPr>
              <w:t>10</w:t>
            </w:r>
            <w:r w:rsidR="004C1CE8">
              <w:rPr>
                <w:noProof/>
                <w:webHidden/>
              </w:rPr>
              <w:fldChar w:fldCharType="end"/>
            </w:r>
          </w:hyperlink>
        </w:p>
        <w:p w14:paraId="054A7E4B"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1985"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1 - Altura</w:t>
            </w:r>
            <w:r w:rsidR="004C1CE8">
              <w:rPr>
                <w:noProof/>
                <w:webHidden/>
              </w:rPr>
              <w:tab/>
            </w:r>
            <w:r w:rsidR="004C1CE8">
              <w:rPr>
                <w:noProof/>
                <w:webHidden/>
              </w:rPr>
              <w:fldChar w:fldCharType="begin"/>
            </w:r>
            <w:r w:rsidR="004C1CE8">
              <w:rPr>
                <w:noProof/>
                <w:webHidden/>
              </w:rPr>
              <w:instrText xml:space="preserve"> PAGEREF _Toc99391985 \h </w:instrText>
            </w:r>
            <w:r w:rsidR="004C1CE8">
              <w:rPr>
                <w:noProof/>
                <w:webHidden/>
              </w:rPr>
            </w:r>
            <w:r w:rsidR="004C1CE8">
              <w:rPr>
                <w:noProof/>
                <w:webHidden/>
              </w:rPr>
              <w:fldChar w:fldCharType="separate"/>
            </w:r>
            <w:r w:rsidR="00B84623">
              <w:rPr>
                <w:noProof/>
                <w:webHidden/>
              </w:rPr>
              <w:t>11</w:t>
            </w:r>
            <w:r w:rsidR="004C1CE8">
              <w:rPr>
                <w:noProof/>
                <w:webHidden/>
              </w:rPr>
              <w:fldChar w:fldCharType="end"/>
            </w:r>
          </w:hyperlink>
        </w:p>
        <w:p w14:paraId="15DBA677"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1986"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2 - Executando o movimento</w:t>
            </w:r>
            <w:r w:rsidR="004C1CE8">
              <w:rPr>
                <w:noProof/>
                <w:webHidden/>
              </w:rPr>
              <w:tab/>
            </w:r>
            <w:r w:rsidR="004C1CE8">
              <w:rPr>
                <w:noProof/>
                <w:webHidden/>
              </w:rPr>
              <w:fldChar w:fldCharType="begin"/>
            </w:r>
            <w:r w:rsidR="004C1CE8">
              <w:rPr>
                <w:noProof/>
                <w:webHidden/>
              </w:rPr>
              <w:instrText xml:space="preserve"> PAGEREF _Toc99391986 \h </w:instrText>
            </w:r>
            <w:r w:rsidR="004C1CE8">
              <w:rPr>
                <w:noProof/>
                <w:webHidden/>
              </w:rPr>
            </w:r>
            <w:r w:rsidR="004C1CE8">
              <w:rPr>
                <w:noProof/>
                <w:webHidden/>
              </w:rPr>
              <w:fldChar w:fldCharType="separate"/>
            </w:r>
            <w:r w:rsidR="00B84623">
              <w:rPr>
                <w:noProof/>
                <w:webHidden/>
              </w:rPr>
              <w:t>12</w:t>
            </w:r>
            <w:r w:rsidR="004C1CE8">
              <w:rPr>
                <w:noProof/>
                <w:webHidden/>
              </w:rPr>
              <w:fldChar w:fldCharType="end"/>
            </w:r>
          </w:hyperlink>
        </w:p>
        <w:p w14:paraId="268DE4F2"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1987"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3 - Graves e agudos no violão</w:t>
            </w:r>
            <w:r w:rsidR="004C1CE8">
              <w:rPr>
                <w:noProof/>
                <w:webHidden/>
              </w:rPr>
              <w:tab/>
            </w:r>
            <w:r w:rsidR="004C1CE8">
              <w:rPr>
                <w:noProof/>
                <w:webHidden/>
              </w:rPr>
              <w:fldChar w:fldCharType="begin"/>
            </w:r>
            <w:r w:rsidR="004C1CE8">
              <w:rPr>
                <w:noProof/>
                <w:webHidden/>
              </w:rPr>
              <w:instrText xml:space="preserve"> PAGEREF _Toc99391987 \h </w:instrText>
            </w:r>
            <w:r w:rsidR="004C1CE8">
              <w:rPr>
                <w:noProof/>
                <w:webHidden/>
              </w:rPr>
            </w:r>
            <w:r w:rsidR="004C1CE8">
              <w:rPr>
                <w:noProof/>
                <w:webHidden/>
              </w:rPr>
              <w:fldChar w:fldCharType="separate"/>
            </w:r>
            <w:r w:rsidR="00B84623">
              <w:rPr>
                <w:noProof/>
                <w:webHidden/>
              </w:rPr>
              <w:t>12</w:t>
            </w:r>
            <w:r w:rsidR="004C1CE8">
              <w:rPr>
                <w:noProof/>
                <w:webHidden/>
              </w:rPr>
              <w:fldChar w:fldCharType="end"/>
            </w:r>
          </w:hyperlink>
        </w:p>
        <w:p w14:paraId="2C94D6DB"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1988"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4 - Altura e a ordem das cordas do violão</w:t>
            </w:r>
            <w:r w:rsidR="004C1CE8">
              <w:rPr>
                <w:noProof/>
                <w:webHidden/>
              </w:rPr>
              <w:tab/>
            </w:r>
            <w:r w:rsidR="004C1CE8">
              <w:rPr>
                <w:noProof/>
                <w:webHidden/>
              </w:rPr>
              <w:fldChar w:fldCharType="begin"/>
            </w:r>
            <w:r w:rsidR="004C1CE8">
              <w:rPr>
                <w:noProof/>
                <w:webHidden/>
              </w:rPr>
              <w:instrText xml:space="preserve"> PAGEREF _Toc99391988 \h </w:instrText>
            </w:r>
            <w:r w:rsidR="004C1CE8">
              <w:rPr>
                <w:noProof/>
                <w:webHidden/>
              </w:rPr>
            </w:r>
            <w:r w:rsidR="004C1CE8">
              <w:rPr>
                <w:noProof/>
                <w:webHidden/>
              </w:rPr>
              <w:fldChar w:fldCharType="separate"/>
            </w:r>
            <w:r w:rsidR="00B84623">
              <w:rPr>
                <w:noProof/>
                <w:webHidden/>
              </w:rPr>
              <w:t>12</w:t>
            </w:r>
            <w:r w:rsidR="004C1CE8">
              <w:rPr>
                <w:noProof/>
                <w:webHidden/>
              </w:rPr>
              <w:fldChar w:fldCharType="end"/>
            </w:r>
          </w:hyperlink>
        </w:p>
        <w:p w14:paraId="65035936" w14:textId="77777777" w:rsidR="004C1CE8" w:rsidRDefault="00B9373C">
          <w:pPr>
            <w:pStyle w:val="Sumrio1"/>
            <w:rPr>
              <w:rFonts w:asciiTheme="minorHAnsi" w:eastAsiaTheme="minorEastAsia" w:hAnsiTheme="minorHAnsi" w:cstheme="minorBidi"/>
              <w:noProof/>
              <w:szCs w:val="22"/>
              <w:lang w:eastAsia="pt-BR"/>
            </w:rPr>
          </w:pPr>
          <w:hyperlink w:anchor="_Toc99391989" w:history="1">
            <w:r w:rsidR="004C1CE8" w:rsidRPr="00BA1184">
              <w:rPr>
                <w:rStyle w:val="Hyperlink"/>
                <w:rFonts w:cs="Arial"/>
                <w:noProof/>
              </w:rPr>
              <w:t>3 - Escalas:</w:t>
            </w:r>
            <w:r w:rsidR="004C1CE8">
              <w:rPr>
                <w:noProof/>
                <w:webHidden/>
              </w:rPr>
              <w:tab/>
            </w:r>
            <w:r w:rsidR="004C1CE8">
              <w:rPr>
                <w:noProof/>
                <w:webHidden/>
              </w:rPr>
              <w:fldChar w:fldCharType="begin"/>
            </w:r>
            <w:r w:rsidR="004C1CE8">
              <w:rPr>
                <w:noProof/>
                <w:webHidden/>
              </w:rPr>
              <w:instrText xml:space="preserve"> PAGEREF _Toc99391989 \h </w:instrText>
            </w:r>
            <w:r w:rsidR="004C1CE8">
              <w:rPr>
                <w:noProof/>
                <w:webHidden/>
              </w:rPr>
            </w:r>
            <w:r w:rsidR="004C1CE8">
              <w:rPr>
                <w:noProof/>
                <w:webHidden/>
              </w:rPr>
              <w:fldChar w:fldCharType="separate"/>
            </w:r>
            <w:r w:rsidR="00B84623">
              <w:rPr>
                <w:noProof/>
                <w:webHidden/>
              </w:rPr>
              <w:t>13</w:t>
            </w:r>
            <w:r w:rsidR="004C1CE8">
              <w:rPr>
                <w:noProof/>
                <w:webHidden/>
              </w:rPr>
              <w:fldChar w:fldCharType="end"/>
            </w:r>
          </w:hyperlink>
        </w:p>
        <w:p w14:paraId="4C825BA9" w14:textId="77777777" w:rsidR="004C1CE8" w:rsidRDefault="00B9373C">
          <w:pPr>
            <w:pStyle w:val="Sumrio2"/>
            <w:tabs>
              <w:tab w:val="right" w:leader="dot" w:pos="8494"/>
            </w:tabs>
            <w:rPr>
              <w:rFonts w:asciiTheme="minorHAnsi" w:eastAsiaTheme="minorEastAsia" w:hAnsiTheme="minorHAnsi" w:cstheme="minorBidi"/>
              <w:noProof/>
              <w:szCs w:val="22"/>
              <w:lang w:eastAsia="pt-BR"/>
            </w:rPr>
          </w:pPr>
          <w:hyperlink w:anchor="_Toc99391990" w:history="1">
            <w:r w:rsidR="004C1CE8" w:rsidRPr="00BA1184">
              <w:rPr>
                <w:rStyle w:val="Hyperlink"/>
                <w:bCs/>
                <w:noProof/>
                <w:kern w:val="36"/>
                <w:lang w:eastAsia="pt-BR"/>
              </w:rPr>
              <w:t>3.1 - Conhecendo as notas musicais:</w:t>
            </w:r>
            <w:r w:rsidR="004C1CE8">
              <w:rPr>
                <w:noProof/>
                <w:webHidden/>
              </w:rPr>
              <w:tab/>
            </w:r>
            <w:r w:rsidR="004C1CE8">
              <w:rPr>
                <w:noProof/>
                <w:webHidden/>
              </w:rPr>
              <w:fldChar w:fldCharType="begin"/>
            </w:r>
            <w:r w:rsidR="004C1CE8">
              <w:rPr>
                <w:noProof/>
                <w:webHidden/>
              </w:rPr>
              <w:instrText xml:space="preserve"> PAGEREF _Toc99391990 \h </w:instrText>
            </w:r>
            <w:r w:rsidR="004C1CE8">
              <w:rPr>
                <w:noProof/>
                <w:webHidden/>
              </w:rPr>
            </w:r>
            <w:r w:rsidR="004C1CE8">
              <w:rPr>
                <w:noProof/>
                <w:webHidden/>
              </w:rPr>
              <w:fldChar w:fldCharType="separate"/>
            </w:r>
            <w:r w:rsidR="00B84623">
              <w:rPr>
                <w:noProof/>
                <w:webHidden/>
              </w:rPr>
              <w:t>13</w:t>
            </w:r>
            <w:r w:rsidR="004C1CE8">
              <w:rPr>
                <w:noProof/>
                <w:webHidden/>
              </w:rPr>
              <w:fldChar w:fldCharType="end"/>
            </w:r>
          </w:hyperlink>
        </w:p>
        <w:p w14:paraId="40034394" w14:textId="77777777" w:rsidR="004C1CE8" w:rsidRDefault="00B9373C">
          <w:pPr>
            <w:pStyle w:val="Sumrio1"/>
            <w:rPr>
              <w:rFonts w:asciiTheme="minorHAnsi" w:eastAsiaTheme="minorEastAsia" w:hAnsiTheme="minorHAnsi" w:cstheme="minorBidi"/>
              <w:noProof/>
              <w:szCs w:val="22"/>
              <w:lang w:eastAsia="pt-BR"/>
            </w:rPr>
          </w:pPr>
          <w:hyperlink w:anchor="_Toc99391991" w:history="1">
            <w:r w:rsidR="004C1CE8" w:rsidRPr="00BA1184">
              <w:rPr>
                <w:rStyle w:val="Hyperlink"/>
                <w:rFonts w:cs="Arial"/>
                <w:noProof/>
              </w:rPr>
              <w:t>4 - Intervalos:</w:t>
            </w:r>
            <w:r w:rsidR="004C1CE8">
              <w:rPr>
                <w:noProof/>
                <w:webHidden/>
              </w:rPr>
              <w:tab/>
            </w:r>
            <w:r w:rsidR="004C1CE8">
              <w:rPr>
                <w:noProof/>
                <w:webHidden/>
              </w:rPr>
              <w:fldChar w:fldCharType="begin"/>
            </w:r>
            <w:r w:rsidR="004C1CE8">
              <w:rPr>
                <w:noProof/>
                <w:webHidden/>
              </w:rPr>
              <w:instrText xml:space="preserve"> PAGEREF _Toc99391991 \h </w:instrText>
            </w:r>
            <w:r w:rsidR="004C1CE8">
              <w:rPr>
                <w:noProof/>
                <w:webHidden/>
              </w:rPr>
            </w:r>
            <w:r w:rsidR="004C1CE8">
              <w:rPr>
                <w:noProof/>
                <w:webHidden/>
              </w:rPr>
              <w:fldChar w:fldCharType="separate"/>
            </w:r>
            <w:r w:rsidR="00B84623">
              <w:rPr>
                <w:noProof/>
                <w:webHidden/>
              </w:rPr>
              <w:t>14</w:t>
            </w:r>
            <w:r w:rsidR="004C1CE8">
              <w:rPr>
                <w:noProof/>
                <w:webHidden/>
              </w:rPr>
              <w:fldChar w:fldCharType="end"/>
            </w:r>
          </w:hyperlink>
        </w:p>
        <w:p w14:paraId="58444ECB" w14:textId="77777777" w:rsidR="004C1CE8" w:rsidRDefault="00B9373C">
          <w:pPr>
            <w:pStyle w:val="Sumrio1"/>
            <w:rPr>
              <w:rFonts w:asciiTheme="minorHAnsi" w:eastAsiaTheme="minorEastAsia" w:hAnsiTheme="minorHAnsi" w:cstheme="minorBidi"/>
              <w:noProof/>
              <w:szCs w:val="22"/>
              <w:lang w:eastAsia="pt-BR"/>
            </w:rPr>
          </w:pPr>
          <w:hyperlink w:anchor="_Toc99391992" w:history="1">
            <w:r w:rsidR="004C1CE8" w:rsidRPr="00BA1184">
              <w:rPr>
                <w:rStyle w:val="Hyperlink"/>
                <w:rFonts w:cs="Arial"/>
                <w:noProof/>
              </w:rPr>
              <w:t>5 - Cifragem:</w:t>
            </w:r>
            <w:r w:rsidR="004C1CE8">
              <w:rPr>
                <w:noProof/>
                <w:webHidden/>
              </w:rPr>
              <w:tab/>
            </w:r>
            <w:r w:rsidR="004C1CE8">
              <w:rPr>
                <w:noProof/>
                <w:webHidden/>
              </w:rPr>
              <w:fldChar w:fldCharType="begin"/>
            </w:r>
            <w:r w:rsidR="004C1CE8">
              <w:rPr>
                <w:noProof/>
                <w:webHidden/>
              </w:rPr>
              <w:instrText xml:space="preserve"> PAGEREF _Toc99391992 \h </w:instrText>
            </w:r>
            <w:r w:rsidR="004C1CE8">
              <w:rPr>
                <w:noProof/>
                <w:webHidden/>
              </w:rPr>
            </w:r>
            <w:r w:rsidR="004C1CE8">
              <w:rPr>
                <w:noProof/>
                <w:webHidden/>
              </w:rPr>
              <w:fldChar w:fldCharType="separate"/>
            </w:r>
            <w:r w:rsidR="00B84623">
              <w:rPr>
                <w:noProof/>
                <w:webHidden/>
              </w:rPr>
              <w:t>15</w:t>
            </w:r>
            <w:r w:rsidR="004C1CE8">
              <w:rPr>
                <w:noProof/>
                <w:webHidden/>
              </w:rPr>
              <w:fldChar w:fldCharType="end"/>
            </w:r>
          </w:hyperlink>
        </w:p>
        <w:p w14:paraId="4F8FAD44" w14:textId="77777777" w:rsidR="004C1CE8" w:rsidRDefault="00B9373C">
          <w:pPr>
            <w:pStyle w:val="Sumrio1"/>
            <w:rPr>
              <w:rFonts w:asciiTheme="minorHAnsi" w:eastAsiaTheme="minorEastAsia" w:hAnsiTheme="minorHAnsi" w:cstheme="minorBidi"/>
              <w:noProof/>
              <w:szCs w:val="22"/>
              <w:lang w:eastAsia="pt-BR"/>
            </w:rPr>
          </w:pPr>
          <w:hyperlink w:anchor="_Toc99391993" w:history="1">
            <w:r w:rsidR="004C1CE8" w:rsidRPr="00BA1184">
              <w:rPr>
                <w:rStyle w:val="Hyperlink"/>
                <w:rFonts w:cs="Arial"/>
                <w:noProof/>
              </w:rPr>
              <w:t>6 - As cordas do violão:</w:t>
            </w:r>
            <w:r w:rsidR="004C1CE8">
              <w:rPr>
                <w:noProof/>
                <w:webHidden/>
              </w:rPr>
              <w:tab/>
            </w:r>
            <w:r w:rsidR="004C1CE8">
              <w:rPr>
                <w:noProof/>
                <w:webHidden/>
              </w:rPr>
              <w:fldChar w:fldCharType="begin"/>
            </w:r>
            <w:r w:rsidR="004C1CE8">
              <w:rPr>
                <w:noProof/>
                <w:webHidden/>
              </w:rPr>
              <w:instrText xml:space="preserve"> PAGEREF _Toc99391993 \h </w:instrText>
            </w:r>
            <w:r w:rsidR="004C1CE8">
              <w:rPr>
                <w:noProof/>
                <w:webHidden/>
              </w:rPr>
            </w:r>
            <w:r w:rsidR="004C1CE8">
              <w:rPr>
                <w:noProof/>
                <w:webHidden/>
              </w:rPr>
              <w:fldChar w:fldCharType="separate"/>
            </w:r>
            <w:r w:rsidR="00B84623">
              <w:rPr>
                <w:noProof/>
                <w:webHidden/>
              </w:rPr>
              <w:t>15</w:t>
            </w:r>
            <w:r w:rsidR="004C1CE8">
              <w:rPr>
                <w:noProof/>
                <w:webHidden/>
              </w:rPr>
              <w:fldChar w:fldCharType="end"/>
            </w:r>
          </w:hyperlink>
        </w:p>
        <w:p w14:paraId="55F6FCA4"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1994"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5 - Identificando bordões e primas</w:t>
            </w:r>
            <w:r w:rsidR="004C1CE8">
              <w:rPr>
                <w:noProof/>
                <w:webHidden/>
              </w:rPr>
              <w:tab/>
            </w:r>
            <w:r w:rsidR="004C1CE8">
              <w:rPr>
                <w:noProof/>
                <w:webHidden/>
              </w:rPr>
              <w:fldChar w:fldCharType="begin"/>
            </w:r>
            <w:r w:rsidR="004C1CE8">
              <w:rPr>
                <w:noProof/>
                <w:webHidden/>
              </w:rPr>
              <w:instrText xml:space="preserve"> PAGEREF _Toc99391994 \h </w:instrText>
            </w:r>
            <w:r w:rsidR="004C1CE8">
              <w:rPr>
                <w:noProof/>
                <w:webHidden/>
              </w:rPr>
            </w:r>
            <w:r w:rsidR="004C1CE8">
              <w:rPr>
                <w:noProof/>
                <w:webHidden/>
              </w:rPr>
              <w:fldChar w:fldCharType="separate"/>
            </w:r>
            <w:r w:rsidR="00B84623">
              <w:rPr>
                <w:noProof/>
                <w:webHidden/>
              </w:rPr>
              <w:t>16</w:t>
            </w:r>
            <w:r w:rsidR="004C1CE8">
              <w:rPr>
                <w:noProof/>
                <w:webHidden/>
              </w:rPr>
              <w:fldChar w:fldCharType="end"/>
            </w:r>
          </w:hyperlink>
        </w:p>
        <w:p w14:paraId="7F4711D7" w14:textId="77777777" w:rsidR="004C1CE8" w:rsidRDefault="00B9373C">
          <w:pPr>
            <w:pStyle w:val="Sumrio2"/>
            <w:tabs>
              <w:tab w:val="right" w:leader="dot" w:pos="8494"/>
            </w:tabs>
            <w:rPr>
              <w:rFonts w:asciiTheme="minorHAnsi" w:eastAsiaTheme="minorEastAsia" w:hAnsiTheme="minorHAnsi" w:cstheme="minorBidi"/>
              <w:noProof/>
              <w:szCs w:val="22"/>
              <w:lang w:eastAsia="pt-BR"/>
            </w:rPr>
          </w:pPr>
          <w:hyperlink w:anchor="_Toc99391995" w:history="1">
            <w:r w:rsidR="004C1CE8" w:rsidRPr="00BA1184">
              <w:rPr>
                <w:rStyle w:val="Hyperlink"/>
                <w:bCs/>
                <w:noProof/>
                <w:kern w:val="36"/>
                <w:lang w:eastAsia="pt-BR"/>
              </w:rPr>
              <w:t>6.1 - Aprendendo a afinar o violão</w:t>
            </w:r>
            <w:r w:rsidR="004C1CE8">
              <w:rPr>
                <w:noProof/>
                <w:webHidden/>
              </w:rPr>
              <w:tab/>
            </w:r>
            <w:r w:rsidR="004C1CE8">
              <w:rPr>
                <w:noProof/>
                <w:webHidden/>
              </w:rPr>
              <w:fldChar w:fldCharType="begin"/>
            </w:r>
            <w:r w:rsidR="004C1CE8">
              <w:rPr>
                <w:noProof/>
                <w:webHidden/>
              </w:rPr>
              <w:instrText xml:space="preserve"> PAGEREF _Toc99391995 \h </w:instrText>
            </w:r>
            <w:r w:rsidR="004C1CE8">
              <w:rPr>
                <w:noProof/>
                <w:webHidden/>
              </w:rPr>
            </w:r>
            <w:r w:rsidR="004C1CE8">
              <w:rPr>
                <w:noProof/>
                <w:webHidden/>
              </w:rPr>
              <w:fldChar w:fldCharType="separate"/>
            </w:r>
            <w:r w:rsidR="00B84623">
              <w:rPr>
                <w:noProof/>
                <w:webHidden/>
              </w:rPr>
              <w:t>16</w:t>
            </w:r>
            <w:r w:rsidR="004C1CE8">
              <w:rPr>
                <w:noProof/>
                <w:webHidden/>
              </w:rPr>
              <w:fldChar w:fldCharType="end"/>
            </w:r>
          </w:hyperlink>
        </w:p>
        <w:p w14:paraId="64846561" w14:textId="77777777" w:rsidR="004C1CE8" w:rsidRDefault="00B9373C">
          <w:pPr>
            <w:pStyle w:val="Sumrio2"/>
            <w:tabs>
              <w:tab w:val="right" w:leader="dot" w:pos="8494"/>
            </w:tabs>
            <w:rPr>
              <w:rFonts w:asciiTheme="minorHAnsi" w:eastAsiaTheme="minorEastAsia" w:hAnsiTheme="minorHAnsi" w:cstheme="minorBidi"/>
              <w:noProof/>
              <w:szCs w:val="22"/>
              <w:lang w:eastAsia="pt-BR"/>
            </w:rPr>
          </w:pPr>
          <w:hyperlink w:anchor="_Toc99391996" w:history="1">
            <w:r w:rsidR="004C1CE8" w:rsidRPr="00BA1184">
              <w:rPr>
                <w:rStyle w:val="Hyperlink"/>
                <w:bCs/>
                <w:noProof/>
                <w:kern w:val="36"/>
                <w:lang w:eastAsia="pt-BR"/>
              </w:rPr>
              <w:t>6.2 - As notas no braço do Violão:</w:t>
            </w:r>
            <w:r w:rsidR="004C1CE8">
              <w:rPr>
                <w:noProof/>
                <w:webHidden/>
              </w:rPr>
              <w:tab/>
            </w:r>
            <w:r w:rsidR="004C1CE8">
              <w:rPr>
                <w:noProof/>
                <w:webHidden/>
              </w:rPr>
              <w:fldChar w:fldCharType="begin"/>
            </w:r>
            <w:r w:rsidR="004C1CE8">
              <w:rPr>
                <w:noProof/>
                <w:webHidden/>
              </w:rPr>
              <w:instrText xml:space="preserve"> PAGEREF _Toc99391996 \h </w:instrText>
            </w:r>
            <w:r w:rsidR="004C1CE8">
              <w:rPr>
                <w:noProof/>
                <w:webHidden/>
              </w:rPr>
            </w:r>
            <w:r w:rsidR="004C1CE8">
              <w:rPr>
                <w:noProof/>
                <w:webHidden/>
              </w:rPr>
              <w:fldChar w:fldCharType="separate"/>
            </w:r>
            <w:r w:rsidR="00B84623">
              <w:rPr>
                <w:noProof/>
                <w:webHidden/>
              </w:rPr>
              <w:t>19</w:t>
            </w:r>
            <w:r w:rsidR="004C1CE8">
              <w:rPr>
                <w:noProof/>
                <w:webHidden/>
              </w:rPr>
              <w:fldChar w:fldCharType="end"/>
            </w:r>
          </w:hyperlink>
        </w:p>
        <w:p w14:paraId="4632393E"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1997"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6 - Transferindo as notas para o braço do violão (Escala cromática ascendente).</w:t>
            </w:r>
            <w:r w:rsidR="004C1CE8">
              <w:rPr>
                <w:noProof/>
                <w:webHidden/>
              </w:rPr>
              <w:tab/>
            </w:r>
            <w:r w:rsidR="004C1CE8">
              <w:rPr>
                <w:noProof/>
                <w:webHidden/>
              </w:rPr>
              <w:fldChar w:fldCharType="begin"/>
            </w:r>
            <w:r w:rsidR="004C1CE8">
              <w:rPr>
                <w:noProof/>
                <w:webHidden/>
              </w:rPr>
              <w:instrText xml:space="preserve"> PAGEREF _Toc99391997 \h </w:instrText>
            </w:r>
            <w:r w:rsidR="004C1CE8">
              <w:rPr>
                <w:noProof/>
                <w:webHidden/>
              </w:rPr>
            </w:r>
            <w:r w:rsidR="004C1CE8">
              <w:rPr>
                <w:noProof/>
                <w:webHidden/>
              </w:rPr>
              <w:fldChar w:fldCharType="separate"/>
            </w:r>
            <w:r w:rsidR="00B84623">
              <w:rPr>
                <w:noProof/>
                <w:webHidden/>
              </w:rPr>
              <w:t>20</w:t>
            </w:r>
            <w:r w:rsidR="004C1CE8">
              <w:rPr>
                <w:noProof/>
                <w:webHidden/>
              </w:rPr>
              <w:fldChar w:fldCharType="end"/>
            </w:r>
          </w:hyperlink>
        </w:p>
        <w:p w14:paraId="0FCAD4CC"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1998"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7 - Transferindo as notas para o braço do violão (Escala cromática descendente)</w:t>
            </w:r>
            <w:r w:rsidR="004C1CE8">
              <w:rPr>
                <w:noProof/>
                <w:webHidden/>
              </w:rPr>
              <w:tab/>
            </w:r>
            <w:r w:rsidR="004C1CE8">
              <w:rPr>
                <w:noProof/>
                <w:webHidden/>
              </w:rPr>
              <w:fldChar w:fldCharType="begin"/>
            </w:r>
            <w:r w:rsidR="004C1CE8">
              <w:rPr>
                <w:noProof/>
                <w:webHidden/>
              </w:rPr>
              <w:instrText xml:space="preserve"> PAGEREF _Toc99391998 \h </w:instrText>
            </w:r>
            <w:r w:rsidR="004C1CE8">
              <w:rPr>
                <w:noProof/>
                <w:webHidden/>
              </w:rPr>
            </w:r>
            <w:r w:rsidR="004C1CE8">
              <w:rPr>
                <w:noProof/>
                <w:webHidden/>
              </w:rPr>
              <w:fldChar w:fldCharType="separate"/>
            </w:r>
            <w:r w:rsidR="00B84623">
              <w:rPr>
                <w:noProof/>
                <w:webHidden/>
              </w:rPr>
              <w:t>20</w:t>
            </w:r>
            <w:r w:rsidR="004C1CE8">
              <w:rPr>
                <w:noProof/>
                <w:webHidden/>
              </w:rPr>
              <w:fldChar w:fldCharType="end"/>
            </w:r>
          </w:hyperlink>
        </w:p>
        <w:p w14:paraId="73523E58" w14:textId="77777777" w:rsidR="004C1CE8" w:rsidRDefault="00B9373C">
          <w:pPr>
            <w:pStyle w:val="Sumrio2"/>
            <w:tabs>
              <w:tab w:val="right" w:leader="dot" w:pos="8494"/>
            </w:tabs>
            <w:rPr>
              <w:rFonts w:asciiTheme="minorHAnsi" w:eastAsiaTheme="minorEastAsia" w:hAnsiTheme="minorHAnsi" w:cstheme="minorBidi"/>
              <w:noProof/>
              <w:szCs w:val="22"/>
              <w:lang w:eastAsia="pt-BR"/>
            </w:rPr>
          </w:pPr>
          <w:hyperlink w:anchor="_Toc99391999" w:history="1">
            <w:r w:rsidR="004C1CE8" w:rsidRPr="00BA1184">
              <w:rPr>
                <w:rStyle w:val="Hyperlink"/>
                <w:bCs/>
                <w:noProof/>
                <w:kern w:val="36"/>
                <w:lang w:eastAsia="pt-BR"/>
              </w:rPr>
              <w:t>6.3 – Apresentando os acordes</w:t>
            </w:r>
            <w:r w:rsidR="004C1CE8">
              <w:rPr>
                <w:noProof/>
                <w:webHidden/>
              </w:rPr>
              <w:tab/>
            </w:r>
            <w:r w:rsidR="004C1CE8">
              <w:rPr>
                <w:noProof/>
                <w:webHidden/>
              </w:rPr>
              <w:fldChar w:fldCharType="begin"/>
            </w:r>
            <w:r w:rsidR="004C1CE8">
              <w:rPr>
                <w:noProof/>
                <w:webHidden/>
              </w:rPr>
              <w:instrText xml:space="preserve"> PAGEREF _Toc99391999 \h </w:instrText>
            </w:r>
            <w:r w:rsidR="004C1CE8">
              <w:rPr>
                <w:noProof/>
                <w:webHidden/>
              </w:rPr>
            </w:r>
            <w:r w:rsidR="004C1CE8">
              <w:rPr>
                <w:noProof/>
                <w:webHidden/>
              </w:rPr>
              <w:fldChar w:fldCharType="separate"/>
            </w:r>
            <w:r w:rsidR="00B84623">
              <w:rPr>
                <w:noProof/>
                <w:webHidden/>
              </w:rPr>
              <w:t>21</w:t>
            </w:r>
            <w:r w:rsidR="004C1CE8">
              <w:rPr>
                <w:noProof/>
                <w:webHidden/>
              </w:rPr>
              <w:fldChar w:fldCharType="end"/>
            </w:r>
          </w:hyperlink>
        </w:p>
        <w:p w14:paraId="352EA490" w14:textId="77777777" w:rsidR="004C1CE8" w:rsidRDefault="00B9373C">
          <w:pPr>
            <w:pStyle w:val="Sumrio1"/>
            <w:rPr>
              <w:rFonts w:asciiTheme="minorHAnsi" w:eastAsiaTheme="minorEastAsia" w:hAnsiTheme="minorHAnsi" w:cstheme="minorBidi"/>
              <w:noProof/>
              <w:szCs w:val="22"/>
              <w:lang w:eastAsia="pt-BR"/>
            </w:rPr>
          </w:pPr>
          <w:hyperlink w:anchor="_Toc99392000" w:history="1">
            <w:r w:rsidR="004C1CE8" w:rsidRPr="00BA1184">
              <w:rPr>
                <w:rStyle w:val="Hyperlink"/>
                <w:rFonts w:cs="Arial"/>
                <w:noProof/>
              </w:rPr>
              <w:t>7 – Ritmo e Pulso:</w:t>
            </w:r>
            <w:r w:rsidR="004C1CE8">
              <w:rPr>
                <w:noProof/>
                <w:webHidden/>
              </w:rPr>
              <w:tab/>
            </w:r>
            <w:r w:rsidR="004C1CE8">
              <w:rPr>
                <w:noProof/>
                <w:webHidden/>
              </w:rPr>
              <w:fldChar w:fldCharType="begin"/>
            </w:r>
            <w:r w:rsidR="004C1CE8">
              <w:rPr>
                <w:noProof/>
                <w:webHidden/>
              </w:rPr>
              <w:instrText xml:space="preserve"> PAGEREF _Toc99392000 \h </w:instrText>
            </w:r>
            <w:r w:rsidR="004C1CE8">
              <w:rPr>
                <w:noProof/>
                <w:webHidden/>
              </w:rPr>
            </w:r>
            <w:r w:rsidR="004C1CE8">
              <w:rPr>
                <w:noProof/>
                <w:webHidden/>
              </w:rPr>
              <w:fldChar w:fldCharType="separate"/>
            </w:r>
            <w:r w:rsidR="00B84623">
              <w:rPr>
                <w:noProof/>
                <w:webHidden/>
              </w:rPr>
              <w:t>23</w:t>
            </w:r>
            <w:r w:rsidR="004C1CE8">
              <w:rPr>
                <w:noProof/>
                <w:webHidden/>
              </w:rPr>
              <w:fldChar w:fldCharType="end"/>
            </w:r>
          </w:hyperlink>
        </w:p>
        <w:p w14:paraId="596C060C" w14:textId="77777777" w:rsidR="004C1CE8" w:rsidRDefault="00B9373C">
          <w:pPr>
            <w:pStyle w:val="Sumrio1"/>
            <w:rPr>
              <w:rFonts w:asciiTheme="minorHAnsi" w:eastAsiaTheme="minorEastAsia" w:hAnsiTheme="minorHAnsi" w:cstheme="minorBidi"/>
              <w:noProof/>
              <w:szCs w:val="22"/>
              <w:lang w:eastAsia="pt-BR"/>
            </w:rPr>
          </w:pPr>
          <w:hyperlink w:anchor="_Toc99392001" w:history="1">
            <w:r w:rsidR="004C1CE8" w:rsidRPr="00BA1184">
              <w:rPr>
                <w:rStyle w:val="Hyperlink"/>
                <w:rFonts w:cs="Arial"/>
                <w:noProof/>
              </w:rPr>
              <w:t>8 – Duração e treinamento das mãos esquerda e direita:</w:t>
            </w:r>
            <w:r w:rsidR="004C1CE8">
              <w:rPr>
                <w:noProof/>
                <w:webHidden/>
              </w:rPr>
              <w:tab/>
            </w:r>
            <w:r w:rsidR="004C1CE8">
              <w:rPr>
                <w:noProof/>
                <w:webHidden/>
              </w:rPr>
              <w:fldChar w:fldCharType="begin"/>
            </w:r>
            <w:r w:rsidR="004C1CE8">
              <w:rPr>
                <w:noProof/>
                <w:webHidden/>
              </w:rPr>
              <w:instrText xml:space="preserve"> PAGEREF _Toc99392001 \h </w:instrText>
            </w:r>
            <w:r w:rsidR="004C1CE8">
              <w:rPr>
                <w:noProof/>
                <w:webHidden/>
              </w:rPr>
            </w:r>
            <w:r w:rsidR="004C1CE8">
              <w:rPr>
                <w:noProof/>
                <w:webHidden/>
              </w:rPr>
              <w:fldChar w:fldCharType="separate"/>
            </w:r>
            <w:r w:rsidR="00B84623">
              <w:rPr>
                <w:noProof/>
                <w:webHidden/>
              </w:rPr>
              <w:t>24</w:t>
            </w:r>
            <w:r w:rsidR="004C1CE8">
              <w:rPr>
                <w:noProof/>
                <w:webHidden/>
              </w:rPr>
              <w:fldChar w:fldCharType="end"/>
            </w:r>
          </w:hyperlink>
        </w:p>
        <w:p w14:paraId="2030DD1E"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02"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8 - Tocando as notas com durações diferentes.</w:t>
            </w:r>
            <w:r w:rsidR="004C1CE8">
              <w:rPr>
                <w:noProof/>
                <w:webHidden/>
              </w:rPr>
              <w:tab/>
            </w:r>
            <w:r w:rsidR="004C1CE8">
              <w:rPr>
                <w:noProof/>
                <w:webHidden/>
              </w:rPr>
              <w:fldChar w:fldCharType="begin"/>
            </w:r>
            <w:r w:rsidR="004C1CE8">
              <w:rPr>
                <w:noProof/>
                <w:webHidden/>
              </w:rPr>
              <w:instrText xml:space="preserve"> PAGEREF _Toc99392002 \h </w:instrText>
            </w:r>
            <w:r w:rsidR="004C1CE8">
              <w:rPr>
                <w:noProof/>
                <w:webHidden/>
              </w:rPr>
            </w:r>
            <w:r w:rsidR="004C1CE8">
              <w:rPr>
                <w:noProof/>
                <w:webHidden/>
              </w:rPr>
              <w:fldChar w:fldCharType="separate"/>
            </w:r>
            <w:r w:rsidR="00B84623">
              <w:rPr>
                <w:noProof/>
                <w:webHidden/>
              </w:rPr>
              <w:t>25</w:t>
            </w:r>
            <w:r w:rsidR="004C1CE8">
              <w:rPr>
                <w:noProof/>
                <w:webHidden/>
              </w:rPr>
              <w:fldChar w:fldCharType="end"/>
            </w:r>
          </w:hyperlink>
        </w:p>
        <w:p w14:paraId="0D9F8AD0"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03"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9 - Trabalhando com as primas</w:t>
            </w:r>
            <w:r w:rsidR="004C1CE8">
              <w:rPr>
                <w:noProof/>
                <w:webHidden/>
              </w:rPr>
              <w:tab/>
            </w:r>
            <w:r w:rsidR="004C1CE8">
              <w:rPr>
                <w:noProof/>
                <w:webHidden/>
              </w:rPr>
              <w:fldChar w:fldCharType="begin"/>
            </w:r>
            <w:r w:rsidR="004C1CE8">
              <w:rPr>
                <w:noProof/>
                <w:webHidden/>
              </w:rPr>
              <w:instrText xml:space="preserve"> PAGEREF _Toc99392003 \h </w:instrText>
            </w:r>
            <w:r w:rsidR="004C1CE8">
              <w:rPr>
                <w:noProof/>
                <w:webHidden/>
              </w:rPr>
            </w:r>
            <w:r w:rsidR="004C1CE8">
              <w:rPr>
                <w:noProof/>
                <w:webHidden/>
              </w:rPr>
              <w:fldChar w:fldCharType="separate"/>
            </w:r>
            <w:r w:rsidR="00B84623">
              <w:rPr>
                <w:noProof/>
                <w:webHidden/>
              </w:rPr>
              <w:t>26</w:t>
            </w:r>
            <w:r w:rsidR="004C1CE8">
              <w:rPr>
                <w:noProof/>
                <w:webHidden/>
              </w:rPr>
              <w:fldChar w:fldCharType="end"/>
            </w:r>
          </w:hyperlink>
        </w:p>
        <w:p w14:paraId="3C9D08E8" w14:textId="77777777" w:rsidR="004C1CE8" w:rsidRDefault="00B9373C">
          <w:pPr>
            <w:pStyle w:val="Sumrio1"/>
            <w:rPr>
              <w:rFonts w:asciiTheme="minorHAnsi" w:eastAsiaTheme="minorEastAsia" w:hAnsiTheme="minorHAnsi" w:cstheme="minorBidi"/>
              <w:noProof/>
              <w:szCs w:val="22"/>
              <w:lang w:eastAsia="pt-BR"/>
            </w:rPr>
          </w:pPr>
          <w:hyperlink w:anchor="_Toc99392004" w:history="1">
            <w:r w:rsidR="004C1CE8" w:rsidRPr="00BA1184">
              <w:rPr>
                <w:rStyle w:val="Hyperlink"/>
                <w:rFonts w:cs="Arial"/>
                <w:noProof/>
              </w:rPr>
              <w:t>9 - Intensidade:</w:t>
            </w:r>
            <w:r w:rsidR="004C1CE8">
              <w:rPr>
                <w:noProof/>
                <w:webHidden/>
              </w:rPr>
              <w:tab/>
            </w:r>
            <w:r w:rsidR="004C1CE8">
              <w:rPr>
                <w:noProof/>
                <w:webHidden/>
              </w:rPr>
              <w:fldChar w:fldCharType="begin"/>
            </w:r>
            <w:r w:rsidR="004C1CE8">
              <w:rPr>
                <w:noProof/>
                <w:webHidden/>
              </w:rPr>
              <w:instrText xml:space="preserve"> PAGEREF _Toc99392004 \h </w:instrText>
            </w:r>
            <w:r w:rsidR="004C1CE8">
              <w:rPr>
                <w:noProof/>
                <w:webHidden/>
              </w:rPr>
            </w:r>
            <w:r w:rsidR="004C1CE8">
              <w:rPr>
                <w:noProof/>
                <w:webHidden/>
              </w:rPr>
              <w:fldChar w:fldCharType="separate"/>
            </w:r>
            <w:r w:rsidR="00B84623">
              <w:rPr>
                <w:noProof/>
                <w:webHidden/>
              </w:rPr>
              <w:t>28</w:t>
            </w:r>
            <w:r w:rsidR="004C1CE8">
              <w:rPr>
                <w:noProof/>
                <w:webHidden/>
              </w:rPr>
              <w:fldChar w:fldCharType="end"/>
            </w:r>
          </w:hyperlink>
        </w:p>
        <w:p w14:paraId="6F6B80B9"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05"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10 - Sons fortes e pianos</w:t>
            </w:r>
            <w:r w:rsidR="004C1CE8">
              <w:rPr>
                <w:noProof/>
                <w:webHidden/>
              </w:rPr>
              <w:tab/>
            </w:r>
            <w:r w:rsidR="004C1CE8">
              <w:rPr>
                <w:noProof/>
                <w:webHidden/>
              </w:rPr>
              <w:fldChar w:fldCharType="begin"/>
            </w:r>
            <w:r w:rsidR="004C1CE8">
              <w:rPr>
                <w:noProof/>
                <w:webHidden/>
              </w:rPr>
              <w:instrText xml:space="preserve"> PAGEREF _Toc99392005 \h </w:instrText>
            </w:r>
            <w:r w:rsidR="004C1CE8">
              <w:rPr>
                <w:noProof/>
                <w:webHidden/>
              </w:rPr>
            </w:r>
            <w:r w:rsidR="004C1CE8">
              <w:rPr>
                <w:noProof/>
                <w:webHidden/>
              </w:rPr>
              <w:fldChar w:fldCharType="separate"/>
            </w:r>
            <w:r w:rsidR="00B84623">
              <w:rPr>
                <w:noProof/>
                <w:webHidden/>
              </w:rPr>
              <w:t>28</w:t>
            </w:r>
            <w:r w:rsidR="004C1CE8">
              <w:rPr>
                <w:noProof/>
                <w:webHidden/>
              </w:rPr>
              <w:fldChar w:fldCharType="end"/>
            </w:r>
          </w:hyperlink>
        </w:p>
        <w:p w14:paraId="0A362E40" w14:textId="77777777" w:rsidR="004C1CE8" w:rsidRDefault="00B9373C">
          <w:pPr>
            <w:pStyle w:val="Sumrio1"/>
            <w:rPr>
              <w:rFonts w:asciiTheme="minorHAnsi" w:eastAsiaTheme="minorEastAsia" w:hAnsiTheme="minorHAnsi" w:cstheme="minorBidi"/>
              <w:noProof/>
              <w:szCs w:val="22"/>
              <w:lang w:eastAsia="pt-BR"/>
            </w:rPr>
          </w:pPr>
          <w:hyperlink w:anchor="_Toc99392006" w:history="1">
            <w:r w:rsidR="004C1CE8" w:rsidRPr="00BA1184">
              <w:rPr>
                <w:rStyle w:val="Hyperlink"/>
                <w:rFonts w:cs="Arial"/>
                <w:noProof/>
              </w:rPr>
              <w:t>10 - Timbre:</w:t>
            </w:r>
            <w:r w:rsidR="004C1CE8">
              <w:rPr>
                <w:noProof/>
                <w:webHidden/>
              </w:rPr>
              <w:tab/>
            </w:r>
            <w:r w:rsidR="004C1CE8">
              <w:rPr>
                <w:noProof/>
                <w:webHidden/>
              </w:rPr>
              <w:fldChar w:fldCharType="begin"/>
            </w:r>
            <w:r w:rsidR="004C1CE8">
              <w:rPr>
                <w:noProof/>
                <w:webHidden/>
              </w:rPr>
              <w:instrText xml:space="preserve"> PAGEREF _Toc99392006 \h </w:instrText>
            </w:r>
            <w:r w:rsidR="004C1CE8">
              <w:rPr>
                <w:noProof/>
                <w:webHidden/>
              </w:rPr>
            </w:r>
            <w:r w:rsidR="004C1CE8">
              <w:rPr>
                <w:noProof/>
                <w:webHidden/>
              </w:rPr>
              <w:fldChar w:fldCharType="separate"/>
            </w:r>
            <w:r w:rsidR="00B84623">
              <w:rPr>
                <w:noProof/>
                <w:webHidden/>
              </w:rPr>
              <w:t>30</w:t>
            </w:r>
            <w:r w:rsidR="004C1CE8">
              <w:rPr>
                <w:noProof/>
                <w:webHidden/>
              </w:rPr>
              <w:fldChar w:fldCharType="end"/>
            </w:r>
          </w:hyperlink>
        </w:p>
        <w:p w14:paraId="5B98F63C"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07"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11 – Diferentes timbres no violão</w:t>
            </w:r>
            <w:r w:rsidR="004C1CE8">
              <w:rPr>
                <w:noProof/>
                <w:webHidden/>
              </w:rPr>
              <w:tab/>
            </w:r>
            <w:r w:rsidR="004C1CE8">
              <w:rPr>
                <w:noProof/>
                <w:webHidden/>
              </w:rPr>
              <w:fldChar w:fldCharType="begin"/>
            </w:r>
            <w:r w:rsidR="004C1CE8">
              <w:rPr>
                <w:noProof/>
                <w:webHidden/>
              </w:rPr>
              <w:instrText xml:space="preserve"> PAGEREF _Toc99392007 \h </w:instrText>
            </w:r>
            <w:r w:rsidR="004C1CE8">
              <w:rPr>
                <w:noProof/>
                <w:webHidden/>
              </w:rPr>
            </w:r>
            <w:r w:rsidR="004C1CE8">
              <w:rPr>
                <w:noProof/>
                <w:webHidden/>
              </w:rPr>
              <w:fldChar w:fldCharType="separate"/>
            </w:r>
            <w:r w:rsidR="00B84623">
              <w:rPr>
                <w:noProof/>
                <w:webHidden/>
              </w:rPr>
              <w:t>30</w:t>
            </w:r>
            <w:r w:rsidR="004C1CE8">
              <w:rPr>
                <w:noProof/>
                <w:webHidden/>
              </w:rPr>
              <w:fldChar w:fldCharType="end"/>
            </w:r>
          </w:hyperlink>
        </w:p>
        <w:p w14:paraId="162B435A"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08"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12 - Cada dedo na sua corda</w:t>
            </w:r>
            <w:r w:rsidR="004C1CE8">
              <w:rPr>
                <w:noProof/>
                <w:webHidden/>
              </w:rPr>
              <w:tab/>
            </w:r>
            <w:r w:rsidR="004C1CE8">
              <w:rPr>
                <w:noProof/>
                <w:webHidden/>
              </w:rPr>
              <w:fldChar w:fldCharType="begin"/>
            </w:r>
            <w:r w:rsidR="004C1CE8">
              <w:rPr>
                <w:noProof/>
                <w:webHidden/>
              </w:rPr>
              <w:instrText xml:space="preserve"> PAGEREF _Toc99392008 \h </w:instrText>
            </w:r>
            <w:r w:rsidR="004C1CE8">
              <w:rPr>
                <w:noProof/>
                <w:webHidden/>
              </w:rPr>
            </w:r>
            <w:r w:rsidR="004C1CE8">
              <w:rPr>
                <w:noProof/>
                <w:webHidden/>
              </w:rPr>
              <w:fldChar w:fldCharType="separate"/>
            </w:r>
            <w:r w:rsidR="00B84623">
              <w:rPr>
                <w:noProof/>
                <w:webHidden/>
              </w:rPr>
              <w:t>30</w:t>
            </w:r>
            <w:r w:rsidR="004C1CE8">
              <w:rPr>
                <w:noProof/>
                <w:webHidden/>
              </w:rPr>
              <w:fldChar w:fldCharType="end"/>
            </w:r>
          </w:hyperlink>
        </w:p>
        <w:p w14:paraId="14C38839"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09"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13 – Misturando sequências</w:t>
            </w:r>
            <w:r w:rsidR="004C1CE8">
              <w:rPr>
                <w:noProof/>
                <w:webHidden/>
              </w:rPr>
              <w:tab/>
            </w:r>
            <w:r w:rsidR="004C1CE8">
              <w:rPr>
                <w:noProof/>
                <w:webHidden/>
              </w:rPr>
              <w:fldChar w:fldCharType="begin"/>
            </w:r>
            <w:r w:rsidR="004C1CE8">
              <w:rPr>
                <w:noProof/>
                <w:webHidden/>
              </w:rPr>
              <w:instrText xml:space="preserve"> PAGEREF _Toc99392009 \h </w:instrText>
            </w:r>
            <w:r w:rsidR="004C1CE8">
              <w:rPr>
                <w:noProof/>
                <w:webHidden/>
              </w:rPr>
            </w:r>
            <w:r w:rsidR="004C1CE8">
              <w:rPr>
                <w:noProof/>
                <w:webHidden/>
              </w:rPr>
              <w:fldChar w:fldCharType="separate"/>
            </w:r>
            <w:r w:rsidR="00B84623">
              <w:rPr>
                <w:noProof/>
                <w:webHidden/>
              </w:rPr>
              <w:t>31</w:t>
            </w:r>
            <w:r w:rsidR="004C1CE8">
              <w:rPr>
                <w:noProof/>
                <w:webHidden/>
              </w:rPr>
              <w:fldChar w:fldCharType="end"/>
            </w:r>
          </w:hyperlink>
        </w:p>
        <w:p w14:paraId="2C4DB2D9" w14:textId="77777777" w:rsidR="004C1CE8" w:rsidRDefault="00B9373C">
          <w:pPr>
            <w:pStyle w:val="Sumrio1"/>
            <w:rPr>
              <w:rFonts w:asciiTheme="minorHAnsi" w:eastAsiaTheme="minorEastAsia" w:hAnsiTheme="minorHAnsi" w:cstheme="minorBidi"/>
              <w:noProof/>
              <w:szCs w:val="22"/>
              <w:lang w:eastAsia="pt-BR"/>
            </w:rPr>
          </w:pPr>
          <w:hyperlink w:anchor="_Toc99392010" w:history="1">
            <w:r w:rsidR="004C1CE8" w:rsidRPr="00BA1184">
              <w:rPr>
                <w:rStyle w:val="Hyperlink"/>
                <w:rFonts w:cs="Arial"/>
                <w:noProof/>
              </w:rPr>
              <w:t>11 - Aprofundando um pouco mais nos intervalos:</w:t>
            </w:r>
            <w:r w:rsidR="004C1CE8">
              <w:rPr>
                <w:noProof/>
                <w:webHidden/>
              </w:rPr>
              <w:tab/>
            </w:r>
            <w:r w:rsidR="004C1CE8">
              <w:rPr>
                <w:noProof/>
                <w:webHidden/>
              </w:rPr>
              <w:fldChar w:fldCharType="begin"/>
            </w:r>
            <w:r w:rsidR="004C1CE8">
              <w:rPr>
                <w:noProof/>
                <w:webHidden/>
              </w:rPr>
              <w:instrText xml:space="preserve"> PAGEREF _Toc99392010 \h </w:instrText>
            </w:r>
            <w:r w:rsidR="004C1CE8">
              <w:rPr>
                <w:noProof/>
                <w:webHidden/>
              </w:rPr>
            </w:r>
            <w:r w:rsidR="004C1CE8">
              <w:rPr>
                <w:noProof/>
                <w:webHidden/>
              </w:rPr>
              <w:fldChar w:fldCharType="separate"/>
            </w:r>
            <w:r w:rsidR="00B84623">
              <w:rPr>
                <w:noProof/>
                <w:webHidden/>
              </w:rPr>
              <w:t>32</w:t>
            </w:r>
            <w:r w:rsidR="004C1CE8">
              <w:rPr>
                <w:noProof/>
                <w:webHidden/>
              </w:rPr>
              <w:fldChar w:fldCharType="end"/>
            </w:r>
          </w:hyperlink>
        </w:p>
        <w:p w14:paraId="3BD2F4E4" w14:textId="77777777" w:rsidR="004C1CE8" w:rsidRDefault="00B9373C">
          <w:pPr>
            <w:pStyle w:val="Sumrio2"/>
            <w:tabs>
              <w:tab w:val="right" w:leader="dot" w:pos="8494"/>
            </w:tabs>
            <w:rPr>
              <w:rFonts w:asciiTheme="minorHAnsi" w:eastAsiaTheme="minorEastAsia" w:hAnsiTheme="minorHAnsi" w:cstheme="minorBidi"/>
              <w:noProof/>
              <w:szCs w:val="22"/>
              <w:lang w:eastAsia="pt-BR"/>
            </w:rPr>
          </w:pPr>
          <w:hyperlink w:anchor="_Toc99392011" w:history="1">
            <w:r w:rsidR="004C1CE8" w:rsidRPr="00BA1184">
              <w:rPr>
                <w:rStyle w:val="Hyperlink"/>
                <w:bCs/>
                <w:noProof/>
                <w:kern w:val="36"/>
                <w:lang w:eastAsia="pt-BR"/>
              </w:rPr>
              <w:t>11.1 - Tipos de Intervalos:</w:t>
            </w:r>
            <w:r w:rsidR="004C1CE8">
              <w:rPr>
                <w:noProof/>
                <w:webHidden/>
              </w:rPr>
              <w:tab/>
            </w:r>
            <w:r w:rsidR="004C1CE8">
              <w:rPr>
                <w:noProof/>
                <w:webHidden/>
              </w:rPr>
              <w:fldChar w:fldCharType="begin"/>
            </w:r>
            <w:r w:rsidR="004C1CE8">
              <w:rPr>
                <w:noProof/>
                <w:webHidden/>
              </w:rPr>
              <w:instrText xml:space="preserve"> PAGEREF _Toc99392011 \h </w:instrText>
            </w:r>
            <w:r w:rsidR="004C1CE8">
              <w:rPr>
                <w:noProof/>
                <w:webHidden/>
              </w:rPr>
            </w:r>
            <w:r w:rsidR="004C1CE8">
              <w:rPr>
                <w:noProof/>
                <w:webHidden/>
              </w:rPr>
              <w:fldChar w:fldCharType="separate"/>
            </w:r>
            <w:r w:rsidR="00B84623">
              <w:rPr>
                <w:noProof/>
                <w:webHidden/>
              </w:rPr>
              <w:t>32</w:t>
            </w:r>
            <w:r w:rsidR="004C1CE8">
              <w:rPr>
                <w:noProof/>
                <w:webHidden/>
              </w:rPr>
              <w:fldChar w:fldCharType="end"/>
            </w:r>
          </w:hyperlink>
        </w:p>
        <w:p w14:paraId="2709A24D" w14:textId="77777777" w:rsidR="004C1CE8" w:rsidRDefault="00B9373C">
          <w:pPr>
            <w:pStyle w:val="Sumrio2"/>
            <w:tabs>
              <w:tab w:val="right" w:leader="dot" w:pos="8494"/>
            </w:tabs>
            <w:rPr>
              <w:rFonts w:asciiTheme="minorHAnsi" w:eastAsiaTheme="minorEastAsia" w:hAnsiTheme="minorHAnsi" w:cstheme="minorBidi"/>
              <w:noProof/>
              <w:szCs w:val="22"/>
              <w:lang w:eastAsia="pt-BR"/>
            </w:rPr>
          </w:pPr>
          <w:hyperlink w:anchor="_Toc99392012" w:history="1">
            <w:r w:rsidR="004C1CE8" w:rsidRPr="00BA1184">
              <w:rPr>
                <w:rStyle w:val="Hyperlink"/>
                <w:bCs/>
                <w:noProof/>
                <w:kern w:val="36"/>
                <w:lang w:eastAsia="pt-BR"/>
              </w:rPr>
              <w:t>11.2 - Intervalos - Nomes</w:t>
            </w:r>
            <w:r w:rsidR="004C1CE8">
              <w:rPr>
                <w:noProof/>
                <w:webHidden/>
              </w:rPr>
              <w:tab/>
            </w:r>
            <w:r w:rsidR="004C1CE8">
              <w:rPr>
                <w:noProof/>
                <w:webHidden/>
              </w:rPr>
              <w:fldChar w:fldCharType="begin"/>
            </w:r>
            <w:r w:rsidR="004C1CE8">
              <w:rPr>
                <w:noProof/>
                <w:webHidden/>
              </w:rPr>
              <w:instrText xml:space="preserve"> PAGEREF _Toc99392012 \h </w:instrText>
            </w:r>
            <w:r w:rsidR="004C1CE8">
              <w:rPr>
                <w:noProof/>
                <w:webHidden/>
              </w:rPr>
            </w:r>
            <w:r w:rsidR="004C1CE8">
              <w:rPr>
                <w:noProof/>
                <w:webHidden/>
              </w:rPr>
              <w:fldChar w:fldCharType="separate"/>
            </w:r>
            <w:r w:rsidR="00B84623">
              <w:rPr>
                <w:noProof/>
                <w:webHidden/>
              </w:rPr>
              <w:t>33</w:t>
            </w:r>
            <w:r w:rsidR="004C1CE8">
              <w:rPr>
                <w:noProof/>
                <w:webHidden/>
              </w:rPr>
              <w:fldChar w:fldCharType="end"/>
            </w:r>
          </w:hyperlink>
        </w:p>
        <w:p w14:paraId="37A424C9"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13"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14 - Preparação para leitura Musical</w:t>
            </w:r>
            <w:r w:rsidR="004C1CE8">
              <w:rPr>
                <w:noProof/>
                <w:webHidden/>
              </w:rPr>
              <w:tab/>
            </w:r>
            <w:r w:rsidR="004C1CE8">
              <w:rPr>
                <w:noProof/>
                <w:webHidden/>
              </w:rPr>
              <w:fldChar w:fldCharType="begin"/>
            </w:r>
            <w:r w:rsidR="004C1CE8">
              <w:rPr>
                <w:noProof/>
                <w:webHidden/>
              </w:rPr>
              <w:instrText xml:space="preserve"> PAGEREF _Toc99392013 \h </w:instrText>
            </w:r>
            <w:r w:rsidR="004C1CE8">
              <w:rPr>
                <w:noProof/>
                <w:webHidden/>
              </w:rPr>
            </w:r>
            <w:r w:rsidR="004C1CE8">
              <w:rPr>
                <w:noProof/>
                <w:webHidden/>
              </w:rPr>
              <w:fldChar w:fldCharType="separate"/>
            </w:r>
            <w:r w:rsidR="00B84623">
              <w:rPr>
                <w:noProof/>
                <w:webHidden/>
              </w:rPr>
              <w:t>34</w:t>
            </w:r>
            <w:r w:rsidR="004C1CE8">
              <w:rPr>
                <w:noProof/>
                <w:webHidden/>
              </w:rPr>
              <w:fldChar w:fldCharType="end"/>
            </w:r>
          </w:hyperlink>
        </w:p>
        <w:p w14:paraId="2F24116E" w14:textId="77777777" w:rsidR="004C1CE8" w:rsidRDefault="00B9373C">
          <w:pPr>
            <w:pStyle w:val="Sumrio1"/>
            <w:rPr>
              <w:rFonts w:asciiTheme="minorHAnsi" w:eastAsiaTheme="minorEastAsia" w:hAnsiTheme="minorHAnsi" w:cstheme="minorBidi"/>
              <w:noProof/>
              <w:szCs w:val="22"/>
              <w:lang w:eastAsia="pt-BR"/>
            </w:rPr>
          </w:pPr>
          <w:hyperlink w:anchor="_Toc99392014" w:history="1">
            <w:r w:rsidR="004C1CE8" w:rsidRPr="00BA1184">
              <w:rPr>
                <w:rStyle w:val="Hyperlink"/>
                <w:rFonts w:cs="Arial"/>
                <w:noProof/>
              </w:rPr>
              <w:t>12 – Notação Musical:</w:t>
            </w:r>
            <w:r w:rsidR="004C1CE8">
              <w:rPr>
                <w:noProof/>
                <w:webHidden/>
              </w:rPr>
              <w:tab/>
            </w:r>
            <w:r w:rsidR="004C1CE8">
              <w:rPr>
                <w:noProof/>
                <w:webHidden/>
              </w:rPr>
              <w:fldChar w:fldCharType="begin"/>
            </w:r>
            <w:r w:rsidR="004C1CE8">
              <w:rPr>
                <w:noProof/>
                <w:webHidden/>
              </w:rPr>
              <w:instrText xml:space="preserve"> PAGEREF _Toc99392014 \h </w:instrText>
            </w:r>
            <w:r w:rsidR="004C1CE8">
              <w:rPr>
                <w:noProof/>
                <w:webHidden/>
              </w:rPr>
            </w:r>
            <w:r w:rsidR="004C1CE8">
              <w:rPr>
                <w:noProof/>
                <w:webHidden/>
              </w:rPr>
              <w:fldChar w:fldCharType="separate"/>
            </w:r>
            <w:r w:rsidR="00B84623">
              <w:rPr>
                <w:noProof/>
                <w:webHidden/>
              </w:rPr>
              <w:t>36</w:t>
            </w:r>
            <w:r w:rsidR="004C1CE8">
              <w:rPr>
                <w:noProof/>
                <w:webHidden/>
              </w:rPr>
              <w:fldChar w:fldCharType="end"/>
            </w:r>
          </w:hyperlink>
        </w:p>
        <w:p w14:paraId="15BD7DB5" w14:textId="77777777" w:rsidR="004C1CE8" w:rsidRDefault="00B9373C">
          <w:pPr>
            <w:pStyle w:val="Sumrio1"/>
            <w:rPr>
              <w:rFonts w:asciiTheme="minorHAnsi" w:eastAsiaTheme="minorEastAsia" w:hAnsiTheme="minorHAnsi" w:cstheme="minorBidi"/>
              <w:noProof/>
              <w:szCs w:val="22"/>
              <w:lang w:eastAsia="pt-BR"/>
            </w:rPr>
          </w:pPr>
          <w:hyperlink w:anchor="_Toc99392015" w:history="1">
            <w:r w:rsidR="004C1CE8" w:rsidRPr="00BA1184">
              <w:rPr>
                <w:rStyle w:val="Hyperlink"/>
                <w:rFonts w:cs="Arial"/>
                <w:noProof/>
              </w:rPr>
              <w:t>13 - Compasso:</w:t>
            </w:r>
            <w:r w:rsidR="004C1CE8">
              <w:rPr>
                <w:noProof/>
                <w:webHidden/>
              </w:rPr>
              <w:tab/>
            </w:r>
            <w:r w:rsidR="004C1CE8">
              <w:rPr>
                <w:noProof/>
                <w:webHidden/>
              </w:rPr>
              <w:fldChar w:fldCharType="begin"/>
            </w:r>
            <w:r w:rsidR="004C1CE8">
              <w:rPr>
                <w:noProof/>
                <w:webHidden/>
              </w:rPr>
              <w:instrText xml:space="preserve"> PAGEREF _Toc99392015 \h </w:instrText>
            </w:r>
            <w:r w:rsidR="004C1CE8">
              <w:rPr>
                <w:noProof/>
                <w:webHidden/>
              </w:rPr>
            </w:r>
            <w:r w:rsidR="004C1CE8">
              <w:rPr>
                <w:noProof/>
                <w:webHidden/>
              </w:rPr>
              <w:fldChar w:fldCharType="separate"/>
            </w:r>
            <w:r w:rsidR="00B84623">
              <w:rPr>
                <w:noProof/>
                <w:webHidden/>
              </w:rPr>
              <w:t>38</w:t>
            </w:r>
            <w:r w:rsidR="004C1CE8">
              <w:rPr>
                <w:noProof/>
                <w:webHidden/>
              </w:rPr>
              <w:fldChar w:fldCharType="end"/>
            </w:r>
          </w:hyperlink>
        </w:p>
        <w:p w14:paraId="218C4CF1" w14:textId="77777777" w:rsidR="004C1CE8" w:rsidRDefault="00B9373C">
          <w:pPr>
            <w:pStyle w:val="Sumrio1"/>
            <w:rPr>
              <w:rFonts w:asciiTheme="minorHAnsi" w:eastAsiaTheme="minorEastAsia" w:hAnsiTheme="minorHAnsi" w:cstheme="minorBidi"/>
              <w:noProof/>
              <w:szCs w:val="22"/>
              <w:lang w:eastAsia="pt-BR"/>
            </w:rPr>
          </w:pPr>
          <w:hyperlink w:anchor="_Toc99392016" w:history="1">
            <w:r w:rsidR="004C1CE8" w:rsidRPr="00BA1184">
              <w:rPr>
                <w:rStyle w:val="Hyperlink"/>
                <w:rFonts w:cs="Arial"/>
                <w:noProof/>
              </w:rPr>
              <w:t>14 - Fórmula de compasso:</w:t>
            </w:r>
            <w:r w:rsidR="004C1CE8">
              <w:rPr>
                <w:noProof/>
                <w:webHidden/>
              </w:rPr>
              <w:tab/>
            </w:r>
            <w:r w:rsidR="004C1CE8">
              <w:rPr>
                <w:noProof/>
                <w:webHidden/>
              </w:rPr>
              <w:fldChar w:fldCharType="begin"/>
            </w:r>
            <w:r w:rsidR="004C1CE8">
              <w:rPr>
                <w:noProof/>
                <w:webHidden/>
              </w:rPr>
              <w:instrText xml:space="preserve"> PAGEREF _Toc99392016 \h </w:instrText>
            </w:r>
            <w:r w:rsidR="004C1CE8">
              <w:rPr>
                <w:noProof/>
                <w:webHidden/>
              </w:rPr>
            </w:r>
            <w:r w:rsidR="004C1CE8">
              <w:rPr>
                <w:noProof/>
                <w:webHidden/>
              </w:rPr>
              <w:fldChar w:fldCharType="separate"/>
            </w:r>
            <w:r w:rsidR="00B84623">
              <w:rPr>
                <w:noProof/>
                <w:webHidden/>
              </w:rPr>
              <w:t>39</w:t>
            </w:r>
            <w:r w:rsidR="004C1CE8">
              <w:rPr>
                <w:noProof/>
                <w:webHidden/>
              </w:rPr>
              <w:fldChar w:fldCharType="end"/>
            </w:r>
          </w:hyperlink>
        </w:p>
        <w:p w14:paraId="1E707845"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17"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14 - Tocando as cordas simultaneamente</w:t>
            </w:r>
            <w:r w:rsidR="004C1CE8">
              <w:rPr>
                <w:noProof/>
                <w:webHidden/>
              </w:rPr>
              <w:tab/>
            </w:r>
            <w:r w:rsidR="004C1CE8">
              <w:rPr>
                <w:noProof/>
                <w:webHidden/>
              </w:rPr>
              <w:fldChar w:fldCharType="begin"/>
            </w:r>
            <w:r w:rsidR="004C1CE8">
              <w:rPr>
                <w:noProof/>
                <w:webHidden/>
              </w:rPr>
              <w:instrText xml:space="preserve"> PAGEREF _Toc99392017 \h </w:instrText>
            </w:r>
            <w:r w:rsidR="004C1CE8">
              <w:rPr>
                <w:noProof/>
                <w:webHidden/>
              </w:rPr>
            </w:r>
            <w:r w:rsidR="004C1CE8">
              <w:rPr>
                <w:noProof/>
                <w:webHidden/>
              </w:rPr>
              <w:fldChar w:fldCharType="separate"/>
            </w:r>
            <w:r w:rsidR="00B84623">
              <w:rPr>
                <w:noProof/>
                <w:webHidden/>
              </w:rPr>
              <w:t>41</w:t>
            </w:r>
            <w:r w:rsidR="004C1CE8">
              <w:rPr>
                <w:noProof/>
                <w:webHidden/>
              </w:rPr>
              <w:fldChar w:fldCharType="end"/>
            </w:r>
          </w:hyperlink>
        </w:p>
        <w:p w14:paraId="5BC2A3D1"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18" w:history="1">
            <w:r w:rsidR="004C1CE8" w:rsidRPr="00BA1184">
              <w:rPr>
                <w:rStyle w:val="Hyperlink"/>
                <w:rFonts w:ascii="Arial Black" w:hAnsi="Arial Black"/>
                <w:noProof/>
              </w:rPr>
              <w:t>O Sapo Não Lava o Pé</w:t>
            </w:r>
            <w:r w:rsidR="004C1CE8">
              <w:rPr>
                <w:noProof/>
                <w:webHidden/>
              </w:rPr>
              <w:tab/>
            </w:r>
            <w:r w:rsidR="004C1CE8">
              <w:rPr>
                <w:noProof/>
                <w:webHidden/>
              </w:rPr>
              <w:fldChar w:fldCharType="begin"/>
            </w:r>
            <w:r w:rsidR="004C1CE8">
              <w:rPr>
                <w:noProof/>
                <w:webHidden/>
              </w:rPr>
              <w:instrText xml:space="preserve"> PAGEREF _Toc99392018 \h </w:instrText>
            </w:r>
            <w:r w:rsidR="004C1CE8">
              <w:rPr>
                <w:noProof/>
                <w:webHidden/>
              </w:rPr>
            </w:r>
            <w:r w:rsidR="004C1CE8">
              <w:rPr>
                <w:noProof/>
                <w:webHidden/>
              </w:rPr>
              <w:fldChar w:fldCharType="separate"/>
            </w:r>
            <w:r w:rsidR="00B84623">
              <w:rPr>
                <w:noProof/>
                <w:webHidden/>
              </w:rPr>
              <w:t>43</w:t>
            </w:r>
            <w:r w:rsidR="004C1CE8">
              <w:rPr>
                <w:noProof/>
                <w:webHidden/>
              </w:rPr>
              <w:fldChar w:fldCharType="end"/>
            </w:r>
          </w:hyperlink>
        </w:p>
        <w:p w14:paraId="55135DF8" w14:textId="77777777" w:rsidR="004C1CE8" w:rsidRDefault="00B9373C">
          <w:pPr>
            <w:pStyle w:val="Sumrio1"/>
            <w:rPr>
              <w:rFonts w:asciiTheme="minorHAnsi" w:eastAsiaTheme="minorEastAsia" w:hAnsiTheme="minorHAnsi" w:cstheme="minorBidi"/>
              <w:noProof/>
              <w:szCs w:val="22"/>
              <w:lang w:eastAsia="pt-BR"/>
            </w:rPr>
          </w:pPr>
          <w:hyperlink w:anchor="_Toc99392019" w:history="1">
            <w:r w:rsidR="004C1CE8" w:rsidRPr="00BA1184">
              <w:rPr>
                <w:rStyle w:val="Hyperlink"/>
                <w:rFonts w:cs="Arial"/>
                <w:noProof/>
              </w:rPr>
              <w:t>15 - Tablatura:</w:t>
            </w:r>
            <w:r w:rsidR="004C1CE8">
              <w:rPr>
                <w:noProof/>
                <w:webHidden/>
              </w:rPr>
              <w:tab/>
            </w:r>
            <w:r w:rsidR="004C1CE8">
              <w:rPr>
                <w:noProof/>
                <w:webHidden/>
              </w:rPr>
              <w:fldChar w:fldCharType="begin"/>
            </w:r>
            <w:r w:rsidR="004C1CE8">
              <w:rPr>
                <w:noProof/>
                <w:webHidden/>
              </w:rPr>
              <w:instrText xml:space="preserve"> PAGEREF _Toc99392019 \h </w:instrText>
            </w:r>
            <w:r w:rsidR="004C1CE8">
              <w:rPr>
                <w:noProof/>
                <w:webHidden/>
              </w:rPr>
            </w:r>
            <w:r w:rsidR="004C1CE8">
              <w:rPr>
                <w:noProof/>
                <w:webHidden/>
              </w:rPr>
              <w:fldChar w:fldCharType="separate"/>
            </w:r>
            <w:r w:rsidR="00B84623">
              <w:rPr>
                <w:noProof/>
                <w:webHidden/>
              </w:rPr>
              <w:t>44</w:t>
            </w:r>
            <w:r w:rsidR="004C1CE8">
              <w:rPr>
                <w:noProof/>
                <w:webHidden/>
              </w:rPr>
              <w:fldChar w:fldCharType="end"/>
            </w:r>
          </w:hyperlink>
        </w:p>
        <w:p w14:paraId="6308D326"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20"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15 - Simultâneo para a mão esquerda e direita no violão</w:t>
            </w:r>
            <w:r w:rsidR="004C1CE8">
              <w:rPr>
                <w:noProof/>
                <w:webHidden/>
              </w:rPr>
              <w:tab/>
            </w:r>
            <w:r w:rsidR="004C1CE8">
              <w:rPr>
                <w:noProof/>
                <w:webHidden/>
              </w:rPr>
              <w:fldChar w:fldCharType="begin"/>
            </w:r>
            <w:r w:rsidR="004C1CE8">
              <w:rPr>
                <w:noProof/>
                <w:webHidden/>
              </w:rPr>
              <w:instrText xml:space="preserve"> PAGEREF _Toc99392020 \h </w:instrText>
            </w:r>
            <w:r w:rsidR="004C1CE8">
              <w:rPr>
                <w:noProof/>
                <w:webHidden/>
              </w:rPr>
            </w:r>
            <w:r w:rsidR="004C1CE8">
              <w:rPr>
                <w:noProof/>
                <w:webHidden/>
              </w:rPr>
              <w:fldChar w:fldCharType="separate"/>
            </w:r>
            <w:r w:rsidR="00B84623">
              <w:rPr>
                <w:noProof/>
                <w:webHidden/>
              </w:rPr>
              <w:t>45</w:t>
            </w:r>
            <w:r w:rsidR="004C1CE8">
              <w:rPr>
                <w:noProof/>
                <w:webHidden/>
              </w:rPr>
              <w:fldChar w:fldCharType="end"/>
            </w:r>
          </w:hyperlink>
        </w:p>
        <w:p w14:paraId="649953C3" w14:textId="77777777" w:rsidR="004C1CE8" w:rsidRDefault="00B9373C">
          <w:pPr>
            <w:pStyle w:val="Sumrio1"/>
            <w:rPr>
              <w:rFonts w:asciiTheme="minorHAnsi" w:eastAsiaTheme="minorEastAsia" w:hAnsiTheme="minorHAnsi" w:cstheme="minorBidi"/>
              <w:noProof/>
              <w:szCs w:val="22"/>
              <w:lang w:eastAsia="pt-BR"/>
            </w:rPr>
          </w:pPr>
          <w:hyperlink w:anchor="_Toc99392021" w:history="1">
            <w:r w:rsidR="004C1CE8" w:rsidRPr="00BA1184">
              <w:rPr>
                <w:rStyle w:val="Hyperlink"/>
                <w:rFonts w:cs="Arial"/>
                <w:noProof/>
              </w:rPr>
              <w:t>16 - Acordes:</w:t>
            </w:r>
            <w:r w:rsidR="004C1CE8">
              <w:rPr>
                <w:noProof/>
                <w:webHidden/>
              </w:rPr>
              <w:tab/>
            </w:r>
            <w:r w:rsidR="004C1CE8">
              <w:rPr>
                <w:noProof/>
                <w:webHidden/>
              </w:rPr>
              <w:fldChar w:fldCharType="begin"/>
            </w:r>
            <w:r w:rsidR="004C1CE8">
              <w:rPr>
                <w:noProof/>
                <w:webHidden/>
              </w:rPr>
              <w:instrText xml:space="preserve"> PAGEREF _Toc99392021 \h </w:instrText>
            </w:r>
            <w:r w:rsidR="004C1CE8">
              <w:rPr>
                <w:noProof/>
                <w:webHidden/>
              </w:rPr>
            </w:r>
            <w:r w:rsidR="004C1CE8">
              <w:rPr>
                <w:noProof/>
                <w:webHidden/>
              </w:rPr>
              <w:fldChar w:fldCharType="separate"/>
            </w:r>
            <w:r w:rsidR="00B84623">
              <w:rPr>
                <w:noProof/>
                <w:webHidden/>
              </w:rPr>
              <w:t>49</w:t>
            </w:r>
            <w:r w:rsidR="004C1CE8">
              <w:rPr>
                <w:noProof/>
                <w:webHidden/>
              </w:rPr>
              <w:fldChar w:fldCharType="end"/>
            </w:r>
          </w:hyperlink>
        </w:p>
        <w:p w14:paraId="692F3C73" w14:textId="77777777" w:rsidR="004C1CE8" w:rsidRDefault="00B9373C">
          <w:pPr>
            <w:pStyle w:val="Sumrio2"/>
            <w:tabs>
              <w:tab w:val="right" w:leader="dot" w:pos="8494"/>
            </w:tabs>
            <w:rPr>
              <w:rFonts w:asciiTheme="minorHAnsi" w:eastAsiaTheme="minorEastAsia" w:hAnsiTheme="minorHAnsi" w:cstheme="minorBidi"/>
              <w:noProof/>
              <w:szCs w:val="22"/>
              <w:lang w:eastAsia="pt-BR"/>
            </w:rPr>
          </w:pPr>
          <w:hyperlink w:anchor="_Toc99392022" w:history="1">
            <w:r w:rsidR="004C1CE8" w:rsidRPr="00BA1184">
              <w:rPr>
                <w:rStyle w:val="Hyperlink"/>
                <w:bCs/>
                <w:noProof/>
                <w:kern w:val="36"/>
                <w:lang w:eastAsia="pt-BR"/>
              </w:rPr>
              <w:t>16.1 - Estudando um pouco mais sobre acordes...</w:t>
            </w:r>
            <w:r w:rsidR="004C1CE8">
              <w:rPr>
                <w:noProof/>
                <w:webHidden/>
              </w:rPr>
              <w:tab/>
            </w:r>
            <w:r w:rsidR="004C1CE8">
              <w:rPr>
                <w:noProof/>
                <w:webHidden/>
              </w:rPr>
              <w:fldChar w:fldCharType="begin"/>
            </w:r>
            <w:r w:rsidR="004C1CE8">
              <w:rPr>
                <w:noProof/>
                <w:webHidden/>
              </w:rPr>
              <w:instrText xml:space="preserve"> PAGEREF _Toc99392022 \h </w:instrText>
            </w:r>
            <w:r w:rsidR="004C1CE8">
              <w:rPr>
                <w:noProof/>
                <w:webHidden/>
              </w:rPr>
            </w:r>
            <w:r w:rsidR="004C1CE8">
              <w:rPr>
                <w:noProof/>
                <w:webHidden/>
              </w:rPr>
              <w:fldChar w:fldCharType="separate"/>
            </w:r>
            <w:r w:rsidR="00B84623">
              <w:rPr>
                <w:noProof/>
                <w:webHidden/>
              </w:rPr>
              <w:t>49</w:t>
            </w:r>
            <w:r w:rsidR="004C1CE8">
              <w:rPr>
                <w:noProof/>
                <w:webHidden/>
              </w:rPr>
              <w:fldChar w:fldCharType="end"/>
            </w:r>
          </w:hyperlink>
        </w:p>
        <w:p w14:paraId="542EF519"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23"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16 - Formando acordes maiores</w:t>
            </w:r>
            <w:r w:rsidR="004C1CE8">
              <w:rPr>
                <w:noProof/>
                <w:webHidden/>
              </w:rPr>
              <w:tab/>
            </w:r>
            <w:r w:rsidR="004C1CE8">
              <w:rPr>
                <w:noProof/>
                <w:webHidden/>
              </w:rPr>
              <w:fldChar w:fldCharType="begin"/>
            </w:r>
            <w:r w:rsidR="004C1CE8">
              <w:rPr>
                <w:noProof/>
                <w:webHidden/>
              </w:rPr>
              <w:instrText xml:space="preserve"> PAGEREF _Toc99392023 \h </w:instrText>
            </w:r>
            <w:r w:rsidR="004C1CE8">
              <w:rPr>
                <w:noProof/>
                <w:webHidden/>
              </w:rPr>
            </w:r>
            <w:r w:rsidR="004C1CE8">
              <w:rPr>
                <w:noProof/>
                <w:webHidden/>
              </w:rPr>
              <w:fldChar w:fldCharType="separate"/>
            </w:r>
            <w:r w:rsidR="00B84623">
              <w:rPr>
                <w:noProof/>
                <w:webHidden/>
              </w:rPr>
              <w:t>49</w:t>
            </w:r>
            <w:r w:rsidR="004C1CE8">
              <w:rPr>
                <w:noProof/>
                <w:webHidden/>
              </w:rPr>
              <w:fldChar w:fldCharType="end"/>
            </w:r>
          </w:hyperlink>
        </w:p>
        <w:p w14:paraId="287D9A73"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24"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17 - Definição de acorde</w:t>
            </w:r>
            <w:r w:rsidR="004C1CE8">
              <w:rPr>
                <w:noProof/>
                <w:webHidden/>
              </w:rPr>
              <w:tab/>
            </w:r>
            <w:r w:rsidR="004C1CE8">
              <w:rPr>
                <w:noProof/>
                <w:webHidden/>
              </w:rPr>
              <w:fldChar w:fldCharType="begin"/>
            </w:r>
            <w:r w:rsidR="004C1CE8">
              <w:rPr>
                <w:noProof/>
                <w:webHidden/>
              </w:rPr>
              <w:instrText xml:space="preserve"> PAGEREF _Toc99392024 \h </w:instrText>
            </w:r>
            <w:r w:rsidR="004C1CE8">
              <w:rPr>
                <w:noProof/>
                <w:webHidden/>
              </w:rPr>
            </w:r>
            <w:r w:rsidR="004C1CE8">
              <w:rPr>
                <w:noProof/>
                <w:webHidden/>
              </w:rPr>
              <w:fldChar w:fldCharType="separate"/>
            </w:r>
            <w:r w:rsidR="00B84623">
              <w:rPr>
                <w:noProof/>
                <w:webHidden/>
              </w:rPr>
              <w:t>50</w:t>
            </w:r>
            <w:r w:rsidR="004C1CE8">
              <w:rPr>
                <w:noProof/>
                <w:webHidden/>
              </w:rPr>
              <w:fldChar w:fldCharType="end"/>
            </w:r>
          </w:hyperlink>
        </w:p>
        <w:p w14:paraId="759AE37F"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25"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18 - Formando acordes menores</w:t>
            </w:r>
            <w:r w:rsidR="004C1CE8">
              <w:rPr>
                <w:noProof/>
                <w:webHidden/>
              </w:rPr>
              <w:tab/>
            </w:r>
            <w:r w:rsidR="004C1CE8">
              <w:rPr>
                <w:noProof/>
                <w:webHidden/>
              </w:rPr>
              <w:fldChar w:fldCharType="begin"/>
            </w:r>
            <w:r w:rsidR="004C1CE8">
              <w:rPr>
                <w:noProof/>
                <w:webHidden/>
              </w:rPr>
              <w:instrText xml:space="preserve"> PAGEREF _Toc99392025 \h </w:instrText>
            </w:r>
            <w:r w:rsidR="004C1CE8">
              <w:rPr>
                <w:noProof/>
                <w:webHidden/>
              </w:rPr>
            </w:r>
            <w:r w:rsidR="004C1CE8">
              <w:rPr>
                <w:noProof/>
                <w:webHidden/>
              </w:rPr>
              <w:fldChar w:fldCharType="separate"/>
            </w:r>
            <w:r w:rsidR="00B84623">
              <w:rPr>
                <w:noProof/>
                <w:webHidden/>
              </w:rPr>
              <w:t>50</w:t>
            </w:r>
            <w:r w:rsidR="004C1CE8">
              <w:rPr>
                <w:noProof/>
                <w:webHidden/>
              </w:rPr>
              <w:fldChar w:fldCharType="end"/>
            </w:r>
          </w:hyperlink>
        </w:p>
        <w:p w14:paraId="52168868" w14:textId="77777777" w:rsidR="004C1CE8" w:rsidRDefault="00B9373C">
          <w:pPr>
            <w:pStyle w:val="Sumrio1"/>
            <w:rPr>
              <w:rFonts w:asciiTheme="minorHAnsi" w:eastAsiaTheme="minorEastAsia" w:hAnsiTheme="minorHAnsi" w:cstheme="minorBidi"/>
              <w:noProof/>
              <w:szCs w:val="22"/>
              <w:lang w:eastAsia="pt-BR"/>
            </w:rPr>
          </w:pPr>
          <w:hyperlink w:anchor="_Toc99392026" w:history="1">
            <w:r w:rsidR="004C1CE8" w:rsidRPr="00BA1184">
              <w:rPr>
                <w:rStyle w:val="Hyperlink"/>
                <w:rFonts w:cs="Arial"/>
                <w:noProof/>
              </w:rPr>
              <w:t>17 – Cifras – Fórmulas da grafia:</w:t>
            </w:r>
            <w:r w:rsidR="004C1CE8">
              <w:rPr>
                <w:noProof/>
                <w:webHidden/>
              </w:rPr>
              <w:tab/>
            </w:r>
            <w:r w:rsidR="004C1CE8">
              <w:rPr>
                <w:noProof/>
                <w:webHidden/>
              </w:rPr>
              <w:fldChar w:fldCharType="begin"/>
            </w:r>
            <w:r w:rsidR="004C1CE8">
              <w:rPr>
                <w:noProof/>
                <w:webHidden/>
              </w:rPr>
              <w:instrText xml:space="preserve"> PAGEREF _Toc99392026 \h </w:instrText>
            </w:r>
            <w:r w:rsidR="004C1CE8">
              <w:rPr>
                <w:noProof/>
                <w:webHidden/>
              </w:rPr>
            </w:r>
            <w:r w:rsidR="004C1CE8">
              <w:rPr>
                <w:noProof/>
                <w:webHidden/>
              </w:rPr>
              <w:fldChar w:fldCharType="separate"/>
            </w:r>
            <w:r w:rsidR="00B84623">
              <w:rPr>
                <w:noProof/>
                <w:webHidden/>
              </w:rPr>
              <w:t>51</w:t>
            </w:r>
            <w:r w:rsidR="004C1CE8">
              <w:rPr>
                <w:noProof/>
                <w:webHidden/>
              </w:rPr>
              <w:fldChar w:fldCharType="end"/>
            </w:r>
          </w:hyperlink>
        </w:p>
        <w:p w14:paraId="457BCEA1"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27"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19 – Cifras: Escrita</w:t>
            </w:r>
            <w:r w:rsidR="004C1CE8">
              <w:rPr>
                <w:noProof/>
                <w:webHidden/>
              </w:rPr>
              <w:tab/>
            </w:r>
            <w:r w:rsidR="004C1CE8">
              <w:rPr>
                <w:noProof/>
                <w:webHidden/>
              </w:rPr>
              <w:fldChar w:fldCharType="begin"/>
            </w:r>
            <w:r w:rsidR="004C1CE8">
              <w:rPr>
                <w:noProof/>
                <w:webHidden/>
              </w:rPr>
              <w:instrText xml:space="preserve"> PAGEREF _Toc99392027 \h </w:instrText>
            </w:r>
            <w:r w:rsidR="004C1CE8">
              <w:rPr>
                <w:noProof/>
                <w:webHidden/>
              </w:rPr>
            </w:r>
            <w:r w:rsidR="004C1CE8">
              <w:rPr>
                <w:noProof/>
                <w:webHidden/>
              </w:rPr>
              <w:fldChar w:fldCharType="separate"/>
            </w:r>
            <w:r w:rsidR="00B84623">
              <w:rPr>
                <w:noProof/>
                <w:webHidden/>
              </w:rPr>
              <w:t>51</w:t>
            </w:r>
            <w:r w:rsidR="004C1CE8">
              <w:rPr>
                <w:noProof/>
                <w:webHidden/>
              </w:rPr>
              <w:fldChar w:fldCharType="end"/>
            </w:r>
          </w:hyperlink>
        </w:p>
        <w:p w14:paraId="39B2CFF4"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28"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20 – Técnico de cordas primas e bordões:</w:t>
            </w:r>
            <w:r w:rsidR="004C1CE8">
              <w:rPr>
                <w:noProof/>
                <w:webHidden/>
              </w:rPr>
              <w:tab/>
            </w:r>
            <w:r w:rsidR="004C1CE8">
              <w:rPr>
                <w:noProof/>
                <w:webHidden/>
              </w:rPr>
              <w:fldChar w:fldCharType="begin"/>
            </w:r>
            <w:r w:rsidR="004C1CE8">
              <w:rPr>
                <w:noProof/>
                <w:webHidden/>
              </w:rPr>
              <w:instrText xml:space="preserve"> PAGEREF _Toc99392028 \h </w:instrText>
            </w:r>
            <w:r w:rsidR="004C1CE8">
              <w:rPr>
                <w:noProof/>
                <w:webHidden/>
              </w:rPr>
            </w:r>
            <w:r w:rsidR="004C1CE8">
              <w:rPr>
                <w:noProof/>
                <w:webHidden/>
              </w:rPr>
              <w:fldChar w:fldCharType="separate"/>
            </w:r>
            <w:r w:rsidR="00B84623">
              <w:rPr>
                <w:noProof/>
                <w:webHidden/>
              </w:rPr>
              <w:t>52</w:t>
            </w:r>
            <w:r w:rsidR="004C1CE8">
              <w:rPr>
                <w:noProof/>
                <w:webHidden/>
              </w:rPr>
              <w:fldChar w:fldCharType="end"/>
            </w:r>
          </w:hyperlink>
        </w:p>
        <w:p w14:paraId="1BE098D6"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29"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21 – Conhecendo as fôrmas (Shapes)</w:t>
            </w:r>
            <w:r w:rsidR="004C1CE8">
              <w:rPr>
                <w:noProof/>
                <w:webHidden/>
              </w:rPr>
              <w:tab/>
            </w:r>
            <w:r w:rsidR="004C1CE8">
              <w:rPr>
                <w:noProof/>
                <w:webHidden/>
              </w:rPr>
              <w:fldChar w:fldCharType="begin"/>
            </w:r>
            <w:r w:rsidR="004C1CE8">
              <w:rPr>
                <w:noProof/>
                <w:webHidden/>
              </w:rPr>
              <w:instrText xml:space="preserve"> PAGEREF _Toc99392029 \h </w:instrText>
            </w:r>
            <w:r w:rsidR="004C1CE8">
              <w:rPr>
                <w:noProof/>
                <w:webHidden/>
              </w:rPr>
            </w:r>
            <w:r w:rsidR="004C1CE8">
              <w:rPr>
                <w:noProof/>
                <w:webHidden/>
              </w:rPr>
              <w:fldChar w:fldCharType="separate"/>
            </w:r>
            <w:r w:rsidR="00B84623">
              <w:rPr>
                <w:noProof/>
                <w:webHidden/>
              </w:rPr>
              <w:t>55</w:t>
            </w:r>
            <w:r w:rsidR="004C1CE8">
              <w:rPr>
                <w:noProof/>
                <w:webHidden/>
              </w:rPr>
              <w:fldChar w:fldCharType="end"/>
            </w:r>
          </w:hyperlink>
        </w:p>
        <w:p w14:paraId="12541160"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30" w:history="1">
            <w:r w:rsidR="004C1CE8" w:rsidRPr="00BA1184">
              <w:rPr>
                <w:rStyle w:val="Hyperlink"/>
                <w:rFonts w:ascii="Arial Black" w:hAnsi="Arial Black"/>
                <w:noProof/>
              </w:rPr>
              <w:t>Parabéns Pra Você</w:t>
            </w:r>
            <w:r w:rsidR="004C1CE8">
              <w:rPr>
                <w:noProof/>
                <w:webHidden/>
              </w:rPr>
              <w:tab/>
            </w:r>
            <w:r w:rsidR="004C1CE8">
              <w:rPr>
                <w:noProof/>
                <w:webHidden/>
              </w:rPr>
              <w:fldChar w:fldCharType="begin"/>
            </w:r>
            <w:r w:rsidR="004C1CE8">
              <w:rPr>
                <w:noProof/>
                <w:webHidden/>
              </w:rPr>
              <w:instrText xml:space="preserve"> PAGEREF _Toc99392030 \h </w:instrText>
            </w:r>
            <w:r w:rsidR="004C1CE8">
              <w:rPr>
                <w:noProof/>
                <w:webHidden/>
              </w:rPr>
            </w:r>
            <w:r w:rsidR="004C1CE8">
              <w:rPr>
                <w:noProof/>
                <w:webHidden/>
              </w:rPr>
              <w:fldChar w:fldCharType="separate"/>
            </w:r>
            <w:r w:rsidR="00B84623">
              <w:rPr>
                <w:noProof/>
                <w:webHidden/>
              </w:rPr>
              <w:t>57</w:t>
            </w:r>
            <w:r w:rsidR="004C1CE8">
              <w:rPr>
                <w:noProof/>
                <w:webHidden/>
              </w:rPr>
              <w:fldChar w:fldCharType="end"/>
            </w:r>
          </w:hyperlink>
        </w:p>
        <w:p w14:paraId="3E2B5C3A"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31" w:history="1">
            <w:r w:rsidR="004C1CE8" w:rsidRPr="00BA1184">
              <w:rPr>
                <w:rStyle w:val="Hyperlink"/>
                <w:rFonts w:ascii="Arial Black" w:hAnsi="Arial Black"/>
                <w:noProof/>
              </w:rPr>
              <w:t>Serenô</w:t>
            </w:r>
            <w:r w:rsidR="004C1CE8">
              <w:rPr>
                <w:noProof/>
                <w:webHidden/>
              </w:rPr>
              <w:tab/>
            </w:r>
            <w:r w:rsidR="004C1CE8">
              <w:rPr>
                <w:noProof/>
                <w:webHidden/>
              </w:rPr>
              <w:fldChar w:fldCharType="begin"/>
            </w:r>
            <w:r w:rsidR="004C1CE8">
              <w:rPr>
                <w:noProof/>
                <w:webHidden/>
              </w:rPr>
              <w:instrText xml:space="preserve"> PAGEREF _Toc99392031 \h </w:instrText>
            </w:r>
            <w:r w:rsidR="004C1CE8">
              <w:rPr>
                <w:noProof/>
                <w:webHidden/>
              </w:rPr>
            </w:r>
            <w:r w:rsidR="004C1CE8">
              <w:rPr>
                <w:noProof/>
                <w:webHidden/>
              </w:rPr>
              <w:fldChar w:fldCharType="separate"/>
            </w:r>
            <w:r w:rsidR="00B84623">
              <w:rPr>
                <w:noProof/>
                <w:webHidden/>
              </w:rPr>
              <w:t>57</w:t>
            </w:r>
            <w:r w:rsidR="004C1CE8">
              <w:rPr>
                <w:noProof/>
                <w:webHidden/>
              </w:rPr>
              <w:fldChar w:fldCharType="end"/>
            </w:r>
          </w:hyperlink>
        </w:p>
        <w:p w14:paraId="207DFA6F" w14:textId="77777777" w:rsidR="004C1CE8" w:rsidRDefault="00B9373C">
          <w:pPr>
            <w:pStyle w:val="Sumrio1"/>
            <w:rPr>
              <w:rFonts w:asciiTheme="minorHAnsi" w:eastAsiaTheme="minorEastAsia" w:hAnsiTheme="minorHAnsi" w:cstheme="minorBidi"/>
              <w:noProof/>
              <w:szCs w:val="22"/>
              <w:lang w:eastAsia="pt-BR"/>
            </w:rPr>
          </w:pPr>
          <w:hyperlink w:anchor="_Toc99392032" w:history="1">
            <w:r w:rsidR="004C1CE8" w:rsidRPr="00BA1184">
              <w:rPr>
                <w:rStyle w:val="Hyperlink"/>
                <w:rFonts w:cs="Arial"/>
                <w:noProof/>
              </w:rPr>
              <w:t>18 – Tríades e Tétrades</w:t>
            </w:r>
            <w:r w:rsidR="004C1CE8">
              <w:rPr>
                <w:noProof/>
                <w:webHidden/>
              </w:rPr>
              <w:tab/>
            </w:r>
            <w:r w:rsidR="004C1CE8">
              <w:rPr>
                <w:noProof/>
                <w:webHidden/>
              </w:rPr>
              <w:fldChar w:fldCharType="begin"/>
            </w:r>
            <w:r w:rsidR="004C1CE8">
              <w:rPr>
                <w:noProof/>
                <w:webHidden/>
              </w:rPr>
              <w:instrText xml:space="preserve"> PAGEREF _Toc99392032 \h </w:instrText>
            </w:r>
            <w:r w:rsidR="004C1CE8">
              <w:rPr>
                <w:noProof/>
                <w:webHidden/>
              </w:rPr>
            </w:r>
            <w:r w:rsidR="004C1CE8">
              <w:rPr>
                <w:noProof/>
                <w:webHidden/>
              </w:rPr>
              <w:fldChar w:fldCharType="separate"/>
            </w:r>
            <w:r w:rsidR="00B84623">
              <w:rPr>
                <w:noProof/>
                <w:webHidden/>
              </w:rPr>
              <w:t>59</w:t>
            </w:r>
            <w:r w:rsidR="004C1CE8">
              <w:rPr>
                <w:noProof/>
                <w:webHidden/>
              </w:rPr>
              <w:fldChar w:fldCharType="end"/>
            </w:r>
          </w:hyperlink>
        </w:p>
        <w:p w14:paraId="1BFD343E"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33" w:history="1">
            <w:r w:rsidR="004C1CE8" w:rsidRPr="00BA1184">
              <w:rPr>
                <w:rStyle w:val="Hyperlink"/>
                <w:noProof/>
              </w:rPr>
              <w:t>Acordes com sétima:</w:t>
            </w:r>
            <w:r w:rsidR="004C1CE8">
              <w:rPr>
                <w:noProof/>
                <w:webHidden/>
              </w:rPr>
              <w:tab/>
            </w:r>
            <w:r w:rsidR="004C1CE8">
              <w:rPr>
                <w:noProof/>
                <w:webHidden/>
              </w:rPr>
              <w:fldChar w:fldCharType="begin"/>
            </w:r>
            <w:r w:rsidR="004C1CE8">
              <w:rPr>
                <w:noProof/>
                <w:webHidden/>
              </w:rPr>
              <w:instrText xml:space="preserve"> PAGEREF _Toc99392033 \h </w:instrText>
            </w:r>
            <w:r w:rsidR="004C1CE8">
              <w:rPr>
                <w:noProof/>
                <w:webHidden/>
              </w:rPr>
            </w:r>
            <w:r w:rsidR="004C1CE8">
              <w:rPr>
                <w:noProof/>
                <w:webHidden/>
              </w:rPr>
              <w:fldChar w:fldCharType="separate"/>
            </w:r>
            <w:r w:rsidR="00B84623">
              <w:rPr>
                <w:noProof/>
                <w:webHidden/>
              </w:rPr>
              <w:t>60</w:t>
            </w:r>
            <w:r w:rsidR="004C1CE8">
              <w:rPr>
                <w:noProof/>
                <w:webHidden/>
              </w:rPr>
              <w:fldChar w:fldCharType="end"/>
            </w:r>
          </w:hyperlink>
        </w:p>
        <w:p w14:paraId="5BC9DFAD" w14:textId="77777777" w:rsidR="004C1CE8" w:rsidRDefault="00B9373C">
          <w:pPr>
            <w:pStyle w:val="Sumrio1"/>
            <w:rPr>
              <w:rFonts w:asciiTheme="minorHAnsi" w:eastAsiaTheme="minorEastAsia" w:hAnsiTheme="minorHAnsi" w:cstheme="minorBidi"/>
              <w:noProof/>
              <w:szCs w:val="22"/>
              <w:lang w:eastAsia="pt-BR"/>
            </w:rPr>
          </w:pPr>
          <w:hyperlink w:anchor="_Toc99392034" w:history="1">
            <w:r w:rsidR="004C1CE8" w:rsidRPr="00BA1184">
              <w:rPr>
                <w:rStyle w:val="Hyperlink"/>
                <w:rFonts w:cs="Arial"/>
                <w:noProof/>
              </w:rPr>
              <w:t>19 - Como entender os sinais de repetição nas músicas</w:t>
            </w:r>
            <w:r w:rsidR="004C1CE8">
              <w:rPr>
                <w:noProof/>
                <w:webHidden/>
              </w:rPr>
              <w:tab/>
            </w:r>
            <w:r w:rsidR="004C1CE8">
              <w:rPr>
                <w:noProof/>
                <w:webHidden/>
              </w:rPr>
              <w:fldChar w:fldCharType="begin"/>
            </w:r>
            <w:r w:rsidR="004C1CE8">
              <w:rPr>
                <w:noProof/>
                <w:webHidden/>
              </w:rPr>
              <w:instrText xml:space="preserve"> PAGEREF _Toc99392034 \h </w:instrText>
            </w:r>
            <w:r w:rsidR="004C1CE8">
              <w:rPr>
                <w:noProof/>
                <w:webHidden/>
              </w:rPr>
            </w:r>
            <w:r w:rsidR="004C1CE8">
              <w:rPr>
                <w:noProof/>
                <w:webHidden/>
              </w:rPr>
              <w:fldChar w:fldCharType="separate"/>
            </w:r>
            <w:r w:rsidR="00B84623">
              <w:rPr>
                <w:noProof/>
                <w:webHidden/>
              </w:rPr>
              <w:t>62</w:t>
            </w:r>
            <w:r w:rsidR="004C1CE8">
              <w:rPr>
                <w:noProof/>
                <w:webHidden/>
              </w:rPr>
              <w:fldChar w:fldCharType="end"/>
            </w:r>
          </w:hyperlink>
        </w:p>
        <w:p w14:paraId="6A96CFAE"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35" w:history="1">
            <w:r w:rsidR="004C1CE8" w:rsidRPr="00BA1184">
              <w:rPr>
                <w:rStyle w:val="Hyperlink"/>
                <w:rFonts w:ascii="Arial Black" w:hAnsi="Arial Black"/>
                <w:noProof/>
              </w:rPr>
              <w:t>Peixe Vivo</w:t>
            </w:r>
            <w:r w:rsidR="004C1CE8">
              <w:rPr>
                <w:noProof/>
                <w:webHidden/>
              </w:rPr>
              <w:tab/>
            </w:r>
            <w:r w:rsidR="004C1CE8">
              <w:rPr>
                <w:noProof/>
                <w:webHidden/>
              </w:rPr>
              <w:fldChar w:fldCharType="begin"/>
            </w:r>
            <w:r w:rsidR="004C1CE8">
              <w:rPr>
                <w:noProof/>
                <w:webHidden/>
              </w:rPr>
              <w:instrText xml:space="preserve"> PAGEREF _Toc99392035 \h </w:instrText>
            </w:r>
            <w:r w:rsidR="004C1CE8">
              <w:rPr>
                <w:noProof/>
                <w:webHidden/>
              </w:rPr>
            </w:r>
            <w:r w:rsidR="004C1CE8">
              <w:rPr>
                <w:noProof/>
                <w:webHidden/>
              </w:rPr>
              <w:fldChar w:fldCharType="separate"/>
            </w:r>
            <w:r w:rsidR="00B84623">
              <w:rPr>
                <w:noProof/>
                <w:webHidden/>
              </w:rPr>
              <w:t>63</w:t>
            </w:r>
            <w:r w:rsidR="004C1CE8">
              <w:rPr>
                <w:noProof/>
                <w:webHidden/>
              </w:rPr>
              <w:fldChar w:fldCharType="end"/>
            </w:r>
          </w:hyperlink>
        </w:p>
        <w:p w14:paraId="36AA2C44"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36" w:history="1">
            <w:r w:rsidR="004C1CE8" w:rsidRPr="00BA1184">
              <w:rPr>
                <w:rStyle w:val="Hyperlink"/>
                <w:rFonts w:ascii="Arial Black" w:hAnsi="Arial Black"/>
                <w:noProof/>
              </w:rPr>
              <w:t>Marinheiro Só</w:t>
            </w:r>
            <w:r w:rsidR="004C1CE8">
              <w:rPr>
                <w:noProof/>
                <w:webHidden/>
              </w:rPr>
              <w:tab/>
            </w:r>
            <w:r w:rsidR="004C1CE8">
              <w:rPr>
                <w:noProof/>
                <w:webHidden/>
              </w:rPr>
              <w:fldChar w:fldCharType="begin"/>
            </w:r>
            <w:r w:rsidR="004C1CE8">
              <w:rPr>
                <w:noProof/>
                <w:webHidden/>
              </w:rPr>
              <w:instrText xml:space="preserve"> PAGEREF _Toc99392036 \h </w:instrText>
            </w:r>
            <w:r w:rsidR="004C1CE8">
              <w:rPr>
                <w:noProof/>
                <w:webHidden/>
              </w:rPr>
            </w:r>
            <w:r w:rsidR="004C1CE8">
              <w:rPr>
                <w:noProof/>
                <w:webHidden/>
              </w:rPr>
              <w:fldChar w:fldCharType="separate"/>
            </w:r>
            <w:r w:rsidR="00B84623">
              <w:rPr>
                <w:noProof/>
                <w:webHidden/>
              </w:rPr>
              <w:t>65</w:t>
            </w:r>
            <w:r w:rsidR="004C1CE8">
              <w:rPr>
                <w:noProof/>
                <w:webHidden/>
              </w:rPr>
              <w:fldChar w:fldCharType="end"/>
            </w:r>
          </w:hyperlink>
        </w:p>
        <w:p w14:paraId="3970EF51"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37" w:history="1">
            <w:r w:rsidR="004C1CE8" w:rsidRPr="00BA1184">
              <w:rPr>
                <w:rStyle w:val="Hyperlink"/>
                <w:rFonts w:ascii="Arial Black" w:hAnsi="Arial Black"/>
                <w:noProof/>
              </w:rPr>
              <w:t>Amor de Índio</w:t>
            </w:r>
            <w:r w:rsidR="004C1CE8">
              <w:rPr>
                <w:noProof/>
                <w:webHidden/>
              </w:rPr>
              <w:tab/>
            </w:r>
            <w:r w:rsidR="004C1CE8">
              <w:rPr>
                <w:noProof/>
                <w:webHidden/>
              </w:rPr>
              <w:fldChar w:fldCharType="begin"/>
            </w:r>
            <w:r w:rsidR="004C1CE8">
              <w:rPr>
                <w:noProof/>
                <w:webHidden/>
              </w:rPr>
              <w:instrText xml:space="preserve"> PAGEREF _Toc99392037 \h </w:instrText>
            </w:r>
            <w:r w:rsidR="004C1CE8">
              <w:rPr>
                <w:noProof/>
                <w:webHidden/>
              </w:rPr>
            </w:r>
            <w:r w:rsidR="004C1CE8">
              <w:rPr>
                <w:noProof/>
                <w:webHidden/>
              </w:rPr>
              <w:fldChar w:fldCharType="separate"/>
            </w:r>
            <w:r w:rsidR="00B84623">
              <w:rPr>
                <w:noProof/>
                <w:webHidden/>
              </w:rPr>
              <w:t>67</w:t>
            </w:r>
            <w:r w:rsidR="004C1CE8">
              <w:rPr>
                <w:noProof/>
                <w:webHidden/>
              </w:rPr>
              <w:fldChar w:fldCharType="end"/>
            </w:r>
          </w:hyperlink>
        </w:p>
        <w:p w14:paraId="3C99BC42"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38" w:history="1">
            <w:r w:rsidR="004C1CE8" w:rsidRPr="00BA1184">
              <w:rPr>
                <w:rStyle w:val="Hyperlink"/>
                <w:rFonts w:ascii="Arial Black" w:hAnsi="Arial Black"/>
                <w:noProof/>
              </w:rPr>
              <w:t>Para Não Dizer Que Não Falei das Flores</w:t>
            </w:r>
            <w:r w:rsidR="004C1CE8">
              <w:rPr>
                <w:noProof/>
                <w:webHidden/>
              </w:rPr>
              <w:tab/>
            </w:r>
            <w:r w:rsidR="004C1CE8">
              <w:rPr>
                <w:noProof/>
                <w:webHidden/>
              </w:rPr>
              <w:fldChar w:fldCharType="begin"/>
            </w:r>
            <w:r w:rsidR="004C1CE8">
              <w:rPr>
                <w:noProof/>
                <w:webHidden/>
              </w:rPr>
              <w:instrText xml:space="preserve"> PAGEREF _Toc99392038 \h </w:instrText>
            </w:r>
            <w:r w:rsidR="004C1CE8">
              <w:rPr>
                <w:noProof/>
                <w:webHidden/>
              </w:rPr>
            </w:r>
            <w:r w:rsidR="004C1CE8">
              <w:rPr>
                <w:noProof/>
                <w:webHidden/>
              </w:rPr>
              <w:fldChar w:fldCharType="separate"/>
            </w:r>
            <w:r w:rsidR="00B84623">
              <w:rPr>
                <w:noProof/>
                <w:webHidden/>
              </w:rPr>
              <w:t>69</w:t>
            </w:r>
            <w:r w:rsidR="004C1CE8">
              <w:rPr>
                <w:noProof/>
                <w:webHidden/>
              </w:rPr>
              <w:fldChar w:fldCharType="end"/>
            </w:r>
          </w:hyperlink>
        </w:p>
        <w:p w14:paraId="70D814E7"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39" w:history="1">
            <w:r w:rsidR="004C1CE8" w:rsidRPr="00BA1184">
              <w:rPr>
                <w:rStyle w:val="Hyperlink"/>
                <w:rFonts w:ascii="Arial Black" w:hAnsi="Arial Black"/>
                <w:noProof/>
              </w:rPr>
              <w:t>Felicidade</w:t>
            </w:r>
            <w:r w:rsidR="004C1CE8">
              <w:rPr>
                <w:noProof/>
                <w:webHidden/>
              </w:rPr>
              <w:tab/>
            </w:r>
            <w:r w:rsidR="004C1CE8">
              <w:rPr>
                <w:noProof/>
                <w:webHidden/>
              </w:rPr>
              <w:fldChar w:fldCharType="begin"/>
            </w:r>
            <w:r w:rsidR="004C1CE8">
              <w:rPr>
                <w:noProof/>
                <w:webHidden/>
              </w:rPr>
              <w:instrText xml:space="preserve"> PAGEREF _Toc99392039 \h </w:instrText>
            </w:r>
            <w:r w:rsidR="004C1CE8">
              <w:rPr>
                <w:noProof/>
                <w:webHidden/>
              </w:rPr>
            </w:r>
            <w:r w:rsidR="004C1CE8">
              <w:rPr>
                <w:noProof/>
                <w:webHidden/>
              </w:rPr>
              <w:fldChar w:fldCharType="separate"/>
            </w:r>
            <w:r w:rsidR="00B84623">
              <w:rPr>
                <w:noProof/>
                <w:webHidden/>
              </w:rPr>
              <w:t>71</w:t>
            </w:r>
            <w:r w:rsidR="004C1CE8">
              <w:rPr>
                <w:noProof/>
                <w:webHidden/>
              </w:rPr>
              <w:fldChar w:fldCharType="end"/>
            </w:r>
          </w:hyperlink>
        </w:p>
        <w:p w14:paraId="2CA6D575"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40" w:history="1">
            <w:r w:rsidR="004C1CE8" w:rsidRPr="00BA1184">
              <w:rPr>
                <w:rStyle w:val="Hyperlink"/>
                <w:rFonts w:ascii="Arial Black" w:hAnsi="Arial Black"/>
                <w:noProof/>
              </w:rPr>
              <w:t>Trem Bala</w:t>
            </w:r>
            <w:r w:rsidR="004C1CE8">
              <w:rPr>
                <w:noProof/>
                <w:webHidden/>
              </w:rPr>
              <w:tab/>
            </w:r>
            <w:r w:rsidR="004C1CE8">
              <w:rPr>
                <w:noProof/>
                <w:webHidden/>
              </w:rPr>
              <w:fldChar w:fldCharType="begin"/>
            </w:r>
            <w:r w:rsidR="004C1CE8">
              <w:rPr>
                <w:noProof/>
                <w:webHidden/>
              </w:rPr>
              <w:instrText xml:space="preserve"> PAGEREF _Toc99392040 \h </w:instrText>
            </w:r>
            <w:r w:rsidR="004C1CE8">
              <w:rPr>
                <w:noProof/>
                <w:webHidden/>
              </w:rPr>
            </w:r>
            <w:r w:rsidR="004C1CE8">
              <w:rPr>
                <w:noProof/>
                <w:webHidden/>
              </w:rPr>
              <w:fldChar w:fldCharType="separate"/>
            </w:r>
            <w:r w:rsidR="00B84623">
              <w:rPr>
                <w:noProof/>
                <w:webHidden/>
              </w:rPr>
              <w:t>73</w:t>
            </w:r>
            <w:r w:rsidR="004C1CE8">
              <w:rPr>
                <w:noProof/>
                <w:webHidden/>
              </w:rPr>
              <w:fldChar w:fldCharType="end"/>
            </w:r>
          </w:hyperlink>
        </w:p>
        <w:p w14:paraId="1757C6F1" w14:textId="77777777" w:rsidR="004C1CE8" w:rsidRDefault="00B9373C">
          <w:pPr>
            <w:pStyle w:val="Sumrio1"/>
            <w:rPr>
              <w:rFonts w:asciiTheme="minorHAnsi" w:eastAsiaTheme="minorEastAsia" w:hAnsiTheme="minorHAnsi" w:cstheme="minorBidi"/>
              <w:noProof/>
              <w:szCs w:val="22"/>
              <w:lang w:eastAsia="pt-BR"/>
            </w:rPr>
          </w:pPr>
          <w:hyperlink w:anchor="_Toc99392041" w:history="1">
            <w:r w:rsidR="004C1CE8" w:rsidRPr="00BA1184">
              <w:rPr>
                <w:rStyle w:val="Hyperlink"/>
                <w:rFonts w:cs="Arial"/>
                <w:noProof/>
              </w:rPr>
              <w:t>20 - Como fazer Pestana:</w:t>
            </w:r>
            <w:r w:rsidR="004C1CE8">
              <w:rPr>
                <w:noProof/>
                <w:webHidden/>
              </w:rPr>
              <w:tab/>
            </w:r>
            <w:r w:rsidR="004C1CE8">
              <w:rPr>
                <w:noProof/>
                <w:webHidden/>
              </w:rPr>
              <w:fldChar w:fldCharType="begin"/>
            </w:r>
            <w:r w:rsidR="004C1CE8">
              <w:rPr>
                <w:noProof/>
                <w:webHidden/>
              </w:rPr>
              <w:instrText xml:space="preserve"> PAGEREF _Toc99392041 \h </w:instrText>
            </w:r>
            <w:r w:rsidR="004C1CE8">
              <w:rPr>
                <w:noProof/>
                <w:webHidden/>
              </w:rPr>
            </w:r>
            <w:r w:rsidR="004C1CE8">
              <w:rPr>
                <w:noProof/>
                <w:webHidden/>
              </w:rPr>
              <w:fldChar w:fldCharType="separate"/>
            </w:r>
            <w:r w:rsidR="00B84623">
              <w:rPr>
                <w:noProof/>
                <w:webHidden/>
              </w:rPr>
              <w:t>75</w:t>
            </w:r>
            <w:r w:rsidR="004C1CE8">
              <w:rPr>
                <w:noProof/>
                <w:webHidden/>
              </w:rPr>
              <w:fldChar w:fldCharType="end"/>
            </w:r>
          </w:hyperlink>
        </w:p>
        <w:p w14:paraId="1D77D26F" w14:textId="77777777" w:rsidR="004C1CE8" w:rsidRDefault="00B9373C">
          <w:pPr>
            <w:pStyle w:val="Sumrio2"/>
            <w:tabs>
              <w:tab w:val="right" w:leader="dot" w:pos="8494"/>
            </w:tabs>
            <w:rPr>
              <w:rFonts w:asciiTheme="minorHAnsi" w:eastAsiaTheme="minorEastAsia" w:hAnsiTheme="minorHAnsi" w:cstheme="minorBidi"/>
              <w:noProof/>
              <w:szCs w:val="22"/>
              <w:lang w:eastAsia="pt-BR"/>
            </w:rPr>
          </w:pPr>
          <w:hyperlink w:anchor="_Toc99392042" w:history="1">
            <w:r w:rsidR="004C1CE8" w:rsidRPr="00BA1184">
              <w:rPr>
                <w:rStyle w:val="Hyperlink"/>
                <w:bCs/>
                <w:noProof/>
                <w:kern w:val="36"/>
                <w:lang w:eastAsia="pt-BR"/>
              </w:rPr>
              <w:t>20.1- Dicas:</w:t>
            </w:r>
            <w:r w:rsidR="004C1CE8">
              <w:rPr>
                <w:noProof/>
                <w:webHidden/>
              </w:rPr>
              <w:tab/>
            </w:r>
            <w:r w:rsidR="004C1CE8">
              <w:rPr>
                <w:noProof/>
                <w:webHidden/>
              </w:rPr>
              <w:fldChar w:fldCharType="begin"/>
            </w:r>
            <w:r w:rsidR="004C1CE8">
              <w:rPr>
                <w:noProof/>
                <w:webHidden/>
              </w:rPr>
              <w:instrText xml:space="preserve"> PAGEREF _Toc99392042 \h </w:instrText>
            </w:r>
            <w:r w:rsidR="004C1CE8">
              <w:rPr>
                <w:noProof/>
                <w:webHidden/>
              </w:rPr>
            </w:r>
            <w:r w:rsidR="004C1CE8">
              <w:rPr>
                <w:noProof/>
                <w:webHidden/>
              </w:rPr>
              <w:fldChar w:fldCharType="separate"/>
            </w:r>
            <w:r w:rsidR="00B84623">
              <w:rPr>
                <w:noProof/>
                <w:webHidden/>
              </w:rPr>
              <w:t>76</w:t>
            </w:r>
            <w:r w:rsidR="004C1CE8">
              <w:rPr>
                <w:noProof/>
                <w:webHidden/>
              </w:rPr>
              <w:fldChar w:fldCharType="end"/>
            </w:r>
          </w:hyperlink>
        </w:p>
        <w:p w14:paraId="18D0BFB9"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43" w:history="1">
            <w:r w:rsidR="004C1CE8" w:rsidRPr="00BA1184">
              <w:rPr>
                <w:rStyle w:val="Hyperlink"/>
                <w:rFonts w:ascii="Arial Black" w:hAnsi="Arial Black"/>
                <w:noProof/>
              </w:rPr>
              <w:t>Lanterna dos Afogados</w:t>
            </w:r>
            <w:r w:rsidR="004C1CE8">
              <w:rPr>
                <w:noProof/>
                <w:webHidden/>
              </w:rPr>
              <w:tab/>
            </w:r>
            <w:r w:rsidR="004C1CE8">
              <w:rPr>
                <w:noProof/>
                <w:webHidden/>
              </w:rPr>
              <w:fldChar w:fldCharType="begin"/>
            </w:r>
            <w:r w:rsidR="004C1CE8">
              <w:rPr>
                <w:noProof/>
                <w:webHidden/>
              </w:rPr>
              <w:instrText xml:space="preserve"> PAGEREF _Toc99392043 \h </w:instrText>
            </w:r>
            <w:r w:rsidR="004C1CE8">
              <w:rPr>
                <w:noProof/>
                <w:webHidden/>
              </w:rPr>
            </w:r>
            <w:r w:rsidR="004C1CE8">
              <w:rPr>
                <w:noProof/>
                <w:webHidden/>
              </w:rPr>
              <w:fldChar w:fldCharType="separate"/>
            </w:r>
            <w:r w:rsidR="00B84623">
              <w:rPr>
                <w:noProof/>
                <w:webHidden/>
              </w:rPr>
              <w:t>77</w:t>
            </w:r>
            <w:r w:rsidR="004C1CE8">
              <w:rPr>
                <w:noProof/>
                <w:webHidden/>
              </w:rPr>
              <w:fldChar w:fldCharType="end"/>
            </w:r>
          </w:hyperlink>
        </w:p>
        <w:p w14:paraId="1B57D60E" w14:textId="77777777" w:rsidR="004C1CE8" w:rsidRDefault="00B9373C">
          <w:pPr>
            <w:pStyle w:val="Sumrio1"/>
            <w:rPr>
              <w:rFonts w:asciiTheme="minorHAnsi" w:eastAsiaTheme="minorEastAsia" w:hAnsiTheme="minorHAnsi" w:cstheme="minorBidi"/>
              <w:noProof/>
              <w:szCs w:val="22"/>
              <w:lang w:eastAsia="pt-BR"/>
            </w:rPr>
          </w:pPr>
          <w:hyperlink w:anchor="_Toc99392044" w:history="1">
            <w:r w:rsidR="004C1CE8" w:rsidRPr="00BA1184">
              <w:rPr>
                <w:rStyle w:val="Hyperlink"/>
                <w:rFonts w:cs="Arial"/>
                <w:noProof/>
              </w:rPr>
              <w:t>21 - Inversão de Acordes (tríades):</w:t>
            </w:r>
            <w:r w:rsidR="004C1CE8">
              <w:rPr>
                <w:noProof/>
                <w:webHidden/>
              </w:rPr>
              <w:tab/>
            </w:r>
            <w:r w:rsidR="004C1CE8">
              <w:rPr>
                <w:noProof/>
                <w:webHidden/>
              </w:rPr>
              <w:fldChar w:fldCharType="begin"/>
            </w:r>
            <w:r w:rsidR="004C1CE8">
              <w:rPr>
                <w:noProof/>
                <w:webHidden/>
              </w:rPr>
              <w:instrText xml:space="preserve"> PAGEREF _Toc99392044 \h </w:instrText>
            </w:r>
            <w:r w:rsidR="004C1CE8">
              <w:rPr>
                <w:noProof/>
                <w:webHidden/>
              </w:rPr>
            </w:r>
            <w:r w:rsidR="004C1CE8">
              <w:rPr>
                <w:noProof/>
                <w:webHidden/>
              </w:rPr>
              <w:fldChar w:fldCharType="separate"/>
            </w:r>
            <w:r w:rsidR="00B84623">
              <w:rPr>
                <w:noProof/>
                <w:webHidden/>
              </w:rPr>
              <w:t>79</w:t>
            </w:r>
            <w:r w:rsidR="004C1CE8">
              <w:rPr>
                <w:noProof/>
                <w:webHidden/>
              </w:rPr>
              <w:fldChar w:fldCharType="end"/>
            </w:r>
          </w:hyperlink>
        </w:p>
        <w:p w14:paraId="13BB9342"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45" w:history="1">
            <w:r w:rsidR="004C1CE8" w:rsidRPr="00BA1184">
              <w:rPr>
                <w:rStyle w:val="Hyperlink"/>
                <w:rFonts w:ascii="Arial Black" w:hAnsi="Arial Black"/>
                <w:noProof/>
              </w:rPr>
              <w:t>Jardim da Fantasia</w:t>
            </w:r>
            <w:r w:rsidR="004C1CE8">
              <w:rPr>
                <w:noProof/>
                <w:webHidden/>
              </w:rPr>
              <w:tab/>
            </w:r>
            <w:r w:rsidR="004C1CE8">
              <w:rPr>
                <w:noProof/>
                <w:webHidden/>
              </w:rPr>
              <w:fldChar w:fldCharType="begin"/>
            </w:r>
            <w:r w:rsidR="004C1CE8">
              <w:rPr>
                <w:noProof/>
                <w:webHidden/>
              </w:rPr>
              <w:instrText xml:space="preserve"> PAGEREF _Toc99392045 \h </w:instrText>
            </w:r>
            <w:r w:rsidR="004C1CE8">
              <w:rPr>
                <w:noProof/>
                <w:webHidden/>
              </w:rPr>
            </w:r>
            <w:r w:rsidR="004C1CE8">
              <w:rPr>
                <w:noProof/>
                <w:webHidden/>
              </w:rPr>
              <w:fldChar w:fldCharType="separate"/>
            </w:r>
            <w:r w:rsidR="00B84623">
              <w:rPr>
                <w:noProof/>
                <w:webHidden/>
              </w:rPr>
              <w:t>81</w:t>
            </w:r>
            <w:r w:rsidR="004C1CE8">
              <w:rPr>
                <w:noProof/>
                <w:webHidden/>
              </w:rPr>
              <w:fldChar w:fldCharType="end"/>
            </w:r>
          </w:hyperlink>
        </w:p>
        <w:p w14:paraId="1E0CF8FC" w14:textId="77777777" w:rsidR="004C1CE8" w:rsidRDefault="00B9373C">
          <w:pPr>
            <w:pStyle w:val="Sumrio1"/>
            <w:rPr>
              <w:rFonts w:asciiTheme="minorHAnsi" w:eastAsiaTheme="minorEastAsia" w:hAnsiTheme="minorHAnsi" w:cstheme="minorBidi"/>
              <w:noProof/>
              <w:szCs w:val="22"/>
              <w:lang w:eastAsia="pt-BR"/>
            </w:rPr>
          </w:pPr>
          <w:hyperlink w:anchor="_Toc99392046" w:history="1">
            <w:r w:rsidR="004C1CE8" w:rsidRPr="00BA1184">
              <w:rPr>
                <w:rStyle w:val="Hyperlink"/>
                <w:rFonts w:cs="Arial"/>
                <w:noProof/>
              </w:rPr>
              <w:t>22 - Campo Harmônico:</w:t>
            </w:r>
            <w:r w:rsidR="004C1CE8">
              <w:rPr>
                <w:noProof/>
                <w:webHidden/>
              </w:rPr>
              <w:tab/>
            </w:r>
            <w:r w:rsidR="004C1CE8">
              <w:rPr>
                <w:noProof/>
                <w:webHidden/>
              </w:rPr>
              <w:fldChar w:fldCharType="begin"/>
            </w:r>
            <w:r w:rsidR="004C1CE8">
              <w:rPr>
                <w:noProof/>
                <w:webHidden/>
              </w:rPr>
              <w:instrText xml:space="preserve"> PAGEREF _Toc99392046 \h </w:instrText>
            </w:r>
            <w:r w:rsidR="004C1CE8">
              <w:rPr>
                <w:noProof/>
                <w:webHidden/>
              </w:rPr>
            </w:r>
            <w:r w:rsidR="004C1CE8">
              <w:rPr>
                <w:noProof/>
                <w:webHidden/>
              </w:rPr>
              <w:fldChar w:fldCharType="separate"/>
            </w:r>
            <w:r w:rsidR="00B84623">
              <w:rPr>
                <w:noProof/>
                <w:webHidden/>
              </w:rPr>
              <w:t>83</w:t>
            </w:r>
            <w:r w:rsidR="004C1CE8">
              <w:rPr>
                <w:noProof/>
                <w:webHidden/>
              </w:rPr>
              <w:fldChar w:fldCharType="end"/>
            </w:r>
          </w:hyperlink>
        </w:p>
        <w:p w14:paraId="72B8A340"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47"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22 – Acordes no pentagrama</w:t>
            </w:r>
            <w:r w:rsidR="004C1CE8">
              <w:rPr>
                <w:noProof/>
                <w:webHidden/>
              </w:rPr>
              <w:tab/>
            </w:r>
            <w:r w:rsidR="004C1CE8">
              <w:rPr>
                <w:noProof/>
                <w:webHidden/>
              </w:rPr>
              <w:fldChar w:fldCharType="begin"/>
            </w:r>
            <w:r w:rsidR="004C1CE8">
              <w:rPr>
                <w:noProof/>
                <w:webHidden/>
              </w:rPr>
              <w:instrText xml:space="preserve"> PAGEREF _Toc99392047 \h </w:instrText>
            </w:r>
            <w:r w:rsidR="004C1CE8">
              <w:rPr>
                <w:noProof/>
                <w:webHidden/>
              </w:rPr>
            </w:r>
            <w:r w:rsidR="004C1CE8">
              <w:rPr>
                <w:noProof/>
                <w:webHidden/>
              </w:rPr>
              <w:fldChar w:fldCharType="separate"/>
            </w:r>
            <w:r w:rsidR="00B84623">
              <w:rPr>
                <w:noProof/>
                <w:webHidden/>
              </w:rPr>
              <w:t>84</w:t>
            </w:r>
            <w:r w:rsidR="004C1CE8">
              <w:rPr>
                <w:noProof/>
                <w:webHidden/>
              </w:rPr>
              <w:fldChar w:fldCharType="end"/>
            </w:r>
          </w:hyperlink>
        </w:p>
        <w:p w14:paraId="305BC7EF" w14:textId="77777777" w:rsidR="004C1CE8" w:rsidRDefault="00B9373C">
          <w:pPr>
            <w:pStyle w:val="Sumrio2"/>
            <w:tabs>
              <w:tab w:val="right" w:leader="dot" w:pos="8494"/>
            </w:tabs>
            <w:rPr>
              <w:rFonts w:asciiTheme="minorHAnsi" w:eastAsiaTheme="minorEastAsia" w:hAnsiTheme="minorHAnsi" w:cstheme="minorBidi"/>
              <w:noProof/>
              <w:szCs w:val="22"/>
              <w:lang w:eastAsia="pt-BR"/>
            </w:rPr>
          </w:pPr>
          <w:hyperlink w:anchor="_Toc99392048" w:history="1">
            <w:r w:rsidR="004C1CE8" w:rsidRPr="00BA1184">
              <w:rPr>
                <w:rStyle w:val="Hyperlink"/>
                <w:bCs/>
                <w:noProof/>
                <w:kern w:val="36"/>
                <w:lang w:eastAsia="pt-BR"/>
              </w:rPr>
              <w:t>22.1 - Os tons vizinhos:</w:t>
            </w:r>
            <w:r w:rsidR="004C1CE8">
              <w:rPr>
                <w:noProof/>
                <w:webHidden/>
              </w:rPr>
              <w:tab/>
            </w:r>
            <w:r w:rsidR="004C1CE8">
              <w:rPr>
                <w:noProof/>
                <w:webHidden/>
              </w:rPr>
              <w:fldChar w:fldCharType="begin"/>
            </w:r>
            <w:r w:rsidR="004C1CE8">
              <w:rPr>
                <w:noProof/>
                <w:webHidden/>
              </w:rPr>
              <w:instrText xml:space="preserve"> PAGEREF _Toc99392048 \h </w:instrText>
            </w:r>
            <w:r w:rsidR="004C1CE8">
              <w:rPr>
                <w:noProof/>
                <w:webHidden/>
              </w:rPr>
            </w:r>
            <w:r w:rsidR="004C1CE8">
              <w:rPr>
                <w:noProof/>
                <w:webHidden/>
              </w:rPr>
              <w:fldChar w:fldCharType="separate"/>
            </w:r>
            <w:r w:rsidR="00B84623">
              <w:rPr>
                <w:noProof/>
                <w:webHidden/>
              </w:rPr>
              <w:t>85</w:t>
            </w:r>
            <w:r w:rsidR="004C1CE8">
              <w:rPr>
                <w:noProof/>
                <w:webHidden/>
              </w:rPr>
              <w:fldChar w:fldCharType="end"/>
            </w:r>
          </w:hyperlink>
        </w:p>
        <w:p w14:paraId="4C11F510"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49" w:history="1">
            <w:r w:rsidR="004C1CE8" w:rsidRPr="00BA1184">
              <w:rPr>
                <w:rStyle w:val="Hyperlink"/>
                <w:rFonts w:ascii="Arial Black" w:hAnsi="Arial Black"/>
                <w:noProof/>
              </w:rPr>
              <w:t>Asa Branca</w:t>
            </w:r>
            <w:r w:rsidR="004C1CE8">
              <w:rPr>
                <w:noProof/>
                <w:webHidden/>
              </w:rPr>
              <w:tab/>
            </w:r>
            <w:r w:rsidR="004C1CE8">
              <w:rPr>
                <w:noProof/>
                <w:webHidden/>
              </w:rPr>
              <w:fldChar w:fldCharType="begin"/>
            </w:r>
            <w:r w:rsidR="004C1CE8">
              <w:rPr>
                <w:noProof/>
                <w:webHidden/>
              </w:rPr>
              <w:instrText xml:space="preserve"> PAGEREF _Toc99392049 \h </w:instrText>
            </w:r>
            <w:r w:rsidR="004C1CE8">
              <w:rPr>
                <w:noProof/>
                <w:webHidden/>
              </w:rPr>
            </w:r>
            <w:r w:rsidR="004C1CE8">
              <w:rPr>
                <w:noProof/>
                <w:webHidden/>
              </w:rPr>
              <w:fldChar w:fldCharType="separate"/>
            </w:r>
            <w:r w:rsidR="00B84623">
              <w:rPr>
                <w:noProof/>
                <w:webHidden/>
              </w:rPr>
              <w:t>86</w:t>
            </w:r>
            <w:r w:rsidR="004C1CE8">
              <w:rPr>
                <w:noProof/>
                <w:webHidden/>
              </w:rPr>
              <w:fldChar w:fldCharType="end"/>
            </w:r>
          </w:hyperlink>
        </w:p>
        <w:p w14:paraId="67F34D76" w14:textId="77777777" w:rsidR="004C1CE8" w:rsidRDefault="00B9373C">
          <w:pPr>
            <w:pStyle w:val="Sumrio1"/>
            <w:rPr>
              <w:rFonts w:asciiTheme="minorHAnsi" w:eastAsiaTheme="minorEastAsia" w:hAnsiTheme="minorHAnsi" w:cstheme="minorBidi"/>
              <w:noProof/>
              <w:szCs w:val="22"/>
              <w:lang w:eastAsia="pt-BR"/>
            </w:rPr>
          </w:pPr>
          <w:hyperlink w:anchor="_Toc99392050" w:history="1">
            <w:r w:rsidR="004C1CE8" w:rsidRPr="00BA1184">
              <w:rPr>
                <w:rStyle w:val="Hyperlink"/>
                <w:rFonts w:cs="Arial"/>
                <w:noProof/>
              </w:rPr>
              <w:t>23 - Transposição:</w:t>
            </w:r>
            <w:r w:rsidR="004C1CE8">
              <w:rPr>
                <w:noProof/>
                <w:webHidden/>
              </w:rPr>
              <w:tab/>
            </w:r>
            <w:r w:rsidR="004C1CE8">
              <w:rPr>
                <w:noProof/>
                <w:webHidden/>
              </w:rPr>
              <w:fldChar w:fldCharType="begin"/>
            </w:r>
            <w:r w:rsidR="004C1CE8">
              <w:rPr>
                <w:noProof/>
                <w:webHidden/>
              </w:rPr>
              <w:instrText xml:space="preserve"> PAGEREF _Toc99392050 \h </w:instrText>
            </w:r>
            <w:r w:rsidR="004C1CE8">
              <w:rPr>
                <w:noProof/>
                <w:webHidden/>
              </w:rPr>
            </w:r>
            <w:r w:rsidR="004C1CE8">
              <w:rPr>
                <w:noProof/>
                <w:webHidden/>
              </w:rPr>
              <w:fldChar w:fldCharType="separate"/>
            </w:r>
            <w:r w:rsidR="00B84623">
              <w:rPr>
                <w:noProof/>
                <w:webHidden/>
              </w:rPr>
              <w:t>87</w:t>
            </w:r>
            <w:r w:rsidR="004C1CE8">
              <w:rPr>
                <w:noProof/>
                <w:webHidden/>
              </w:rPr>
              <w:fldChar w:fldCharType="end"/>
            </w:r>
          </w:hyperlink>
        </w:p>
        <w:p w14:paraId="7BEFA239"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51" w:history="1">
            <w:r w:rsidR="004C1CE8" w:rsidRPr="00BA1184">
              <w:rPr>
                <w:rStyle w:val="Hyperlink"/>
                <w:rFonts w:ascii="Arial Black" w:hAnsi="Arial Black"/>
                <w:noProof/>
              </w:rPr>
              <w:t>Meu Erro</w:t>
            </w:r>
            <w:r w:rsidR="004C1CE8">
              <w:rPr>
                <w:noProof/>
                <w:webHidden/>
              </w:rPr>
              <w:tab/>
            </w:r>
            <w:r w:rsidR="004C1CE8">
              <w:rPr>
                <w:noProof/>
                <w:webHidden/>
              </w:rPr>
              <w:fldChar w:fldCharType="begin"/>
            </w:r>
            <w:r w:rsidR="004C1CE8">
              <w:rPr>
                <w:noProof/>
                <w:webHidden/>
              </w:rPr>
              <w:instrText xml:space="preserve"> PAGEREF _Toc99392051 \h </w:instrText>
            </w:r>
            <w:r w:rsidR="004C1CE8">
              <w:rPr>
                <w:noProof/>
                <w:webHidden/>
              </w:rPr>
            </w:r>
            <w:r w:rsidR="004C1CE8">
              <w:rPr>
                <w:noProof/>
                <w:webHidden/>
              </w:rPr>
              <w:fldChar w:fldCharType="separate"/>
            </w:r>
            <w:r w:rsidR="00B84623">
              <w:rPr>
                <w:noProof/>
                <w:webHidden/>
              </w:rPr>
              <w:t>89</w:t>
            </w:r>
            <w:r w:rsidR="004C1CE8">
              <w:rPr>
                <w:noProof/>
                <w:webHidden/>
              </w:rPr>
              <w:fldChar w:fldCharType="end"/>
            </w:r>
          </w:hyperlink>
        </w:p>
        <w:p w14:paraId="332F564D"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52" w:history="1">
            <w:r w:rsidR="004C1CE8" w:rsidRPr="00BA1184">
              <w:rPr>
                <w:rStyle w:val="Hyperlink"/>
                <w:rFonts w:ascii="Arial Black" w:hAnsi="Arial Black"/>
                <w:noProof/>
              </w:rPr>
              <w:t>É Preciso Saber Viver</w:t>
            </w:r>
            <w:r w:rsidR="004C1CE8">
              <w:rPr>
                <w:noProof/>
                <w:webHidden/>
              </w:rPr>
              <w:tab/>
            </w:r>
            <w:r w:rsidR="004C1CE8">
              <w:rPr>
                <w:noProof/>
                <w:webHidden/>
              </w:rPr>
              <w:fldChar w:fldCharType="begin"/>
            </w:r>
            <w:r w:rsidR="004C1CE8">
              <w:rPr>
                <w:noProof/>
                <w:webHidden/>
              </w:rPr>
              <w:instrText xml:space="preserve"> PAGEREF _Toc99392052 \h </w:instrText>
            </w:r>
            <w:r w:rsidR="004C1CE8">
              <w:rPr>
                <w:noProof/>
                <w:webHidden/>
              </w:rPr>
            </w:r>
            <w:r w:rsidR="004C1CE8">
              <w:rPr>
                <w:noProof/>
                <w:webHidden/>
              </w:rPr>
              <w:fldChar w:fldCharType="separate"/>
            </w:r>
            <w:r w:rsidR="00B84623">
              <w:rPr>
                <w:noProof/>
                <w:webHidden/>
              </w:rPr>
              <w:t>91</w:t>
            </w:r>
            <w:r w:rsidR="004C1CE8">
              <w:rPr>
                <w:noProof/>
                <w:webHidden/>
              </w:rPr>
              <w:fldChar w:fldCharType="end"/>
            </w:r>
          </w:hyperlink>
        </w:p>
        <w:p w14:paraId="3A0E8989" w14:textId="77777777" w:rsidR="004C1CE8" w:rsidRDefault="00B9373C">
          <w:pPr>
            <w:pStyle w:val="Sumrio1"/>
            <w:rPr>
              <w:rFonts w:asciiTheme="minorHAnsi" w:eastAsiaTheme="minorEastAsia" w:hAnsiTheme="minorHAnsi" w:cstheme="minorBidi"/>
              <w:noProof/>
              <w:szCs w:val="22"/>
              <w:lang w:eastAsia="pt-BR"/>
            </w:rPr>
          </w:pPr>
          <w:hyperlink w:anchor="_Toc99392053" w:history="1">
            <w:r w:rsidR="004C1CE8" w:rsidRPr="00BA1184">
              <w:rPr>
                <w:rStyle w:val="Hyperlink"/>
                <w:rFonts w:cs="Arial"/>
                <w:noProof/>
              </w:rPr>
              <w:t>24 – Acordes aumentados, diminutos:</w:t>
            </w:r>
            <w:r w:rsidR="004C1CE8">
              <w:rPr>
                <w:noProof/>
                <w:webHidden/>
              </w:rPr>
              <w:tab/>
            </w:r>
            <w:r w:rsidR="004C1CE8">
              <w:rPr>
                <w:noProof/>
                <w:webHidden/>
              </w:rPr>
              <w:fldChar w:fldCharType="begin"/>
            </w:r>
            <w:r w:rsidR="004C1CE8">
              <w:rPr>
                <w:noProof/>
                <w:webHidden/>
              </w:rPr>
              <w:instrText xml:space="preserve"> PAGEREF _Toc99392053 \h </w:instrText>
            </w:r>
            <w:r w:rsidR="004C1CE8">
              <w:rPr>
                <w:noProof/>
                <w:webHidden/>
              </w:rPr>
            </w:r>
            <w:r w:rsidR="004C1CE8">
              <w:rPr>
                <w:noProof/>
                <w:webHidden/>
              </w:rPr>
              <w:fldChar w:fldCharType="separate"/>
            </w:r>
            <w:r w:rsidR="00B84623">
              <w:rPr>
                <w:noProof/>
                <w:webHidden/>
              </w:rPr>
              <w:t>93</w:t>
            </w:r>
            <w:r w:rsidR="004C1CE8">
              <w:rPr>
                <w:noProof/>
                <w:webHidden/>
              </w:rPr>
              <w:fldChar w:fldCharType="end"/>
            </w:r>
          </w:hyperlink>
        </w:p>
        <w:p w14:paraId="5ABF2422"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54" w:history="1">
            <w:r w:rsidR="004C1CE8" w:rsidRPr="00BA1184">
              <w:rPr>
                <w:rStyle w:val="Hyperlink"/>
                <w:rFonts w:ascii="Arial Black" w:hAnsi="Arial Black"/>
                <w:noProof/>
                <w:shd w:val="clear" w:color="auto" w:fill="FFFFFF"/>
              </w:rPr>
              <w:t>Quando Te Vi</w:t>
            </w:r>
            <w:r w:rsidR="004C1CE8">
              <w:rPr>
                <w:noProof/>
                <w:webHidden/>
              </w:rPr>
              <w:tab/>
            </w:r>
            <w:r w:rsidR="004C1CE8">
              <w:rPr>
                <w:noProof/>
                <w:webHidden/>
              </w:rPr>
              <w:fldChar w:fldCharType="begin"/>
            </w:r>
            <w:r w:rsidR="004C1CE8">
              <w:rPr>
                <w:noProof/>
                <w:webHidden/>
              </w:rPr>
              <w:instrText xml:space="preserve"> PAGEREF _Toc99392054 \h </w:instrText>
            </w:r>
            <w:r w:rsidR="004C1CE8">
              <w:rPr>
                <w:noProof/>
                <w:webHidden/>
              </w:rPr>
            </w:r>
            <w:r w:rsidR="004C1CE8">
              <w:rPr>
                <w:noProof/>
                <w:webHidden/>
              </w:rPr>
              <w:fldChar w:fldCharType="separate"/>
            </w:r>
            <w:r w:rsidR="00B84623">
              <w:rPr>
                <w:noProof/>
                <w:webHidden/>
              </w:rPr>
              <w:t>93</w:t>
            </w:r>
            <w:r w:rsidR="004C1CE8">
              <w:rPr>
                <w:noProof/>
                <w:webHidden/>
              </w:rPr>
              <w:fldChar w:fldCharType="end"/>
            </w:r>
          </w:hyperlink>
        </w:p>
        <w:p w14:paraId="71DA249C"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55" w:history="1">
            <w:r w:rsidR="004C1CE8" w:rsidRPr="00BA1184">
              <w:rPr>
                <w:rStyle w:val="Hyperlink"/>
                <w:rFonts w:ascii="Arial Black" w:hAnsi="Arial Black"/>
                <w:noProof/>
              </w:rPr>
              <w:t>Estudo em Sol Maior</w:t>
            </w:r>
            <w:r w:rsidR="004C1CE8">
              <w:rPr>
                <w:noProof/>
                <w:webHidden/>
              </w:rPr>
              <w:tab/>
            </w:r>
            <w:r w:rsidR="004C1CE8">
              <w:rPr>
                <w:noProof/>
                <w:webHidden/>
              </w:rPr>
              <w:fldChar w:fldCharType="begin"/>
            </w:r>
            <w:r w:rsidR="004C1CE8">
              <w:rPr>
                <w:noProof/>
                <w:webHidden/>
              </w:rPr>
              <w:instrText xml:space="preserve"> PAGEREF _Toc99392055 \h </w:instrText>
            </w:r>
            <w:r w:rsidR="004C1CE8">
              <w:rPr>
                <w:noProof/>
                <w:webHidden/>
              </w:rPr>
            </w:r>
            <w:r w:rsidR="004C1CE8">
              <w:rPr>
                <w:noProof/>
                <w:webHidden/>
              </w:rPr>
              <w:fldChar w:fldCharType="separate"/>
            </w:r>
            <w:r w:rsidR="00B84623">
              <w:rPr>
                <w:noProof/>
                <w:webHidden/>
              </w:rPr>
              <w:t>95</w:t>
            </w:r>
            <w:r w:rsidR="004C1CE8">
              <w:rPr>
                <w:noProof/>
                <w:webHidden/>
              </w:rPr>
              <w:fldChar w:fldCharType="end"/>
            </w:r>
          </w:hyperlink>
        </w:p>
        <w:p w14:paraId="58BB62F7"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56"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23 – Relembrando dedilhado</w:t>
            </w:r>
            <w:r w:rsidR="004C1CE8">
              <w:rPr>
                <w:noProof/>
                <w:webHidden/>
              </w:rPr>
              <w:tab/>
            </w:r>
            <w:r w:rsidR="004C1CE8">
              <w:rPr>
                <w:noProof/>
                <w:webHidden/>
              </w:rPr>
              <w:fldChar w:fldCharType="begin"/>
            </w:r>
            <w:r w:rsidR="004C1CE8">
              <w:rPr>
                <w:noProof/>
                <w:webHidden/>
              </w:rPr>
              <w:instrText xml:space="preserve"> PAGEREF _Toc99392056 \h </w:instrText>
            </w:r>
            <w:r w:rsidR="004C1CE8">
              <w:rPr>
                <w:noProof/>
                <w:webHidden/>
              </w:rPr>
            </w:r>
            <w:r w:rsidR="004C1CE8">
              <w:rPr>
                <w:noProof/>
                <w:webHidden/>
              </w:rPr>
              <w:fldChar w:fldCharType="separate"/>
            </w:r>
            <w:r w:rsidR="00B84623">
              <w:rPr>
                <w:noProof/>
                <w:webHidden/>
              </w:rPr>
              <w:t>95</w:t>
            </w:r>
            <w:r w:rsidR="004C1CE8">
              <w:rPr>
                <w:noProof/>
                <w:webHidden/>
              </w:rPr>
              <w:fldChar w:fldCharType="end"/>
            </w:r>
          </w:hyperlink>
        </w:p>
        <w:p w14:paraId="27D085F5"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57" w:history="1">
            <w:r w:rsidR="004C1CE8" w:rsidRPr="00BA1184">
              <w:rPr>
                <w:rStyle w:val="Hyperlink"/>
                <w:rFonts w:ascii="Arial Black" w:hAnsi="Arial Black"/>
                <w:noProof/>
              </w:rPr>
              <w:t>Prelúdio em Lá Menor</w:t>
            </w:r>
            <w:r w:rsidR="004C1CE8">
              <w:rPr>
                <w:noProof/>
                <w:webHidden/>
              </w:rPr>
              <w:tab/>
            </w:r>
            <w:r w:rsidR="004C1CE8">
              <w:rPr>
                <w:noProof/>
                <w:webHidden/>
              </w:rPr>
              <w:fldChar w:fldCharType="begin"/>
            </w:r>
            <w:r w:rsidR="004C1CE8">
              <w:rPr>
                <w:noProof/>
                <w:webHidden/>
              </w:rPr>
              <w:instrText xml:space="preserve"> PAGEREF _Toc99392057 \h </w:instrText>
            </w:r>
            <w:r w:rsidR="004C1CE8">
              <w:rPr>
                <w:noProof/>
                <w:webHidden/>
              </w:rPr>
            </w:r>
            <w:r w:rsidR="004C1CE8">
              <w:rPr>
                <w:noProof/>
                <w:webHidden/>
              </w:rPr>
              <w:fldChar w:fldCharType="separate"/>
            </w:r>
            <w:r w:rsidR="00B84623">
              <w:rPr>
                <w:noProof/>
                <w:webHidden/>
              </w:rPr>
              <w:t>96</w:t>
            </w:r>
            <w:r w:rsidR="004C1CE8">
              <w:rPr>
                <w:noProof/>
                <w:webHidden/>
              </w:rPr>
              <w:fldChar w:fldCharType="end"/>
            </w:r>
          </w:hyperlink>
        </w:p>
        <w:p w14:paraId="05AFD4E2" w14:textId="77777777" w:rsidR="004C1CE8" w:rsidRDefault="00B9373C">
          <w:pPr>
            <w:pStyle w:val="Sumrio1"/>
            <w:rPr>
              <w:rFonts w:asciiTheme="minorHAnsi" w:eastAsiaTheme="minorEastAsia" w:hAnsiTheme="minorHAnsi" w:cstheme="minorBidi"/>
              <w:noProof/>
              <w:szCs w:val="22"/>
              <w:lang w:eastAsia="pt-BR"/>
            </w:rPr>
          </w:pPr>
          <w:hyperlink w:anchor="_Toc99392058" w:history="1">
            <w:r w:rsidR="004C1CE8" w:rsidRPr="00BA1184">
              <w:rPr>
                <w:rStyle w:val="Hyperlink"/>
                <w:rFonts w:cs="Arial"/>
                <w:noProof/>
              </w:rPr>
              <w:t>25 – APÊNDICE</w:t>
            </w:r>
            <w:r w:rsidR="004C1CE8">
              <w:rPr>
                <w:noProof/>
                <w:webHidden/>
              </w:rPr>
              <w:tab/>
            </w:r>
            <w:r w:rsidR="004C1CE8">
              <w:rPr>
                <w:noProof/>
                <w:webHidden/>
              </w:rPr>
              <w:fldChar w:fldCharType="begin"/>
            </w:r>
            <w:r w:rsidR="004C1CE8">
              <w:rPr>
                <w:noProof/>
                <w:webHidden/>
              </w:rPr>
              <w:instrText xml:space="preserve"> PAGEREF _Toc99392058 \h </w:instrText>
            </w:r>
            <w:r w:rsidR="004C1CE8">
              <w:rPr>
                <w:noProof/>
                <w:webHidden/>
              </w:rPr>
            </w:r>
            <w:r w:rsidR="004C1CE8">
              <w:rPr>
                <w:noProof/>
                <w:webHidden/>
              </w:rPr>
              <w:fldChar w:fldCharType="separate"/>
            </w:r>
            <w:r w:rsidR="00B84623">
              <w:rPr>
                <w:noProof/>
                <w:webHidden/>
              </w:rPr>
              <w:t>97</w:t>
            </w:r>
            <w:r w:rsidR="004C1CE8">
              <w:rPr>
                <w:noProof/>
                <w:webHidden/>
              </w:rPr>
              <w:fldChar w:fldCharType="end"/>
            </w:r>
          </w:hyperlink>
        </w:p>
        <w:p w14:paraId="4586A384" w14:textId="77777777" w:rsidR="004C1CE8" w:rsidRDefault="00B9373C">
          <w:pPr>
            <w:pStyle w:val="Sumrio2"/>
            <w:tabs>
              <w:tab w:val="right" w:leader="dot" w:pos="8494"/>
            </w:tabs>
            <w:rPr>
              <w:rFonts w:asciiTheme="minorHAnsi" w:eastAsiaTheme="minorEastAsia" w:hAnsiTheme="minorHAnsi" w:cstheme="minorBidi"/>
              <w:noProof/>
              <w:szCs w:val="22"/>
              <w:lang w:eastAsia="pt-BR"/>
            </w:rPr>
          </w:pPr>
          <w:hyperlink w:anchor="_Toc99392059" w:history="1">
            <w:r w:rsidR="004C1CE8" w:rsidRPr="00BA1184">
              <w:rPr>
                <w:rStyle w:val="Hyperlink"/>
                <w:bCs/>
                <w:noProof/>
                <w:kern w:val="36"/>
                <w:lang w:eastAsia="pt-BR"/>
              </w:rPr>
              <w:t>25.1 - Gráfico dos Intervalos no Braço do Violão</w:t>
            </w:r>
            <w:r w:rsidR="004C1CE8">
              <w:rPr>
                <w:noProof/>
                <w:webHidden/>
              </w:rPr>
              <w:tab/>
            </w:r>
            <w:r w:rsidR="004C1CE8">
              <w:rPr>
                <w:noProof/>
                <w:webHidden/>
              </w:rPr>
              <w:fldChar w:fldCharType="begin"/>
            </w:r>
            <w:r w:rsidR="004C1CE8">
              <w:rPr>
                <w:noProof/>
                <w:webHidden/>
              </w:rPr>
              <w:instrText xml:space="preserve"> PAGEREF _Toc99392059 \h </w:instrText>
            </w:r>
            <w:r w:rsidR="004C1CE8">
              <w:rPr>
                <w:noProof/>
                <w:webHidden/>
              </w:rPr>
            </w:r>
            <w:r w:rsidR="004C1CE8">
              <w:rPr>
                <w:noProof/>
                <w:webHidden/>
              </w:rPr>
              <w:fldChar w:fldCharType="separate"/>
            </w:r>
            <w:r w:rsidR="00B84623">
              <w:rPr>
                <w:noProof/>
                <w:webHidden/>
              </w:rPr>
              <w:t>97</w:t>
            </w:r>
            <w:r w:rsidR="004C1CE8">
              <w:rPr>
                <w:noProof/>
                <w:webHidden/>
              </w:rPr>
              <w:fldChar w:fldCharType="end"/>
            </w:r>
          </w:hyperlink>
        </w:p>
        <w:p w14:paraId="593BC862" w14:textId="77777777" w:rsidR="004C1CE8" w:rsidRDefault="00B9373C">
          <w:pPr>
            <w:pStyle w:val="Sumrio2"/>
            <w:tabs>
              <w:tab w:val="right" w:leader="dot" w:pos="8494"/>
            </w:tabs>
            <w:rPr>
              <w:rFonts w:asciiTheme="minorHAnsi" w:eastAsiaTheme="minorEastAsia" w:hAnsiTheme="minorHAnsi" w:cstheme="minorBidi"/>
              <w:noProof/>
              <w:szCs w:val="22"/>
              <w:lang w:eastAsia="pt-BR"/>
            </w:rPr>
          </w:pPr>
          <w:hyperlink w:anchor="_Toc99392060" w:history="1">
            <w:r w:rsidR="004C1CE8" w:rsidRPr="00BA1184">
              <w:rPr>
                <w:rStyle w:val="Hyperlink"/>
                <w:bCs/>
                <w:noProof/>
                <w:kern w:val="36"/>
                <w:lang w:eastAsia="pt-BR"/>
              </w:rPr>
              <w:t>25.2 – Acorde de 7ª da dominante:</w:t>
            </w:r>
            <w:r w:rsidR="004C1CE8">
              <w:rPr>
                <w:noProof/>
                <w:webHidden/>
              </w:rPr>
              <w:tab/>
            </w:r>
            <w:r w:rsidR="004C1CE8">
              <w:rPr>
                <w:noProof/>
                <w:webHidden/>
              </w:rPr>
              <w:fldChar w:fldCharType="begin"/>
            </w:r>
            <w:r w:rsidR="004C1CE8">
              <w:rPr>
                <w:noProof/>
                <w:webHidden/>
              </w:rPr>
              <w:instrText xml:space="preserve"> PAGEREF _Toc99392060 \h </w:instrText>
            </w:r>
            <w:r w:rsidR="004C1CE8">
              <w:rPr>
                <w:noProof/>
                <w:webHidden/>
              </w:rPr>
            </w:r>
            <w:r w:rsidR="004C1CE8">
              <w:rPr>
                <w:noProof/>
                <w:webHidden/>
              </w:rPr>
              <w:fldChar w:fldCharType="separate"/>
            </w:r>
            <w:r w:rsidR="00B84623">
              <w:rPr>
                <w:noProof/>
                <w:webHidden/>
              </w:rPr>
              <w:t>97</w:t>
            </w:r>
            <w:r w:rsidR="004C1CE8">
              <w:rPr>
                <w:noProof/>
                <w:webHidden/>
              </w:rPr>
              <w:fldChar w:fldCharType="end"/>
            </w:r>
          </w:hyperlink>
        </w:p>
        <w:p w14:paraId="658331BD"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61"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24 – Descobrindo a dominante</w:t>
            </w:r>
            <w:r w:rsidR="004C1CE8">
              <w:rPr>
                <w:noProof/>
                <w:webHidden/>
              </w:rPr>
              <w:tab/>
            </w:r>
            <w:r w:rsidR="004C1CE8">
              <w:rPr>
                <w:noProof/>
                <w:webHidden/>
              </w:rPr>
              <w:fldChar w:fldCharType="begin"/>
            </w:r>
            <w:r w:rsidR="004C1CE8">
              <w:rPr>
                <w:noProof/>
                <w:webHidden/>
              </w:rPr>
              <w:instrText xml:space="preserve"> PAGEREF _Toc99392061 \h </w:instrText>
            </w:r>
            <w:r w:rsidR="004C1CE8">
              <w:rPr>
                <w:noProof/>
                <w:webHidden/>
              </w:rPr>
            </w:r>
            <w:r w:rsidR="004C1CE8">
              <w:rPr>
                <w:noProof/>
                <w:webHidden/>
              </w:rPr>
              <w:fldChar w:fldCharType="separate"/>
            </w:r>
            <w:r w:rsidR="00B84623">
              <w:rPr>
                <w:noProof/>
                <w:webHidden/>
              </w:rPr>
              <w:t>98</w:t>
            </w:r>
            <w:r w:rsidR="004C1CE8">
              <w:rPr>
                <w:noProof/>
                <w:webHidden/>
              </w:rPr>
              <w:fldChar w:fldCharType="end"/>
            </w:r>
          </w:hyperlink>
        </w:p>
        <w:p w14:paraId="75180D34" w14:textId="77777777" w:rsidR="004C1CE8" w:rsidRDefault="00B9373C">
          <w:pPr>
            <w:pStyle w:val="Sumrio2"/>
            <w:tabs>
              <w:tab w:val="right" w:leader="dot" w:pos="8494"/>
            </w:tabs>
            <w:rPr>
              <w:rFonts w:asciiTheme="minorHAnsi" w:eastAsiaTheme="minorEastAsia" w:hAnsiTheme="minorHAnsi" w:cstheme="minorBidi"/>
              <w:noProof/>
              <w:szCs w:val="22"/>
              <w:lang w:eastAsia="pt-BR"/>
            </w:rPr>
          </w:pPr>
          <w:hyperlink w:anchor="_Toc99392062" w:history="1">
            <w:r w:rsidR="004C1CE8" w:rsidRPr="00BA1184">
              <w:rPr>
                <w:rStyle w:val="Hyperlink"/>
                <w:bCs/>
                <w:noProof/>
                <w:kern w:val="36"/>
                <w:lang w:eastAsia="pt-BR"/>
              </w:rPr>
              <w:t>25.3 - Quadros de Tríades e Tétrades</w:t>
            </w:r>
            <w:r w:rsidR="004C1CE8">
              <w:rPr>
                <w:noProof/>
                <w:webHidden/>
              </w:rPr>
              <w:tab/>
            </w:r>
            <w:r w:rsidR="004C1CE8">
              <w:rPr>
                <w:noProof/>
                <w:webHidden/>
              </w:rPr>
              <w:fldChar w:fldCharType="begin"/>
            </w:r>
            <w:r w:rsidR="004C1CE8">
              <w:rPr>
                <w:noProof/>
                <w:webHidden/>
              </w:rPr>
              <w:instrText xml:space="preserve"> PAGEREF _Toc99392062 \h </w:instrText>
            </w:r>
            <w:r w:rsidR="004C1CE8">
              <w:rPr>
                <w:noProof/>
                <w:webHidden/>
              </w:rPr>
            </w:r>
            <w:r w:rsidR="004C1CE8">
              <w:rPr>
                <w:noProof/>
                <w:webHidden/>
              </w:rPr>
              <w:fldChar w:fldCharType="separate"/>
            </w:r>
            <w:r w:rsidR="00B84623">
              <w:rPr>
                <w:noProof/>
                <w:webHidden/>
              </w:rPr>
              <w:t>99</w:t>
            </w:r>
            <w:r w:rsidR="004C1CE8">
              <w:rPr>
                <w:noProof/>
                <w:webHidden/>
              </w:rPr>
              <w:fldChar w:fldCharType="end"/>
            </w:r>
          </w:hyperlink>
        </w:p>
        <w:p w14:paraId="36BF7329" w14:textId="77777777" w:rsidR="004C1CE8" w:rsidRDefault="00B9373C">
          <w:pPr>
            <w:pStyle w:val="Sumrio2"/>
            <w:tabs>
              <w:tab w:val="right" w:leader="dot" w:pos="8494"/>
            </w:tabs>
            <w:rPr>
              <w:rFonts w:asciiTheme="minorHAnsi" w:eastAsiaTheme="minorEastAsia" w:hAnsiTheme="minorHAnsi" w:cstheme="minorBidi"/>
              <w:noProof/>
              <w:szCs w:val="22"/>
              <w:lang w:eastAsia="pt-BR"/>
            </w:rPr>
          </w:pPr>
          <w:hyperlink w:anchor="_Toc99392063" w:history="1">
            <w:r w:rsidR="004C1CE8" w:rsidRPr="00BA1184">
              <w:rPr>
                <w:rStyle w:val="Hyperlink"/>
                <w:bCs/>
                <w:noProof/>
                <w:kern w:val="36"/>
                <w:lang w:eastAsia="pt-BR"/>
              </w:rPr>
              <w:t>25.4 – Ritmos</w:t>
            </w:r>
            <w:r w:rsidR="004C1CE8">
              <w:rPr>
                <w:noProof/>
                <w:webHidden/>
              </w:rPr>
              <w:tab/>
            </w:r>
            <w:r w:rsidR="004C1CE8">
              <w:rPr>
                <w:noProof/>
                <w:webHidden/>
              </w:rPr>
              <w:fldChar w:fldCharType="begin"/>
            </w:r>
            <w:r w:rsidR="004C1CE8">
              <w:rPr>
                <w:noProof/>
                <w:webHidden/>
              </w:rPr>
              <w:instrText xml:space="preserve"> PAGEREF _Toc99392063 \h </w:instrText>
            </w:r>
            <w:r w:rsidR="004C1CE8">
              <w:rPr>
                <w:noProof/>
                <w:webHidden/>
              </w:rPr>
            </w:r>
            <w:r w:rsidR="004C1CE8">
              <w:rPr>
                <w:noProof/>
                <w:webHidden/>
              </w:rPr>
              <w:fldChar w:fldCharType="separate"/>
            </w:r>
            <w:r w:rsidR="00B84623">
              <w:rPr>
                <w:noProof/>
                <w:webHidden/>
              </w:rPr>
              <w:t>101</w:t>
            </w:r>
            <w:r w:rsidR="004C1CE8">
              <w:rPr>
                <w:noProof/>
                <w:webHidden/>
              </w:rPr>
              <w:fldChar w:fldCharType="end"/>
            </w:r>
          </w:hyperlink>
        </w:p>
        <w:p w14:paraId="69B1BBB1"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64" w:history="1">
            <w:r w:rsidR="004C1CE8" w:rsidRPr="00BA1184">
              <w:rPr>
                <w:rStyle w:val="Hyperlink"/>
                <w:noProof/>
              </w:rPr>
              <w:t>Baião</w:t>
            </w:r>
            <w:r w:rsidR="004C1CE8">
              <w:rPr>
                <w:noProof/>
                <w:webHidden/>
              </w:rPr>
              <w:tab/>
            </w:r>
            <w:r w:rsidR="004C1CE8">
              <w:rPr>
                <w:noProof/>
                <w:webHidden/>
              </w:rPr>
              <w:fldChar w:fldCharType="begin"/>
            </w:r>
            <w:r w:rsidR="004C1CE8">
              <w:rPr>
                <w:noProof/>
                <w:webHidden/>
              </w:rPr>
              <w:instrText xml:space="preserve"> PAGEREF _Toc99392064 \h </w:instrText>
            </w:r>
            <w:r w:rsidR="004C1CE8">
              <w:rPr>
                <w:noProof/>
                <w:webHidden/>
              </w:rPr>
            </w:r>
            <w:r w:rsidR="004C1CE8">
              <w:rPr>
                <w:noProof/>
                <w:webHidden/>
              </w:rPr>
              <w:fldChar w:fldCharType="separate"/>
            </w:r>
            <w:r w:rsidR="00B84623">
              <w:rPr>
                <w:noProof/>
                <w:webHidden/>
              </w:rPr>
              <w:t>101</w:t>
            </w:r>
            <w:r w:rsidR="004C1CE8">
              <w:rPr>
                <w:noProof/>
                <w:webHidden/>
              </w:rPr>
              <w:fldChar w:fldCharType="end"/>
            </w:r>
          </w:hyperlink>
        </w:p>
        <w:p w14:paraId="627A604C"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65" w:history="1">
            <w:r w:rsidR="004C1CE8" w:rsidRPr="00BA1184">
              <w:rPr>
                <w:rStyle w:val="Hyperlink"/>
                <w:noProof/>
              </w:rPr>
              <w:t>Balada 6/8 Dedilhado</w:t>
            </w:r>
            <w:r w:rsidR="004C1CE8">
              <w:rPr>
                <w:noProof/>
                <w:webHidden/>
              </w:rPr>
              <w:tab/>
            </w:r>
            <w:r w:rsidR="004C1CE8">
              <w:rPr>
                <w:noProof/>
                <w:webHidden/>
              </w:rPr>
              <w:fldChar w:fldCharType="begin"/>
            </w:r>
            <w:r w:rsidR="004C1CE8">
              <w:rPr>
                <w:noProof/>
                <w:webHidden/>
              </w:rPr>
              <w:instrText xml:space="preserve"> PAGEREF _Toc99392065 \h </w:instrText>
            </w:r>
            <w:r w:rsidR="004C1CE8">
              <w:rPr>
                <w:noProof/>
                <w:webHidden/>
              </w:rPr>
            </w:r>
            <w:r w:rsidR="004C1CE8">
              <w:rPr>
                <w:noProof/>
                <w:webHidden/>
              </w:rPr>
              <w:fldChar w:fldCharType="separate"/>
            </w:r>
            <w:r w:rsidR="00B84623">
              <w:rPr>
                <w:noProof/>
                <w:webHidden/>
              </w:rPr>
              <w:t>101</w:t>
            </w:r>
            <w:r w:rsidR="004C1CE8">
              <w:rPr>
                <w:noProof/>
                <w:webHidden/>
              </w:rPr>
              <w:fldChar w:fldCharType="end"/>
            </w:r>
          </w:hyperlink>
        </w:p>
        <w:p w14:paraId="0BCD2C23"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66" w:history="1">
            <w:r w:rsidR="004C1CE8" w:rsidRPr="00BA1184">
              <w:rPr>
                <w:rStyle w:val="Hyperlink"/>
                <w:noProof/>
              </w:rPr>
              <w:t>Balada 6/8 Batida</w:t>
            </w:r>
            <w:r w:rsidR="004C1CE8">
              <w:rPr>
                <w:noProof/>
                <w:webHidden/>
              </w:rPr>
              <w:tab/>
            </w:r>
            <w:r w:rsidR="004C1CE8">
              <w:rPr>
                <w:noProof/>
                <w:webHidden/>
              </w:rPr>
              <w:fldChar w:fldCharType="begin"/>
            </w:r>
            <w:r w:rsidR="004C1CE8">
              <w:rPr>
                <w:noProof/>
                <w:webHidden/>
              </w:rPr>
              <w:instrText xml:space="preserve"> PAGEREF _Toc99392066 \h </w:instrText>
            </w:r>
            <w:r w:rsidR="004C1CE8">
              <w:rPr>
                <w:noProof/>
                <w:webHidden/>
              </w:rPr>
            </w:r>
            <w:r w:rsidR="004C1CE8">
              <w:rPr>
                <w:noProof/>
                <w:webHidden/>
              </w:rPr>
              <w:fldChar w:fldCharType="separate"/>
            </w:r>
            <w:r w:rsidR="00B84623">
              <w:rPr>
                <w:noProof/>
                <w:webHidden/>
              </w:rPr>
              <w:t>101</w:t>
            </w:r>
            <w:r w:rsidR="004C1CE8">
              <w:rPr>
                <w:noProof/>
                <w:webHidden/>
              </w:rPr>
              <w:fldChar w:fldCharType="end"/>
            </w:r>
          </w:hyperlink>
        </w:p>
        <w:p w14:paraId="5922FD1A"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67" w:history="1">
            <w:r w:rsidR="004C1CE8" w:rsidRPr="00BA1184">
              <w:rPr>
                <w:rStyle w:val="Hyperlink"/>
                <w:noProof/>
              </w:rPr>
              <w:t>Balada 6/8 Dedilhado Variação</w:t>
            </w:r>
            <w:r w:rsidR="004C1CE8">
              <w:rPr>
                <w:noProof/>
                <w:webHidden/>
              </w:rPr>
              <w:tab/>
            </w:r>
            <w:r w:rsidR="004C1CE8">
              <w:rPr>
                <w:noProof/>
                <w:webHidden/>
              </w:rPr>
              <w:fldChar w:fldCharType="begin"/>
            </w:r>
            <w:r w:rsidR="004C1CE8">
              <w:rPr>
                <w:noProof/>
                <w:webHidden/>
              </w:rPr>
              <w:instrText xml:space="preserve"> PAGEREF _Toc99392067 \h </w:instrText>
            </w:r>
            <w:r w:rsidR="004C1CE8">
              <w:rPr>
                <w:noProof/>
                <w:webHidden/>
              </w:rPr>
            </w:r>
            <w:r w:rsidR="004C1CE8">
              <w:rPr>
                <w:noProof/>
                <w:webHidden/>
              </w:rPr>
              <w:fldChar w:fldCharType="separate"/>
            </w:r>
            <w:r w:rsidR="00B84623">
              <w:rPr>
                <w:noProof/>
                <w:webHidden/>
              </w:rPr>
              <w:t>101</w:t>
            </w:r>
            <w:r w:rsidR="004C1CE8">
              <w:rPr>
                <w:noProof/>
                <w:webHidden/>
              </w:rPr>
              <w:fldChar w:fldCharType="end"/>
            </w:r>
          </w:hyperlink>
        </w:p>
        <w:p w14:paraId="2E54A5BD"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68" w:history="1">
            <w:r w:rsidR="004C1CE8" w:rsidRPr="00BA1184">
              <w:rPr>
                <w:rStyle w:val="Hyperlink"/>
                <w:noProof/>
              </w:rPr>
              <w:t>Balada ou Canção Dedilhado</w:t>
            </w:r>
            <w:r w:rsidR="004C1CE8">
              <w:rPr>
                <w:noProof/>
                <w:webHidden/>
              </w:rPr>
              <w:tab/>
            </w:r>
            <w:r w:rsidR="004C1CE8">
              <w:rPr>
                <w:noProof/>
                <w:webHidden/>
              </w:rPr>
              <w:fldChar w:fldCharType="begin"/>
            </w:r>
            <w:r w:rsidR="004C1CE8">
              <w:rPr>
                <w:noProof/>
                <w:webHidden/>
              </w:rPr>
              <w:instrText xml:space="preserve"> PAGEREF _Toc99392068 \h </w:instrText>
            </w:r>
            <w:r w:rsidR="004C1CE8">
              <w:rPr>
                <w:noProof/>
                <w:webHidden/>
              </w:rPr>
            </w:r>
            <w:r w:rsidR="004C1CE8">
              <w:rPr>
                <w:noProof/>
                <w:webHidden/>
              </w:rPr>
              <w:fldChar w:fldCharType="separate"/>
            </w:r>
            <w:r w:rsidR="00B84623">
              <w:rPr>
                <w:noProof/>
                <w:webHidden/>
              </w:rPr>
              <w:t>102</w:t>
            </w:r>
            <w:r w:rsidR="004C1CE8">
              <w:rPr>
                <w:noProof/>
                <w:webHidden/>
              </w:rPr>
              <w:fldChar w:fldCharType="end"/>
            </w:r>
          </w:hyperlink>
        </w:p>
        <w:p w14:paraId="00670E98"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69" w:history="1">
            <w:r w:rsidR="004C1CE8" w:rsidRPr="00BA1184">
              <w:rPr>
                <w:rStyle w:val="Hyperlink"/>
                <w:noProof/>
              </w:rPr>
              <w:t>Balada/ Variação (Variação)</w:t>
            </w:r>
            <w:r w:rsidR="004C1CE8">
              <w:rPr>
                <w:noProof/>
                <w:webHidden/>
              </w:rPr>
              <w:tab/>
            </w:r>
            <w:r w:rsidR="004C1CE8">
              <w:rPr>
                <w:noProof/>
                <w:webHidden/>
              </w:rPr>
              <w:fldChar w:fldCharType="begin"/>
            </w:r>
            <w:r w:rsidR="004C1CE8">
              <w:rPr>
                <w:noProof/>
                <w:webHidden/>
              </w:rPr>
              <w:instrText xml:space="preserve"> PAGEREF _Toc99392069 \h </w:instrText>
            </w:r>
            <w:r w:rsidR="004C1CE8">
              <w:rPr>
                <w:noProof/>
                <w:webHidden/>
              </w:rPr>
            </w:r>
            <w:r w:rsidR="004C1CE8">
              <w:rPr>
                <w:noProof/>
                <w:webHidden/>
              </w:rPr>
              <w:fldChar w:fldCharType="separate"/>
            </w:r>
            <w:r w:rsidR="00B84623">
              <w:rPr>
                <w:noProof/>
                <w:webHidden/>
              </w:rPr>
              <w:t>102</w:t>
            </w:r>
            <w:r w:rsidR="004C1CE8">
              <w:rPr>
                <w:noProof/>
                <w:webHidden/>
              </w:rPr>
              <w:fldChar w:fldCharType="end"/>
            </w:r>
          </w:hyperlink>
        </w:p>
        <w:p w14:paraId="0CA782E9"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70" w:history="1">
            <w:r w:rsidR="004C1CE8" w:rsidRPr="00BA1184">
              <w:rPr>
                <w:rStyle w:val="Hyperlink"/>
                <w:noProof/>
              </w:rPr>
              <w:t>Bolero</w:t>
            </w:r>
            <w:r w:rsidR="004C1CE8">
              <w:rPr>
                <w:noProof/>
                <w:webHidden/>
              </w:rPr>
              <w:tab/>
            </w:r>
            <w:r w:rsidR="004C1CE8">
              <w:rPr>
                <w:noProof/>
                <w:webHidden/>
              </w:rPr>
              <w:fldChar w:fldCharType="begin"/>
            </w:r>
            <w:r w:rsidR="004C1CE8">
              <w:rPr>
                <w:noProof/>
                <w:webHidden/>
              </w:rPr>
              <w:instrText xml:space="preserve"> PAGEREF _Toc99392070 \h </w:instrText>
            </w:r>
            <w:r w:rsidR="004C1CE8">
              <w:rPr>
                <w:noProof/>
                <w:webHidden/>
              </w:rPr>
            </w:r>
            <w:r w:rsidR="004C1CE8">
              <w:rPr>
                <w:noProof/>
                <w:webHidden/>
              </w:rPr>
              <w:fldChar w:fldCharType="separate"/>
            </w:r>
            <w:r w:rsidR="00B84623">
              <w:rPr>
                <w:noProof/>
                <w:webHidden/>
              </w:rPr>
              <w:t>102</w:t>
            </w:r>
            <w:r w:rsidR="004C1CE8">
              <w:rPr>
                <w:noProof/>
                <w:webHidden/>
              </w:rPr>
              <w:fldChar w:fldCharType="end"/>
            </w:r>
          </w:hyperlink>
        </w:p>
        <w:p w14:paraId="1155E623"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71" w:history="1">
            <w:r w:rsidR="004C1CE8" w:rsidRPr="00BA1184">
              <w:rPr>
                <w:rStyle w:val="Hyperlink"/>
                <w:noProof/>
              </w:rPr>
              <w:t>Canção Batida</w:t>
            </w:r>
            <w:r w:rsidR="004C1CE8">
              <w:rPr>
                <w:noProof/>
                <w:webHidden/>
              </w:rPr>
              <w:tab/>
            </w:r>
            <w:r w:rsidR="004C1CE8">
              <w:rPr>
                <w:noProof/>
                <w:webHidden/>
              </w:rPr>
              <w:fldChar w:fldCharType="begin"/>
            </w:r>
            <w:r w:rsidR="004C1CE8">
              <w:rPr>
                <w:noProof/>
                <w:webHidden/>
              </w:rPr>
              <w:instrText xml:space="preserve"> PAGEREF _Toc99392071 \h </w:instrText>
            </w:r>
            <w:r w:rsidR="004C1CE8">
              <w:rPr>
                <w:noProof/>
                <w:webHidden/>
              </w:rPr>
            </w:r>
            <w:r w:rsidR="004C1CE8">
              <w:rPr>
                <w:noProof/>
                <w:webHidden/>
              </w:rPr>
              <w:fldChar w:fldCharType="separate"/>
            </w:r>
            <w:r w:rsidR="00B84623">
              <w:rPr>
                <w:noProof/>
                <w:webHidden/>
              </w:rPr>
              <w:t>102</w:t>
            </w:r>
            <w:r w:rsidR="004C1CE8">
              <w:rPr>
                <w:noProof/>
                <w:webHidden/>
              </w:rPr>
              <w:fldChar w:fldCharType="end"/>
            </w:r>
          </w:hyperlink>
        </w:p>
        <w:p w14:paraId="276A8521"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72" w:history="1">
            <w:r w:rsidR="004C1CE8" w:rsidRPr="00BA1184">
              <w:rPr>
                <w:rStyle w:val="Hyperlink"/>
                <w:noProof/>
              </w:rPr>
              <w:t>Cururu</w:t>
            </w:r>
            <w:r w:rsidR="004C1CE8">
              <w:rPr>
                <w:noProof/>
                <w:webHidden/>
              </w:rPr>
              <w:tab/>
            </w:r>
            <w:r w:rsidR="004C1CE8">
              <w:rPr>
                <w:noProof/>
                <w:webHidden/>
              </w:rPr>
              <w:fldChar w:fldCharType="begin"/>
            </w:r>
            <w:r w:rsidR="004C1CE8">
              <w:rPr>
                <w:noProof/>
                <w:webHidden/>
              </w:rPr>
              <w:instrText xml:space="preserve"> PAGEREF _Toc99392072 \h </w:instrText>
            </w:r>
            <w:r w:rsidR="004C1CE8">
              <w:rPr>
                <w:noProof/>
                <w:webHidden/>
              </w:rPr>
            </w:r>
            <w:r w:rsidR="004C1CE8">
              <w:rPr>
                <w:noProof/>
                <w:webHidden/>
              </w:rPr>
              <w:fldChar w:fldCharType="separate"/>
            </w:r>
            <w:r w:rsidR="00B84623">
              <w:rPr>
                <w:noProof/>
                <w:webHidden/>
              </w:rPr>
              <w:t>102</w:t>
            </w:r>
            <w:r w:rsidR="004C1CE8">
              <w:rPr>
                <w:noProof/>
                <w:webHidden/>
              </w:rPr>
              <w:fldChar w:fldCharType="end"/>
            </w:r>
          </w:hyperlink>
        </w:p>
        <w:p w14:paraId="3C8204F7"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73" w:history="1">
            <w:r w:rsidR="004C1CE8" w:rsidRPr="00BA1184">
              <w:rPr>
                <w:rStyle w:val="Hyperlink"/>
                <w:noProof/>
              </w:rPr>
              <w:t>Dedilhado 4/4 (1)</w:t>
            </w:r>
            <w:r w:rsidR="004C1CE8">
              <w:rPr>
                <w:noProof/>
                <w:webHidden/>
              </w:rPr>
              <w:tab/>
            </w:r>
            <w:r w:rsidR="004C1CE8">
              <w:rPr>
                <w:noProof/>
                <w:webHidden/>
              </w:rPr>
              <w:fldChar w:fldCharType="begin"/>
            </w:r>
            <w:r w:rsidR="004C1CE8">
              <w:rPr>
                <w:noProof/>
                <w:webHidden/>
              </w:rPr>
              <w:instrText xml:space="preserve"> PAGEREF _Toc99392073 \h </w:instrText>
            </w:r>
            <w:r w:rsidR="004C1CE8">
              <w:rPr>
                <w:noProof/>
                <w:webHidden/>
              </w:rPr>
            </w:r>
            <w:r w:rsidR="004C1CE8">
              <w:rPr>
                <w:noProof/>
                <w:webHidden/>
              </w:rPr>
              <w:fldChar w:fldCharType="separate"/>
            </w:r>
            <w:r w:rsidR="00B84623">
              <w:rPr>
                <w:noProof/>
                <w:webHidden/>
              </w:rPr>
              <w:t>103</w:t>
            </w:r>
            <w:r w:rsidR="004C1CE8">
              <w:rPr>
                <w:noProof/>
                <w:webHidden/>
              </w:rPr>
              <w:fldChar w:fldCharType="end"/>
            </w:r>
          </w:hyperlink>
        </w:p>
        <w:p w14:paraId="63053BE0"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74" w:history="1">
            <w:r w:rsidR="004C1CE8" w:rsidRPr="00BA1184">
              <w:rPr>
                <w:rStyle w:val="Hyperlink"/>
                <w:noProof/>
              </w:rPr>
              <w:t>Dedilhado 4/4 (2)</w:t>
            </w:r>
            <w:r w:rsidR="004C1CE8">
              <w:rPr>
                <w:noProof/>
                <w:webHidden/>
              </w:rPr>
              <w:tab/>
            </w:r>
            <w:r w:rsidR="004C1CE8">
              <w:rPr>
                <w:noProof/>
                <w:webHidden/>
              </w:rPr>
              <w:fldChar w:fldCharType="begin"/>
            </w:r>
            <w:r w:rsidR="004C1CE8">
              <w:rPr>
                <w:noProof/>
                <w:webHidden/>
              </w:rPr>
              <w:instrText xml:space="preserve"> PAGEREF _Toc99392074 \h </w:instrText>
            </w:r>
            <w:r w:rsidR="004C1CE8">
              <w:rPr>
                <w:noProof/>
                <w:webHidden/>
              </w:rPr>
            </w:r>
            <w:r w:rsidR="004C1CE8">
              <w:rPr>
                <w:noProof/>
                <w:webHidden/>
              </w:rPr>
              <w:fldChar w:fldCharType="separate"/>
            </w:r>
            <w:r w:rsidR="00B84623">
              <w:rPr>
                <w:noProof/>
                <w:webHidden/>
              </w:rPr>
              <w:t>103</w:t>
            </w:r>
            <w:r w:rsidR="004C1CE8">
              <w:rPr>
                <w:noProof/>
                <w:webHidden/>
              </w:rPr>
              <w:fldChar w:fldCharType="end"/>
            </w:r>
          </w:hyperlink>
        </w:p>
        <w:p w14:paraId="5AD6F51D"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75" w:history="1">
            <w:r w:rsidR="004C1CE8" w:rsidRPr="00BA1184">
              <w:rPr>
                <w:rStyle w:val="Hyperlink"/>
                <w:noProof/>
              </w:rPr>
              <w:t>Dedilhado Balada Rock - (Variação Kyrie Eleison)</w:t>
            </w:r>
            <w:r w:rsidR="004C1CE8">
              <w:rPr>
                <w:noProof/>
                <w:webHidden/>
              </w:rPr>
              <w:tab/>
            </w:r>
            <w:r w:rsidR="004C1CE8">
              <w:rPr>
                <w:noProof/>
                <w:webHidden/>
              </w:rPr>
              <w:fldChar w:fldCharType="begin"/>
            </w:r>
            <w:r w:rsidR="004C1CE8">
              <w:rPr>
                <w:noProof/>
                <w:webHidden/>
              </w:rPr>
              <w:instrText xml:space="preserve"> PAGEREF _Toc99392075 \h </w:instrText>
            </w:r>
            <w:r w:rsidR="004C1CE8">
              <w:rPr>
                <w:noProof/>
                <w:webHidden/>
              </w:rPr>
            </w:r>
            <w:r w:rsidR="004C1CE8">
              <w:rPr>
                <w:noProof/>
                <w:webHidden/>
              </w:rPr>
              <w:fldChar w:fldCharType="separate"/>
            </w:r>
            <w:r w:rsidR="00B84623">
              <w:rPr>
                <w:noProof/>
                <w:webHidden/>
              </w:rPr>
              <w:t>103</w:t>
            </w:r>
            <w:r w:rsidR="004C1CE8">
              <w:rPr>
                <w:noProof/>
                <w:webHidden/>
              </w:rPr>
              <w:fldChar w:fldCharType="end"/>
            </w:r>
          </w:hyperlink>
        </w:p>
        <w:p w14:paraId="0386333A"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76" w:history="1">
            <w:r w:rsidR="004C1CE8" w:rsidRPr="00BA1184">
              <w:rPr>
                <w:rStyle w:val="Hyperlink"/>
                <w:noProof/>
              </w:rPr>
              <w:t>Funk Swing Feel (EUA)</w:t>
            </w:r>
            <w:r w:rsidR="004C1CE8">
              <w:rPr>
                <w:noProof/>
                <w:webHidden/>
              </w:rPr>
              <w:tab/>
            </w:r>
            <w:r w:rsidR="004C1CE8">
              <w:rPr>
                <w:noProof/>
                <w:webHidden/>
              </w:rPr>
              <w:fldChar w:fldCharType="begin"/>
            </w:r>
            <w:r w:rsidR="004C1CE8">
              <w:rPr>
                <w:noProof/>
                <w:webHidden/>
              </w:rPr>
              <w:instrText xml:space="preserve"> PAGEREF _Toc99392076 \h </w:instrText>
            </w:r>
            <w:r w:rsidR="004C1CE8">
              <w:rPr>
                <w:noProof/>
                <w:webHidden/>
              </w:rPr>
            </w:r>
            <w:r w:rsidR="004C1CE8">
              <w:rPr>
                <w:noProof/>
                <w:webHidden/>
              </w:rPr>
              <w:fldChar w:fldCharType="separate"/>
            </w:r>
            <w:r w:rsidR="00B84623">
              <w:rPr>
                <w:noProof/>
                <w:webHidden/>
              </w:rPr>
              <w:t>103</w:t>
            </w:r>
            <w:r w:rsidR="004C1CE8">
              <w:rPr>
                <w:noProof/>
                <w:webHidden/>
              </w:rPr>
              <w:fldChar w:fldCharType="end"/>
            </w:r>
          </w:hyperlink>
        </w:p>
        <w:p w14:paraId="4E67FBCE"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77" w:history="1">
            <w:r w:rsidR="004C1CE8" w:rsidRPr="00BA1184">
              <w:rPr>
                <w:rStyle w:val="Hyperlink"/>
                <w:noProof/>
              </w:rPr>
              <w:t>Guarânia 1</w:t>
            </w:r>
            <w:r w:rsidR="004C1CE8">
              <w:rPr>
                <w:noProof/>
                <w:webHidden/>
              </w:rPr>
              <w:tab/>
            </w:r>
            <w:r w:rsidR="004C1CE8">
              <w:rPr>
                <w:noProof/>
                <w:webHidden/>
              </w:rPr>
              <w:fldChar w:fldCharType="begin"/>
            </w:r>
            <w:r w:rsidR="004C1CE8">
              <w:rPr>
                <w:noProof/>
                <w:webHidden/>
              </w:rPr>
              <w:instrText xml:space="preserve"> PAGEREF _Toc99392077 \h </w:instrText>
            </w:r>
            <w:r w:rsidR="004C1CE8">
              <w:rPr>
                <w:noProof/>
                <w:webHidden/>
              </w:rPr>
            </w:r>
            <w:r w:rsidR="004C1CE8">
              <w:rPr>
                <w:noProof/>
                <w:webHidden/>
              </w:rPr>
              <w:fldChar w:fldCharType="separate"/>
            </w:r>
            <w:r w:rsidR="00B84623">
              <w:rPr>
                <w:noProof/>
                <w:webHidden/>
              </w:rPr>
              <w:t>104</w:t>
            </w:r>
            <w:r w:rsidR="004C1CE8">
              <w:rPr>
                <w:noProof/>
                <w:webHidden/>
              </w:rPr>
              <w:fldChar w:fldCharType="end"/>
            </w:r>
          </w:hyperlink>
        </w:p>
        <w:p w14:paraId="0633EF79"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78" w:history="1">
            <w:r w:rsidR="004C1CE8" w:rsidRPr="00BA1184">
              <w:rPr>
                <w:rStyle w:val="Hyperlink"/>
                <w:noProof/>
              </w:rPr>
              <w:t>Guarânia 2</w:t>
            </w:r>
            <w:r w:rsidR="004C1CE8">
              <w:rPr>
                <w:noProof/>
                <w:webHidden/>
              </w:rPr>
              <w:tab/>
            </w:r>
            <w:r w:rsidR="004C1CE8">
              <w:rPr>
                <w:noProof/>
                <w:webHidden/>
              </w:rPr>
              <w:fldChar w:fldCharType="begin"/>
            </w:r>
            <w:r w:rsidR="004C1CE8">
              <w:rPr>
                <w:noProof/>
                <w:webHidden/>
              </w:rPr>
              <w:instrText xml:space="preserve"> PAGEREF _Toc99392078 \h </w:instrText>
            </w:r>
            <w:r w:rsidR="004C1CE8">
              <w:rPr>
                <w:noProof/>
                <w:webHidden/>
              </w:rPr>
            </w:r>
            <w:r w:rsidR="004C1CE8">
              <w:rPr>
                <w:noProof/>
                <w:webHidden/>
              </w:rPr>
              <w:fldChar w:fldCharType="separate"/>
            </w:r>
            <w:r w:rsidR="00B84623">
              <w:rPr>
                <w:noProof/>
                <w:webHidden/>
              </w:rPr>
              <w:t>104</w:t>
            </w:r>
            <w:r w:rsidR="004C1CE8">
              <w:rPr>
                <w:noProof/>
                <w:webHidden/>
              </w:rPr>
              <w:fldChar w:fldCharType="end"/>
            </w:r>
          </w:hyperlink>
        </w:p>
        <w:p w14:paraId="11769C13"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79" w:history="1">
            <w:r w:rsidR="004C1CE8" w:rsidRPr="00BA1184">
              <w:rPr>
                <w:rStyle w:val="Hyperlink"/>
                <w:noProof/>
              </w:rPr>
              <w:t>Marcha</w:t>
            </w:r>
            <w:r w:rsidR="004C1CE8">
              <w:rPr>
                <w:noProof/>
                <w:webHidden/>
              </w:rPr>
              <w:tab/>
            </w:r>
            <w:r w:rsidR="004C1CE8">
              <w:rPr>
                <w:noProof/>
                <w:webHidden/>
              </w:rPr>
              <w:fldChar w:fldCharType="begin"/>
            </w:r>
            <w:r w:rsidR="004C1CE8">
              <w:rPr>
                <w:noProof/>
                <w:webHidden/>
              </w:rPr>
              <w:instrText xml:space="preserve"> PAGEREF _Toc99392079 \h </w:instrText>
            </w:r>
            <w:r w:rsidR="004C1CE8">
              <w:rPr>
                <w:noProof/>
                <w:webHidden/>
              </w:rPr>
            </w:r>
            <w:r w:rsidR="004C1CE8">
              <w:rPr>
                <w:noProof/>
                <w:webHidden/>
              </w:rPr>
              <w:fldChar w:fldCharType="separate"/>
            </w:r>
            <w:r w:rsidR="00B84623">
              <w:rPr>
                <w:noProof/>
                <w:webHidden/>
              </w:rPr>
              <w:t>104</w:t>
            </w:r>
            <w:r w:rsidR="004C1CE8">
              <w:rPr>
                <w:noProof/>
                <w:webHidden/>
              </w:rPr>
              <w:fldChar w:fldCharType="end"/>
            </w:r>
          </w:hyperlink>
        </w:p>
        <w:p w14:paraId="0E4E3157"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80" w:history="1">
            <w:r w:rsidR="004C1CE8" w:rsidRPr="00BA1184">
              <w:rPr>
                <w:rStyle w:val="Hyperlink"/>
                <w:noProof/>
              </w:rPr>
              <w:t>Marcha Rancho</w:t>
            </w:r>
            <w:r w:rsidR="004C1CE8">
              <w:rPr>
                <w:noProof/>
                <w:webHidden/>
              </w:rPr>
              <w:tab/>
            </w:r>
            <w:r w:rsidR="004C1CE8">
              <w:rPr>
                <w:noProof/>
                <w:webHidden/>
              </w:rPr>
              <w:fldChar w:fldCharType="begin"/>
            </w:r>
            <w:r w:rsidR="004C1CE8">
              <w:rPr>
                <w:noProof/>
                <w:webHidden/>
              </w:rPr>
              <w:instrText xml:space="preserve"> PAGEREF _Toc99392080 \h </w:instrText>
            </w:r>
            <w:r w:rsidR="004C1CE8">
              <w:rPr>
                <w:noProof/>
                <w:webHidden/>
              </w:rPr>
            </w:r>
            <w:r w:rsidR="004C1CE8">
              <w:rPr>
                <w:noProof/>
                <w:webHidden/>
              </w:rPr>
              <w:fldChar w:fldCharType="separate"/>
            </w:r>
            <w:r w:rsidR="00B84623">
              <w:rPr>
                <w:noProof/>
                <w:webHidden/>
              </w:rPr>
              <w:t>104</w:t>
            </w:r>
            <w:r w:rsidR="004C1CE8">
              <w:rPr>
                <w:noProof/>
                <w:webHidden/>
              </w:rPr>
              <w:fldChar w:fldCharType="end"/>
            </w:r>
          </w:hyperlink>
        </w:p>
        <w:p w14:paraId="68C77F11"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81" w:history="1">
            <w:r w:rsidR="004C1CE8" w:rsidRPr="00BA1184">
              <w:rPr>
                <w:rStyle w:val="Hyperlink"/>
                <w:noProof/>
              </w:rPr>
              <w:t>Pop Rock 1</w:t>
            </w:r>
            <w:r w:rsidR="004C1CE8">
              <w:rPr>
                <w:noProof/>
                <w:webHidden/>
              </w:rPr>
              <w:tab/>
            </w:r>
            <w:r w:rsidR="004C1CE8">
              <w:rPr>
                <w:noProof/>
                <w:webHidden/>
              </w:rPr>
              <w:fldChar w:fldCharType="begin"/>
            </w:r>
            <w:r w:rsidR="004C1CE8">
              <w:rPr>
                <w:noProof/>
                <w:webHidden/>
              </w:rPr>
              <w:instrText xml:space="preserve"> PAGEREF _Toc99392081 \h </w:instrText>
            </w:r>
            <w:r w:rsidR="004C1CE8">
              <w:rPr>
                <w:noProof/>
                <w:webHidden/>
              </w:rPr>
            </w:r>
            <w:r w:rsidR="004C1CE8">
              <w:rPr>
                <w:noProof/>
                <w:webHidden/>
              </w:rPr>
              <w:fldChar w:fldCharType="separate"/>
            </w:r>
            <w:r w:rsidR="00B84623">
              <w:rPr>
                <w:noProof/>
                <w:webHidden/>
              </w:rPr>
              <w:t>105</w:t>
            </w:r>
            <w:r w:rsidR="004C1CE8">
              <w:rPr>
                <w:noProof/>
                <w:webHidden/>
              </w:rPr>
              <w:fldChar w:fldCharType="end"/>
            </w:r>
          </w:hyperlink>
        </w:p>
        <w:p w14:paraId="48628C50"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82" w:history="1">
            <w:r w:rsidR="004C1CE8" w:rsidRPr="00BA1184">
              <w:rPr>
                <w:rStyle w:val="Hyperlink"/>
                <w:noProof/>
              </w:rPr>
              <w:t>Pop Rock 2</w:t>
            </w:r>
            <w:r w:rsidR="004C1CE8">
              <w:rPr>
                <w:noProof/>
                <w:webHidden/>
              </w:rPr>
              <w:tab/>
            </w:r>
            <w:r w:rsidR="004C1CE8">
              <w:rPr>
                <w:noProof/>
                <w:webHidden/>
              </w:rPr>
              <w:fldChar w:fldCharType="begin"/>
            </w:r>
            <w:r w:rsidR="004C1CE8">
              <w:rPr>
                <w:noProof/>
                <w:webHidden/>
              </w:rPr>
              <w:instrText xml:space="preserve"> PAGEREF _Toc99392082 \h </w:instrText>
            </w:r>
            <w:r w:rsidR="004C1CE8">
              <w:rPr>
                <w:noProof/>
                <w:webHidden/>
              </w:rPr>
            </w:r>
            <w:r w:rsidR="004C1CE8">
              <w:rPr>
                <w:noProof/>
                <w:webHidden/>
              </w:rPr>
              <w:fldChar w:fldCharType="separate"/>
            </w:r>
            <w:r w:rsidR="00B84623">
              <w:rPr>
                <w:noProof/>
                <w:webHidden/>
              </w:rPr>
              <w:t>105</w:t>
            </w:r>
            <w:r w:rsidR="004C1CE8">
              <w:rPr>
                <w:noProof/>
                <w:webHidden/>
              </w:rPr>
              <w:fldChar w:fldCharType="end"/>
            </w:r>
          </w:hyperlink>
        </w:p>
        <w:p w14:paraId="07ADAA70"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83" w:history="1">
            <w:r w:rsidR="004C1CE8" w:rsidRPr="00BA1184">
              <w:rPr>
                <w:rStyle w:val="Hyperlink"/>
                <w:noProof/>
              </w:rPr>
              <w:t>Pop Rock (Variação 1)</w:t>
            </w:r>
            <w:r w:rsidR="004C1CE8">
              <w:rPr>
                <w:noProof/>
                <w:webHidden/>
              </w:rPr>
              <w:tab/>
            </w:r>
            <w:r w:rsidR="004C1CE8">
              <w:rPr>
                <w:noProof/>
                <w:webHidden/>
              </w:rPr>
              <w:fldChar w:fldCharType="begin"/>
            </w:r>
            <w:r w:rsidR="004C1CE8">
              <w:rPr>
                <w:noProof/>
                <w:webHidden/>
              </w:rPr>
              <w:instrText xml:space="preserve"> PAGEREF _Toc99392083 \h </w:instrText>
            </w:r>
            <w:r w:rsidR="004C1CE8">
              <w:rPr>
                <w:noProof/>
                <w:webHidden/>
              </w:rPr>
            </w:r>
            <w:r w:rsidR="004C1CE8">
              <w:rPr>
                <w:noProof/>
                <w:webHidden/>
              </w:rPr>
              <w:fldChar w:fldCharType="separate"/>
            </w:r>
            <w:r w:rsidR="00B84623">
              <w:rPr>
                <w:noProof/>
                <w:webHidden/>
              </w:rPr>
              <w:t>105</w:t>
            </w:r>
            <w:r w:rsidR="004C1CE8">
              <w:rPr>
                <w:noProof/>
                <w:webHidden/>
              </w:rPr>
              <w:fldChar w:fldCharType="end"/>
            </w:r>
          </w:hyperlink>
        </w:p>
        <w:p w14:paraId="2C704835"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84" w:history="1">
            <w:r w:rsidR="004C1CE8" w:rsidRPr="00BA1184">
              <w:rPr>
                <w:rStyle w:val="Hyperlink"/>
                <w:noProof/>
              </w:rPr>
              <w:t>Pop Rock (Variação 2)</w:t>
            </w:r>
            <w:r w:rsidR="004C1CE8">
              <w:rPr>
                <w:noProof/>
                <w:webHidden/>
              </w:rPr>
              <w:tab/>
            </w:r>
            <w:r w:rsidR="004C1CE8">
              <w:rPr>
                <w:noProof/>
                <w:webHidden/>
              </w:rPr>
              <w:fldChar w:fldCharType="begin"/>
            </w:r>
            <w:r w:rsidR="004C1CE8">
              <w:rPr>
                <w:noProof/>
                <w:webHidden/>
              </w:rPr>
              <w:instrText xml:space="preserve"> PAGEREF _Toc99392084 \h </w:instrText>
            </w:r>
            <w:r w:rsidR="004C1CE8">
              <w:rPr>
                <w:noProof/>
                <w:webHidden/>
              </w:rPr>
            </w:r>
            <w:r w:rsidR="004C1CE8">
              <w:rPr>
                <w:noProof/>
                <w:webHidden/>
              </w:rPr>
              <w:fldChar w:fldCharType="separate"/>
            </w:r>
            <w:r w:rsidR="00B84623">
              <w:rPr>
                <w:noProof/>
                <w:webHidden/>
              </w:rPr>
              <w:t>105</w:t>
            </w:r>
            <w:r w:rsidR="004C1CE8">
              <w:rPr>
                <w:noProof/>
                <w:webHidden/>
              </w:rPr>
              <w:fldChar w:fldCharType="end"/>
            </w:r>
          </w:hyperlink>
        </w:p>
        <w:p w14:paraId="6A8ED199"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85" w:history="1">
            <w:r w:rsidR="004C1CE8" w:rsidRPr="00BA1184">
              <w:rPr>
                <w:rStyle w:val="Hyperlink"/>
                <w:noProof/>
              </w:rPr>
              <w:t>Pop Soul</w:t>
            </w:r>
            <w:r w:rsidR="004C1CE8">
              <w:rPr>
                <w:noProof/>
                <w:webHidden/>
              </w:rPr>
              <w:tab/>
            </w:r>
            <w:r w:rsidR="004C1CE8">
              <w:rPr>
                <w:noProof/>
                <w:webHidden/>
              </w:rPr>
              <w:fldChar w:fldCharType="begin"/>
            </w:r>
            <w:r w:rsidR="004C1CE8">
              <w:rPr>
                <w:noProof/>
                <w:webHidden/>
              </w:rPr>
              <w:instrText xml:space="preserve"> PAGEREF _Toc99392085 \h </w:instrText>
            </w:r>
            <w:r w:rsidR="004C1CE8">
              <w:rPr>
                <w:noProof/>
                <w:webHidden/>
              </w:rPr>
            </w:r>
            <w:r w:rsidR="004C1CE8">
              <w:rPr>
                <w:noProof/>
                <w:webHidden/>
              </w:rPr>
              <w:fldChar w:fldCharType="separate"/>
            </w:r>
            <w:r w:rsidR="00B84623">
              <w:rPr>
                <w:noProof/>
                <w:webHidden/>
              </w:rPr>
              <w:t>106</w:t>
            </w:r>
            <w:r w:rsidR="004C1CE8">
              <w:rPr>
                <w:noProof/>
                <w:webHidden/>
              </w:rPr>
              <w:fldChar w:fldCharType="end"/>
            </w:r>
          </w:hyperlink>
        </w:p>
        <w:p w14:paraId="040BCB34"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86" w:history="1">
            <w:r w:rsidR="004C1CE8" w:rsidRPr="00BA1184">
              <w:rPr>
                <w:rStyle w:val="Hyperlink"/>
                <w:noProof/>
              </w:rPr>
              <w:t>Ritmo Balada</w:t>
            </w:r>
            <w:r w:rsidR="004C1CE8">
              <w:rPr>
                <w:noProof/>
                <w:webHidden/>
              </w:rPr>
              <w:tab/>
            </w:r>
            <w:r w:rsidR="004C1CE8">
              <w:rPr>
                <w:noProof/>
                <w:webHidden/>
              </w:rPr>
              <w:fldChar w:fldCharType="begin"/>
            </w:r>
            <w:r w:rsidR="004C1CE8">
              <w:rPr>
                <w:noProof/>
                <w:webHidden/>
              </w:rPr>
              <w:instrText xml:space="preserve"> PAGEREF _Toc99392086 \h </w:instrText>
            </w:r>
            <w:r w:rsidR="004C1CE8">
              <w:rPr>
                <w:noProof/>
                <w:webHidden/>
              </w:rPr>
            </w:r>
            <w:r w:rsidR="004C1CE8">
              <w:rPr>
                <w:noProof/>
                <w:webHidden/>
              </w:rPr>
              <w:fldChar w:fldCharType="separate"/>
            </w:r>
            <w:r w:rsidR="00B84623">
              <w:rPr>
                <w:noProof/>
                <w:webHidden/>
              </w:rPr>
              <w:t>106</w:t>
            </w:r>
            <w:r w:rsidR="004C1CE8">
              <w:rPr>
                <w:noProof/>
                <w:webHidden/>
              </w:rPr>
              <w:fldChar w:fldCharType="end"/>
            </w:r>
          </w:hyperlink>
        </w:p>
        <w:p w14:paraId="537F3D97"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87" w:history="1">
            <w:r w:rsidR="004C1CE8" w:rsidRPr="00BA1184">
              <w:rPr>
                <w:rStyle w:val="Hyperlink"/>
                <w:noProof/>
              </w:rPr>
              <w:t>Ritmo Balada (Batida Arquidiocese de Goiânia)</w:t>
            </w:r>
            <w:r w:rsidR="004C1CE8">
              <w:rPr>
                <w:noProof/>
                <w:webHidden/>
              </w:rPr>
              <w:tab/>
            </w:r>
            <w:r w:rsidR="004C1CE8">
              <w:rPr>
                <w:noProof/>
                <w:webHidden/>
              </w:rPr>
              <w:fldChar w:fldCharType="begin"/>
            </w:r>
            <w:r w:rsidR="004C1CE8">
              <w:rPr>
                <w:noProof/>
                <w:webHidden/>
              </w:rPr>
              <w:instrText xml:space="preserve"> PAGEREF _Toc99392087 \h </w:instrText>
            </w:r>
            <w:r w:rsidR="004C1CE8">
              <w:rPr>
                <w:noProof/>
                <w:webHidden/>
              </w:rPr>
            </w:r>
            <w:r w:rsidR="004C1CE8">
              <w:rPr>
                <w:noProof/>
                <w:webHidden/>
              </w:rPr>
              <w:fldChar w:fldCharType="separate"/>
            </w:r>
            <w:r w:rsidR="00B84623">
              <w:rPr>
                <w:noProof/>
                <w:webHidden/>
              </w:rPr>
              <w:t>106</w:t>
            </w:r>
            <w:r w:rsidR="004C1CE8">
              <w:rPr>
                <w:noProof/>
                <w:webHidden/>
              </w:rPr>
              <w:fldChar w:fldCharType="end"/>
            </w:r>
          </w:hyperlink>
        </w:p>
        <w:p w14:paraId="536AB06E"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88" w:history="1">
            <w:r w:rsidR="004C1CE8" w:rsidRPr="00BA1184">
              <w:rPr>
                <w:rStyle w:val="Hyperlink"/>
                <w:noProof/>
              </w:rPr>
              <w:t>Ritmo Jovem</w:t>
            </w:r>
            <w:r w:rsidR="004C1CE8">
              <w:rPr>
                <w:noProof/>
                <w:webHidden/>
              </w:rPr>
              <w:tab/>
            </w:r>
            <w:r w:rsidR="004C1CE8">
              <w:rPr>
                <w:noProof/>
                <w:webHidden/>
              </w:rPr>
              <w:fldChar w:fldCharType="begin"/>
            </w:r>
            <w:r w:rsidR="004C1CE8">
              <w:rPr>
                <w:noProof/>
                <w:webHidden/>
              </w:rPr>
              <w:instrText xml:space="preserve"> PAGEREF _Toc99392088 \h </w:instrText>
            </w:r>
            <w:r w:rsidR="004C1CE8">
              <w:rPr>
                <w:noProof/>
                <w:webHidden/>
              </w:rPr>
            </w:r>
            <w:r w:rsidR="004C1CE8">
              <w:rPr>
                <w:noProof/>
                <w:webHidden/>
              </w:rPr>
              <w:fldChar w:fldCharType="separate"/>
            </w:r>
            <w:r w:rsidR="00B84623">
              <w:rPr>
                <w:noProof/>
                <w:webHidden/>
              </w:rPr>
              <w:t>106</w:t>
            </w:r>
            <w:r w:rsidR="004C1CE8">
              <w:rPr>
                <w:noProof/>
                <w:webHidden/>
              </w:rPr>
              <w:fldChar w:fldCharType="end"/>
            </w:r>
          </w:hyperlink>
        </w:p>
        <w:p w14:paraId="3EFF5F5A"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89" w:history="1">
            <w:r w:rsidR="004C1CE8" w:rsidRPr="00BA1184">
              <w:rPr>
                <w:rStyle w:val="Hyperlink"/>
                <w:noProof/>
              </w:rPr>
              <w:t>Ritmo Yê Yê Variação ou Ritmo Jovem (Rock Anos 80)</w:t>
            </w:r>
            <w:r w:rsidR="004C1CE8">
              <w:rPr>
                <w:noProof/>
                <w:webHidden/>
              </w:rPr>
              <w:tab/>
            </w:r>
            <w:r w:rsidR="004C1CE8">
              <w:rPr>
                <w:noProof/>
                <w:webHidden/>
              </w:rPr>
              <w:fldChar w:fldCharType="begin"/>
            </w:r>
            <w:r w:rsidR="004C1CE8">
              <w:rPr>
                <w:noProof/>
                <w:webHidden/>
              </w:rPr>
              <w:instrText xml:space="preserve"> PAGEREF _Toc99392089 \h </w:instrText>
            </w:r>
            <w:r w:rsidR="004C1CE8">
              <w:rPr>
                <w:noProof/>
                <w:webHidden/>
              </w:rPr>
            </w:r>
            <w:r w:rsidR="004C1CE8">
              <w:rPr>
                <w:noProof/>
                <w:webHidden/>
              </w:rPr>
              <w:fldChar w:fldCharType="separate"/>
            </w:r>
            <w:r w:rsidR="00B84623">
              <w:rPr>
                <w:noProof/>
                <w:webHidden/>
              </w:rPr>
              <w:t>107</w:t>
            </w:r>
            <w:r w:rsidR="004C1CE8">
              <w:rPr>
                <w:noProof/>
                <w:webHidden/>
              </w:rPr>
              <w:fldChar w:fldCharType="end"/>
            </w:r>
          </w:hyperlink>
        </w:p>
        <w:p w14:paraId="65F9CF0B"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90" w:history="1">
            <w:r w:rsidR="004C1CE8" w:rsidRPr="00BA1184">
              <w:rPr>
                <w:rStyle w:val="Hyperlink"/>
                <w:noProof/>
              </w:rPr>
              <w:t>Rock Balada Lenta (Variação)</w:t>
            </w:r>
            <w:r w:rsidR="004C1CE8">
              <w:rPr>
                <w:noProof/>
                <w:webHidden/>
              </w:rPr>
              <w:tab/>
            </w:r>
            <w:r w:rsidR="004C1CE8">
              <w:rPr>
                <w:noProof/>
                <w:webHidden/>
              </w:rPr>
              <w:fldChar w:fldCharType="begin"/>
            </w:r>
            <w:r w:rsidR="004C1CE8">
              <w:rPr>
                <w:noProof/>
                <w:webHidden/>
              </w:rPr>
              <w:instrText xml:space="preserve"> PAGEREF _Toc99392090 \h </w:instrText>
            </w:r>
            <w:r w:rsidR="004C1CE8">
              <w:rPr>
                <w:noProof/>
                <w:webHidden/>
              </w:rPr>
            </w:r>
            <w:r w:rsidR="004C1CE8">
              <w:rPr>
                <w:noProof/>
                <w:webHidden/>
              </w:rPr>
              <w:fldChar w:fldCharType="separate"/>
            </w:r>
            <w:r w:rsidR="00B84623">
              <w:rPr>
                <w:noProof/>
                <w:webHidden/>
              </w:rPr>
              <w:t>107</w:t>
            </w:r>
            <w:r w:rsidR="004C1CE8">
              <w:rPr>
                <w:noProof/>
                <w:webHidden/>
              </w:rPr>
              <w:fldChar w:fldCharType="end"/>
            </w:r>
          </w:hyperlink>
        </w:p>
        <w:p w14:paraId="3B88C08C"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91" w:history="1">
            <w:r w:rsidR="004C1CE8" w:rsidRPr="00BA1184">
              <w:rPr>
                <w:rStyle w:val="Hyperlink"/>
                <w:noProof/>
              </w:rPr>
              <w:t>Rock Inglês</w:t>
            </w:r>
            <w:r w:rsidR="004C1CE8">
              <w:rPr>
                <w:noProof/>
                <w:webHidden/>
              </w:rPr>
              <w:tab/>
            </w:r>
            <w:r w:rsidR="004C1CE8">
              <w:rPr>
                <w:noProof/>
                <w:webHidden/>
              </w:rPr>
              <w:fldChar w:fldCharType="begin"/>
            </w:r>
            <w:r w:rsidR="004C1CE8">
              <w:rPr>
                <w:noProof/>
                <w:webHidden/>
              </w:rPr>
              <w:instrText xml:space="preserve"> PAGEREF _Toc99392091 \h </w:instrText>
            </w:r>
            <w:r w:rsidR="004C1CE8">
              <w:rPr>
                <w:noProof/>
                <w:webHidden/>
              </w:rPr>
            </w:r>
            <w:r w:rsidR="004C1CE8">
              <w:rPr>
                <w:noProof/>
                <w:webHidden/>
              </w:rPr>
              <w:fldChar w:fldCharType="separate"/>
            </w:r>
            <w:r w:rsidR="00B84623">
              <w:rPr>
                <w:noProof/>
                <w:webHidden/>
              </w:rPr>
              <w:t>107</w:t>
            </w:r>
            <w:r w:rsidR="004C1CE8">
              <w:rPr>
                <w:noProof/>
                <w:webHidden/>
              </w:rPr>
              <w:fldChar w:fldCharType="end"/>
            </w:r>
          </w:hyperlink>
        </w:p>
        <w:p w14:paraId="084F95C0"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92" w:history="1">
            <w:r w:rsidR="004C1CE8" w:rsidRPr="00BA1184">
              <w:rPr>
                <w:rStyle w:val="Hyperlink"/>
                <w:noProof/>
              </w:rPr>
              <w:t>Rock Inglês (Variação)</w:t>
            </w:r>
            <w:r w:rsidR="004C1CE8">
              <w:rPr>
                <w:noProof/>
                <w:webHidden/>
              </w:rPr>
              <w:tab/>
            </w:r>
            <w:r w:rsidR="004C1CE8">
              <w:rPr>
                <w:noProof/>
                <w:webHidden/>
              </w:rPr>
              <w:fldChar w:fldCharType="begin"/>
            </w:r>
            <w:r w:rsidR="004C1CE8">
              <w:rPr>
                <w:noProof/>
                <w:webHidden/>
              </w:rPr>
              <w:instrText xml:space="preserve"> PAGEREF _Toc99392092 \h </w:instrText>
            </w:r>
            <w:r w:rsidR="004C1CE8">
              <w:rPr>
                <w:noProof/>
                <w:webHidden/>
              </w:rPr>
            </w:r>
            <w:r w:rsidR="004C1CE8">
              <w:rPr>
                <w:noProof/>
                <w:webHidden/>
              </w:rPr>
              <w:fldChar w:fldCharType="separate"/>
            </w:r>
            <w:r w:rsidR="00B84623">
              <w:rPr>
                <w:noProof/>
                <w:webHidden/>
              </w:rPr>
              <w:t>107</w:t>
            </w:r>
            <w:r w:rsidR="004C1CE8">
              <w:rPr>
                <w:noProof/>
                <w:webHidden/>
              </w:rPr>
              <w:fldChar w:fldCharType="end"/>
            </w:r>
          </w:hyperlink>
        </w:p>
        <w:p w14:paraId="7030A6E3"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93" w:history="1">
            <w:r w:rsidR="004C1CE8" w:rsidRPr="00BA1184">
              <w:rPr>
                <w:rStyle w:val="Hyperlink"/>
                <w:noProof/>
              </w:rPr>
              <w:t>Toada Amazônica</w:t>
            </w:r>
            <w:r w:rsidR="004C1CE8">
              <w:rPr>
                <w:noProof/>
                <w:webHidden/>
              </w:rPr>
              <w:tab/>
            </w:r>
            <w:r w:rsidR="004C1CE8">
              <w:rPr>
                <w:noProof/>
                <w:webHidden/>
              </w:rPr>
              <w:fldChar w:fldCharType="begin"/>
            </w:r>
            <w:r w:rsidR="004C1CE8">
              <w:rPr>
                <w:noProof/>
                <w:webHidden/>
              </w:rPr>
              <w:instrText xml:space="preserve"> PAGEREF _Toc99392093 \h </w:instrText>
            </w:r>
            <w:r w:rsidR="004C1CE8">
              <w:rPr>
                <w:noProof/>
                <w:webHidden/>
              </w:rPr>
            </w:r>
            <w:r w:rsidR="004C1CE8">
              <w:rPr>
                <w:noProof/>
                <w:webHidden/>
              </w:rPr>
              <w:fldChar w:fldCharType="separate"/>
            </w:r>
            <w:r w:rsidR="00B84623">
              <w:rPr>
                <w:noProof/>
                <w:webHidden/>
              </w:rPr>
              <w:t>108</w:t>
            </w:r>
            <w:r w:rsidR="004C1CE8">
              <w:rPr>
                <w:noProof/>
                <w:webHidden/>
              </w:rPr>
              <w:fldChar w:fldCharType="end"/>
            </w:r>
          </w:hyperlink>
        </w:p>
        <w:p w14:paraId="157F3EE4"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94" w:history="1">
            <w:r w:rsidR="004C1CE8" w:rsidRPr="00BA1184">
              <w:rPr>
                <w:rStyle w:val="Hyperlink"/>
                <w:noProof/>
              </w:rPr>
              <w:t>Toada (Variação 1)</w:t>
            </w:r>
            <w:r w:rsidR="004C1CE8">
              <w:rPr>
                <w:noProof/>
                <w:webHidden/>
              </w:rPr>
              <w:tab/>
            </w:r>
            <w:r w:rsidR="004C1CE8">
              <w:rPr>
                <w:noProof/>
                <w:webHidden/>
              </w:rPr>
              <w:fldChar w:fldCharType="begin"/>
            </w:r>
            <w:r w:rsidR="004C1CE8">
              <w:rPr>
                <w:noProof/>
                <w:webHidden/>
              </w:rPr>
              <w:instrText xml:space="preserve"> PAGEREF _Toc99392094 \h </w:instrText>
            </w:r>
            <w:r w:rsidR="004C1CE8">
              <w:rPr>
                <w:noProof/>
                <w:webHidden/>
              </w:rPr>
            </w:r>
            <w:r w:rsidR="004C1CE8">
              <w:rPr>
                <w:noProof/>
                <w:webHidden/>
              </w:rPr>
              <w:fldChar w:fldCharType="separate"/>
            </w:r>
            <w:r w:rsidR="00B84623">
              <w:rPr>
                <w:noProof/>
                <w:webHidden/>
              </w:rPr>
              <w:t>108</w:t>
            </w:r>
            <w:r w:rsidR="004C1CE8">
              <w:rPr>
                <w:noProof/>
                <w:webHidden/>
              </w:rPr>
              <w:fldChar w:fldCharType="end"/>
            </w:r>
          </w:hyperlink>
        </w:p>
        <w:p w14:paraId="4D9C5E02"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95" w:history="1">
            <w:r w:rsidR="004C1CE8" w:rsidRPr="00BA1184">
              <w:rPr>
                <w:rStyle w:val="Hyperlink"/>
                <w:noProof/>
              </w:rPr>
              <w:t>Toada (Variação 2)</w:t>
            </w:r>
            <w:r w:rsidR="004C1CE8">
              <w:rPr>
                <w:noProof/>
                <w:webHidden/>
              </w:rPr>
              <w:tab/>
            </w:r>
            <w:r w:rsidR="004C1CE8">
              <w:rPr>
                <w:noProof/>
                <w:webHidden/>
              </w:rPr>
              <w:fldChar w:fldCharType="begin"/>
            </w:r>
            <w:r w:rsidR="004C1CE8">
              <w:rPr>
                <w:noProof/>
                <w:webHidden/>
              </w:rPr>
              <w:instrText xml:space="preserve"> PAGEREF _Toc99392095 \h </w:instrText>
            </w:r>
            <w:r w:rsidR="004C1CE8">
              <w:rPr>
                <w:noProof/>
                <w:webHidden/>
              </w:rPr>
            </w:r>
            <w:r w:rsidR="004C1CE8">
              <w:rPr>
                <w:noProof/>
                <w:webHidden/>
              </w:rPr>
              <w:fldChar w:fldCharType="separate"/>
            </w:r>
            <w:r w:rsidR="00B84623">
              <w:rPr>
                <w:noProof/>
                <w:webHidden/>
              </w:rPr>
              <w:t>108</w:t>
            </w:r>
            <w:r w:rsidR="004C1CE8">
              <w:rPr>
                <w:noProof/>
                <w:webHidden/>
              </w:rPr>
              <w:fldChar w:fldCharType="end"/>
            </w:r>
          </w:hyperlink>
        </w:p>
        <w:p w14:paraId="02CF60E0"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96" w:history="1">
            <w:r w:rsidR="004C1CE8" w:rsidRPr="00BA1184">
              <w:rPr>
                <w:rStyle w:val="Hyperlink"/>
                <w:noProof/>
              </w:rPr>
              <w:t>Valsa</w:t>
            </w:r>
            <w:r w:rsidR="004C1CE8">
              <w:rPr>
                <w:noProof/>
                <w:webHidden/>
              </w:rPr>
              <w:tab/>
            </w:r>
            <w:r w:rsidR="004C1CE8">
              <w:rPr>
                <w:noProof/>
                <w:webHidden/>
              </w:rPr>
              <w:fldChar w:fldCharType="begin"/>
            </w:r>
            <w:r w:rsidR="004C1CE8">
              <w:rPr>
                <w:noProof/>
                <w:webHidden/>
              </w:rPr>
              <w:instrText xml:space="preserve"> PAGEREF _Toc99392096 \h </w:instrText>
            </w:r>
            <w:r w:rsidR="004C1CE8">
              <w:rPr>
                <w:noProof/>
                <w:webHidden/>
              </w:rPr>
            </w:r>
            <w:r w:rsidR="004C1CE8">
              <w:rPr>
                <w:noProof/>
                <w:webHidden/>
              </w:rPr>
              <w:fldChar w:fldCharType="separate"/>
            </w:r>
            <w:r w:rsidR="00B84623">
              <w:rPr>
                <w:noProof/>
                <w:webHidden/>
              </w:rPr>
              <w:t>108</w:t>
            </w:r>
            <w:r w:rsidR="004C1CE8">
              <w:rPr>
                <w:noProof/>
                <w:webHidden/>
              </w:rPr>
              <w:fldChar w:fldCharType="end"/>
            </w:r>
          </w:hyperlink>
        </w:p>
        <w:p w14:paraId="68C4254C"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97" w:history="1">
            <w:r w:rsidR="004C1CE8" w:rsidRPr="00BA1184">
              <w:rPr>
                <w:rStyle w:val="Hyperlink"/>
                <w:noProof/>
              </w:rPr>
              <w:t>Valsa Variação</w:t>
            </w:r>
            <w:r w:rsidR="004C1CE8">
              <w:rPr>
                <w:noProof/>
                <w:webHidden/>
              </w:rPr>
              <w:tab/>
            </w:r>
            <w:r w:rsidR="004C1CE8">
              <w:rPr>
                <w:noProof/>
                <w:webHidden/>
              </w:rPr>
              <w:fldChar w:fldCharType="begin"/>
            </w:r>
            <w:r w:rsidR="004C1CE8">
              <w:rPr>
                <w:noProof/>
                <w:webHidden/>
              </w:rPr>
              <w:instrText xml:space="preserve"> PAGEREF _Toc99392097 \h </w:instrText>
            </w:r>
            <w:r w:rsidR="004C1CE8">
              <w:rPr>
                <w:noProof/>
                <w:webHidden/>
              </w:rPr>
            </w:r>
            <w:r w:rsidR="004C1CE8">
              <w:rPr>
                <w:noProof/>
                <w:webHidden/>
              </w:rPr>
              <w:fldChar w:fldCharType="separate"/>
            </w:r>
            <w:r w:rsidR="00B84623">
              <w:rPr>
                <w:noProof/>
                <w:webHidden/>
              </w:rPr>
              <w:t>109</w:t>
            </w:r>
            <w:r w:rsidR="004C1CE8">
              <w:rPr>
                <w:noProof/>
                <w:webHidden/>
              </w:rPr>
              <w:fldChar w:fldCharType="end"/>
            </w:r>
          </w:hyperlink>
        </w:p>
        <w:p w14:paraId="47D7D018"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098" w:history="1">
            <w:r w:rsidR="004C1CE8" w:rsidRPr="00BA1184">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25 - Reconhecimento de Ritmo</w:t>
            </w:r>
            <w:r w:rsidR="004C1CE8">
              <w:rPr>
                <w:noProof/>
                <w:webHidden/>
              </w:rPr>
              <w:tab/>
            </w:r>
            <w:r w:rsidR="004C1CE8">
              <w:rPr>
                <w:noProof/>
                <w:webHidden/>
              </w:rPr>
              <w:fldChar w:fldCharType="begin"/>
            </w:r>
            <w:r w:rsidR="004C1CE8">
              <w:rPr>
                <w:noProof/>
                <w:webHidden/>
              </w:rPr>
              <w:instrText xml:space="preserve"> PAGEREF _Toc99392098 \h </w:instrText>
            </w:r>
            <w:r w:rsidR="004C1CE8">
              <w:rPr>
                <w:noProof/>
                <w:webHidden/>
              </w:rPr>
            </w:r>
            <w:r w:rsidR="004C1CE8">
              <w:rPr>
                <w:noProof/>
                <w:webHidden/>
              </w:rPr>
              <w:fldChar w:fldCharType="separate"/>
            </w:r>
            <w:r w:rsidR="00B84623">
              <w:rPr>
                <w:noProof/>
                <w:webHidden/>
              </w:rPr>
              <w:t>109</w:t>
            </w:r>
            <w:r w:rsidR="004C1CE8">
              <w:rPr>
                <w:noProof/>
                <w:webHidden/>
              </w:rPr>
              <w:fldChar w:fldCharType="end"/>
            </w:r>
          </w:hyperlink>
        </w:p>
        <w:p w14:paraId="3D570063" w14:textId="77777777" w:rsidR="004C1CE8" w:rsidRDefault="00B9373C">
          <w:pPr>
            <w:pStyle w:val="Sumrio2"/>
            <w:tabs>
              <w:tab w:val="right" w:leader="dot" w:pos="8494"/>
            </w:tabs>
            <w:rPr>
              <w:rFonts w:asciiTheme="minorHAnsi" w:eastAsiaTheme="minorEastAsia" w:hAnsiTheme="minorHAnsi" w:cstheme="minorBidi"/>
              <w:noProof/>
              <w:szCs w:val="22"/>
              <w:lang w:eastAsia="pt-BR"/>
            </w:rPr>
          </w:pPr>
          <w:hyperlink w:anchor="_Toc99392099" w:history="1">
            <w:r w:rsidR="004C1CE8" w:rsidRPr="00BA1184">
              <w:rPr>
                <w:rStyle w:val="Hyperlink"/>
                <w:bCs/>
                <w:noProof/>
                <w:kern w:val="36"/>
                <w:lang w:eastAsia="pt-BR"/>
              </w:rPr>
              <w:t>25.5 - Dicionário básico de acordes:</w:t>
            </w:r>
            <w:r w:rsidR="004C1CE8">
              <w:rPr>
                <w:noProof/>
                <w:webHidden/>
              </w:rPr>
              <w:tab/>
            </w:r>
            <w:r w:rsidR="004C1CE8">
              <w:rPr>
                <w:noProof/>
                <w:webHidden/>
              </w:rPr>
              <w:fldChar w:fldCharType="begin"/>
            </w:r>
            <w:r w:rsidR="004C1CE8">
              <w:rPr>
                <w:noProof/>
                <w:webHidden/>
              </w:rPr>
              <w:instrText xml:space="preserve"> PAGEREF _Toc99392099 \h </w:instrText>
            </w:r>
            <w:r w:rsidR="004C1CE8">
              <w:rPr>
                <w:noProof/>
                <w:webHidden/>
              </w:rPr>
            </w:r>
            <w:r w:rsidR="004C1CE8">
              <w:rPr>
                <w:noProof/>
                <w:webHidden/>
              </w:rPr>
              <w:fldChar w:fldCharType="separate"/>
            </w:r>
            <w:r w:rsidR="00B84623">
              <w:rPr>
                <w:noProof/>
                <w:webHidden/>
              </w:rPr>
              <w:t>110</w:t>
            </w:r>
            <w:r w:rsidR="004C1CE8">
              <w:rPr>
                <w:noProof/>
                <w:webHidden/>
              </w:rPr>
              <w:fldChar w:fldCharType="end"/>
            </w:r>
          </w:hyperlink>
        </w:p>
        <w:p w14:paraId="4DB69D5F"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100" w:history="1">
            <w:r w:rsidR="004C1CE8" w:rsidRPr="00BA1184">
              <w:rPr>
                <w:rStyle w:val="Hyperlink"/>
                <w:noProof/>
              </w:rPr>
              <w:t>Acordes Maiores:</w:t>
            </w:r>
            <w:r w:rsidR="004C1CE8">
              <w:rPr>
                <w:noProof/>
                <w:webHidden/>
              </w:rPr>
              <w:tab/>
            </w:r>
            <w:r w:rsidR="004C1CE8">
              <w:rPr>
                <w:noProof/>
                <w:webHidden/>
              </w:rPr>
              <w:fldChar w:fldCharType="begin"/>
            </w:r>
            <w:r w:rsidR="004C1CE8">
              <w:rPr>
                <w:noProof/>
                <w:webHidden/>
              </w:rPr>
              <w:instrText xml:space="preserve"> PAGEREF _Toc99392100 \h </w:instrText>
            </w:r>
            <w:r w:rsidR="004C1CE8">
              <w:rPr>
                <w:noProof/>
                <w:webHidden/>
              </w:rPr>
            </w:r>
            <w:r w:rsidR="004C1CE8">
              <w:rPr>
                <w:noProof/>
                <w:webHidden/>
              </w:rPr>
              <w:fldChar w:fldCharType="separate"/>
            </w:r>
            <w:r w:rsidR="00B84623">
              <w:rPr>
                <w:noProof/>
                <w:webHidden/>
              </w:rPr>
              <w:t>110</w:t>
            </w:r>
            <w:r w:rsidR="004C1CE8">
              <w:rPr>
                <w:noProof/>
                <w:webHidden/>
              </w:rPr>
              <w:fldChar w:fldCharType="end"/>
            </w:r>
          </w:hyperlink>
        </w:p>
        <w:p w14:paraId="71C02352"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101" w:history="1">
            <w:r w:rsidR="004C1CE8" w:rsidRPr="00BA1184">
              <w:rPr>
                <w:rStyle w:val="Hyperlink"/>
                <w:noProof/>
              </w:rPr>
              <w:t>Acordes Menores:</w:t>
            </w:r>
            <w:r w:rsidR="004C1CE8">
              <w:rPr>
                <w:noProof/>
                <w:webHidden/>
              </w:rPr>
              <w:tab/>
            </w:r>
            <w:r w:rsidR="004C1CE8">
              <w:rPr>
                <w:noProof/>
                <w:webHidden/>
              </w:rPr>
              <w:fldChar w:fldCharType="begin"/>
            </w:r>
            <w:r w:rsidR="004C1CE8">
              <w:rPr>
                <w:noProof/>
                <w:webHidden/>
              </w:rPr>
              <w:instrText xml:space="preserve"> PAGEREF _Toc99392101 \h </w:instrText>
            </w:r>
            <w:r w:rsidR="004C1CE8">
              <w:rPr>
                <w:noProof/>
                <w:webHidden/>
              </w:rPr>
            </w:r>
            <w:r w:rsidR="004C1CE8">
              <w:rPr>
                <w:noProof/>
                <w:webHidden/>
              </w:rPr>
              <w:fldChar w:fldCharType="separate"/>
            </w:r>
            <w:r w:rsidR="00B84623">
              <w:rPr>
                <w:noProof/>
                <w:webHidden/>
              </w:rPr>
              <w:t>112</w:t>
            </w:r>
            <w:r w:rsidR="004C1CE8">
              <w:rPr>
                <w:noProof/>
                <w:webHidden/>
              </w:rPr>
              <w:fldChar w:fldCharType="end"/>
            </w:r>
          </w:hyperlink>
        </w:p>
        <w:p w14:paraId="7317EA83"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102" w:history="1">
            <w:r w:rsidR="004C1CE8" w:rsidRPr="00BA1184">
              <w:rPr>
                <w:rStyle w:val="Hyperlink"/>
                <w:noProof/>
              </w:rPr>
              <w:t>Acordes Maiores Com Sétima:</w:t>
            </w:r>
            <w:r w:rsidR="004C1CE8">
              <w:rPr>
                <w:noProof/>
                <w:webHidden/>
              </w:rPr>
              <w:tab/>
            </w:r>
            <w:r w:rsidR="004C1CE8">
              <w:rPr>
                <w:noProof/>
                <w:webHidden/>
              </w:rPr>
              <w:fldChar w:fldCharType="begin"/>
            </w:r>
            <w:r w:rsidR="004C1CE8">
              <w:rPr>
                <w:noProof/>
                <w:webHidden/>
              </w:rPr>
              <w:instrText xml:space="preserve"> PAGEREF _Toc99392102 \h </w:instrText>
            </w:r>
            <w:r w:rsidR="004C1CE8">
              <w:rPr>
                <w:noProof/>
                <w:webHidden/>
              </w:rPr>
            </w:r>
            <w:r w:rsidR="004C1CE8">
              <w:rPr>
                <w:noProof/>
                <w:webHidden/>
              </w:rPr>
              <w:fldChar w:fldCharType="separate"/>
            </w:r>
            <w:r w:rsidR="00B84623">
              <w:rPr>
                <w:noProof/>
                <w:webHidden/>
              </w:rPr>
              <w:t>114</w:t>
            </w:r>
            <w:r w:rsidR="004C1CE8">
              <w:rPr>
                <w:noProof/>
                <w:webHidden/>
              </w:rPr>
              <w:fldChar w:fldCharType="end"/>
            </w:r>
          </w:hyperlink>
        </w:p>
        <w:p w14:paraId="778C88D1"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103" w:history="1">
            <w:r w:rsidR="004C1CE8" w:rsidRPr="00BA1184">
              <w:rPr>
                <w:rStyle w:val="Hyperlink"/>
                <w:noProof/>
              </w:rPr>
              <w:t>Acordes Menores Com Sétima:</w:t>
            </w:r>
            <w:r w:rsidR="004C1CE8">
              <w:rPr>
                <w:noProof/>
                <w:webHidden/>
              </w:rPr>
              <w:tab/>
            </w:r>
            <w:r w:rsidR="004C1CE8">
              <w:rPr>
                <w:noProof/>
                <w:webHidden/>
              </w:rPr>
              <w:fldChar w:fldCharType="begin"/>
            </w:r>
            <w:r w:rsidR="004C1CE8">
              <w:rPr>
                <w:noProof/>
                <w:webHidden/>
              </w:rPr>
              <w:instrText xml:space="preserve"> PAGEREF _Toc99392103 \h </w:instrText>
            </w:r>
            <w:r w:rsidR="004C1CE8">
              <w:rPr>
                <w:noProof/>
                <w:webHidden/>
              </w:rPr>
            </w:r>
            <w:r w:rsidR="004C1CE8">
              <w:rPr>
                <w:noProof/>
                <w:webHidden/>
              </w:rPr>
              <w:fldChar w:fldCharType="separate"/>
            </w:r>
            <w:r w:rsidR="00B84623">
              <w:rPr>
                <w:noProof/>
                <w:webHidden/>
              </w:rPr>
              <w:t>117</w:t>
            </w:r>
            <w:r w:rsidR="004C1CE8">
              <w:rPr>
                <w:noProof/>
                <w:webHidden/>
              </w:rPr>
              <w:fldChar w:fldCharType="end"/>
            </w:r>
          </w:hyperlink>
        </w:p>
        <w:p w14:paraId="6569A30C"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104" w:history="1">
            <w:r w:rsidR="004C1CE8" w:rsidRPr="00BA1184">
              <w:rPr>
                <w:rStyle w:val="Hyperlink"/>
                <w:noProof/>
              </w:rPr>
              <w:t>Acordes Maiores Com Sétima Maior:</w:t>
            </w:r>
            <w:r w:rsidR="004C1CE8">
              <w:rPr>
                <w:noProof/>
                <w:webHidden/>
              </w:rPr>
              <w:tab/>
            </w:r>
            <w:r w:rsidR="004C1CE8">
              <w:rPr>
                <w:noProof/>
                <w:webHidden/>
              </w:rPr>
              <w:fldChar w:fldCharType="begin"/>
            </w:r>
            <w:r w:rsidR="004C1CE8">
              <w:rPr>
                <w:noProof/>
                <w:webHidden/>
              </w:rPr>
              <w:instrText xml:space="preserve"> PAGEREF _Toc99392104 \h </w:instrText>
            </w:r>
            <w:r w:rsidR="004C1CE8">
              <w:rPr>
                <w:noProof/>
                <w:webHidden/>
              </w:rPr>
            </w:r>
            <w:r w:rsidR="004C1CE8">
              <w:rPr>
                <w:noProof/>
                <w:webHidden/>
              </w:rPr>
              <w:fldChar w:fldCharType="separate"/>
            </w:r>
            <w:r w:rsidR="00B84623">
              <w:rPr>
                <w:noProof/>
                <w:webHidden/>
              </w:rPr>
              <w:t>121</w:t>
            </w:r>
            <w:r w:rsidR="004C1CE8">
              <w:rPr>
                <w:noProof/>
                <w:webHidden/>
              </w:rPr>
              <w:fldChar w:fldCharType="end"/>
            </w:r>
          </w:hyperlink>
        </w:p>
        <w:p w14:paraId="20A0FD92"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105" w:history="1">
            <w:r w:rsidR="004C1CE8" w:rsidRPr="00BA1184">
              <w:rPr>
                <w:rStyle w:val="Hyperlink"/>
                <w:noProof/>
              </w:rPr>
              <w:t>Acordes Menores Com Sétima Maior:</w:t>
            </w:r>
            <w:r w:rsidR="004C1CE8">
              <w:rPr>
                <w:noProof/>
                <w:webHidden/>
              </w:rPr>
              <w:tab/>
            </w:r>
            <w:r w:rsidR="004C1CE8">
              <w:rPr>
                <w:noProof/>
                <w:webHidden/>
              </w:rPr>
              <w:fldChar w:fldCharType="begin"/>
            </w:r>
            <w:r w:rsidR="004C1CE8">
              <w:rPr>
                <w:noProof/>
                <w:webHidden/>
              </w:rPr>
              <w:instrText xml:space="preserve"> PAGEREF _Toc99392105 \h </w:instrText>
            </w:r>
            <w:r w:rsidR="004C1CE8">
              <w:rPr>
                <w:noProof/>
                <w:webHidden/>
              </w:rPr>
            </w:r>
            <w:r w:rsidR="004C1CE8">
              <w:rPr>
                <w:noProof/>
                <w:webHidden/>
              </w:rPr>
              <w:fldChar w:fldCharType="separate"/>
            </w:r>
            <w:r w:rsidR="00B84623">
              <w:rPr>
                <w:noProof/>
                <w:webHidden/>
              </w:rPr>
              <w:t>123</w:t>
            </w:r>
            <w:r w:rsidR="004C1CE8">
              <w:rPr>
                <w:noProof/>
                <w:webHidden/>
              </w:rPr>
              <w:fldChar w:fldCharType="end"/>
            </w:r>
          </w:hyperlink>
        </w:p>
        <w:p w14:paraId="5B2C8754"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106" w:history="1">
            <w:r w:rsidR="004C1CE8" w:rsidRPr="00BA1184">
              <w:rPr>
                <w:rStyle w:val="Hyperlink"/>
                <w:noProof/>
              </w:rPr>
              <w:t>Acordes Maiores com Quarta Suspensa:</w:t>
            </w:r>
            <w:r w:rsidR="004C1CE8">
              <w:rPr>
                <w:noProof/>
                <w:webHidden/>
              </w:rPr>
              <w:tab/>
            </w:r>
            <w:r w:rsidR="004C1CE8">
              <w:rPr>
                <w:noProof/>
                <w:webHidden/>
              </w:rPr>
              <w:fldChar w:fldCharType="begin"/>
            </w:r>
            <w:r w:rsidR="004C1CE8">
              <w:rPr>
                <w:noProof/>
                <w:webHidden/>
              </w:rPr>
              <w:instrText xml:space="preserve"> PAGEREF _Toc99392106 \h </w:instrText>
            </w:r>
            <w:r w:rsidR="004C1CE8">
              <w:rPr>
                <w:noProof/>
                <w:webHidden/>
              </w:rPr>
            </w:r>
            <w:r w:rsidR="004C1CE8">
              <w:rPr>
                <w:noProof/>
                <w:webHidden/>
              </w:rPr>
              <w:fldChar w:fldCharType="separate"/>
            </w:r>
            <w:r w:rsidR="00B84623">
              <w:rPr>
                <w:noProof/>
                <w:webHidden/>
              </w:rPr>
              <w:t>125</w:t>
            </w:r>
            <w:r w:rsidR="004C1CE8">
              <w:rPr>
                <w:noProof/>
                <w:webHidden/>
              </w:rPr>
              <w:fldChar w:fldCharType="end"/>
            </w:r>
          </w:hyperlink>
        </w:p>
        <w:p w14:paraId="565091AF"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107" w:history="1">
            <w:r w:rsidR="004C1CE8" w:rsidRPr="00BA1184">
              <w:rPr>
                <w:rStyle w:val="Hyperlink"/>
                <w:noProof/>
              </w:rPr>
              <w:t>Acordes Com Quinta Aumentada:</w:t>
            </w:r>
            <w:r w:rsidR="004C1CE8">
              <w:rPr>
                <w:noProof/>
                <w:webHidden/>
              </w:rPr>
              <w:tab/>
            </w:r>
            <w:r w:rsidR="004C1CE8">
              <w:rPr>
                <w:noProof/>
                <w:webHidden/>
              </w:rPr>
              <w:fldChar w:fldCharType="begin"/>
            </w:r>
            <w:r w:rsidR="004C1CE8">
              <w:rPr>
                <w:noProof/>
                <w:webHidden/>
              </w:rPr>
              <w:instrText xml:space="preserve"> PAGEREF _Toc99392107 \h </w:instrText>
            </w:r>
            <w:r w:rsidR="004C1CE8">
              <w:rPr>
                <w:noProof/>
                <w:webHidden/>
              </w:rPr>
            </w:r>
            <w:r w:rsidR="004C1CE8">
              <w:rPr>
                <w:noProof/>
                <w:webHidden/>
              </w:rPr>
              <w:fldChar w:fldCharType="separate"/>
            </w:r>
            <w:r w:rsidR="00B84623">
              <w:rPr>
                <w:noProof/>
                <w:webHidden/>
              </w:rPr>
              <w:t>127</w:t>
            </w:r>
            <w:r w:rsidR="004C1CE8">
              <w:rPr>
                <w:noProof/>
                <w:webHidden/>
              </w:rPr>
              <w:fldChar w:fldCharType="end"/>
            </w:r>
          </w:hyperlink>
        </w:p>
        <w:p w14:paraId="6BF1BD30"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108" w:history="1">
            <w:r w:rsidR="004C1CE8" w:rsidRPr="00BA1184">
              <w:rPr>
                <w:rStyle w:val="Hyperlink"/>
                <w:noProof/>
              </w:rPr>
              <w:t>Acordes Menores Com Quarta Suspensa:</w:t>
            </w:r>
            <w:r w:rsidR="004C1CE8">
              <w:rPr>
                <w:noProof/>
                <w:webHidden/>
              </w:rPr>
              <w:tab/>
            </w:r>
            <w:r w:rsidR="004C1CE8">
              <w:rPr>
                <w:noProof/>
                <w:webHidden/>
              </w:rPr>
              <w:fldChar w:fldCharType="begin"/>
            </w:r>
            <w:r w:rsidR="004C1CE8">
              <w:rPr>
                <w:noProof/>
                <w:webHidden/>
              </w:rPr>
              <w:instrText xml:space="preserve"> PAGEREF _Toc99392108 \h </w:instrText>
            </w:r>
            <w:r w:rsidR="004C1CE8">
              <w:rPr>
                <w:noProof/>
                <w:webHidden/>
              </w:rPr>
            </w:r>
            <w:r w:rsidR="004C1CE8">
              <w:rPr>
                <w:noProof/>
                <w:webHidden/>
              </w:rPr>
              <w:fldChar w:fldCharType="separate"/>
            </w:r>
            <w:r w:rsidR="00B84623">
              <w:rPr>
                <w:noProof/>
                <w:webHidden/>
              </w:rPr>
              <w:t>129</w:t>
            </w:r>
            <w:r w:rsidR="004C1CE8">
              <w:rPr>
                <w:noProof/>
                <w:webHidden/>
              </w:rPr>
              <w:fldChar w:fldCharType="end"/>
            </w:r>
          </w:hyperlink>
        </w:p>
        <w:p w14:paraId="33F3D9BE" w14:textId="77777777" w:rsidR="004C1CE8" w:rsidRDefault="00B9373C">
          <w:pPr>
            <w:pStyle w:val="Sumrio3"/>
            <w:tabs>
              <w:tab w:val="right" w:leader="dot" w:pos="8494"/>
            </w:tabs>
            <w:rPr>
              <w:rFonts w:asciiTheme="minorHAnsi" w:eastAsiaTheme="minorEastAsia" w:hAnsiTheme="minorHAnsi" w:cstheme="minorBidi"/>
              <w:noProof/>
              <w:szCs w:val="22"/>
              <w:lang w:eastAsia="pt-BR"/>
            </w:rPr>
          </w:pPr>
          <w:hyperlink w:anchor="_Toc99392109" w:history="1">
            <w:r w:rsidR="004C1CE8" w:rsidRPr="00BA1184">
              <w:rPr>
                <w:rStyle w:val="Hyperlink"/>
                <w:noProof/>
              </w:rPr>
              <w:t>Acordes Diminutos:</w:t>
            </w:r>
            <w:r w:rsidR="004C1CE8">
              <w:rPr>
                <w:noProof/>
                <w:webHidden/>
              </w:rPr>
              <w:tab/>
            </w:r>
            <w:r w:rsidR="004C1CE8">
              <w:rPr>
                <w:noProof/>
                <w:webHidden/>
              </w:rPr>
              <w:fldChar w:fldCharType="begin"/>
            </w:r>
            <w:r w:rsidR="004C1CE8">
              <w:rPr>
                <w:noProof/>
                <w:webHidden/>
              </w:rPr>
              <w:instrText xml:space="preserve"> PAGEREF _Toc99392109 \h </w:instrText>
            </w:r>
            <w:r w:rsidR="004C1CE8">
              <w:rPr>
                <w:noProof/>
                <w:webHidden/>
              </w:rPr>
            </w:r>
            <w:r w:rsidR="004C1CE8">
              <w:rPr>
                <w:noProof/>
                <w:webHidden/>
              </w:rPr>
              <w:fldChar w:fldCharType="separate"/>
            </w:r>
            <w:r w:rsidR="00B84623">
              <w:rPr>
                <w:noProof/>
                <w:webHidden/>
              </w:rPr>
              <w:t>131</w:t>
            </w:r>
            <w:r w:rsidR="004C1CE8">
              <w:rPr>
                <w:noProof/>
                <w:webHidden/>
              </w:rPr>
              <w:fldChar w:fldCharType="end"/>
            </w:r>
          </w:hyperlink>
        </w:p>
        <w:p w14:paraId="2CF518E1" w14:textId="77777777" w:rsidR="004C1CE8" w:rsidRDefault="00B9373C">
          <w:pPr>
            <w:pStyle w:val="Sumrio2"/>
            <w:tabs>
              <w:tab w:val="right" w:leader="dot" w:pos="8494"/>
            </w:tabs>
            <w:rPr>
              <w:rFonts w:asciiTheme="minorHAnsi" w:eastAsiaTheme="minorEastAsia" w:hAnsiTheme="minorHAnsi" w:cstheme="minorBidi"/>
              <w:noProof/>
              <w:szCs w:val="22"/>
              <w:lang w:eastAsia="pt-BR"/>
            </w:rPr>
          </w:pPr>
          <w:hyperlink w:anchor="_Toc99392110" w:history="1">
            <w:r w:rsidR="004C1CE8" w:rsidRPr="00BA1184">
              <w:rPr>
                <w:rStyle w:val="Hyperlink"/>
                <w:rFonts w:ascii="Tempus Sans ITC" w:hAnsi="Tempus Sans ITC"/>
                <w:noProof/>
                <w14:shadow w14:blurRad="0" w14:dist="0" w14:dir="0" w14:sx="0" w14:sy="0" w14:kx="0" w14:ky="0" w14:algn="ctr">
                  <w14:srgbClr w14:val="000000"/>
                </w14:shadow>
              </w:rPr>
              <w:t>Respostas do Exercício - 26:</w:t>
            </w:r>
            <w:r w:rsidR="004C1CE8">
              <w:rPr>
                <w:noProof/>
                <w:webHidden/>
              </w:rPr>
              <w:tab/>
            </w:r>
            <w:r w:rsidR="004C1CE8">
              <w:rPr>
                <w:noProof/>
                <w:webHidden/>
              </w:rPr>
              <w:fldChar w:fldCharType="begin"/>
            </w:r>
            <w:r w:rsidR="004C1CE8">
              <w:rPr>
                <w:noProof/>
                <w:webHidden/>
              </w:rPr>
              <w:instrText xml:space="preserve"> PAGEREF _Toc99392110 \h </w:instrText>
            </w:r>
            <w:r w:rsidR="004C1CE8">
              <w:rPr>
                <w:noProof/>
                <w:webHidden/>
              </w:rPr>
            </w:r>
            <w:r w:rsidR="004C1CE8">
              <w:rPr>
                <w:noProof/>
                <w:webHidden/>
              </w:rPr>
              <w:fldChar w:fldCharType="separate"/>
            </w:r>
            <w:r w:rsidR="00B84623">
              <w:rPr>
                <w:noProof/>
                <w:webHidden/>
              </w:rPr>
              <w:t>132</w:t>
            </w:r>
            <w:r w:rsidR="004C1CE8">
              <w:rPr>
                <w:noProof/>
                <w:webHidden/>
              </w:rPr>
              <w:fldChar w:fldCharType="end"/>
            </w:r>
          </w:hyperlink>
        </w:p>
        <w:p w14:paraId="51C834D2" w14:textId="77777777" w:rsidR="004C1CE8" w:rsidRDefault="00B9373C">
          <w:pPr>
            <w:pStyle w:val="Sumrio1"/>
            <w:rPr>
              <w:rFonts w:asciiTheme="minorHAnsi" w:eastAsiaTheme="minorEastAsia" w:hAnsiTheme="minorHAnsi" w:cstheme="minorBidi"/>
              <w:noProof/>
              <w:szCs w:val="22"/>
              <w:lang w:eastAsia="pt-BR"/>
            </w:rPr>
          </w:pPr>
          <w:hyperlink w:anchor="_Toc99392111" w:history="1">
            <w:r w:rsidR="004C1CE8" w:rsidRPr="00BA1184">
              <w:rPr>
                <w:rStyle w:val="Hyperlink"/>
                <w:rFonts w:cs="Arial"/>
                <w:noProof/>
              </w:rPr>
              <w:t>Referência Bibliográfica:</w:t>
            </w:r>
            <w:r w:rsidR="004C1CE8">
              <w:rPr>
                <w:noProof/>
                <w:webHidden/>
              </w:rPr>
              <w:tab/>
            </w:r>
            <w:r w:rsidR="004C1CE8">
              <w:rPr>
                <w:noProof/>
                <w:webHidden/>
              </w:rPr>
              <w:fldChar w:fldCharType="begin"/>
            </w:r>
            <w:r w:rsidR="004C1CE8">
              <w:rPr>
                <w:noProof/>
                <w:webHidden/>
              </w:rPr>
              <w:instrText xml:space="preserve"> PAGEREF _Toc99392111 \h </w:instrText>
            </w:r>
            <w:r w:rsidR="004C1CE8">
              <w:rPr>
                <w:noProof/>
                <w:webHidden/>
              </w:rPr>
            </w:r>
            <w:r w:rsidR="004C1CE8">
              <w:rPr>
                <w:noProof/>
                <w:webHidden/>
              </w:rPr>
              <w:fldChar w:fldCharType="separate"/>
            </w:r>
            <w:r w:rsidR="00B84623">
              <w:rPr>
                <w:noProof/>
                <w:webHidden/>
              </w:rPr>
              <w:t>133</w:t>
            </w:r>
            <w:r w:rsidR="004C1CE8">
              <w:rPr>
                <w:noProof/>
                <w:webHidden/>
              </w:rPr>
              <w:fldChar w:fldCharType="end"/>
            </w:r>
          </w:hyperlink>
        </w:p>
        <w:p w14:paraId="282BB653" w14:textId="106A647D" w:rsidR="002A18B7" w:rsidRPr="00481689" w:rsidRDefault="00696346" w:rsidP="00481689">
          <w:r>
            <w:fldChar w:fldCharType="end"/>
          </w:r>
        </w:p>
      </w:sdtContent>
    </w:sdt>
    <w:p w14:paraId="2FFE5483" w14:textId="77777777" w:rsidR="005F1B0A" w:rsidRDefault="005F1B0A" w:rsidP="00912706">
      <w:pPr>
        <w:rPr>
          <w:color w:val="FF0000"/>
          <w:sz w:val="24"/>
        </w:rPr>
      </w:pPr>
    </w:p>
    <w:p w14:paraId="4AFCEE92" w14:textId="77777777" w:rsidR="005F1B0A" w:rsidRPr="001A2BD2" w:rsidRDefault="005F1B0A" w:rsidP="00912706">
      <w:pPr>
        <w:rPr>
          <w:color w:val="FF0000"/>
          <w:szCs w:val="22"/>
        </w:rPr>
      </w:pPr>
    </w:p>
    <w:p w14:paraId="23F05670" w14:textId="5630C780" w:rsidR="009674F3" w:rsidRPr="000D18D4" w:rsidRDefault="009674F3" w:rsidP="00912706">
      <w:pPr>
        <w:rPr>
          <w:color w:val="FFC000"/>
          <w:sz w:val="24"/>
        </w:rPr>
      </w:pPr>
    </w:p>
    <w:p w14:paraId="452C3DCD" w14:textId="55477C89" w:rsidR="000D18D4" w:rsidRDefault="000D18D4" w:rsidP="002B7F84">
      <w:pPr>
        <w:rPr>
          <w:b/>
          <w:color w:val="FDB603"/>
          <w:szCs w:val="22"/>
        </w:rPr>
      </w:pPr>
      <w:r w:rsidRPr="001A2BD2">
        <w:rPr>
          <w:b/>
          <w:color w:val="FDB603"/>
          <w:szCs w:val="22"/>
        </w:rPr>
        <w:t>Observações para melhor proveito da apostila:</w:t>
      </w:r>
    </w:p>
    <w:p w14:paraId="328173D4" w14:textId="77777777" w:rsidR="001A2BD2" w:rsidRPr="001A2BD2" w:rsidRDefault="001A2BD2" w:rsidP="000D18D4">
      <w:pPr>
        <w:jc w:val="center"/>
        <w:rPr>
          <w:b/>
          <w:color w:val="FDB603"/>
          <w:szCs w:val="22"/>
        </w:rPr>
      </w:pPr>
    </w:p>
    <w:p w14:paraId="32065596" w14:textId="00CB60D5" w:rsidR="002B7F84" w:rsidRDefault="000D18D4" w:rsidP="0010365D">
      <w:pPr>
        <w:jc w:val="both"/>
        <w:rPr>
          <w:szCs w:val="22"/>
        </w:rPr>
      </w:pPr>
      <w:r w:rsidRPr="001A2BD2">
        <w:rPr>
          <w:szCs w:val="22"/>
        </w:rPr>
        <w:t>Em inúmeras partes de nossa apostila serão encontrados pequenos “círculos laranjas”. Nesses círculos estão documentos em MIDI (Musical Instrument Digital Interface) das partituras e músicas que foram utilizadas para estudo.</w:t>
      </w:r>
    </w:p>
    <w:p w14:paraId="3C284877" w14:textId="7CEBE55F" w:rsidR="002B7F84" w:rsidRDefault="000D18D4" w:rsidP="0010365D">
      <w:pPr>
        <w:jc w:val="both"/>
        <w:rPr>
          <w:szCs w:val="22"/>
        </w:rPr>
      </w:pPr>
      <w:r w:rsidRPr="001A2BD2">
        <w:rPr>
          <w:szCs w:val="22"/>
        </w:rPr>
        <w:t>Caso você não conheça esse tipo de função do Word, é bem simples, você só precisa clicar duas vezes no áudio que estiver dentro d</w:t>
      </w:r>
      <w:r w:rsidR="00E67768" w:rsidRPr="001A2BD2">
        <w:rPr>
          <w:szCs w:val="22"/>
        </w:rPr>
        <w:t>o</w:t>
      </w:r>
      <w:r w:rsidRPr="001A2BD2">
        <w:rPr>
          <w:szCs w:val="22"/>
        </w:rPr>
        <w:t xml:space="preserve"> círculo e aparecerá um pedido para tocar, você aceita e o áudio será tocado.</w:t>
      </w:r>
    </w:p>
    <w:p w14:paraId="286257E9" w14:textId="2DE4C362" w:rsidR="009674F3" w:rsidRPr="001A2BD2" w:rsidRDefault="000D18D4" w:rsidP="0010365D">
      <w:pPr>
        <w:jc w:val="both"/>
        <w:rPr>
          <w:color w:val="FF0000"/>
          <w:szCs w:val="22"/>
        </w:rPr>
      </w:pPr>
      <w:r w:rsidRPr="001A2BD2">
        <w:rPr>
          <w:szCs w:val="22"/>
        </w:rPr>
        <w:t xml:space="preserve">Para você aproveitar a apostila da melhor forma, é importante que você utilize um computador. Caso tenha como acessá-la somente em um celular </w:t>
      </w:r>
      <w:r w:rsidR="00E67768" w:rsidRPr="001A2BD2">
        <w:rPr>
          <w:szCs w:val="22"/>
        </w:rPr>
        <w:t>os áudios provavelmente não funcionarão.</w:t>
      </w:r>
    </w:p>
    <w:p w14:paraId="3CFA773C" w14:textId="77777777" w:rsidR="00FA5BCF" w:rsidRPr="001A2BD2" w:rsidRDefault="00FA5BCF" w:rsidP="00912706">
      <w:pPr>
        <w:rPr>
          <w:color w:val="FF0000"/>
          <w:szCs w:val="22"/>
        </w:rPr>
      </w:pPr>
    </w:p>
    <w:p w14:paraId="6FBD17BA" w14:textId="77777777" w:rsidR="00FA5BCF" w:rsidRDefault="00FA5BCF" w:rsidP="00912706">
      <w:pPr>
        <w:rPr>
          <w:color w:val="FF0000"/>
          <w:sz w:val="24"/>
        </w:rPr>
      </w:pPr>
    </w:p>
    <w:p w14:paraId="44444018" w14:textId="77777777" w:rsidR="00FA5BCF" w:rsidRDefault="00FA5BCF" w:rsidP="00912706">
      <w:pPr>
        <w:rPr>
          <w:color w:val="FF0000"/>
          <w:sz w:val="24"/>
        </w:rPr>
      </w:pPr>
    </w:p>
    <w:p w14:paraId="0C2EE28F" w14:textId="77777777" w:rsidR="008154DD" w:rsidRDefault="008154DD" w:rsidP="00912706">
      <w:pPr>
        <w:rPr>
          <w:color w:val="FF0000"/>
          <w:sz w:val="24"/>
        </w:rPr>
      </w:pPr>
    </w:p>
    <w:p w14:paraId="089F4844" w14:textId="77777777" w:rsidR="004C1CE8" w:rsidRDefault="004C1CE8" w:rsidP="00912706">
      <w:pPr>
        <w:rPr>
          <w:color w:val="FF0000"/>
          <w:sz w:val="24"/>
        </w:rPr>
      </w:pPr>
    </w:p>
    <w:p w14:paraId="7DB63D4B" w14:textId="77777777" w:rsidR="008154DD" w:rsidRDefault="008154DD" w:rsidP="00912706">
      <w:pPr>
        <w:rPr>
          <w:color w:val="FF0000"/>
          <w:sz w:val="24"/>
        </w:rPr>
      </w:pPr>
    </w:p>
    <w:p w14:paraId="4A30011F" w14:textId="1988E881" w:rsidR="008154DD" w:rsidRPr="00702DEF" w:rsidRDefault="008154DD" w:rsidP="008154DD">
      <w:pPr>
        <w:pStyle w:val="Ttulo1"/>
        <w:rPr>
          <w:rFonts w:cs="Arial"/>
          <w:color w:val="ED3611"/>
          <w:kern w:val="0"/>
          <w:szCs w:val="40"/>
        </w:rPr>
      </w:pPr>
      <w:bookmarkStart w:id="1" w:name="_Toc99391981"/>
      <w:r>
        <w:rPr>
          <w:rFonts w:cs="Arial"/>
          <w:color w:val="ED3611"/>
          <w:kern w:val="0"/>
          <w:szCs w:val="40"/>
        </w:rPr>
        <w:lastRenderedPageBreak/>
        <w:t>1</w:t>
      </w:r>
      <w:r w:rsidRPr="00264F83">
        <w:rPr>
          <w:rFonts w:cs="Arial"/>
          <w:color w:val="ED3611"/>
          <w:kern w:val="0"/>
          <w:szCs w:val="40"/>
        </w:rPr>
        <w:t xml:space="preserve"> </w:t>
      </w:r>
      <w:r>
        <w:rPr>
          <w:rFonts w:cs="Arial"/>
          <w:color w:val="ED3611"/>
          <w:kern w:val="0"/>
          <w:szCs w:val="40"/>
        </w:rPr>
        <w:t>–</w:t>
      </w:r>
      <w:r w:rsidRPr="00264F83">
        <w:rPr>
          <w:rFonts w:cs="Arial"/>
          <w:color w:val="ED3611"/>
          <w:kern w:val="0"/>
          <w:szCs w:val="40"/>
        </w:rPr>
        <w:t xml:space="preserve"> </w:t>
      </w:r>
      <w:r>
        <w:rPr>
          <w:rFonts w:cs="Arial"/>
          <w:color w:val="ED3611"/>
          <w:kern w:val="0"/>
          <w:szCs w:val="40"/>
        </w:rPr>
        <w:t>Postura do corpo e posicionamento das mãos no violão:</w:t>
      </w:r>
      <w:bookmarkEnd w:id="1"/>
      <w:r>
        <w:rPr>
          <w:rFonts w:cs="Arial"/>
          <w:color w:val="ED3611"/>
          <w:kern w:val="0"/>
          <w:szCs w:val="40"/>
        </w:rPr>
        <w:t xml:space="preserve"> </w:t>
      </w:r>
    </w:p>
    <w:p w14:paraId="2EA7D655" w14:textId="77777777" w:rsidR="008154DD" w:rsidRDefault="008154DD" w:rsidP="008154DD">
      <w:pPr>
        <w:tabs>
          <w:tab w:val="left" w:pos="1320"/>
        </w:tabs>
        <w:rPr>
          <w:rFonts w:asciiTheme="majorHAnsi" w:hAnsiTheme="majorHAnsi"/>
          <w:bCs/>
          <w:iCs/>
          <w:kern w:val="36"/>
          <w:sz w:val="24"/>
          <w:lang w:eastAsia="pt-BR"/>
        </w:rPr>
      </w:pPr>
    </w:p>
    <w:p w14:paraId="77D64D12" w14:textId="77777777" w:rsidR="008154DD" w:rsidRPr="00FC05F3" w:rsidRDefault="008154DD" w:rsidP="008154DD">
      <w:pPr>
        <w:tabs>
          <w:tab w:val="left" w:pos="1320"/>
        </w:tabs>
        <w:rPr>
          <w:rFonts w:asciiTheme="majorHAnsi" w:hAnsiTheme="majorHAnsi"/>
          <w:bCs/>
          <w:iCs/>
          <w:kern w:val="36"/>
          <w:sz w:val="24"/>
          <w:lang w:eastAsia="pt-BR"/>
        </w:rPr>
      </w:pPr>
    </w:p>
    <w:p w14:paraId="7357B5B4" w14:textId="70B29441" w:rsidR="008154DD" w:rsidRPr="00D842B5" w:rsidRDefault="008154DD" w:rsidP="008154DD">
      <w:pPr>
        <w:tabs>
          <w:tab w:val="left" w:pos="1320"/>
        </w:tabs>
        <w:rPr>
          <w:rFonts w:asciiTheme="majorHAnsi" w:hAnsiTheme="majorHAnsi"/>
          <w:b/>
          <w:bCs/>
          <w:i/>
          <w:iCs/>
          <w:color w:val="E36C0A" w:themeColor="accent6" w:themeShade="BF"/>
          <w:kern w:val="36"/>
          <w:sz w:val="36"/>
          <w:szCs w:val="44"/>
          <w:lang w:eastAsia="pt-BR"/>
        </w:rPr>
      </w:pPr>
      <w:r>
        <w:rPr>
          <w:rFonts w:asciiTheme="majorHAnsi" w:hAnsiTheme="majorHAnsi"/>
          <w:b/>
          <w:bCs/>
          <w:i/>
          <w:iCs/>
          <w:color w:val="E36C0A" w:themeColor="accent6" w:themeShade="BF"/>
          <w:kern w:val="36"/>
          <w:sz w:val="36"/>
          <w:szCs w:val="44"/>
          <w:lang w:eastAsia="pt-BR"/>
        </w:rPr>
        <w:t>1</w:t>
      </w:r>
      <w:r w:rsidRPr="00D842B5">
        <w:rPr>
          <w:rFonts w:asciiTheme="majorHAnsi" w:hAnsiTheme="majorHAnsi"/>
          <w:b/>
          <w:bCs/>
          <w:i/>
          <w:iCs/>
          <w:color w:val="E36C0A" w:themeColor="accent6" w:themeShade="BF"/>
          <w:kern w:val="36"/>
          <w:sz w:val="36"/>
          <w:szCs w:val="44"/>
          <w:lang w:eastAsia="pt-BR"/>
        </w:rPr>
        <w:t>.</w:t>
      </w:r>
      <w:r>
        <w:rPr>
          <w:rFonts w:asciiTheme="majorHAnsi" w:hAnsiTheme="majorHAnsi"/>
          <w:b/>
          <w:bCs/>
          <w:i/>
          <w:iCs/>
          <w:color w:val="E36C0A" w:themeColor="accent6" w:themeShade="BF"/>
          <w:kern w:val="36"/>
          <w:sz w:val="36"/>
          <w:szCs w:val="44"/>
          <w:lang w:eastAsia="pt-BR"/>
        </w:rPr>
        <w:t>1</w:t>
      </w:r>
      <w:r w:rsidRPr="00D842B5">
        <w:rPr>
          <w:rFonts w:asciiTheme="majorHAnsi" w:hAnsiTheme="majorHAnsi"/>
          <w:b/>
          <w:bCs/>
          <w:i/>
          <w:iCs/>
          <w:color w:val="E36C0A" w:themeColor="accent6" w:themeShade="BF"/>
          <w:kern w:val="36"/>
          <w:sz w:val="36"/>
          <w:szCs w:val="44"/>
          <w:lang w:eastAsia="pt-BR"/>
        </w:rPr>
        <w:t xml:space="preserve"> </w:t>
      </w:r>
      <w:r>
        <w:rPr>
          <w:rFonts w:asciiTheme="majorHAnsi" w:hAnsiTheme="majorHAnsi"/>
          <w:b/>
          <w:bCs/>
          <w:i/>
          <w:iCs/>
          <w:color w:val="E36C0A" w:themeColor="accent6" w:themeShade="BF"/>
          <w:kern w:val="36"/>
          <w:sz w:val="36"/>
          <w:szCs w:val="44"/>
          <w:lang w:eastAsia="pt-BR"/>
        </w:rPr>
        <w:t>–</w:t>
      </w:r>
      <w:r w:rsidRPr="00D842B5">
        <w:rPr>
          <w:rFonts w:asciiTheme="majorHAnsi" w:hAnsiTheme="majorHAnsi"/>
          <w:b/>
          <w:bCs/>
          <w:i/>
          <w:iCs/>
          <w:color w:val="E36C0A" w:themeColor="accent6" w:themeShade="BF"/>
          <w:kern w:val="36"/>
          <w:sz w:val="36"/>
          <w:szCs w:val="44"/>
          <w:lang w:eastAsia="pt-BR"/>
        </w:rPr>
        <w:t xml:space="preserve"> </w:t>
      </w:r>
      <w:r>
        <w:rPr>
          <w:rFonts w:asciiTheme="majorHAnsi" w:hAnsiTheme="majorHAnsi"/>
          <w:b/>
          <w:bCs/>
          <w:i/>
          <w:iCs/>
          <w:color w:val="E36C0A" w:themeColor="accent6" w:themeShade="BF"/>
          <w:kern w:val="36"/>
          <w:sz w:val="36"/>
          <w:szCs w:val="44"/>
          <w:lang w:eastAsia="pt-BR"/>
        </w:rPr>
        <w:t>Postura do corpo:</w:t>
      </w:r>
    </w:p>
    <w:p w14:paraId="06E2B880" w14:textId="77777777" w:rsidR="008154DD" w:rsidRDefault="008154DD" w:rsidP="008154DD">
      <w:pPr>
        <w:jc w:val="both"/>
        <w:rPr>
          <w:rFonts w:cs="Arial"/>
          <w:szCs w:val="22"/>
        </w:rPr>
      </w:pPr>
    </w:p>
    <w:p w14:paraId="42CCAE96" w14:textId="77777777" w:rsidR="008154DD" w:rsidRDefault="008154DD" w:rsidP="008154DD">
      <w:pPr>
        <w:jc w:val="both"/>
        <w:rPr>
          <w:rFonts w:cs="Arial"/>
          <w:szCs w:val="22"/>
        </w:rPr>
      </w:pPr>
    </w:p>
    <w:p w14:paraId="41529126" w14:textId="77777777" w:rsidR="008154DD" w:rsidRPr="004C69B2" w:rsidRDefault="008154DD" w:rsidP="008154DD">
      <w:pPr>
        <w:rPr>
          <w:rFonts w:cs="Arial"/>
          <w:szCs w:val="22"/>
        </w:rPr>
      </w:pPr>
      <w:r w:rsidRPr="004C69B2">
        <w:rPr>
          <w:rFonts w:cs="Arial"/>
          <w:szCs w:val="22"/>
        </w:rPr>
        <w:t xml:space="preserve">Antes de iniciarmos nossas observações acerca da postura de nossa mão esquerda, queremos que você se atente à postura de todo o seu corpo. A coluna deve estar reta, e não é indicado </w:t>
      </w:r>
      <w:r>
        <w:rPr>
          <w:rFonts w:cs="Arial"/>
          <w:szCs w:val="22"/>
        </w:rPr>
        <w:t>apoiar</w:t>
      </w:r>
      <w:r w:rsidRPr="004C69B2">
        <w:rPr>
          <w:rFonts w:cs="Arial"/>
          <w:szCs w:val="22"/>
        </w:rPr>
        <w:t xml:space="preserve"> as costas no e</w:t>
      </w:r>
      <w:r>
        <w:rPr>
          <w:rFonts w:cs="Arial"/>
          <w:szCs w:val="22"/>
        </w:rPr>
        <w:t>n</w:t>
      </w:r>
      <w:r w:rsidRPr="004C69B2">
        <w:rPr>
          <w:rFonts w:cs="Arial"/>
          <w:szCs w:val="22"/>
        </w:rPr>
        <w:t>co</w:t>
      </w:r>
      <w:r>
        <w:rPr>
          <w:rFonts w:cs="Arial"/>
          <w:szCs w:val="22"/>
        </w:rPr>
        <w:t>st</w:t>
      </w:r>
      <w:r w:rsidRPr="004C69B2">
        <w:rPr>
          <w:rFonts w:cs="Arial"/>
          <w:szCs w:val="22"/>
        </w:rPr>
        <w:t xml:space="preserve">o da cadeira, na verdade, </w:t>
      </w:r>
      <w:r>
        <w:rPr>
          <w:rFonts w:cs="Arial"/>
          <w:szCs w:val="22"/>
        </w:rPr>
        <w:t xml:space="preserve">o ideal é </w:t>
      </w:r>
      <w:r w:rsidRPr="004C69B2">
        <w:rPr>
          <w:rFonts w:cs="Arial"/>
          <w:szCs w:val="22"/>
        </w:rPr>
        <w:t>sent</w:t>
      </w:r>
      <w:r>
        <w:rPr>
          <w:rFonts w:cs="Arial"/>
          <w:szCs w:val="22"/>
        </w:rPr>
        <w:t xml:space="preserve">ar-se </w:t>
      </w:r>
      <w:r w:rsidRPr="004C69B2">
        <w:rPr>
          <w:rFonts w:cs="Arial"/>
          <w:szCs w:val="22"/>
        </w:rPr>
        <w:t xml:space="preserve">um pouco mais a frente. </w:t>
      </w:r>
      <w:r>
        <w:rPr>
          <w:rFonts w:cs="Arial"/>
          <w:szCs w:val="22"/>
        </w:rPr>
        <w:t>Atente-se</w:t>
      </w:r>
      <w:r w:rsidRPr="004C69B2">
        <w:rPr>
          <w:rFonts w:cs="Arial"/>
          <w:szCs w:val="22"/>
        </w:rPr>
        <w:t xml:space="preserve"> com relação a abertura das pernas, já que o violão será colocado entre elas, e escorado na perna esquerda, com uma leve inclinação diagonal. </w:t>
      </w:r>
    </w:p>
    <w:p w14:paraId="179744C9" w14:textId="77777777" w:rsidR="008154DD" w:rsidRDefault="008154DD" w:rsidP="008154DD">
      <w:pPr>
        <w:jc w:val="both"/>
        <w:rPr>
          <w:rFonts w:cs="Arial"/>
          <w:szCs w:val="22"/>
          <w:highlight w:val="green"/>
        </w:rPr>
      </w:pPr>
    </w:p>
    <w:p w14:paraId="21368EAA" w14:textId="77777777" w:rsidR="008154DD" w:rsidRDefault="008154DD" w:rsidP="008154DD">
      <w:pPr>
        <w:jc w:val="both"/>
        <w:rPr>
          <w:rFonts w:cs="Arial"/>
          <w:szCs w:val="22"/>
          <w:highlight w:val="green"/>
        </w:rPr>
      </w:pPr>
    </w:p>
    <w:p w14:paraId="450BD9B6" w14:textId="77777777" w:rsidR="008154DD" w:rsidRDefault="008154DD" w:rsidP="008154DD">
      <w:pPr>
        <w:jc w:val="both"/>
        <w:rPr>
          <w:rFonts w:cs="Arial"/>
          <w:szCs w:val="22"/>
          <w:highlight w:val="green"/>
        </w:rPr>
      </w:pPr>
    </w:p>
    <w:p w14:paraId="72ABFFAB" w14:textId="77777777" w:rsidR="008154DD" w:rsidRPr="00F95370" w:rsidRDefault="008154DD" w:rsidP="008154DD">
      <w:pPr>
        <w:jc w:val="both"/>
        <w:rPr>
          <w:rFonts w:cs="Arial"/>
          <w:szCs w:val="22"/>
          <w:highlight w:val="green"/>
        </w:rPr>
      </w:pPr>
      <w:r w:rsidRPr="00F95370">
        <w:rPr>
          <w:rFonts w:cs="Arial"/>
          <w:szCs w:val="22"/>
          <w:highlight w:val="green"/>
        </w:rPr>
        <w:t xml:space="preserve"> </w:t>
      </w:r>
    </w:p>
    <w:p w14:paraId="4B7C3A2F" w14:textId="77777777" w:rsidR="008154DD" w:rsidRDefault="008154DD" w:rsidP="008154DD">
      <w:pPr>
        <w:jc w:val="center"/>
        <w:rPr>
          <w:rFonts w:cs="Arial"/>
          <w:color w:val="FF0000"/>
          <w:szCs w:val="22"/>
        </w:rPr>
        <w:sectPr w:rsidR="008154DD" w:rsidSect="0050605C">
          <w:type w:val="continuous"/>
          <w:pgSz w:w="11906" w:h="16838"/>
          <w:pgMar w:top="1418" w:right="1701" w:bottom="1418" w:left="1701" w:header="57" w:footer="316" w:gutter="0"/>
          <w:cols w:space="720"/>
          <w:docGrid w:linePitch="360"/>
        </w:sectPr>
      </w:pPr>
    </w:p>
    <w:p w14:paraId="77D0E8AC" w14:textId="77777777" w:rsidR="008154DD" w:rsidRDefault="008154DD" w:rsidP="008154DD">
      <w:pPr>
        <w:jc w:val="center"/>
        <w:rPr>
          <w:rFonts w:cs="Arial"/>
          <w:color w:val="FF0000"/>
          <w:szCs w:val="22"/>
        </w:rPr>
      </w:pPr>
      <w:r w:rsidRPr="004C69B2">
        <w:rPr>
          <w:rFonts w:cs="Arial"/>
          <w:noProof/>
          <w:color w:val="FF0000"/>
          <w:szCs w:val="22"/>
          <w:lang w:eastAsia="pt-BR"/>
        </w:rPr>
        <w:drawing>
          <wp:inline distT="0" distB="0" distL="0" distR="0" wp14:anchorId="10C6BCFC" wp14:editId="334CDC93">
            <wp:extent cx="1714045" cy="2851140"/>
            <wp:effectExtent l="19050" t="0" r="455" b="0"/>
            <wp:docPr id="137"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23659" cy="2867133"/>
                    </a:xfrm>
                    <a:prstGeom prst="rect">
                      <a:avLst/>
                    </a:prstGeom>
                    <a:noFill/>
                    <a:ln>
                      <a:noFill/>
                    </a:ln>
                  </pic:spPr>
                </pic:pic>
              </a:graphicData>
            </a:graphic>
          </wp:inline>
        </w:drawing>
      </w:r>
    </w:p>
    <w:p w14:paraId="247B1941" w14:textId="2DEB34A8" w:rsidR="008154DD" w:rsidRPr="004C69B2" w:rsidRDefault="008154DD" w:rsidP="008154DD">
      <w:pPr>
        <w:pStyle w:val="Legenda"/>
        <w:jc w:val="center"/>
      </w:pPr>
      <w:r>
        <w:t>Fig – 1.1.1</w:t>
      </w:r>
    </w:p>
    <w:p w14:paraId="21849560" w14:textId="77777777" w:rsidR="008154DD" w:rsidRDefault="008154DD" w:rsidP="008154DD">
      <w:pPr>
        <w:jc w:val="both"/>
        <w:rPr>
          <w:rFonts w:cs="Arial"/>
          <w:szCs w:val="22"/>
        </w:rPr>
      </w:pPr>
    </w:p>
    <w:p w14:paraId="766357A4" w14:textId="77777777" w:rsidR="008154DD" w:rsidRDefault="008154DD" w:rsidP="008154DD">
      <w:pPr>
        <w:jc w:val="both"/>
        <w:rPr>
          <w:rFonts w:cs="Arial"/>
          <w:szCs w:val="22"/>
        </w:rPr>
      </w:pPr>
    </w:p>
    <w:p w14:paraId="5C2631A0" w14:textId="77777777" w:rsidR="008154DD" w:rsidRDefault="008154DD" w:rsidP="008154DD">
      <w:pPr>
        <w:jc w:val="both"/>
        <w:rPr>
          <w:rFonts w:cs="Arial"/>
          <w:szCs w:val="22"/>
        </w:rPr>
      </w:pPr>
    </w:p>
    <w:p w14:paraId="404ABB7D" w14:textId="77777777" w:rsidR="008154DD" w:rsidRPr="008B0E1E" w:rsidRDefault="008154DD" w:rsidP="008154DD">
      <w:pPr>
        <w:rPr>
          <w:rFonts w:cs="Arial"/>
          <w:szCs w:val="22"/>
        </w:rPr>
      </w:pPr>
      <w:r w:rsidRPr="008B0E1E">
        <w:rPr>
          <w:rFonts w:cs="Arial"/>
          <w:szCs w:val="22"/>
        </w:rPr>
        <w:t xml:space="preserve">Também, o violão deve ser encostado no peito para que toda a força utilizada no braço não sobrecarregue o polegar da mão esquerda. O “pezinho”, apoio de pé para o violão, deve ser colocado a um pé de distância do pé esquerdo da cadeira. </w:t>
      </w:r>
    </w:p>
    <w:p w14:paraId="0E0787A0" w14:textId="77777777" w:rsidR="008154DD" w:rsidRPr="008B0E1E" w:rsidRDefault="008154DD" w:rsidP="008154DD">
      <w:pPr>
        <w:rPr>
          <w:rFonts w:cs="Arial"/>
          <w:szCs w:val="22"/>
        </w:rPr>
      </w:pPr>
      <w:r w:rsidRPr="008B0E1E">
        <w:rPr>
          <w:rFonts w:cs="Arial"/>
          <w:szCs w:val="22"/>
        </w:rPr>
        <w:t xml:space="preserve">Apesar das diferenças de movimento e atuação de ambas as mãos para tocar o violão, elas funcionam de acordo com o mesmo princípio muscular. </w:t>
      </w:r>
    </w:p>
    <w:p w14:paraId="51EAB71A" w14:textId="77777777" w:rsidR="008154DD" w:rsidRPr="008B0E1E" w:rsidRDefault="008154DD" w:rsidP="008154DD">
      <w:pPr>
        <w:rPr>
          <w:rFonts w:cs="Arial"/>
          <w:szCs w:val="22"/>
        </w:rPr>
      </w:pPr>
      <w:r w:rsidRPr="008B0E1E">
        <w:rPr>
          <w:rFonts w:cs="Arial"/>
          <w:szCs w:val="22"/>
        </w:rPr>
        <w:t xml:space="preserve">Conseguir uma tensão mínima ao tocar é objetivo tanto para a mão direita </w:t>
      </w:r>
      <w:r w:rsidRPr="008B0E1E">
        <w:rPr>
          <w:rFonts w:cs="Arial"/>
          <w:i/>
          <w:szCs w:val="22"/>
        </w:rPr>
        <w:t>(MD)</w:t>
      </w:r>
      <w:r w:rsidRPr="008B0E1E">
        <w:rPr>
          <w:rFonts w:cs="Arial"/>
          <w:szCs w:val="22"/>
        </w:rPr>
        <w:t xml:space="preserve"> quanto para a esquerda </w:t>
      </w:r>
      <w:r w:rsidRPr="008B0E1E">
        <w:rPr>
          <w:rFonts w:cs="Arial"/>
          <w:i/>
          <w:szCs w:val="22"/>
        </w:rPr>
        <w:t>(ME).</w:t>
      </w:r>
      <w:r w:rsidRPr="008B0E1E">
        <w:rPr>
          <w:rFonts w:cs="Arial"/>
          <w:szCs w:val="22"/>
        </w:rPr>
        <w:t xml:space="preserve"> Um posicionamento incorreto da mão esquerda pode causar uma tensão extra e dificultar a prática no violão.</w:t>
      </w:r>
    </w:p>
    <w:p w14:paraId="347F4034" w14:textId="77777777" w:rsidR="008154DD" w:rsidRDefault="008154DD" w:rsidP="008154DD">
      <w:pPr>
        <w:jc w:val="right"/>
        <w:rPr>
          <w:rFonts w:cs="Arial"/>
          <w:color w:val="FF0000"/>
          <w:szCs w:val="22"/>
        </w:rPr>
      </w:pPr>
    </w:p>
    <w:p w14:paraId="10CEE9FA" w14:textId="77777777" w:rsidR="008154DD" w:rsidRDefault="008154DD" w:rsidP="008154DD">
      <w:pPr>
        <w:jc w:val="right"/>
        <w:rPr>
          <w:rFonts w:cs="Arial"/>
          <w:color w:val="FF0000"/>
          <w:szCs w:val="22"/>
        </w:rPr>
      </w:pPr>
    </w:p>
    <w:p w14:paraId="6CF2E28D" w14:textId="77777777" w:rsidR="008154DD" w:rsidRPr="00702DEF" w:rsidRDefault="008154DD" w:rsidP="008154DD">
      <w:pPr>
        <w:jc w:val="right"/>
        <w:rPr>
          <w:rFonts w:cs="Arial"/>
          <w:color w:val="FF0000"/>
          <w:szCs w:val="22"/>
        </w:rPr>
        <w:sectPr w:rsidR="008154DD" w:rsidRPr="00702DEF" w:rsidSect="004C69B2">
          <w:type w:val="continuous"/>
          <w:pgSz w:w="11906" w:h="16838"/>
          <w:pgMar w:top="1418" w:right="1701" w:bottom="1418" w:left="1701" w:header="57" w:footer="316" w:gutter="0"/>
          <w:cols w:num="2" w:space="720"/>
          <w:docGrid w:linePitch="360"/>
        </w:sectPr>
      </w:pPr>
    </w:p>
    <w:p w14:paraId="3CEA270C" w14:textId="77777777" w:rsidR="008154DD" w:rsidRDefault="008154DD" w:rsidP="008154DD">
      <w:pPr>
        <w:rPr>
          <w:rFonts w:cs="Arial"/>
          <w:color w:val="000000"/>
        </w:rPr>
      </w:pPr>
    </w:p>
    <w:p w14:paraId="7DE8B985" w14:textId="77777777" w:rsidR="008154DD" w:rsidRDefault="008154DD" w:rsidP="008154DD">
      <w:pPr>
        <w:rPr>
          <w:rFonts w:cs="Arial"/>
          <w:color w:val="000000"/>
        </w:rPr>
      </w:pPr>
    </w:p>
    <w:p w14:paraId="64220C10" w14:textId="77777777" w:rsidR="008154DD" w:rsidRDefault="008154DD" w:rsidP="008154DD">
      <w:pPr>
        <w:rPr>
          <w:rFonts w:cs="Arial"/>
          <w:color w:val="000000"/>
        </w:rPr>
      </w:pPr>
    </w:p>
    <w:p w14:paraId="0935BF9F" w14:textId="77777777" w:rsidR="008154DD" w:rsidRDefault="008154DD" w:rsidP="008154DD">
      <w:pPr>
        <w:rPr>
          <w:rFonts w:cs="Arial"/>
          <w:color w:val="000000"/>
        </w:rPr>
      </w:pPr>
    </w:p>
    <w:p w14:paraId="6E04E943" w14:textId="77777777" w:rsidR="008154DD" w:rsidRDefault="008154DD" w:rsidP="008154DD">
      <w:pPr>
        <w:rPr>
          <w:rFonts w:cs="Arial"/>
          <w:color w:val="000000"/>
        </w:rPr>
      </w:pPr>
    </w:p>
    <w:p w14:paraId="4D759983" w14:textId="77777777" w:rsidR="008154DD" w:rsidRDefault="008154DD" w:rsidP="008154DD">
      <w:pPr>
        <w:rPr>
          <w:rFonts w:cs="Arial"/>
          <w:color w:val="000000"/>
        </w:rPr>
      </w:pPr>
    </w:p>
    <w:p w14:paraId="338F1F44" w14:textId="77777777" w:rsidR="008154DD" w:rsidRDefault="008154DD" w:rsidP="008154DD">
      <w:pPr>
        <w:rPr>
          <w:rFonts w:cs="Arial"/>
          <w:color w:val="000000"/>
        </w:rPr>
      </w:pPr>
    </w:p>
    <w:p w14:paraId="14AF4407" w14:textId="77777777" w:rsidR="008154DD" w:rsidRDefault="008154DD" w:rsidP="008154DD">
      <w:pPr>
        <w:rPr>
          <w:rFonts w:cs="Arial"/>
          <w:color w:val="000000"/>
        </w:rPr>
      </w:pPr>
    </w:p>
    <w:p w14:paraId="22D18F98" w14:textId="77777777" w:rsidR="008154DD" w:rsidRDefault="008154DD" w:rsidP="008154DD">
      <w:pPr>
        <w:rPr>
          <w:rFonts w:cs="Arial"/>
          <w:color w:val="000000"/>
        </w:rPr>
      </w:pPr>
    </w:p>
    <w:p w14:paraId="5C7E85E5" w14:textId="77777777" w:rsidR="008154DD" w:rsidRDefault="008154DD" w:rsidP="008154DD">
      <w:pPr>
        <w:rPr>
          <w:rFonts w:cs="Arial"/>
          <w:color w:val="000000"/>
        </w:rPr>
      </w:pPr>
    </w:p>
    <w:p w14:paraId="7CE38D8F" w14:textId="77777777" w:rsidR="008154DD" w:rsidRDefault="008154DD" w:rsidP="008154DD">
      <w:pPr>
        <w:rPr>
          <w:rFonts w:cs="Arial"/>
          <w:color w:val="000000"/>
        </w:rPr>
      </w:pPr>
    </w:p>
    <w:p w14:paraId="40BAB251" w14:textId="77777777" w:rsidR="008154DD" w:rsidRDefault="008154DD" w:rsidP="008154DD">
      <w:pPr>
        <w:rPr>
          <w:rFonts w:cs="Arial"/>
          <w:color w:val="000000"/>
        </w:rPr>
      </w:pPr>
    </w:p>
    <w:p w14:paraId="5557A192" w14:textId="77777777" w:rsidR="008154DD" w:rsidRDefault="008154DD" w:rsidP="008154DD">
      <w:pPr>
        <w:rPr>
          <w:rFonts w:cs="Arial"/>
          <w:color w:val="000000"/>
        </w:rPr>
      </w:pPr>
    </w:p>
    <w:p w14:paraId="1DDE3735" w14:textId="11338978" w:rsidR="008154DD" w:rsidRDefault="008154DD" w:rsidP="008154DD">
      <w:pPr>
        <w:rPr>
          <w:rFonts w:cs="Arial"/>
          <w:color w:val="000000"/>
        </w:rPr>
      </w:pPr>
      <w:r>
        <w:rPr>
          <w:rFonts w:asciiTheme="majorHAnsi" w:hAnsiTheme="majorHAnsi"/>
          <w:b/>
          <w:bCs/>
          <w:i/>
          <w:iCs/>
          <w:color w:val="E36C0A" w:themeColor="accent6" w:themeShade="BF"/>
          <w:kern w:val="36"/>
          <w:sz w:val="36"/>
          <w:szCs w:val="44"/>
          <w:lang w:eastAsia="pt-BR"/>
        </w:rPr>
        <w:lastRenderedPageBreak/>
        <w:t>1.2 - Posicionamento</w:t>
      </w:r>
      <w:r w:rsidRPr="00D842B5">
        <w:rPr>
          <w:rFonts w:asciiTheme="majorHAnsi" w:hAnsiTheme="majorHAnsi"/>
          <w:b/>
          <w:bCs/>
          <w:i/>
          <w:iCs/>
          <w:color w:val="E36C0A" w:themeColor="accent6" w:themeShade="BF"/>
          <w:kern w:val="36"/>
          <w:sz w:val="36"/>
          <w:szCs w:val="44"/>
          <w:lang w:eastAsia="pt-BR"/>
        </w:rPr>
        <w:t xml:space="preserve"> da </w:t>
      </w:r>
      <w:r>
        <w:rPr>
          <w:rFonts w:asciiTheme="majorHAnsi" w:hAnsiTheme="majorHAnsi"/>
          <w:b/>
          <w:bCs/>
          <w:i/>
          <w:iCs/>
          <w:color w:val="E36C0A" w:themeColor="accent6" w:themeShade="BF"/>
          <w:kern w:val="36"/>
          <w:sz w:val="36"/>
          <w:szCs w:val="44"/>
          <w:lang w:eastAsia="pt-BR"/>
        </w:rPr>
        <w:t>m</w:t>
      </w:r>
      <w:r w:rsidRPr="00D842B5">
        <w:rPr>
          <w:rFonts w:asciiTheme="majorHAnsi" w:hAnsiTheme="majorHAnsi"/>
          <w:b/>
          <w:bCs/>
          <w:i/>
          <w:iCs/>
          <w:color w:val="E36C0A" w:themeColor="accent6" w:themeShade="BF"/>
          <w:kern w:val="36"/>
          <w:sz w:val="36"/>
          <w:szCs w:val="44"/>
          <w:lang w:eastAsia="pt-BR"/>
        </w:rPr>
        <w:t>ão esquerda, orientações</w:t>
      </w:r>
      <w:r>
        <w:rPr>
          <w:rFonts w:asciiTheme="majorHAnsi" w:hAnsiTheme="majorHAnsi"/>
          <w:b/>
          <w:bCs/>
          <w:i/>
          <w:iCs/>
          <w:color w:val="E36C0A" w:themeColor="accent6" w:themeShade="BF"/>
          <w:kern w:val="36"/>
          <w:sz w:val="36"/>
          <w:szCs w:val="44"/>
          <w:lang w:eastAsia="pt-BR"/>
        </w:rPr>
        <w:t>:</w:t>
      </w:r>
    </w:p>
    <w:p w14:paraId="70F8A592" w14:textId="77777777" w:rsidR="008154DD" w:rsidRDefault="008154DD" w:rsidP="008154DD">
      <w:pPr>
        <w:rPr>
          <w:rFonts w:cs="Arial"/>
          <w:color w:val="000000"/>
        </w:rPr>
      </w:pPr>
    </w:p>
    <w:p w14:paraId="0DF4D085" w14:textId="77777777" w:rsidR="008154DD" w:rsidRPr="008110A8" w:rsidRDefault="008154DD" w:rsidP="008154DD">
      <w:pPr>
        <w:rPr>
          <w:rFonts w:cs="Arial"/>
          <w:color w:val="000000"/>
        </w:rPr>
      </w:pPr>
    </w:p>
    <w:tbl>
      <w:tblPr>
        <w:tblW w:w="9048" w:type="dxa"/>
        <w:tblLayout w:type="fixed"/>
        <w:tblLook w:val="0000" w:firstRow="0" w:lastRow="0" w:firstColumn="0" w:lastColumn="0" w:noHBand="0" w:noVBand="0"/>
      </w:tblPr>
      <w:tblGrid>
        <w:gridCol w:w="4583"/>
        <w:gridCol w:w="4465"/>
      </w:tblGrid>
      <w:tr w:rsidR="008154DD" w:rsidRPr="008110A8" w14:paraId="24178BD5" w14:textId="77777777" w:rsidTr="00C63311">
        <w:trPr>
          <w:trHeight w:val="252"/>
        </w:trPr>
        <w:tc>
          <w:tcPr>
            <w:tcW w:w="4583" w:type="dxa"/>
            <w:vMerge w:val="restart"/>
            <w:tcBorders>
              <w:bottom w:val="single" w:sz="4" w:space="0" w:color="FFFFFF"/>
            </w:tcBorders>
            <w:shd w:val="clear" w:color="auto" w:fill="auto"/>
          </w:tcPr>
          <w:p w14:paraId="03F0492C" w14:textId="77777777" w:rsidR="008154DD" w:rsidRDefault="008154DD" w:rsidP="00C63311">
            <w:pPr>
              <w:pStyle w:val="Legenda"/>
              <w:rPr>
                <w:sz w:val="28"/>
                <w:szCs w:val="28"/>
              </w:rPr>
            </w:pPr>
            <w:r w:rsidRPr="008110A8">
              <w:rPr>
                <w:noProof/>
              </w:rPr>
              <w:drawing>
                <wp:inline distT="0" distB="0" distL="0" distR="0" wp14:anchorId="26B6C2C1" wp14:editId="4C5A274D">
                  <wp:extent cx="2485748" cy="1572768"/>
                  <wp:effectExtent l="0" t="0" r="0" b="8890"/>
                  <wp:docPr id="165"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 cstate="print">
                            <a:lum bright="-25000" contrast="40000"/>
                          </a:blip>
                          <a:srcRect/>
                          <a:stretch>
                            <a:fillRect/>
                          </a:stretch>
                        </pic:blipFill>
                        <pic:spPr bwMode="auto">
                          <a:xfrm>
                            <a:off x="0" y="0"/>
                            <a:ext cx="2497674" cy="1580313"/>
                          </a:xfrm>
                          <a:prstGeom prst="rect">
                            <a:avLst/>
                          </a:prstGeom>
                          <a:solidFill>
                            <a:srgbClr val="FFFFFF"/>
                          </a:solidFill>
                          <a:ln w="9525">
                            <a:noFill/>
                            <a:miter lim="800000"/>
                            <a:headEnd/>
                            <a:tailEnd/>
                          </a:ln>
                        </pic:spPr>
                      </pic:pic>
                    </a:graphicData>
                  </a:graphic>
                </wp:inline>
              </w:drawing>
            </w:r>
          </w:p>
          <w:p w14:paraId="3433E212" w14:textId="18CD62E6" w:rsidR="008154DD" w:rsidRPr="00C55EAD" w:rsidRDefault="008154DD" w:rsidP="00C63311">
            <w:pPr>
              <w:pStyle w:val="Legenda"/>
            </w:pPr>
            <w:r>
              <w:t xml:space="preserve"> Fig – 1.2.1 </w:t>
            </w:r>
          </w:p>
        </w:tc>
        <w:tc>
          <w:tcPr>
            <w:tcW w:w="4465" w:type="dxa"/>
            <w:tcBorders>
              <w:bottom w:val="single" w:sz="4" w:space="0" w:color="FFFFFF"/>
              <w:right w:val="single" w:sz="4" w:space="0" w:color="FFFFFF"/>
            </w:tcBorders>
            <w:shd w:val="clear" w:color="auto" w:fill="auto"/>
          </w:tcPr>
          <w:p w14:paraId="45749226" w14:textId="77777777" w:rsidR="008154DD" w:rsidRPr="001155DD" w:rsidRDefault="008154DD" w:rsidP="00C63311">
            <w:pPr>
              <w:snapToGrid w:val="0"/>
              <w:jc w:val="center"/>
              <w:rPr>
                <w:rFonts w:cs="Arial"/>
                <w:b/>
                <w:color w:val="000000"/>
              </w:rPr>
            </w:pPr>
            <w:r w:rsidRPr="001155DD">
              <w:rPr>
                <w:rFonts w:cs="Arial"/>
                <w:b/>
                <w:color w:val="000000"/>
              </w:rPr>
              <w:t>Observe atentamente o desenho ao lado</w:t>
            </w:r>
          </w:p>
        </w:tc>
      </w:tr>
      <w:tr w:rsidR="008154DD" w:rsidRPr="008110A8" w14:paraId="5A7E0542" w14:textId="77777777" w:rsidTr="00C63311">
        <w:trPr>
          <w:trHeight w:val="252"/>
        </w:trPr>
        <w:tc>
          <w:tcPr>
            <w:tcW w:w="4583" w:type="dxa"/>
            <w:vMerge/>
            <w:tcBorders>
              <w:top w:val="single" w:sz="4" w:space="0" w:color="FFFFFF"/>
              <w:bottom w:val="single" w:sz="4" w:space="0" w:color="FFFFFF"/>
            </w:tcBorders>
            <w:shd w:val="clear" w:color="auto" w:fill="auto"/>
          </w:tcPr>
          <w:p w14:paraId="365C1D8E" w14:textId="77777777" w:rsidR="008154DD" w:rsidRPr="008110A8" w:rsidRDefault="008154DD" w:rsidP="00C63311">
            <w:pPr>
              <w:snapToGrid w:val="0"/>
              <w:rPr>
                <w:rFonts w:cs="Arial"/>
                <w:color w:val="000000"/>
              </w:rPr>
            </w:pPr>
          </w:p>
        </w:tc>
        <w:tc>
          <w:tcPr>
            <w:tcW w:w="4465" w:type="dxa"/>
            <w:tcBorders>
              <w:top w:val="single" w:sz="4" w:space="0" w:color="FFFFFF"/>
              <w:bottom w:val="single" w:sz="4" w:space="0" w:color="FFFFFF"/>
              <w:right w:val="single" w:sz="4" w:space="0" w:color="FFFFFF"/>
            </w:tcBorders>
            <w:shd w:val="clear" w:color="auto" w:fill="auto"/>
          </w:tcPr>
          <w:p w14:paraId="06E6ACC0" w14:textId="77777777" w:rsidR="008154DD" w:rsidRPr="001155DD" w:rsidRDefault="008154DD" w:rsidP="00C63311">
            <w:pPr>
              <w:snapToGrid w:val="0"/>
              <w:rPr>
                <w:rFonts w:cs="Arial"/>
                <w:color w:val="000000"/>
              </w:rPr>
            </w:pPr>
          </w:p>
        </w:tc>
      </w:tr>
      <w:tr w:rsidR="008154DD" w:rsidRPr="008110A8" w14:paraId="6D87E203" w14:textId="77777777" w:rsidTr="00C63311">
        <w:trPr>
          <w:trHeight w:val="560"/>
        </w:trPr>
        <w:tc>
          <w:tcPr>
            <w:tcW w:w="4583" w:type="dxa"/>
            <w:vMerge/>
            <w:tcBorders>
              <w:top w:val="single" w:sz="4" w:space="0" w:color="FFFFFF"/>
              <w:bottom w:val="single" w:sz="4" w:space="0" w:color="FFFFFF"/>
            </w:tcBorders>
            <w:shd w:val="clear" w:color="auto" w:fill="auto"/>
          </w:tcPr>
          <w:p w14:paraId="2F9CA811" w14:textId="77777777" w:rsidR="008154DD" w:rsidRPr="008110A8" w:rsidRDefault="008154DD" w:rsidP="00C63311">
            <w:pPr>
              <w:snapToGrid w:val="0"/>
              <w:rPr>
                <w:rFonts w:cs="Arial"/>
                <w:color w:val="000000"/>
              </w:rPr>
            </w:pPr>
          </w:p>
        </w:tc>
        <w:tc>
          <w:tcPr>
            <w:tcW w:w="4465" w:type="dxa"/>
            <w:tcBorders>
              <w:top w:val="single" w:sz="4" w:space="0" w:color="FFFFFF"/>
              <w:bottom w:val="single" w:sz="4" w:space="0" w:color="FFFFFF"/>
              <w:right w:val="single" w:sz="4" w:space="0" w:color="FFFFFF"/>
            </w:tcBorders>
            <w:shd w:val="clear" w:color="auto" w:fill="auto"/>
          </w:tcPr>
          <w:p w14:paraId="27E86E04" w14:textId="77777777" w:rsidR="008154DD" w:rsidRPr="001155DD" w:rsidRDefault="008154DD" w:rsidP="00C63311">
            <w:pPr>
              <w:snapToGrid w:val="0"/>
              <w:rPr>
                <w:rFonts w:cs="Arial"/>
                <w:szCs w:val="22"/>
              </w:rPr>
            </w:pPr>
            <w:r w:rsidRPr="001155DD">
              <w:rPr>
                <w:rFonts w:cs="Arial"/>
                <w:szCs w:val="22"/>
              </w:rPr>
              <w:t xml:space="preserve">Note que o cotovelo está dobrado, </w:t>
            </w:r>
            <w:r w:rsidRPr="001155DD">
              <w:rPr>
                <w:rFonts w:cs="Arial"/>
                <w:i/>
                <w:szCs w:val="22"/>
              </w:rPr>
              <w:t>sentindo</w:t>
            </w:r>
            <w:r w:rsidRPr="001155DD">
              <w:rPr>
                <w:rFonts w:cs="Arial"/>
                <w:szCs w:val="22"/>
              </w:rPr>
              <w:t xml:space="preserve"> a ação da gravidade e que o pulso está levemente arqueado.</w:t>
            </w:r>
          </w:p>
          <w:p w14:paraId="1AD16121" w14:textId="77777777" w:rsidR="008154DD" w:rsidRPr="001155DD" w:rsidRDefault="008154DD" w:rsidP="00C63311">
            <w:pPr>
              <w:jc w:val="center"/>
              <w:rPr>
                <w:rFonts w:cs="Arial"/>
                <w:color w:val="000000"/>
                <w:szCs w:val="22"/>
              </w:rPr>
            </w:pPr>
          </w:p>
        </w:tc>
      </w:tr>
      <w:tr w:rsidR="008154DD" w:rsidRPr="008110A8" w14:paraId="4B0CBEB5" w14:textId="77777777" w:rsidTr="00C63311">
        <w:trPr>
          <w:trHeight w:val="252"/>
        </w:trPr>
        <w:tc>
          <w:tcPr>
            <w:tcW w:w="4583" w:type="dxa"/>
            <w:vMerge/>
            <w:tcBorders>
              <w:top w:val="single" w:sz="4" w:space="0" w:color="FFFFFF"/>
              <w:bottom w:val="single" w:sz="4" w:space="0" w:color="FFFFFF"/>
            </w:tcBorders>
            <w:shd w:val="clear" w:color="auto" w:fill="auto"/>
          </w:tcPr>
          <w:p w14:paraId="10F681AE" w14:textId="77777777" w:rsidR="008154DD" w:rsidRPr="008110A8" w:rsidRDefault="008154DD" w:rsidP="00C63311">
            <w:pPr>
              <w:snapToGrid w:val="0"/>
              <w:rPr>
                <w:rFonts w:cs="Arial"/>
                <w:color w:val="000000"/>
              </w:rPr>
            </w:pPr>
          </w:p>
        </w:tc>
        <w:tc>
          <w:tcPr>
            <w:tcW w:w="4465" w:type="dxa"/>
            <w:tcBorders>
              <w:top w:val="single" w:sz="4" w:space="0" w:color="FFFFFF"/>
              <w:bottom w:val="single" w:sz="4" w:space="0" w:color="FFFFFF"/>
              <w:right w:val="single" w:sz="4" w:space="0" w:color="FFFFFF"/>
            </w:tcBorders>
            <w:shd w:val="clear" w:color="auto" w:fill="auto"/>
          </w:tcPr>
          <w:p w14:paraId="5BD9BBF6" w14:textId="77777777" w:rsidR="008154DD" w:rsidRPr="001155DD" w:rsidRDefault="008154DD" w:rsidP="00C63311">
            <w:pPr>
              <w:snapToGrid w:val="0"/>
              <w:rPr>
                <w:rFonts w:cs="Arial"/>
                <w:color w:val="000000"/>
                <w:szCs w:val="22"/>
              </w:rPr>
            </w:pPr>
          </w:p>
        </w:tc>
      </w:tr>
      <w:tr w:rsidR="008154DD" w:rsidRPr="008110A8" w14:paraId="4D1A6CB4" w14:textId="77777777" w:rsidTr="00C63311">
        <w:trPr>
          <w:trHeight w:val="1262"/>
        </w:trPr>
        <w:tc>
          <w:tcPr>
            <w:tcW w:w="4583" w:type="dxa"/>
            <w:vMerge/>
            <w:tcBorders>
              <w:top w:val="single" w:sz="4" w:space="0" w:color="FFFFFF"/>
            </w:tcBorders>
            <w:shd w:val="clear" w:color="auto" w:fill="auto"/>
          </w:tcPr>
          <w:p w14:paraId="42FD06A3" w14:textId="77777777" w:rsidR="008154DD" w:rsidRPr="008110A8" w:rsidRDefault="008154DD" w:rsidP="00C63311">
            <w:pPr>
              <w:snapToGrid w:val="0"/>
              <w:rPr>
                <w:rFonts w:cs="Arial"/>
                <w:color w:val="000000"/>
              </w:rPr>
            </w:pPr>
          </w:p>
        </w:tc>
        <w:tc>
          <w:tcPr>
            <w:tcW w:w="4465" w:type="dxa"/>
            <w:tcBorders>
              <w:top w:val="single" w:sz="4" w:space="0" w:color="FFFFFF"/>
              <w:right w:val="single" w:sz="4" w:space="0" w:color="FFFFFF"/>
            </w:tcBorders>
            <w:shd w:val="clear" w:color="auto" w:fill="auto"/>
          </w:tcPr>
          <w:p w14:paraId="7FF46FBB" w14:textId="77777777" w:rsidR="008154DD" w:rsidRDefault="008154DD" w:rsidP="00C63311">
            <w:pPr>
              <w:rPr>
                <w:rFonts w:cs="Arial"/>
                <w:color w:val="000000"/>
                <w:sz w:val="12"/>
                <w:szCs w:val="12"/>
              </w:rPr>
            </w:pPr>
            <w:r w:rsidRPr="001155DD">
              <w:rPr>
                <w:rFonts w:cs="Arial"/>
                <w:szCs w:val="22"/>
              </w:rPr>
              <w:t>O objetivo é buscar uma sensação de soltura ao tocar, visando sempre o mínimo de esforço físico e o máximo de qualidade sonora.</w:t>
            </w:r>
          </w:p>
          <w:p w14:paraId="5F6F54F0" w14:textId="77777777" w:rsidR="008154DD" w:rsidRPr="001155DD" w:rsidRDefault="008154DD" w:rsidP="00C63311">
            <w:pPr>
              <w:rPr>
                <w:rFonts w:cs="Arial"/>
                <w:szCs w:val="22"/>
              </w:rPr>
            </w:pPr>
          </w:p>
        </w:tc>
      </w:tr>
    </w:tbl>
    <w:p w14:paraId="09C9165A" w14:textId="77777777" w:rsidR="008154DD" w:rsidRPr="00861974" w:rsidRDefault="008154DD" w:rsidP="008154DD">
      <w:pPr>
        <w:rPr>
          <w:lang w:eastAsia="pt-BR"/>
        </w:rPr>
      </w:pPr>
    </w:p>
    <w:p w14:paraId="026B2FD3" w14:textId="77777777" w:rsidR="008154DD" w:rsidRDefault="008154DD" w:rsidP="008154DD">
      <w:pPr>
        <w:rPr>
          <w:lang w:eastAsia="pt-BR"/>
        </w:rPr>
      </w:pPr>
    </w:p>
    <w:tbl>
      <w:tblPr>
        <w:tblW w:w="8610" w:type="dxa"/>
        <w:jc w:val="center"/>
        <w:tblLayout w:type="fixed"/>
        <w:tblLook w:val="0000" w:firstRow="0" w:lastRow="0" w:firstColumn="0" w:lastColumn="0" w:noHBand="0" w:noVBand="0"/>
      </w:tblPr>
      <w:tblGrid>
        <w:gridCol w:w="4171"/>
        <w:gridCol w:w="91"/>
        <w:gridCol w:w="4348"/>
      </w:tblGrid>
      <w:tr w:rsidR="008154DD" w:rsidRPr="008110A8" w14:paraId="4A2DAF09" w14:textId="77777777" w:rsidTr="00C63311">
        <w:trPr>
          <w:trHeight w:val="80"/>
          <w:jc w:val="center"/>
        </w:trPr>
        <w:tc>
          <w:tcPr>
            <w:tcW w:w="4262" w:type="dxa"/>
            <w:gridSpan w:val="2"/>
            <w:shd w:val="clear" w:color="auto" w:fill="auto"/>
          </w:tcPr>
          <w:p w14:paraId="65165CCF" w14:textId="77777777" w:rsidR="008154DD" w:rsidRDefault="008154DD" w:rsidP="00C63311">
            <w:pPr>
              <w:tabs>
                <w:tab w:val="center" w:pos="2063"/>
              </w:tabs>
              <w:snapToGrid w:val="0"/>
              <w:rPr>
                <w:rFonts w:cs="Arial"/>
                <w:i/>
                <w:color w:val="000000"/>
                <w:szCs w:val="22"/>
              </w:rPr>
            </w:pPr>
          </w:p>
          <w:p w14:paraId="25F36305" w14:textId="77777777" w:rsidR="008154DD" w:rsidRPr="00CC7F26" w:rsidRDefault="008154DD" w:rsidP="00C63311">
            <w:pPr>
              <w:tabs>
                <w:tab w:val="center" w:pos="2063"/>
              </w:tabs>
              <w:snapToGrid w:val="0"/>
              <w:rPr>
                <w:rFonts w:cs="Arial"/>
                <w:i/>
                <w:color w:val="000000"/>
                <w:szCs w:val="22"/>
              </w:rPr>
            </w:pPr>
            <w:r>
              <w:rPr>
                <w:rFonts w:cs="Arial"/>
                <w:i/>
                <w:color w:val="000000"/>
                <w:szCs w:val="22"/>
              </w:rPr>
              <w:t xml:space="preserve">    </w:t>
            </w:r>
            <w:r w:rsidRPr="00CC7F26">
              <w:rPr>
                <w:rFonts w:cs="Arial"/>
                <w:i/>
                <w:color w:val="000000"/>
                <w:szCs w:val="22"/>
              </w:rPr>
              <w:t>Postura correta</w:t>
            </w:r>
          </w:p>
        </w:tc>
        <w:tc>
          <w:tcPr>
            <w:tcW w:w="4348" w:type="dxa"/>
            <w:tcBorders>
              <w:left w:val="single" w:sz="4" w:space="0" w:color="FFFFFF"/>
            </w:tcBorders>
            <w:shd w:val="clear" w:color="auto" w:fill="auto"/>
          </w:tcPr>
          <w:p w14:paraId="052A7DED" w14:textId="77777777" w:rsidR="008154DD" w:rsidRPr="00CC7F26" w:rsidRDefault="008154DD" w:rsidP="00C63311">
            <w:pPr>
              <w:snapToGrid w:val="0"/>
              <w:rPr>
                <w:rFonts w:cs="Arial"/>
                <w:i/>
                <w:color w:val="000000"/>
                <w:szCs w:val="22"/>
              </w:rPr>
            </w:pPr>
            <w:r w:rsidRPr="00CC7F26">
              <w:rPr>
                <w:rFonts w:cs="Arial"/>
                <w:i/>
                <w:color w:val="000000"/>
                <w:szCs w:val="22"/>
              </w:rPr>
              <w:t>Postura incorreta</w:t>
            </w:r>
          </w:p>
        </w:tc>
      </w:tr>
      <w:tr w:rsidR="008154DD" w:rsidRPr="008110A8" w14:paraId="2835AD9B" w14:textId="77777777" w:rsidTr="00C63311">
        <w:trPr>
          <w:trHeight w:val="140"/>
          <w:jc w:val="center"/>
        </w:trPr>
        <w:tc>
          <w:tcPr>
            <w:tcW w:w="4171" w:type="dxa"/>
            <w:shd w:val="clear" w:color="auto" w:fill="auto"/>
            <w:vAlign w:val="bottom"/>
          </w:tcPr>
          <w:p w14:paraId="55A0C01D" w14:textId="77777777" w:rsidR="008154DD" w:rsidRPr="008110A8" w:rsidRDefault="008154DD" w:rsidP="00C63311">
            <w:pPr>
              <w:snapToGrid w:val="0"/>
              <w:jc w:val="center"/>
              <w:rPr>
                <w:rFonts w:cs="Arial"/>
              </w:rPr>
            </w:pPr>
            <w:r>
              <w:object w:dxaOrig="3690" w:dyaOrig="2595" w14:anchorId="4FFC05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2.25pt;height:129.75pt" o:ole="">
                  <v:imagedata r:id="rId13" o:title=""/>
                </v:shape>
                <o:OLEObject Type="Embed" ProgID="PBrush" ShapeID="_x0000_i1025" DrawAspect="Content" ObjectID="_1710162514" r:id="rId14"/>
              </w:object>
            </w:r>
          </w:p>
        </w:tc>
        <w:tc>
          <w:tcPr>
            <w:tcW w:w="4439" w:type="dxa"/>
            <w:gridSpan w:val="2"/>
            <w:tcBorders>
              <w:left w:val="single" w:sz="4" w:space="0" w:color="FFFFFF"/>
            </w:tcBorders>
            <w:shd w:val="clear" w:color="auto" w:fill="auto"/>
            <w:vAlign w:val="bottom"/>
          </w:tcPr>
          <w:p w14:paraId="12F6FC31" w14:textId="77777777" w:rsidR="008154DD" w:rsidRPr="004037F2" w:rsidRDefault="008154DD" w:rsidP="00C63311">
            <w:pPr>
              <w:pStyle w:val="Legenda"/>
            </w:pPr>
            <w:r w:rsidRPr="004037F2">
              <w:object w:dxaOrig="3540" w:dyaOrig="2670" w14:anchorId="127741AC">
                <v:shape id="_x0000_i1026" type="#_x0000_t75" style="width:166.5pt;height:136.5pt" o:ole="">
                  <v:imagedata r:id="rId15" o:title=""/>
                </v:shape>
                <o:OLEObject Type="Embed" ProgID="PBrush" ShapeID="_x0000_i1026" DrawAspect="Content" ObjectID="_1710162515" r:id="rId16"/>
              </w:object>
            </w:r>
          </w:p>
        </w:tc>
      </w:tr>
    </w:tbl>
    <w:p w14:paraId="2E51E9ED" w14:textId="218CFBA7" w:rsidR="008154DD" w:rsidRPr="00275AD1" w:rsidRDefault="008154DD" w:rsidP="008154DD">
      <w:pPr>
        <w:pStyle w:val="Legenda"/>
        <w:tabs>
          <w:tab w:val="left" w:pos="708"/>
          <w:tab w:val="left" w:pos="1416"/>
          <w:tab w:val="left" w:pos="2124"/>
          <w:tab w:val="left" w:pos="6510"/>
        </w:tabs>
        <w:rPr>
          <w:color w:val="000000"/>
        </w:rPr>
      </w:pPr>
      <w:r>
        <w:tab/>
        <w:t xml:space="preserve">                 Fig - 1.2.3                                                                          Fig – 1.2.4</w:t>
      </w:r>
    </w:p>
    <w:p w14:paraId="1788020A" w14:textId="77777777" w:rsidR="008154DD" w:rsidRDefault="008154DD" w:rsidP="008154DD">
      <w:pPr>
        <w:rPr>
          <w:rFonts w:cs="Arial"/>
          <w:b/>
          <w:i/>
          <w:szCs w:val="22"/>
        </w:rPr>
      </w:pPr>
    </w:p>
    <w:p w14:paraId="57C30469" w14:textId="77777777" w:rsidR="008154DD" w:rsidRPr="005C083B" w:rsidRDefault="008154DD" w:rsidP="008154DD">
      <w:pPr>
        <w:rPr>
          <w:rFonts w:cs="Arial"/>
          <w:szCs w:val="22"/>
        </w:rPr>
      </w:pPr>
      <w:r w:rsidRPr="00C64FBF">
        <w:rPr>
          <w:rFonts w:cs="Arial"/>
          <w:b/>
          <w:i/>
          <w:szCs w:val="22"/>
        </w:rPr>
        <w:t>Observação:</w:t>
      </w:r>
      <w:r w:rsidRPr="008110A8">
        <w:rPr>
          <w:rFonts w:cs="Arial"/>
          <w:szCs w:val="22"/>
        </w:rPr>
        <w:t xml:space="preserve"> é interessante que o estudante cuide bem das unhas de sua mão esquerda. O ideal é deixá-las curtas para que a unha não toque </w:t>
      </w:r>
      <w:r>
        <w:rPr>
          <w:rFonts w:cs="Arial"/>
          <w:szCs w:val="22"/>
        </w:rPr>
        <w:t>a madeira</w:t>
      </w:r>
      <w:r w:rsidRPr="008110A8">
        <w:rPr>
          <w:rFonts w:cs="Arial"/>
          <w:szCs w:val="22"/>
        </w:rPr>
        <w:t xml:space="preserve"> do instrumento e sim</w:t>
      </w:r>
      <w:r>
        <w:rPr>
          <w:rFonts w:cs="Arial"/>
          <w:szCs w:val="22"/>
        </w:rPr>
        <w:t xml:space="preserve"> somente</w:t>
      </w:r>
      <w:r w:rsidRPr="008110A8">
        <w:rPr>
          <w:rFonts w:cs="Arial"/>
          <w:szCs w:val="22"/>
        </w:rPr>
        <w:t xml:space="preserve"> a ponta do dedo</w:t>
      </w:r>
      <w:r>
        <w:rPr>
          <w:rFonts w:cs="Arial"/>
          <w:szCs w:val="22"/>
        </w:rPr>
        <w:t>.</w:t>
      </w:r>
    </w:p>
    <w:p w14:paraId="6F8D149F" w14:textId="77777777" w:rsidR="008154DD" w:rsidRPr="008110A8" w:rsidRDefault="008154DD" w:rsidP="008154DD">
      <w:pPr>
        <w:jc w:val="both"/>
        <w:rPr>
          <w:rFonts w:cs="Arial"/>
          <w:color w:val="000000"/>
          <w:szCs w:val="22"/>
        </w:rPr>
      </w:pPr>
    </w:p>
    <w:p w14:paraId="125D07DC" w14:textId="77777777" w:rsidR="008154DD" w:rsidRPr="004A3A91" w:rsidRDefault="008154DD" w:rsidP="008154DD">
      <w:pPr>
        <w:rPr>
          <w:rFonts w:cs="Arial"/>
          <w:color w:val="000000"/>
          <w:szCs w:val="22"/>
        </w:rPr>
      </w:pPr>
      <w:r w:rsidRPr="008110A8">
        <w:rPr>
          <w:rFonts w:cs="Arial"/>
          <w:color w:val="000000"/>
          <w:szCs w:val="22"/>
        </w:rPr>
        <w:t>Atente-se</w:t>
      </w:r>
      <w:r>
        <w:rPr>
          <w:rFonts w:cs="Arial"/>
          <w:color w:val="000000"/>
          <w:szCs w:val="22"/>
        </w:rPr>
        <w:t>,</w:t>
      </w:r>
      <w:r w:rsidRPr="008110A8">
        <w:rPr>
          <w:rFonts w:cs="Arial"/>
          <w:color w:val="000000"/>
          <w:szCs w:val="22"/>
        </w:rPr>
        <w:t xml:space="preserve"> antes de qualquer coisa</w:t>
      </w:r>
      <w:r>
        <w:rPr>
          <w:rFonts w:cs="Arial"/>
          <w:color w:val="000000"/>
          <w:szCs w:val="22"/>
        </w:rPr>
        <w:t>,</w:t>
      </w:r>
      <w:r w:rsidRPr="008110A8">
        <w:rPr>
          <w:rFonts w:cs="Arial"/>
          <w:color w:val="000000"/>
          <w:szCs w:val="22"/>
        </w:rPr>
        <w:t xml:space="preserve"> para a postura da mão esquerda no braço do i</w:t>
      </w:r>
      <w:r>
        <w:rPr>
          <w:rFonts w:cs="Arial"/>
          <w:color w:val="000000"/>
          <w:szCs w:val="22"/>
        </w:rPr>
        <w:t>nstrumento. Observe o esquema a seguir</w:t>
      </w:r>
      <w:r w:rsidRPr="008110A8">
        <w:rPr>
          <w:rFonts w:cs="Arial"/>
          <w:color w:val="000000"/>
          <w:szCs w:val="22"/>
        </w:rPr>
        <w:t xml:space="preserve"> um exemplo de postura adequada.</w:t>
      </w:r>
    </w:p>
    <w:p w14:paraId="16032C36" w14:textId="77777777" w:rsidR="008154DD" w:rsidRDefault="008154DD" w:rsidP="008154DD">
      <w:pPr>
        <w:jc w:val="center"/>
        <w:rPr>
          <w:rFonts w:cs="Arial"/>
          <w:i/>
          <w:color w:val="333333"/>
          <w:szCs w:val="22"/>
        </w:rPr>
      </w:pPr>
    </w:p>
    <w:p w14:paraId="12C3CA51" w14:textId="77777777" w:rsidR="008154DD" w:rsidRPr="00C64FBF" w:rsidRDefault="008154DD" w:rsidP="008154DD">
      <w:pPr>
        <w:jc w:val="center"/>
        <w:rPr>
          <w:rFonts w:cs="Arial"/>
          <w:i/>
          <w:color w:val="333333"/>
          <w:szCs w:val="22"/>
        </w:rPr>
      </w:pPr>
      <w:r w:rsidRPr="00C64FBF">
        <w:rPr>
          <w:rFonts w:cs="Arial"/>
          <w:i/>
          <w:color w:val="333333"/>
          <w:szCs w:val="22"/>
        </w:rPr>
        <w:t>Vista de trás                                    Vista de lado</w:t>
      </w:r>
    </w:p>
    <w:tbl>
      <w:tblPr>
        <w:tblW w:w="0" w:type="auto"/>
        <w:jc w:val="center"/>
        <w:tblBorders>
          <w:insideH w:val="single" w:sz="2" w:space="0" w:color="FFFFFF"/>
        </w:tblBorders>
        <w:tblLayout w:type="fixed"/>
        <w:tblLook w:val="0000" w:firstRow="0" w:lastRow="0" w:firstColumn="0" w:lastColumn="0" w:noHBand="0" w:noVBand="0"/>
      </w:tblPr>
      <w:tblGrid>
        <w:gridCol w:w="3844"/>
        <w:gridCol w:w="3334"/>
      </w:tblGrid>
      <w:tr w:rsidR="008154DD" w:rsidRPr="008110A8" w14:paraId="4EAEFFF9" w14:textId="77777777" w:rsidTr="00C63311">
        <w:trPr>
          <w:trHeight w:val="3365"/>
          <w:jc w:val="center"/>
        </w:trPr>
        <w:tc>
          <w:tcPr>
            <w:tcW w:w="3844" w:type="dxa"/>
            <w:shd w:val="clear" w:color="auto" w:fill="auto"/>
          </w:tcPr>
          <w:p w14:paraId="7C354FD4" w14:textId="77777777" w:rsidR="008154DD" w:rsidRDefault="008154DD" w:rsidP="00C63311">
            <w:pPr>
              <w:snapToGrid w:val="0"/>
              <w:jc w:val="right"/>
            </w:pPr>
          </w:p>
          <w:p w14:paraId="24446005" w14:textId="77777777" w:rsidR="008154DD" w:rsidRDefault="008154DD" w:rsidP="00C63311">
            <w:pPr>
              <w:keepNext/>
              <w:snapToGrid w:val="0"/>
            </w:pPr>
            <w:r>
              <w:object w:dxaOrig="3795" w:dyaOrig="2985" w14:anchorId="041F1FCE">
                <v:shape id="_x0000_i1027" type="#_x0000_t75" style="width:182.25pt;height:2in" o:ole="">
                  <v:imagedata r:id="rId17" o:title=""/>
                </v:shape>
                <o:OLEObject Type="Embed" ProgID="PBrush" ShapeID="_x0000_i1027" DrawAspect="Content" ObjectID="_1710162516" r:id="rId18"/>
              </w:object>
            </w:r>
          </w:p>
          <w:p w14:paraId="6E2457C9" w14:textId="4654203B" w:rsidR="008154DD" w:rsidRPr="002A7DAB" w:rsidRDefault="008154DD" w:rsidP="00C63311">
            <w:pPr>
              <w:pStyle w:val="Legenda"/>
            </w:pPr>
            <w:r>
              <w:t>Figura 1.2.5</w:t>
            </w:r>
          </w:p>
        </w:tc>
        <w:tc>
          <w:tcPr>
            <w:tcW w:w="3334" w:type="dxa"/>
            <w:tcBorders>
              <w:top w:val="nil"/>
              <w:bottom w:val="nil"/>
            </w:tcBorders>
            <w:shd w:val="clear" w:color="auto" w:fill="auto"/>
            <w:vAlign w:val="bottom"/>
          </w:tcPr>
          <w:p w14:paraId="0348AE2A" w14:textId="77777777" w:rsidR="008154DD" w:rsidRDefault="008154DD" w:rsidP="00C63311">
            <w:pPr>
              <w:keepNext/>
              <w:snapToGrid w:val="0"/>
              <w:jc w:val="right"/>
            </w:pPr>
            <w:r>
              <w:object w:dxaOrig="3435" w:dyaOrig="3900" w14:anchorId="3913DDC8">
                <v:shape id="_x0000_i1028" type="#_x0000_t75" style="width:136.5pt;height:2in" o:ole="">
                  <v:imagedata r:id="rId19" o:title=""/>
                </v:shape>
                <o:OLEObject Type="Embed" ProgID="PBrush" ShapeID="_x0000_i1028" DrawAspect="Content" ObjectID="_1710162517" r:id="rId20"/>
              </w:object>
            </w:r>
          </w:p>
          <w:p w14:paraId="164E235A" w14:textId="2DF20152" w:rsidR="008154DD" w:rsidRPr="008110A8" w:rsidRDefault="008154DD" w:rsidP="008154DD">
            <w:pPr>
              <w:pStyle w:val="Legenda"/>
              <w:jc w:val="center"/>
              <w:rPr>
                <w:rFonts w:cs="Arial"/>
                <w:i w:val="0"/>
                <w:color w:val="333333"/>
              </w:rPr>
            </w:pPr>
            <w:r>
              <w:t xml:space="preserve">                                        Figura 1.2.6</w:t>
            </w:r>
          </w:p>
        </w:tc>
      </w:tr>
    </w:tbl>
    <w:p w14:paraId="2A9EE0DB" w14:textId="77777777" w:rsidR="008154DD" w:rsidRPr="00861974" w:rsidRDefault="008154DD" w:rsidP="008154DD">
      <w:pPr>
        <w:jc w:val="center"/>
        <w:rPr>
          <w:highlight w:val="green"/>
          <w:lang w:eastAsia="pt-BR"/>
        </w:rPr>
      </w:pPr>
      <w:r>
        <w:rPr>
          <w:noProof/>
          <w:color w:val="FF0000"/>
          <w:lang w:eastAsia="pt-BR"/>
        </w:rPr>
        <w:lastRenderedPageBreak/>
        <w:drawing>
          <wp:inline distT="0" distB="0" distL="0" distR="0" wp14:anchorId="39A28FDD" wp14:editId="2C75D16D">
            <wp:extent cx="4530168" cy="5172075"/>
            <wp:effectExtent l="0" t="0" r="3810" b="0"/>
            <wp:docPr id="184" name="Image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30168" cy="5172075"/>
                    </a:xfrm>
                    <a:prstGeom prst="rect">
                      <a:avLst/>
                    </a:prstGeom>
                    <a:noFill/>
                    <a:ln>
                      <a:noFill/>
                    </a:ln>
                  </pic:spPr>
                </pic:pic>
              </a:graphicData>
            </a:graphic>
          </wp:inline>
        </w:drawing>
      </w:r>
    </w:p>
    <w:p w14:paraId="2C24EC87" w14:textId="77777777" w:rsidR="008154DD" w:rsidRDefault="008154DD" w:rsidP="008154DD">
      <w:pPr>
        <w:pStyle w:val="Legenda"/>
        <w:jc w:val="center"/>
        <w:rPr>
          <w:color w:val="FF0000"/>
        </w:rPr>
      </w:pPr>
    </w:p>
    <w:p w14:paraId="1F92CF03" w14:textId="707F71BE" w:rsidR="008154DD" w:rsidRPr="00275AD1" w:rsidRDefault="008154DD" w:rsidP="008154DD">
      <w:pPr>
        <w:pStyle w:val="Legenda"/>
        <w:jc w:val="center"/>
      </w:pPr>
      <w:r>
        <w:t>Figura 1</w:t>
      </w:r>
      <w:r w:rsidRPr="00275AD1">
        <w:t>.2.7</w:t>
      </w:r>
    </w:p>
    <w:p w14:paraId="5E1C6301" w14:textId="77777777" w:rsidR="008154DD" w:rsidRDefault="008154DD" w:rsidP="008154DD">
      <w:pPr>
        <w:rPr>
          <w:lang w:eastAsia="pt-BR"/>
        </w:rPr>
      </w:pPr>
    </w:p>
    <w:p w14:paraId="020F110F" w14:textId="77777777" w:rsidR="008154DD" w:rsidRDefault="008154DD" w:rsidP="008154DD">
      <w:pPr>
        <w:rPr>
          <w:lang w:eastAsia="pt-BR"/>
        </w:rPr>
      </w:pPr>
    </w:p>
    <w:p w14:paraId="170E0AF3" w14:textId="77777777" w:rsidR="008154DD" w:rsidRPr="00374AF7" w:rsidRDefault="008154DD" w:rsidP="008154DD">
      <w:pPr>
        <w:rPr>
          <w:rFonts w:cs="Arial"/>
          <w:iCs/>
          <w:szCs w:val="22"/>
        </w:rPr>
      </w:pPr>
      <w:r>
        <w:rPr>
          <w:rFonts w:cs="Arial"/>
          <w:iCs/>
          <w:szCs w:val="22"/>
        </w:rPr>
        <w:t>Os dedos devem estar em forma de pinça e o pulso da mão direita com uma leve curva para que a mão não encoste no tampo do violão e nem nas cordas. O braço é repousado na direção do cavalete.</w:t>
      </w:r>
    </w:p>
    <w:p w14:paraId="535A7309" w14:textId="77777777" w:rsidR="008154DD" w:rsidRDefault="008154DD" w:rsidP="00912706">
      <w:pPr>
        <w:rPr>
          <w:color w:val="FF0000"/>
          <w:sz w:val="24"/>
        </w:rPr>
      </w:pPr>
    </w:p>
    <w:p w14:paraId="795623A4" w14:textId="77777777" w:rsidR="00FA5BCF" w:rsidRDefault="00FA5BCF" w:rsidP="00912706">
      <w:pPr>
        <w:rPr>
          <w:color w:val="FF0000"/>
          <w:sz w:val="24"/>
        </w:rPr>
      </w:pPr>
    </w:p>
    <w:p w14:paraId="78A24FF3" w14:textId="77777777" w:rsidR="00FA5BCF" w:rsidRDefault="00FA5BCF" w:rsidP="00912706">
      <w:pPr>
        <w:rPr>
          <w:color w:val="FF0000"/>
          <w:sz w:val="24"/>
        </w:rPr>
      </w:pPr>
    </w:p>
    <w:p w14:paraId="05E20369" w14:textId="77777777" w:rsidR="00FA5BCF" w:rsidRDefault="00FA5BCF" w:rsidP="00912706">
      <w:pPr>
        <w:rPr>
          <w:color w:val="FF0000"/>
          <w:sz w:val="24"/>
        </w:rPr>
      </w:pPr>
    </w:p>
    <w:p w14:paraId="613C1BA1" w14:textId="77777777" w:rsidR="00A929EE" w:rsidRDefault="00A929EE" w:rsidP="00912706">
      <w:pPr>
        <w:rPr>
          <w:color w:val="FF0000"/>
          <w:sz w:val="24"/>
        </w:rPr>
      </w:pPr>
    </w:p>
    <w:p w14:paraId="012D8648" w14:textId="77777777" w:rsidR="008154DD" w:rsidRDefault="008154DD" w:rsidP="00912706">
      <w:pPr>
        <w:rPr>
          <w:color w:val="FF0000"/>
          <w:sz w:val="24"/>
        </w:rPr>
      </w:pPr>
    </w:p>
    <w:p w14:paraId="4A8528C9" w14:textId="77777777" w:rsidR="008154DD" w:rsidRDefault="008154DD" w:rsidP="00912706">
      <w:pPr>
        <w:rPr>
          <w:color w:val="FF0000"/>
          <w:sz w:val="24"/>
        </w:rPr>
      </w:pPr>
    </w:p>
    <w:p w14:paraId="717A7C70" w14:textId="77777777" w:rsidR="008154DD" w:rsidRDefault="008154DD" w:rsidP="00912706">
      <w:pPr>
        <w:rPr>
          <w:color w:val="FF0000"/>
          <w:sz w:val="24"/>
        </w:rPr>
      </w:pPr>
    </w:p>
    <w:p w14:paraId="0304BCB1" w14:textId="77777777" w:rsidR="008154DD" w:rsidRDefault="008154DD" w:rsidP="00912706">
      <w:pPr>
        <w:rPr>
          <w:color w:val="FF0000"/>
          <w:sz w:val="24"/>
        </w:rPr>
      </w:pPr>
    </w:p>
    <w:p w14:paraId="67C78A45" w14:textId="77777777" w:rsidR="008154DD" w:rsidRDefault="008154DD" w:rsidP="00912706">
      <w:pPr>
        <w:rPr>
          <w:color w:val="FF0000"/>
          <w:sz w:val="24"/>
        </w:rPr>
      </w:pPr>
    </w:p>
    <w:p w14:paraId="6D106D35" w14:textId="77777777" w:rsidR="008154DD" w:rsidRDefault="008154DD" w:rsidP="00912706">
      <w:pPr>
        <w:rPr>
          <w:color w:val="FF0000"/>
          <w:sz w:val="24"/>
        </w:rPr>
      </w:pPr>
    </w:p>
    <w:p w14:paraId="50483623" w14:textId="77777777" w:rsidR="00B860F9" w:rsidRDefault="00B860F9" w:rsidP="00912706">
      <w:pPr>
        <w:rPr>
          <w:color w:val="FF0000"/>
          <w:sz w:val="24"/>
        </w:rPr>
      </w:pPr>
    </w:p>
    <w:p w14:paraId="7CB3D464" w14:textId="77777777" w:rsidR="00CD177D" w:rsidRDefault="00CD177D" w:rsidP="00912706">
      <w:pPr>
        <w:rPr>
          <w:color w:val="FF0000"/>
          <w:sz w:val="24"/>
        </w:rPr>
      </w:pPr>
    </w:p>
    <w:p w14:paraId="3CDDE7DD" w14:textId="318F0DBD" w:rsidR="00403E6B" w:rsidRDefault="008154DD" w:rsidP="00B93C66">
      <w:pPr>
        <w:pStyle w:val="Ttulo1"/>
      </w:pPr>
      <w:bookmarkStart w:id="2" w:name="_Toc70064063"/>
      <w:bookmarkStart w:id="3" w:name="_Toc99391982"/>
      <w:r>
        <w:rPr>
          <w:rFonts w:cs="Arial"/>
          <w:color w:val="ED3611"/>
          <w:kern w:val="0"/>
          <w:szCs w:val="40"/>
        </w:rPr>
        <w:lastRenderedPageBreak/>
        <w:t xml:space="preserve">2 </w:t>
      </w:r>
      <w:r w:rsidR="001F2EC4" w:rsidRPr="000944E1">
        <w:rPr>
          <w:rFonts w:cs="Arial"/>
          <w:color w:val="ED3611"/>
          <w:kern w:val="0"/>
          <w:szCs w:val="40"/>
        </w:rPr>
        <w:t>- O violão:</w:t>
      </w:r>
      <w:bookmarkEnd w:id="2"/>
      <w:bookmarkEnd w:id="3"/>
    </w:p>
    <w:p w14:paraId="2A31E78A" w14:textId="77777777" w:rsidR="00B93C66" w:rsidRDefault="00B93C66" w:rsidP="001F2EC4">
      <w:pPr>
        <w:keepNext/>
        <w:jc w:val="right"/>
        <w:rPr>
          <w:color w:val="FF0000"/>
          <w:sz w:val="32"/>
          <w:szCs w:val="32"/>
          <w:highlight w:val="green"/>
        </w:rPr>
      </w:pPr>
    </w:p>
    <w:p w14:paraId="2814CDFF" w14:textId="72971C9F" w:rsidR="001F2EC4" w:rsidRPr="00436FBE" w:rsidRDefault="00921CBA" w:rsidP="001F2EC4">
      <w:pPr>
        <w:keepNext/>
        <w:jc w:val="right"/>
        <w:rPr>
          <w:color w:val="FF0000"/>
          <w:sz w:val="32"/>
          <w:szCs w:val="32"/>
        </w:rPr>
      </w:pPr>
      <w:r w:rsidRPr="00436FBE">
        <w:rPr>
          <w:noProof/>
          <w:lang w:eastAsia="pt-BR"/>
        </w:rPr>
        <w:drawing>
          <wp:inline distT="0" distB="0" distL="0" distR="0" wp14:anchorId="4B35D1E3" wp14:editId="301F925D">
            <wp:extent cx="5702542" cy="3704897"/>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06741" cy="3707625"/>
                    </a:xfrm>
                    <a:prstGeom prst="rect">
                      <a:avLst/>
                    </a:prstGeom>
                    <a:noFill/>
                    <a:ln>
                      <a:noFill/>
                    </a:ln>
                  </pic:spPr>
                </pic:pic>
              </a:graphicData>
            </a:graphic>
          </wp:inline>
        </w:drawing>
      </w:r>
    </w:p>
    <w:p w14:paraId="412F78C4" w14:textId="2983BC31" w:rsidR="006324F3" w:rsidRPr="005F1B0A" w:rsidRDefault="001F2EC4" w:rsidP="00403E6B">
      <w:pPr>
        <w:pStyle w:val="Legenda"/>
        <w:jc w:val="center"/>
        <w:rPr>
          <w:rFonts w:cs="Arial"/>
        </w:rPr>
      </w:pPr>
      <w:r w:rsidRPr="00436FBE">
        <w:t>Fig</w:t>
      </w:r>
      <w:r w:rsidR="008154DD">
        <w:t xml:space="preserve"> - 2</w:t>
      </w:r>
      <w:r w:rsidR="007207AB" w:rsidRPr="00436FBE">
        <w:t>.0</w:t>
      </w:r>
      <w:r w:rsidR="008F5D10">
        <w:t>.1</w:t>
      </w:r>
    </w:p>
    <w:p w14:paraId="67965DC4" w14:textId="578C62A3" w:rsidR="00493452" w:rsidRDefault="00493452" w:rsidP="00C64FBF">
      <w:pPr>
        <w:rPr>
          <w:rFonts w:cs="Arial"/>
          <w:b/>
          <w:color w:val="FFC000"/>
          <w:sz w:val="28"/>
        </w:rPr>
      </w:pPr>
    </w:p>
    <w:p w14:paraId="3FB0E852" w14:textId="00CD7B38" w:rsidR="00B93C66" w:rsidRDefault="00B93C66" w:rsidP="00C64FBF">
      <w:pPr>
        <w:rPr>
          <w:rFonts w:cs="Arial"/>
          <w:b/>
          <w:color w:val="FFC000"/>
          <w:sz w:val="28"/>
        </w:rPr>
      </w:pPr>
    </w:p>
    <w:p w14:paraId="65FCB642" w14:textId="77777777" w:rsidR="00B93C66" w:rsidRDefault="00B93C66" w:rsidP="00C64FBF">
      <w:pPr>
        <w:rPr>
          <w:rFonts w:cs="Arial"/>
          <w:b/>
          <w:caps/>
          <w:color w:val="FFC000"/>
          <w:sz w:val="28"/>
        </w:rPr>
      </w:pPr>
    </w:p>
    <w:p w14:paraId="47528E2D" w14:textId="17F9131F" w:rsidR="00B93C66" w:rsidRDefault="00B93C66" w:rsidP="00C64FBF">
      <w:pPr>
        <w:rPr>
          <w:rFonts w:cs="Arial"/>
          <w:b/>
          <w:caps/>
          <w:color w:val="FFC000"/>
          <w:sz w:val="28"/>
        </w:rPr>
      </w:pPr>
    </w:p>
    <w:p w14:paraId="4EE3EDF9" w14:textId="77777777" w:rsidR="00DF4344" w:rsidRDefault="00DF4344" w:rsidP="00C64FBF">
      <w:pPr>
        <w:rPr>
          <w:rFonts w:cs="Arial"/>
          <w:b/>
          <w:caps/>
          <w:color w:val="FFC000"/>
          <w:sz w:val="28"/>
        </w:rPr>
      </w:pPr>
    </w:p>
    <w:p w14:paraId="495F456F" w14:textId="77777777" w:rsidR="00B93C66" w:rsidRDefault="00B93C66" w:rsidP="00C64FBF">
      <w:pPr>
        <w:rPr>
          <w:rFonts w:cs="Arial"/>
          <w:b/>
          <w:caps/>
          <w:color w:val="FFC000"/>
          <w:sz w:val="28"/>
        </w:rPr>
      </w:pPr>
    </w:p>
    <w:p w14:paraId="792B9646" w14:textId="4B23183A" w:rsidR="00C64FBF" w:rsidRDefault="008154DD" w:rsidP="00264F83">
      <w:pPr>
        <w:pStyle w:val="Subttulo"/>
        <w:numPr>
          <w:ilvl w:val="0"/>
          <w:numId w:val="0"/>
        </w:numPr>
        <w:outlineLvl w:val="1"/>
      </w:pPr>
      <w:bookmarkStart w:id="4" w:name="_Toc70064064"/>
      <w:bookmarkStart w:id="5" w:name="_Toc99391983"/>
      <w:r>
        <w:rPr>
          <w:rFonts w:eastAsia="Times New Roman" w:cs="Times New Roman"/>
          <w:bCs/>
          <w:color w:val="E36C0A" w:themeColor="accent6" w:themeShade="BF"/>
          <w:spacing w:val="0"/>
          <w:kern w:val="36"/>
          <w:szCs w:val="44"/>
          <w:lang w:eastAsia="pt-BR"/>
        </w:rPr>
        <w:t>2</w:t>
      </w:r>
      <w:r w:rsidR="00264F83">
        <w:rPr>
          <w:rFonts w:eastAsia="Times New Roman" w:cs="Times New Roman"/>
          <w:bCs/>
          <w:color w:val="E36C0A" w:themeColor="accent6" w:themeShade="BF"/>
          <w:spacing w:val="0"/>
          <w:kern w:val="36"/>
          <w:szCs w:val="44"/>
          <w:lang w:eastAsia="pt-BR"/>
        </w:rPr>
        <w:t xml:space="preserve">.1 </w:t>
      </w:r>
      <w:r w:rsidR="001F2EC4" w:rsidRPr="00264F83">
        <w:rPr>
          <w:rFonts w:eastAsia="Times New Roman" w:cs="Times New Roman"/>
          <w:bCs/>
          <w:color w:val="E36C0A" w:themeColor="accent6" w:themeShade="BF"/>
          <w:spacing w:val="0"/>
          <w:kern w:val="36"/>
          <w:szCs w:val="44"/>
          <w:lang w:eastAsia="pt-BR"/>
        </w:rPr>
        <w:t xml:space="preserve">- </w:t>
      </w:r>
      <w:r w:rsidR="008407F6" w:rsidRPr="00264F83">
        <w:rPr>
          <w:rFonts w:eastAsia="Times New Roman" w:cs="Times New Roman"/>
          <w:bCs/>
          <w:color w:val="E36C0A" w:themeColor="accent6" w:themeShade="BF"/>
          <w:spacing w:val="0"/>
          <w:kern w:val="36"/>
          <w:szCs w:val="44"/>
          <w:lang w:eastAsia="pt-BR"/>
        </w:rPr>
        <w:t>O violão e os tipos de cord</w:t>
      </w:r>
      <w:r w:rsidR="001E2936" w:rsidRPr="00264F83">
        <w:rPr>
          <w:rFonts w:eastAsia="Times New Roman" w:cs="Times New Roman"/>
          <w:bCs/>
          <w:color w:val="E36C0A" w:themeColor="accent6" w:themeShade="BF"/>
          <w:spacing w:val="0"/>
          <w:kern w:val="36"/>
          <w:szCs w:val="44"/>
          <w:lang w:eastAsia="pt-BR"/>
        </w:rPr>
        <w:t>as</w:t>
      </w:r>
      <w:r w:rsidR="00C64FBF" w:rsidRPr="00264F83">
        <w:rPr>
          <w:rFonts w:eastAsia="Times New Roman" w:cs="Times New Roman"/>
          <w:bCs/>
          <w:color w:val="E36C0A" w:themeColor="accent6" w:themeShade="BF"/>
          <w:spacing w:val="0"/>
          <w:kern w:val="36"/>
          <w:szCs w:val="44"/>
          <w:lang w:eastAsia="pt-BR"/>
        </w:rPr>
        <w:t>:</w:t>
      </w:r>
      <w:bookmarkEnd w:id="4"/>
      <w:bookmarkEnd w:id="5"/>
    </w:p>
    <w:p w14:paraId="1830FEEE" w14:textId="77777777" w:rsidR="003C3F48" w:rsidRPr="003C3F48" w:rsidRDefault="003C3F48" w:rsidP="003C3F48"/>
    <w:p w14:paraId="2AB0C1E9" w14:textId="3AB0076E" w:rsidR="00EB6A00" w:rsidRDefault="00A602D0" w:rsidP="00C64FBF">
      <w:pPr>
        <w:jc w:val="both"/>
        <w:rPr>
          <w:rFonts w:cs="Arial"/>
          <w:b/>
          <w:i/>
          <w:szCs w:val="22"/>
        </w:rPr>
      </w:pPr>
      <w:r>
        <w:rPr>
          <w:rFonts w:cs="Arial"/>
          <w:b/>
          <w:i/>
          <w:noProof/>
          <w:szCs w:val="22"/>
          <w:lang w:eastAsia="pt-BR"/>
        </w:rPr>
        <mc:AlternateContent>
          <mc:Choice Requires="wps">
            <w:drawing>
              <wp:anchor distT="0" distB="0" distL="114300" distR="114300" simplePos="0" relativeHeight="251671040" behindDoc="1" locked="0" layoutInCell="1" allowOverlap="1" wp14:anchorId="29226FAE" wp14:editId="617AAF9D">
                <wp:simplePos x="0" y="0"/>
                <wp:positionH relativeFrom="column">
                  <wp:posOffset>-170180</wp:posOffset>
                </wp:positionH>
                <wp:positionV relativeFrom="paragraph">
                  <wp:posOffset>165100</wp:posOffset>
                </wp:positionV>
                <wp:extent cx="5681345" cy="1689735"/>
                <wp:effectExtent l="19050" t="19050" r="0" b="5715"/>
                <wp:wrapNone/>
                <wp:docPr id="290"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1345" cy="1689735"/>
                        </a:xfrm>
                        <a:prstGeom prst="roundRect">
                          <a:avLst>
                            <a:gd name="adj" fmla="val 16667"/>
                          </a:avLst>
                        </a:prstGeom>
                        <a:solidFill>
                          <a:schemeClr val="lt1">
                            <a:lumMod val="100000"/>
                            <a:lumOff val="0"/>
                          </a:schemeClr>
                        </a:solidFill>
                        <a:ln w="31750">
                          <a:solidFill>
                            <a:schemeClr val="accent6">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68A355C8" id="AutoShape 22" o:spid="_x0000_s1026" style="position:absolute;margin-left:-13.4pt;margin-top:13pt;width:447.35pt;height:133.0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" fillcolor="white [3201]" strokecolor="#f79646 [3209]" strokeweight="2.5pt">
                <v:shadow color="#868686"/>
              </v:roundrect>
            </w:pict>
          </mc:Fallback>
        </mc:AlternateContent>
      </w:r>
    </w:p>
    <w:p w14:paraId="5A0BCC21" w14:textId="77777777" w:rsidR="00403E6B" w:rsidRDefault="00403E6B" w:rsidP="006454BF">
      <w:pPr>
        <w:jc w:val="both"/>
        <w:rPr>
          <w:rFonts w:cs="Arial"/>
          <w:b/>
          <w:i/>
          <w:szCs w:val="22"/>
        </w:rPr>
      </w:pPr>
    </w:p>
    <w:p w14:paraId="31C14065" w14:textId="1789CE48" w:rsidR="00695005" w:rsidRPr="00C64FBF" w:rsidRDefault="00695005" w:rsidP="006454BF">
      <w:pPr>
        <w:jc w:val="both"/>
        <w:rPr>
          <w:rFonts w:cs="Arial"/>
          <w:szCs w:val="22"/>
        </w:rPr>
      </w:pPr>
      <w:r w:rsidRPr="007417CA">
        <w:rPr>
          <w:rFonts w:cs="Arial"/>
          <w:b/>
          <w:i/>
          <w:szCs w:val="22"/>
        </w:rPr>
        <w:t>Aço:</w:t>
      </w:r>
      <w:r w:rsidRPr="004446F3">
        <w:rPr>
          <w:rFonts w:cs="Arial"/>
        </w:rPr>
        <w:t xml:space="preserve"> </w:t>
      </w:r>
      <w:r w:rsidRPr="007417CA">
        <w:rPr>
          <w:rFonts w:cs="Arial"/>
          <w:szCs w:val="22"/>
        </w:rPr>
        <w:t xml:space="preserve">Os violões com </w:t>
      </w:r>
      <w:r w:rsidR="00580C56">
        <w:rPr>
          <w:rFonts w:cs="Arial"/>
          <w:szCs w:val="22"/>
        </w:rPr>
        <w:t xml:space="preserve">cordas de aço </w:t>
      </w:r>
      <w:r w:rsidR="0001615E">
        <w:rPr>
          <w:rFonts w:cs="Arial"/>
          <w:szCs w:val="22"/>
        </w:rPr>
        <w:t xml:space="preserve">são </w:t>
      </w:r>
      <w:r w:rsidRPr="007417CA">
        <w:rPr>
          <w:rFonts w:cs="Arial"/>
          <w:szCs w:val="22"/>
        </w:rPr>
        <w:t>ideais para</w:t>
      </w:r>
      <w:r w:rsidR="008E45D3">
        <w:rPr>
          <w:rFonts w:cs="Arial"/>
          <w:szCs w:val="22"/>
        </w:rPr>
        <w:t xml:space="preserve"> </w:t>
      </w:r>
      <w:r w:rsidR="00812F82">
        <w:rPr>
          <w:rFonts w:cs="Arial"/>
          <w:szCs w:val="22"/>
        </w:rPr>
        <w:t>“</w:t>
      </w:r>
      <w:r w:rsidRPr="004C7D48">
        <w:rPr>
          <w:rFonts w:cs="Arial"/>
          <w:szCs w:val="22"/>
        </w:rPr>
        <w:t>acompanhamento</w:t>
      </w:r>
      <w:r w:rsidR="00812F82">
        <w:rPr>
          <w:rFonts w:cs="Arial"/>
          <w:szCs w:val="22"/>
        </w:rPr>
        <w:t>”</w:t>
      </w:r>
      <w:r w:rsidRPr="004C7D48">
        <w:rPr>
          <w:rFonts w:cs="Arial"/>
          <w:szCs w:val="22"/>
        </w:rPr>
        <w:t xml:space="preserve">, pois possuem o som mais </w:t>
      </w:r>
      <w:r w:rsidR="0001615E">
        <w:rPr>
          <w:rFonts w:cs="Arial"/>
          <w:szCs w:val="22"/>
        </w:rPr>
        <w:t xml:space="preserve">presente, devido ao </w:t>
      </w:r>
      <w:r w:rsidR="005D18E9">
        <w:rPr>
          <w:rFonts w:cs="Arial"/>
          <w:szCs w:val="22"/>
        </w:rPr>
        <w:t>timbre metálico de suas cordas.</w:t>
      </w:r>
      <w:r w:rsidRPr="007417CA">
        <w:rPr>
          <w:rFonts w:cs="Arial"/>
          <w:szCs w:val="22"/>
        </w:rPr>
        <w:t xml:space="preserve"> </w:t>
      </w:r>
      <w:r w:rsidR="005D18E9">
        <w:rPr>
          <w:rFonts w:cs="Arial"/>
          <w:szCs w:val="22"/>
        </w:rPr>
        <w:t>O violão de aço possui um</w:t>
      </w:r>
      <w:r w:rsidRPr="007417CA">
        <w:rPr>
          <w:rFonts w:cs="Arial"/>
          <w:szCs w:val="22"/>
        </w:rPr>
        <w:t xml:space="preserve"> braço mais fino </w:t>
      </w:r>
      <w:r w:rsidR="005D18E9">
        <w:rPr>
          <w:rFonts w:cs="Arial"/>
          <w:szCs w:val="22"/>
        </w:rPr>
        <w:t>parecido com</w:t>
      </w:r>
      <w:r w:rsidRPr="007417CA">
        <w:rPr>
          <w:rFonts w:cs="Arial"/>
          <w:szCs w:val="22"/>
        </w:rPr>
        <w:t xml:space="preserve"> o braço de uma</w:t>
      </w:r>
      <w:r w:rsidR="007A04CE">
        <w:rPr>
          <w:rFonts w:cs="Arial"/>
          <w:szCs w:val="22"/>
        </w:rPr>
        <w:t xml:space="preserve"> </w:t>
      </w:r>
      <w:r w:rsidRPr="007417CA">
        <w:rPr>
          <w:rFonts w:cs="Arial"/>
          <w:szCs w:val="22"/>
        </w:rPr>
        <w:t>guitarra e geralmente são usadas palhetas para tocar, podendo ser eletroacústico ou não.</w:t>
      </w:r>
    </w:p>
    <w:p w14:paraId="5DD0393B" w14:textId="3FD64E47" w:rsidR="00912706" w:rsidRDefault="00695005" w:rsidP="006454BF">
      <w:pPr>
        <w:jc w:val="both"/>
        <w:rPr>
          <w:rFonts w:cs="Arial"/>
          <w:szCs w:val="22"/>
        </w:rPr>
      </w:pPr>
      <w:r w:rsidRPr="007417CA">
        <w:rPr>
          <w:rFonts w:cs="Arial"/>
          <w:b/>
          <w:i/>
          <w:szCs w:val="22"/>
        </w:rPr>
        <w:t>Nylon:</w:t>
      </w:r>
      <w:r w:rsidRPr="004446F3">
        <w:rPr>
          <w:rFonts w:cs="Arial"/>
        </w:rPr>
        <w:t xml:space="preserve"> </w:t>
      </w:r>
      <w:r w:rsidRPr="007417CA">
        <w:rPr>
          <w:rFonts w:cs="Arial"/>
          <w:szCs w:val="22"/>
        </w:rPr>
        <w:t>O</w:t>
      </w:r>
      <w:r w:rsidR="0001615E">
        <w:rPr>
          <w:rFonts w:cs="Arial"/>
          <w:szCs w:val="22"/>
        </w:rPr>
        <w:t>s violões de nylon são utiliz</w:t>
      </w:r>
      <w:r w:rsidRPr="007417CA">
        <w:rPr>
          <w:rFonts w:cs="Arial"/>
          <w:szCs w:val="22"/>
        </w:rPr>
        <w:t>ados ger</w:t>
      </w:r>
      <w:r w:rsidR="0001615E">
        <w:rPr>
          <w:rFonts w:cs="Arial"/>
          <w:szCs w:val="22"/>
        </w:rPr>
        <w:t>almente para técnicas que usam</w:t>
      </w:r>
      <w:r w:rsidRPr="007417CA">
        <w:rPr>
          <w:rFonts w:cs="Arial"/>
          <w:szCs w:val="22"/>
        </w:rPr>
        <w:t xml:space="preserve"> mais os dedos da mão direita, por possuir um som mais aveludado são ideais para se tocar músicas dedilhadas, como </w:t>
      </w:r>
      <w:r w:rsidR="00661BA9">
        <w:rPr>
          <w:rFonts w:cs="Arial"/>
          <w:szCs w:val="22"/>
        </w:rPr>
        <w:t xml:space="preserve">MPB, e todo repertório erudito. </w:t>
      </w:r>
      <w:r w:rsidR="007A04CE">
        <w:rPr>
          <w:rFonts w:cs="Arial"/>
          <w:szCs w:val="22"/>
        </w:rPr>
        <w:t>Po</w:t>
      </w:r>
      <w:r w:rsidRPr="007417CA">
        <w:rPr>
          <w:rFonts w:cs="Arial"/>
          <w:szCs w:val="22"/>
        </w:rPr>
        <w:t xml:space="preserve">r padrão </w:t>
      </w:r>
      <w:r w:rsidR="007A04CE">
        <w:rPr>
          <w:rFonts w:cs="Arial"/>
          <w:szCs w:val="22"/>
        </w:rPr>
        <w:t xml:space="preserve">o braço </w:t>
      </w:r>
      <w:r w:rsidRPr="007417CA">
        <w:rPr>
          <w:rFonts w:cs="Arial"/>
          <w:szCs w:val="22"/>
        </w:rPr>
        <w:t xml:space="preserve">é um pouco mais </w:t>
      </w:r>
      <w:r w:rsidR="004059E8">
        <w:rPr>
          <w:rFonts w:cs="Arial"/>
          <w:szCs w:val="22"/>
        </w:rPr>
        <w:t>largo</w:t>
      </w:r>
      <w:r w:rsidRPr="007417CA">
        <w:rPr>
          <w:rFonts w:cs="Arial"/>
          <w:szCs w:val="22"/>
        </w:rPr>
        <w:t xml:space="preserve"> que o braço dos violões </w:t>
      </w:r>
      <w:r w:rsidR="007A04CE">
        <w:rPr>
          <w:rFonts w:cs="Arial"/>
          <w:szCs w:val="22"/>
        </w:rPr>
        <w:t xml:space="preserve">com cordas </w:t>
      </w:r>
      <w:r w:rsidRPr="007417CA">
        <w:rPr>
          <w:rFonts w:cs="Arial"/>
          <w:szCs w:val="22"/>
        </w:rPr>
        <w:t>de aço.</w:t>
      </w:r>
    </w:p>
    <w:p w14:paraId="5E745F07" w14:textId="77777777" w:rsidR="00493452" w:rsidRDefault="00493452" w:rsidP="00493452">
      <w:pPr>
        <w:tabs>
          <w:tab w:val="left" w:pos="2629"/>
        </w:tabs>
        <w:jc w:val="both"/>
        <w:rPr>
          <w:rFonts w:cs="Arial"/>
          <w:szCs w:val="22"/>
        </w:rPr>
      </w:pPr>
    </w:p>
    <w:p w14:paraId="316E6AE2" w14:textId="77777777" w:rsidR="00FA5BCF" w:rsidRDefault="00FA5BCF" w:rsidP="006454BF">
      <w:pPr>
        <w:jc w:val="both"/>
        <w:rPr>
          <w:rFonts w:cs="Arial"/>
          <w:szCs w:val="22"/>
        </w:rPr>
      </w:pPr>
    </w:p>
    <w:p w14:paraId="740723AF" w14:textId="2AE8F48B" w:rsidR="003C3F48" w:rsidRDefault="003C3F48" w:rsidP="0022745B">
      <w:pPr>
        <w:rPr>
          <w:rFonts w:cs="Arial"/>
          <w:b/>
        </w:rPr>
      </w:pPr>
    </w:p>
    <w:p w14:paraId="0AE263FB" w14:textId="0E43F1B5" w:rsidR="00B93C66" w:rsidRDefault="00B93C66" w:rsidP="0022745B">
      <w:pPr>
        <w:rPr>
          <w:rFonts w:cs="Arial"/>
          <w:b/>
        </w:rPr>
      </w:pPr>
    </w:p>
    <w:p w14:paraId="1FD8CCC3" w14:textId="77777777" w:rsidR="00B93C66" w:rsidRDefault="00B93C66" w:rsidP="0022745B">
      <w:pPr>
        <w:rPr>
          <w:rFonts w:cs="Arial"/>
          <w:b/>
        </w:rPr>
      </w:pPr>
    </w:p>
    <w:p w14:paraId="38298221" w14:textId="77777777" w:rsidR="008154DD" w:rsidRPr="0022745B" w:rsidRDefault="008154DD" w:rsidP="0022745B">
      <w:pPr>
        <w:rPr>
          <w:rFonts w:cs="Arial"/>
          <w:b/>
        </w:rPr>
      </w:pPr>
    </w:p>
    <w:p w14:paraId="50F0EAA2" w14:textId="763D19DD" w:rsidR="005E0B02" w:rsidRPr="000944E1" w:rsidRDefault="008154DD" w:rsidP="00264F83">
      <w:pPr>
        <w:pStyle w:val="Subttulo"/>
        <w:outlineLvl w:val="1"/>
        <w:rPr>
          <w:rFonts w:eastAsia="Times New Roman" w:cs="Times New Roman"/>
          <w:bCs/>
          <w:color w:val="E36C0A" w:themeColor="accent6" w:themeShade="BF"/>
          <w:spacing w:val="0"/>
          <w:kern w:val="36"/>
          <w:szCs w:val="44"/>
          <w:lang w:eastAsia="pt-BR"/>
        </w:rPr>
      </w:pPr>
      <w:bookmarkStart w:id="6" w:name="_Toc70064065"/>
      <w:bookmarkStart w:id="7" w:name="_Toc99391984"/>
      <w:r>
        <w:rPr>
          <w:rFonts w:eastAsia="Times New Roman" w:cs="Times New Roman"/>
          <w:bCs/>
          <w:color w:val="E36C0A" w:themeColor="accent6" w:themeShade="BF"/>
          <w:spacing w:val="0"/>
          <w:kern w:val="36"/>
          <w:szCs w:val="44"/>
          <w:lang w:eastAsia="pt-BR"/>
        </w:rPr>
        <w:lastRenderedPageBreak/>
        <w:t>2</w:t>
      </w:r>
      <w:r w:rsidR="001F2EC4" w:rsidRPr="000944E1">
        <w:rPr>
          <w:rFonts w:eastAsia="Times New Roman" w:cs="Times New Roman"/>
          <w:bCs/>
          <w:color w:val="E36C0A" w:themeColor="accent6" w:themeShade="BF"/>
          <w:spacing w:val="0"/>
          <w:kern w:val="36"/>
          <w:szCs w:val="44"/>
          <w:lang w:eastAsia="pt-BR"/>
        </w:rPr>
        <w:t xml:space="preserve">.2 - </w:t>
      </w:r>
      <w:r w:rsidR="005E0B02" w:rsidRPr="000944E1">
        <w:rPr>
          <w:rFonts w:eastAsia="Times New Roman" w:cs="Times New Roman"/>
          <w:bCs/>
          <w:color w:val="E36C0A" w:themeColor="accent6" w:themeShade="BF"/>
          <w:spacing w:val="0"/>
          <w:kern w:val="36"/>
          <w:szCs w:val="44"/>
          <w:lang w:eastAsia="pt-BR"/>
        </w:rPr>
        <w:t>Anatomia do instrumento</w:t>
      </w:r>
      <w:r w:rsidR="001F2EC4" w:rsidRPr="000944E1">
        <w:rPr>
          <w:rFonts w:eastAsia="Times New Roman" w:cs="Times New Roman"/>
          <w:bCs/>
          <w:color w:val="E36C0A" w:themeColor="accent6" w:themeShade="BF"/>
          <w:spacing w:val="0"/>
          <w:kern w:val="36"/>
          <w:szCs w:val="44"/>
          <w:lang w:eastAsia="pt-BR"/>
        </w:rPr>
        <w:t>:</w:t>
      </w:r>
      <w:bookmarkEnd w:id="6"/>
      <w:bookmarkEnd w:id="7"/>
    </w:p>
    <w:p w14:paraId="45661EA5" w14:textId="34523C3C" w:rsidR="006F597C" w:rsidRPr="00436FBE" w:rsidRDefault="00F50D5E" w:rsidP="006F597C">
      <w:pPr>
        <w:rPr>
          <w:color w:val="FF0000"/>
        </w:rPr>
      </w:pPr>
      <w:r w:rsidRPr="00436FBE">
        <w:rPr>
          <w:noProof/>
          <w:color w:val="FF0000"/>
          <w:lang w:eastAsia="pt-BR"/>
        </w:rPr>
        <w:drawing>
          <wp:inline distT="0" distB="0" distL="0" distR="0" wp14:anchorId="181BD9EE" wp14:editId="20F74B45">
            <wp:extent cx="5398770" cy="4805680"/>
            <wp:effectExtent l="0" t="0" r="0" b="0"/>
            <wp:docPr id="247" name="Image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98770" cy="4805680"/>
                    </a:xfrm>
                    <a:prstGeom prst="rect">
                      <a:avLst/>
                    </a:prstGeom>
                    <a:noFill/>
                    <a:ln>
                      <a:noFill/>
                    </a:ln>
                  </pic:spPr>
                </pic:pic>
              </a:graphicData>
            </a:graphic>
          </wp:inline>
        </w:drawing>
      </w:r>
    </w:p>
    <w:p w14:paraId="79B278F4" w14:textId="11AE2BBF" w:rsidR="00142893" w:rsidRPr="00436FBE" w:rsidRDefault="00142893" w:rsidP="0081607E"/>
    <w:p w14:paraId="4ED720C0" w14:textId="6CB4D230" w:rsidR="009620CC" w:rsidRDefault="007207AB" w:rsidP="00142893">
      <w:pPr>
        <w:pStyle w:val="Legenda"/>
        <w:jc w:val="center"/>
        <w:rPr>
          <w:rFonts w:cs="Arial"/>
          <w:noProof/>
        </w:rPr>
      </w:pPr>
      <w:r w:rsidRPr="00436FBE">
        <w:rPr>
          <w:rFonts w:cs="Arial"/>
          <w:noProof/>
        </w:rPr>
        <w:t xml:space="preserve">Fig - </w:t>
      </w:r>
      <w:r w:rsidR="008154DD">
        <w:rPr>
          <w:rFonts w:cs="Arial"/>
          <w:noProof/>
        </w:rPr>
        <w:t>2</w:t>
      </w:r>
      <w:r w:rsidR="00142893" w:rsidRPr="00436FBE">
        <w:rPr>
          <w:rFonts w:cs="Arial"/>
          <w:noProof/>
        </w:rPr>
        <w:t>.2.1</w:t>
      </w:r>
    </w:p>
    <w:p w14:paraId="2E10462F" w14:textId="62D50E5C" w:rsidR="00D44A09" w:rsidRPr="004F3C48" w:rsidRDefault="00D44A09" w:rsidP="002B7F84">
      <w:pPr>
        <w:pStyle w:val="NormalWeb"/>
        <w:spacing w:before="0" w:after="180" w:line="285" w:lineRule="atLeast"/>
        <w:ind w:right="-909"/>
        <w:rPr>
          <w:rFonts w:cs="Arial"/>
          <w:noProof/>
          <w:color w:val="FF0000"/>
          <w:lang w:eastAsia="pt-BR"/>
        </w:rPr>
      </w:pPr>
    </w:p>
    <w:p w14:paraId="41614A26" w14:textId="2006541F" w:rsidR="00142893" w:rsidRPr="00436FBE" w:rsidRDefault="00C002B1" w:rsidP="00317046">
      <w:pPr>
        <w:pStyle w:val="NormalWeb"/>
        <w:keepNext/>
        <w:spacing w:before="0" w:after="180" w:line="285" w:lineRule="atLeast"/>
        <w:ind w:left="-993" w:right="-909"/>
        <w:jc w:val="center"/>
      </w:pPr>
      <w:r w:rsidRPr="00436FBE">
        <w:rPr>
          <w:noProof/>
          <w:lang w:eastAsia="pt-BR"/>
        </w:rPr>
        <w:drawing>
          <wp:inline distT="0" distB="0" distL="0" distR="0" wp14:anchorId="38B76570" wp14:editId="4B281101">
            <wp:extent cx="5400040" cy="1654810"/>
            <wp:effectExtent l="0" t="0" r="0" b="0"/>
            <wp:docPr id="253" name="Image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40" cy="1654810"/>
                    </a:xfrm>
                    <a:prstGeom prst="rect">
                      <a:avLst/>
                    </a:prstGeom>
                    <a:noFill/>
                    <a:ln>
                      <a:noFill/>
                    </a:ln>
                  </pic:spPr>
                </pic:pic>
              </a:graphicData>
            </a:graphic>
          </wp:inline>
        </w:drawing>
      </w:r>
    </w:p>
    <w:p w14:paraId="4C665BCF" w14:textId="764B8530" w:rsidR="00656311" w:rsidRPr="00276E0D" w:rsidRDefault="007207AB" w:rsidP="00142893">
      <w:pPr>
        <w:pStyle w:val="Legenda"/>
        <w:jc w:val="center"/>
        <w:rPr>
          <w:rFonts w:cs="Arial"/>
          <w:i w:val="0"/>
          <w:noProof/>
          <w:szCs w:val="22"/>
        </w:rPr>
      </w:pPr>
      <w:r w:rsidRPr="00436FBE">
        <w:rPr>
          <w:rFonts w:cs="Arial"/>
          <w:i w:val="0"/>
          <w:noProof/>
          <w:szCs w:val="22"/>
        </w:rPr>
        <w:t xml:space="preserve">Fig - </w:t>
      </w:r>
      <w:r w:rsidR="008154DD">
        <w:rPr>
          <w:rFonts w:cs="Arial"/>
          <w:i w:val="0"/>
          <w:noProof/>
          <w:szCs w:val="22"/>
        </w:rPr>
        <w:t>2</w:t>
      </w:r>
      <w:r w:rsidR="00142893" w:rsidRPr="00436FBE">
        <w:rPr>
          <w:rFonts w:cs="Arial"/>
          <w:i w:val="0"/>
          <w:noProof/>
          <w:szCs w:val="22"/>
        </w:rPr>
        <w:t>.2.2</w:t>
      </w:r>
    </w:p>
    <w:p w14:paraId="26C221CD" w14:textId="77777777" w:rsidR="00C002B1" w:rsidRDefault="00C002B1" w:rsidP="00403F79">
      <w:pPr>
        <w:jc w:val="both"/>
        <w:rPr>
          <w:rFonts w:cs="Arial"/>
          <w:color w:val="FF0000"/>
          <w:szCs w:val="22"/>
          <w:highlight w:val="cyan"/>
        </w:rPr>
      </w:pPr>
    </w:p>
    <w:p w14:paraId="0AE5F9D2" w14:textId="77777777" w:rsidR="00DF4344" w:rsidRPr="00403F79" w:rsidRDefault="00DF4344" w:rsidP="00403F79">
      <w:pPr>
        <w:jc w:val="both"/>
        <w:rPr>
          <w:rFonts w:cs="Arial"/>
          <w:color w:val="FF0000"/>
          <w:szCs w:val="22"/>
        </w:rPr>
      </w:pPr>
    </w:p>
    <w:p w14:paraId="72D80272" w14:textId="0B2A9FDF" w:rsidR="00315861" w:rsidRDefault="00315861" w:rsidP="008E45D3">
      <w:pPr>
        <w:rPr>
          <w:rFonts w:cs="Arial"/>
          <w:szCs w:val="22"/>
          <w:shd w:val="clear" w:color="auto" w:fill="FFFFFF"/>
        </w:rPr>
      </w:pPr>
      <w:r w:rsidRPr="00216AF8">
        <w:rPr>
          <w:rFonts w:cs="Arial"/>
          <w:b/>
          <w:szCs w:val="22"/>
        </w:rPr>
        <w:t>O violão é um instrumento harmônico</w:t>
      </w:r>
      <w:r w:rsidRPr="00216AF8">
        <w:rPr>
          <w:rFonts w:cs="Arial"/>
          <w:szCs w:val="22"/>
        </w:rPr>
        <w:t>,</w:t>
      </w:r>
      <w:r w:rsidRPr="00216AF8">
        <w:rPr>
          <w:rFonts w:cs="Arial"/>
          <w:szCs w:val="22"/>
          <w:shd w:val="clear" w:color="auto" w:fill="FFFFFF"/>
        </w:rPr>
        <w:t xml:space="preserve"> isso é, um instrumento capaz de emitir várias notas ao mesmo tempo, possibilitando a criação de acordes e consequentemente fazendo a harmonia da música. </w:t>
      </w:r>
    </w:p>
    <w:p w14:paraId="7D43DD70" w14:textId="2F931111" w:rsidR="00B93C66" w:rsidRDefault="00B93C66" w:rsidP="008E45D3">
      <w:pPr>
        <w:rPr>
          <w:rFonts w:cs="Arial"/>
          <w:szCs w:val="22"/>
          <w:shd w:val="clear" w:color="auto" w:fill="FFFFFF"/>
        </w:rPr>
      </w:pPr>
    </w:p>
    <w:p w14:paraId="38028AEC" w14:textId="77777777" w:rsidR="00B93C66" w:rsidRPr="00216AF8" w:rsidRDefault="00B93C66" w:rsidP="008E45D3">
      <w:pPr>
        <w:rPr>
          <w:rFonts w:cs="Arial"/>
          <w:szCs w:val="22"/>
          <w:shd w:val="clear" w:color="auto" w:fill="FFFFFF"/>
        </w:rPr>
      </w:pPr>
    </w:p>
    <w:p w14:paraId="5D6CF6BC" w14:textId="2E223DA1" w:rsidR="004F3C48" w:rsidRPr="00C002B1" w:rsidRDefault="00315861" w:rsidP="00403F79">
      <w:pPr>
        <w:rPr>
          <w:rFonts w:cs="Arial"/>
          <w:szCs w:val="22"/>
          <w:shd w:val="clear" w:color="auto" w:fill="FFFFFF"/>
        </w:rPr>
      </w:pPr>
      <w:r w:rsidRPr="000D18D4">
        <w:rPr>
          <w:rFonts w:cs="Arial"/>
          <w:b/>
          <w:szCs w:val="22"/>
          <w:shd w:val="clear" w:color="auto" w:fill="FFFFFF"/>
        </w:rPr>
        <w:lastRenderedPageBreak/>
        <w:t>O acorde é um conjunto de notas tocad</w:t>
      </w:r>
      <w:r w:rsidR="002920BB" w:rsidRPr="000D18D4">
        <w:rPr>
          <w:rFonts w:cs="Arial"/>
          <w:b/>
          <w:szCs w:val="22"/>
          <w:shd w:val="clear" w:color="auto" w:fill="FFFFFF"/>
        </w:rPr>
        <w:t>as</w:t>
      </w:r>
      <w:r w:rsidRPr="000D18D4">
        <w:rPr>
          <w:rFonts w:cs="Arial"/>
          <w:b/>
          <w:szCs w:val="22"/>
          <w:shd w:val="clear" w:color="auto" w:fill="FFFFFF"/>
        </w:rPr>
        <w:t xml:space="preserve"> simultaneamente</w:t>
      </w:r>
      <w:r w:rsidR="00622F01" w:rsidRPr="000D18D4">
        <w:rPr>
          <w:rFonts w:cs="Arial"/>
          <w:b/>
          <w:szCs w:val="22"/>
          <w:shd w:val="clear" w:color="auto" w:fill="FFFFFF"/>
        </w:rPr>
        <w:t xml:space="preserve"> soando em </w:t>
      </w:r>
      <w:r w:rsidR="00622F01" w:rsidRPr="00C002B1">
        <w:rPr>
          <w:rFonts w:cs="Arial"/>
          <w:b/>
          <w:szCs w:val="22"/>
          <w:shd w:val="clear" w:color="auto" w:fill="FFFFFF"/>
        </w:rPr>
        <w:t>harmonia</w:t>
      </w:r>
      <w:r w:rsidRPr="00C002B1">
        <w:rPr>
          <w:rFonts w:cs="Arial"/>
          <w:szCs w:val="22"/>
          <w:shd w:val="clear" w:color="auto" w:fill="FFFFFF"/>
        </w:rPr>
        <w:t xml:space="preserve">, ou seja, notas emitidas ao mesmo tempo. </w:t>
      </w:r>
      <w:r w:rsidR="002920BB" w:rsidRPr="00C002B1">
        <w:rPr>
          <w:rFonts w:cs="Arial"/>
          <w:szCs w:val="22"/>
          <w:shd w:val="clear" w:color="auto" w:fill="FFFFFF"/>
        </w:rPr>
        <w:t>O</w:t>
      </w:r>
      <w:r w:rsidR="002E6F90" w:rsidRPr="00C002B1">
        <w:rPr>
          <w:rFonts w:cs="Arial"/>
          <w:szCs w:val="22"/>
          <w:shd w:val="clear" w:color="auto" w:fill="FFFFFF"/>
        </w:rPr>
        <w:t>s</w:t>
      </w:r>
      <w:r w:rsidR="002920BB" w:rsidRPr="00C002B1">
        <w:rPr>
          <w:rFonts w:cs="Arial"/>
          <w:szCs w:val="22"/>
          <w:shd w:val="clear" w:color="auto" w:fill="FFFFFF"/>
        </w:rPr>
        <w:t xml:space="preserve"> acorde</w:t>
      </w:r>
      <w:r w:rsidR="002E6F90" w:rsidRPr="00C002B1">
        <w:rPr>
          <w:rFonts w:cs="Arial"/>
          <w:szCs w:val="22"/>
          <w:shd w:val="clear" w:color="auto" w:fill="FFFFFF"/>
        </w:rPr>
        <w:t>s</w:t>
      </w:r>
      <w:r w:rsidR="002920BB" w:rsidRPr="00C002B1">
        <w:rPr>
          <w:rFonts w:cs="Arial"/>
          <w:szCs w:val="22"/>
          <w:shd w:val="clear" w:color="auto" w:fill="FFFFFF"/>
        </w:rPr>
        <w:t xml:space="preserve"> serão muito utilizados em nosso estudo no violão, por isso já o</w:t>
      </w:r>
      <w:r w:rsidR="002E6F90" w:rsidRPr="00C002B1">
        <w:rPr>
          <w:rFonts w:cs="Arial"/>
          <w:szCs w:val="22"/>
          <w:shd w:val="clear" w:color="auto" w:fill="FFFFFF"/>
        </w:rPr>
        <w:t>s</w:t>
      </w:r>
      <w:r w:rsidR="002920BB" w:rsidRPr="00C002B1">
        <w:rPr>
          <w:rFonts w:cs="Arial"/>
          <w:szCs w:val="22"/>
          <w:shd w:val="clear" w:color="auto" w:fill="FFFFFF"/>
        </w:rPr>
        <w:t xml:space="preserve"> introduzimos de maneira bem su</w:t>
      </w:r>
      <w:r w:rsidR="00931410" w:rsidRPr="00C002B1">
        <w:rPr>
          <w:rFonts w:cs="Arial"/>
          <w:szCs w:val="22"/>
          <w:shd w:val="clear" w:color="auto" w:fill="FFFFFF"/>
        </w:rPr>
        <w:t>perficial</w:t>
      </w:r>
      <w:r w:rsidR="002920BB" w:rsidRPr="00C002B1">
        <w:rPr>
          <w:rFonts w:cs="Arial"/>
          <w:szCs w:val="22"/>
          <w:shd w:val="clear" w:color="auto" w:fill="FFFFFF"/>
        </w:rPr>
        <w:t xml:space="preserve"> para nós aprendermos aos poucos sobre o assunto</w:t>
      </w:r>
      <w:r w:rsidR="00477B82" w:rsidRPr="00C002B1">
        <w:rPr>
          <w:rFonts w:cs="Arial"/>
          <w:szCs w:val="22"/>
          <w:shd w:val="clear" w:color="auto" w:fill="FFFFFF"/>
        </w:rPr>
        <w:t xml:space="preserve">. </w:t>
      </w:r>
    </w:p>
    <w:p w14:paraId="72A31F94" w14:textId="7CFE8780" w:rsidR="00477B82" w:rsidRPr="00C002B1" w:rsidRDefault="00477B82" w:rsidP="00403F79">
      <w:pPr>
        <w:rPr>
          <w:rFonts w:cs="Arial"/>
          <w:color w:val="FF0000"/>
          <w:szCs w:val="22"/>
          <w:shd w:val="clear" w:color="auto" w:fill="FFFFFF"/>
        </w:rPr>
      </w:pPr>
      <w:r w:rsidRPr="00C002B1">
        <w:rPr>
          <w:rFonts w:cs="Arial"/>
          <w:szCs w:val="22"/>
          <w:shd w:val="clear" w:color="auto" w:fill="FFFFFF"/>
        </w:rPr>
        <w:t>Ainda que a definição mais comum para acordes seja notas tocadas ao mesmo tempo (de forma harmônica), é importante sabermos também que existem os acordes arpejados. Esses acordes vão seguir a mesma lógica de disposição de notas, a diferença é que elas não serão tocadas simultaneamente, mas sim em sequência; uma seguida da outra.</w:t>
      </w:r>
    </w:p>
    <w:p w14:paraId="6CCE2EC4" w14:textId="3A994B76" w:rsidR="008A4F3E" w:rsidRPr="00DD6410" w:rsidRDefault="00073D86" w:rsidP="0087200B">
      <w:pPr>
        <w:pStyle w:val="Ttulo3"/>
        <w:rPr>
          <w:rFonts w:ascii="Tempus Sans ITC" w:hAnsi="Tempus Sans ITC"/>
          <w:bCs w:val="0"/>
          <w14:shadow w14:blurRad="0" w14:dist="0" w14:dir="0" w14:sx="0" w14:sy="0" w14:kx="0" w14:ky="0" w14:algn="ctr">
            <w14:srgbClr w14:val="000000"/>
          </w14:shadow>
        </w:rPr>
      </w:pPr>
      <w:bookmarkStart w:id="8" w:name="_Toc70064066"/>
      <w:bookmarkStart w:id="9" w:name="_Toc99391985"/>
      <w:r w:rsidRPr="00DD641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w:t>
      </w:r>
      <w:r w:rsidR="001829EE" w:rsidRPr="00DD641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xercício </w:t>
      </w:r>
      <w:r w:rsidR="00C363FA" w:rsidRPr="00DD641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w:t>
      </w:r>
      <w:r w:rsidR="000B6848" w:rsidRPr="00DD641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C363FA" w:rsidRPr="00DD641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Altura</w:t>
      </w:r>
      <w:bookmarkEnd w:id="8"/>
      <w:bookmarkEnd w:id="9"/>
    </w:p>
    <w:tbl>
      <w:tblPr>
        <w:tblpPr w:leftFromText="141" w:rightFromText="141" w:vertAnchor="text" w:horzAnchor="page" w:tblpX="11158" w:tblpY="540"/>
        <w:tblW w:w="0" w:type="auto"/>
        <w:tblLayout w:type="fixed"/>
        <w:tblLook w:val="0000" w:firstRow="0" w:lastRow="0" w:firstColumn="0" w:lastColumn="0" w:noHBand="0" w:noVBand="0"/>
      </w:tblPr>
      <w:tblGrid>
        <w:gridCol w:w="253"/>
        <w:gridCol w:w="242"/>
      </w:tblGrid>
      <w:tr w:rsidR="00D462DA" w:rsidRPr="00D71D5F" w14:paraId="673CDBEB" w14:textId="77777777" w:rsidTr="00D462DA">
        <w:trPr>
          <w:trHeight w:val="334"/>
        </w:trPr>
        <w:tc>
          <w:tcPr>
            <w:tcW w:w="253" w:type="dxa"/>
            <w:shd w:val="clear" w:color="auto" w:fill="auto"/>
            <w:vAlign w:val="bottom"/>
          </w:tcPr>
          <w:p w14:paraId="3CE4FC61" w14:textId="77777777" w:rsidR="00D462DA" w:rsidRPr="00D71D5F" w:rsidRDefault="00D462DA" w:rsidP="00D462DA">
            <w:pPr>
              <w:rPr>
                <w:rFonts w:cs="Arial"/>
                <w:b/>
                <w:i/>
                <w:szCs w:val="22"/>
              </w:rPr>
            </w:pPr>
          </w:p>
        </w:tc>
        <w:tc>
          <w:tcPr>
            <w:tcW w:w="242" w:type="dxa"/>
            <w:shd w:val="clear" w:color="auto" w:fill="auto"/>
            <w:vAlign w:val="center"/>
          </w:tcPr>
          <w:p w14:paraId="37B2F3B9" w14:textId="77777777" w:rsidR="00D462DA" w:rsidRPr="00D71D5F" w:rsidRDefault="00D462DA" w:rsidP="00D462DA">
            <w:pPr>
              <w:jc w:val="center"/>
              <w:rPr>
                <w:rFonts w:cs="Arial"/>
                <w:b/>
                <w:i/>
                <w:szCs w:val="22"/>
              </w:rPr>
            </w:pPr>
          </w:p>
        </w:tc>
      </w:tr>
    </w:tbl>
    <w:p w14:paraId="24CDACCD" w14:textId="610E0858" w:rsidR="00353638" w:rsidRPr="00CC130A" w:rsidRDefault="002206FF" w:rsidP="00580CEA">
      <w:pPr>
        <w:rPr>
          <w:rFonts w:cs="Arial"/>
          <w:szCs w:val="22"/>
        </w:rPr>
      </w:pPr>
      <w:r w:rsidRPr="00D7492C">
        <w:rPr>
          <w:rFonts w:cs="Arial"/>
          <w:szCs w:val="22"/>
        </w:rPr>
        <w:t>A altura é a</w:t>
      </w:r>
      <w:r w:rsidR="00CC130A">
        <w:rPr>
          <w:rFonts w:cs="Arial"/>
          <w:szCs w:val="22"/>
        </w:rPr>
        <w:t xml:space="preserve"> capacidade do som de ser grave, </w:t>
      </w:r>
      <w:r w:rsidRPr="00D7492C">
        <w:rPr>
          <w:rFonts w:cs="Arial"/>
          <w:szCs w:val="22"/>
        </w:rPr>
        <w:t>médio ou agudo, vemos muitas</w:t>
      </w:r>
      <w:r w:rsidR="00353638" w:rsidRPr="00D7492C">
        <w:rPr>
          <w:rFonts w:cs="Arial"/>
          <w:szCs w:val="22"/>
        </w:rPr>
        <w:t xml:space="preserve"> associações</w:t>
      </w:r>
      <w:r w:rsidR="00FA1F1A" w:rsidRPr="00D7492C">
        <w:rPr>
          <w:rFonts w:cs="Arial"/>
          <w:szCs w:val="22"/>
        </w:rPr>
        <w:t xml:space="preserve"> relacionando o som agudo com estar em cima, e o grave</w:t>
      </w:r>
      <w:r w:rsidR="00493452" w:rsidRPr="00D7492C">
        <w:rPr>
          <w:rFonts w:cs="Arial"/>
          <w:szCs w:val="22"/>
        </w:rPr>
        <w:t>,</w:t>
      </w:r>
      <w:r w:rsidR="00FA1F1A" w:rsidRPr="00D7492C">
        <w:rPr>
          <w:rFonts w:cs="Arial"/>
          <w:szCs w:val="22"/>
        </w:rPr>
        <w:t xml:space="preserve"> embaixo, até mesmo com gestos da mão.</w:t>
      </w:r>
      <w:r w:rsidR="00493452" w:rsidRPr="00D7492C">
        <w:rPr>
          <w:rFonts w:cs="Arial"/>
          <w:szCs w:val="22"/>
        </w:rPr>
        <w:t xml:space="preserve"> </w:t>
      </w:r>
      <w:r w:rsidR="00EA5B57" w:rsidRPr="00D7492C">
        <w:rPr>
          <w:rFonts w:cs="Arial"/>
          <w:szCs w:val="22"/>
        </w:rPr>
        <w:t xml:space="preserve">Essa associação muito tem a ver com a frequência do som. Nós já sabemos que o som se dá por meio de ondas sonoras, certo? Quando o som é mais agudo as ondas são menores, e por isso há uma frequência maior de ondas, ou seja, uma quantidade maior de ondas em um período de tempo. Quando o som é mais grave as ondas são maiores, e por isso há uma frequência menor de ondas, ou seja, uma quantidade menor de ondas em um período de tempo. Por isso, </w:t>
      </w:r>
      <w:r w:rsidR="00EA5B57" w:rsidRPr="00CC130A">
        <w:rPr>
          <w:rFonts w:cs="Arial"/>
          <w:szCs w:val="22"/>
        </w:rPr>
        <w:t>dizemos alta frequência, e baixa frequência</w:t>
      </w:r>
      <w:r w:rsidR="00D7492C" w:rsidRPr="00CC130A">
        <w:rPr>
          <w:rFonts w:cs="Arial"/>
          <w:szCs w:val="22"/>
        </w:rPr>
        <w:t>.</w:t>
      </w:r>
    </w:p>
    <w:p w14:paraId="016AF391" w14:textId="19AF2C77" w:rsidR="009A6739" w:rsidRPr="00CC130A" w:rsidRDefault="009A6739" w:rsidP="00580CEA">
      <w:pPr>
        <w:rPr>
          <w:rFonts w:cs="Arial"/>
          <w:szCs w:val="22"/>
        </w:rPr>
      </w:pPr>
    </w:p>
    <w:p w14:paraId="71F22EB8" w14:textId="2AC5B1CA" w:rsidR="002920BB" w:rsidRPr="00C9391F" w:rsidRDefault="009A6739" w:rsidP="00580CEA">
      <w:pPr>
        <w:rPr>
          <w:rFonts w:cs="Arial"/>
          <w:szCs w:val="22"/>
        </w:rPr>
      </w:pPr>
      <w:r w:rsidRPr="00CC130A">
        <w:rPr>
          <w:rFonts w:cs="Arial"/>
          <w:szCs w:val="22"/>
        </w:rPr>
        <w:t>Vamos observar o gráfico abaixo e reproduzir, cantando, os sons que esse gráfi</w:t>
      </w:r>
      <w:r w:rsidR="00955421" w:rsidRPr="00CC130A">
        <w:rPr>
          <w:rFonts w:cs="Arial"/>
          <w:szCs w:val="22"/>
        </w:rPr>
        <w:t>co nos indica:</w:t>
      </w:r>
      <w:r w:rsidR="00955421">
        <w:rPr>
          <w:rFonts w:cs="Arial"/>
          <w:szCs w:val="22"/>
        </w:rPr>
        <w:t xml:space="preserve"> </w:t>
      </w:r>
    </w:p>
    <w:p w14:paraId="72F73650" w14:textId="79B485DB" w:rsidR="00940097" w:rsidRDefault="00940097" w:rsidP="00284B4E">
      <w:pPr>
        <w:jc w:val="both"/>
        <w:rPr>
          <w:rFonts w:cs="Arial"/>
          <w:sz w:val="16"/>
          <w:szCs w:val="22"/>
        </w:rPr>
      </w:pPr>
      <w:r>
        <w:rPr>
          <w:rFonts w:cs="Arial"/>
          <w:sz w:val="16"/>
          <w:szCs w:val="22"/>
        </w:rPr>
        <w:t xml:space="preserve"> </w:t>
      </w:r>
    </w:p>
    <w:p w14:paraId="10EB8371" w14:textId="252F48F1" w:rsidR="00317046" w:rsidRDefault="00142893" w:rsidP="00317046">
      <w:pPr>
        <w:keepNext/>
        <w:jc w:val="center"/>
      </w:pPr>
      <w:r>
        <w:rPr>
          <w:rFonts w:cs="Arial"/>
          <w:noProof/>
          <w:sz w:val="16"/>
          <w:lang w:eastAsia="pt-BR"/>
        </w:rPr>
        <w:drawing>
          <wp:inline distT="0" distB="0" distL="0" distR="0" wp14:anchorId="4251D78F" wp14:editId="7098D364">
            <wp:extent cx="2810414" cy="1266705"/>
            <wp:effectExtent l="0" t="0" r="0" b="0"/>
            <wp:docPr id="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2817810" cy="1270039"/>
                    </a:xfrm>
                    <a:prstGeom prst="rect">
                      <a:avLst/>
                    </a:prstGeom>
                    <a:noFill/>
                    <a:ln w="9525">
                      <a:noFill/>
                      <a:miter lim="800000"/>
                      <a:headEnd/>
                      <a:tailEnd/>
                    </a:ln>
                  </pic:spPr>
                </pic:pic>
              </a:graphicData>
            </a:graphic>
          </wp:inline>
        </w:drawing>
      </w:r>
    </w:p>
    <w:p w14:paraId="361E3A94" w14:textId="4E999B30" w:rsidR="00142893" w:rsidRDefault="007207AB" w:rsidP="00317046">
      <w:pPr>
        <w:pStyle w:val="Legenda"/>
        <w:jc w:val="center"/>
      </w:pPr>
      <w:r>
        <w:t xml:space="preserve">Fig </w:t>
      </w:r>
      <w:r w:rsidR="001D5340">
        <w:noBreakHyphen/>
      </w:r>
      <w:r>
        <w:t xml:space="preserve"> </w:t>
      </w:r>
      <w:r w:rsidR="008154DD">
        <w:rPr>
          <w:noProof/>
        </w:rPr>
        <w:t>2</w:t>
      </w:r>
      <w:r w:rsidR="005A2E06">
        <w:t>.2.3</w:t>
      </w:r>
    </w:p>
    <w:p w14:paraId="3DD77EFD" w14:textId="77777777" w:rsidR="008F5D10" w:rsidRDefault="008F5D10" w:rsidP="00467958">
      <w:pPr>
        <w:jc w:val="center"/>
      </w:pPr>
    </w:p>
    <w:p w14:paraId="40B9FFE8" w14:textId="3576D7D2" w:rsidR="000513AA" w:rsidRDefault="00FE0396" w:rsidP="00467958">
      <w:pPr>
        <w:jc w:val="center"/>
      </w:pPr>
      <w:r>
        <w:rPr>
          <w:noProof/>
          <w:lang w:eastAsia="pt-BR"/>
        </w:rPr>
        <mc:AlternateContent>
          <mc:Choice Requires="wps">
            <w:drawing>
              <wp:anchor distT="0" distB="0" distL="114300" distR="114300" simplePos="0" relativeHeight="251696640" behindDoc="1" locked="0" layoutInCell="1" allowOverlap="1" wp14:anchorId="7633B963" wp14:editId="302E324A">
                <wp:simplePos x="0" y="0"/>
                <wp:positionH relativeFrom="margin">
                  <wp:posOffset>1788160</wp:posOffset>
                </wp:positionH>
                <wp:positionV relativeFrom="paragraph">
                  <wp:posOffset>106045</wp:posOffset>
                </wp:positionV>
                <wp:extent cx="1650670" cy="635939"/>
                <wp:effectExtent l="0" t="0" r="26035" b="12065"/>
                <wp:wrapNone/>
                <wp:docPr id="191" name="Elipse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0670" cy="635939"/>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F1757C" id="Elipse 191" o:spid="_x0000_s1026" style="position:absolute;margin-left:140.8pt;margin-top:8.35pt;width:129.95pt;height:50.05pt;z-index:-25161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" fillcolor="#ffc000" strokecolor="#e36c0a [2409]" strokeweight="2pt">
                <v:path arrowok="t"/>
                <w10:wrap anchorx="margin"/>
              </v:oval>
            </w:pict>
          </mc:Fallback>
        </mc:AlternateContent>
      </w:r>
    </w:p>
    <w:p w14:paraId="75B56776" w14:textId="385032EA" w:rsidR="004C3B2D" w:rsidRDefault="00FE0396" w:rsidP="00FE0396">
      <w:pPr>
        <w:tabs>
          <w:tab w:val="left" w:pos="2250"/>
          <w:tab w:val="center" w:pos="4252"/>
          <w:tab w:val="left" w:pos="6180"/>
          <w:tab w:val="left" w:pos="6705"/>
        </w:tabs>
        <w:jc w:val="center"/>
      </w:pPr>
      <w:r>
        <w:object w:dxaOrig="1540" w:dyaOrig="993" w14:anchorId="395BF178">
          <v:shape id="_x0000_i1029" type="#_x0000_t75" style="width:57.75pt;height:33.75pt" o:ole="">
            <v:imagedata r:id="rId26" o:title=""/>
          </v:shape>
          <o:OLEObject Type="Embed" ProgID="Package" ShapeID="_x0000_i1029" DrawAspect="Icon" ObjectID="_1710162518" r:id="rId27"/>
        </w:object>
      </w:r>
      <w:r>
        <w:object w:dxaOrig="1540" w:dyaOrig="993" w14:anchorId="174B4EA8">
          <v:shape id="_x0000_i1030" type="#_x0000_t75" style="width:64.5pt;height:33.75pt" o:ole="">
            <v:imagedata r:id="rId28" o:title=""/>
          </v:shape>
          <o:OLEObject Type="Embed" ProgID="Package" ShapeID="_x0000_i1030" DrawAspect="Icon" ObjectID="_1710162519" r:id="rId29"/>
        </w:object>
      </w:r>
    </w:p>
    <w:p w14:paraId="25BBA5AB" w14:textId="7063FAD5" w:rsidR="004C3B2D" w:rsidRDefault="004C3B2D" w:rsidP="004C3B2D">
      <w:pPr>
        <w:tabs>
          <w:tab w:val="left" w:pos="2250"/>
          <w:tab w:val="center" w:pos="4252"/>
          <w:tab w:val="left" w:pos="6180"/>
          <w:tab w:val="left" w:pos="6705"/>
        </w:tabs>
      </w:pPr>
      <w:r>
        <w:tab/>
      </w:r>
    </w:p>
    <w:p w14:paraId="0F2F8BED" w14:textId="77777777" w:rsidR="008F5D10" w:rsidRDefault="008F5D10" w:rsidP="004C3B2D">
      <w:pPr>
        <w:tabs>
          <w:tab w:val="left" w:pos="2250"/>
          <w:tab w:val="center" w:pos="4252"/>
          <w:tab w:val="left" w:pos="6180"/>
          <w:tab w:val="left" w:pos="6705"/>
        </w:tabs>
      </w:pPr>
    </w:p>
    <w:p w14:paraId="0EB3BAAE" w14:textId="11F8E115" w:rsidR="004C3B2D" w:rsidRDefault="004C3B2D" w:rsidP="004C3B2D">
      <w:pPr>
        <w:tabs>
          <w:tab w:val="left" w:pos="2250"/>
          <w:tab w:val="center" w:pos="4252"/>
          <w:tab w:val="left" w:pos="6705"/>
        </w:tabs>
        <w:jc w:val="center"/>
      </w:pPr>
      <w:r>
        <w:rPr>
          <w:b/>
          <w:bCs/>
          <w:noProof/>
          <w:lang w:eastAsia="pt-BR"/>
        </w:rPr>
        <mc:AlternateContent>
          <mc:Choice Requires="wps">
            <w:drawing>
              <wp:anchor distT="0" distB="0" distL="114300" distR="114300" simplePos="0" relativeHeight="251773952" behindDoc="1" locked="0" layoutInCell="1" allowOverlap="1" wp14:anchorId="667B7F95" wp14:editId="0AC3DD02">
                <wp:simplePos x="0" y="0"/>
                <wp:positionH relativeFrom="margin">
                  <wp:posOffset>767715</wp:posOffset>
                </wp:positionH>
                <wp:positionV relativeFrom="paragraph">
                  <wp:posOffset>17780</wp:posOffset>
                </wp:positionV>
                <wp:extent cx="3943350" cy="709295"/>
                <wp:effectExtent l="0" t="0" r="19050" b="14605"/>
                <wp:wrapNone/>
                <wp:docPr id="778" name="Retângulo 7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43350" cy="70929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99AC75B" id="Retângulo 778" o:spid="_x0000_s1026" style="position:absolute;margin-left:60.45pt;margin-top:1.4pt;width:310.5pt;height:55.85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" fillcolor="#ffd961" strokecolor="#974706 [1609]" strokeweight="2pt">
                <v:path arrowok="t"/>
                <w10:wrap anchorx="margin"/>
              </v:rect>
            </w:pict>
          </mc:Fallback>
        </mc:AlternateContent>
      </w:r>
    </w:p>
    <w:p w14:paraId="070F1B7D" w14:textId="62080CC3" w:rsidR="00CC78F7" w:rsidRDefault="004C3B2D" w:rsidP="004C3B2D">
      <w:pPr>
        <w:tabs>
          <w:tab w:val="left" w:pos="2250"/>
          <w:tab w:val="center" w:pos="4252"/>
          <w:tab w:val="left" w:pos="6690"/>
        </w:tabs>
      </w:pPr>
      <w:r>
        <w:tab/>
      </w:r>
      <w:r>
        <w:tab/>
      </w:r>
      <w:r w:rsidR="00027540">
        <w:t>Aula para a execução do exercício</w:t>
      </w:r>
      <w:r>
        <w:t xml:space="preserve"> 1</w:t>
      </w:r>
    </w:p>
    <w:p w14:paraId="7B4CC598" w14:textId="44BA7D71" w:rsidR="004C3B2D" w:rsidRPr="00CC78F7" w:rsidRDefault="004C3B2D" w:rsidP="00CC78F7">
      <w:pPr>
        <w:tabs>
          <w:tab w:val="left" w:pos="2250"/>
          <w:tab w:val="left" w:pos="6690"/>
        </w:tabs>
        <w:jc w:val="center"/>
        <w:rPr>
          <w:rStyle w:val="Hyperlink"/>
          <w:color w:val="auto"/>
          <w:sz w:val="18"/>
          <w:szCs w:val="20"/>
          <w:u w:val="none"/>
        </w:rPr>
      </w:pPr>
    </w:p>
    <w:p w14:paraId="59D1D8C7" w14:textId="2DA3B2CE" w:rsidR="001C27DA" w:rsidRDefault="00B9373C" w:rsidP="001C27DA">
      <w:pPr>
        <w:suppressAutoHyphens w:val="0"/>
        <w:autoSpaceDE w:val="0"/>
        <w:autoSpaceDN w:val="0"/>
        <w:adjustRightInd w:val="0"/>
        <w:jc w:val="center"/>
        <w:rPr>
          <w:rFonts w:ascii="Calibri" w:eastAsia="Microsoft YaHei" w:hAnsi="Calibri" w:cs="Calibri"/>
          <w:color w:val="0563C1"/>
          <w:sz w:val="18"/>
          <w:szCs w:val="18"/>
          <w:u w:val="single"/>
          <w:lang w:eastAsia="pt-BR"/>
        </w:rPr>
      </w:pPr>
      <w:hyperlink r:id="rId30" w:history="1">
        <w:r w:rsidR="001C27DA" w:rsidRPr="00166693">
          <w:rPr>
            <w:rStyle w:val="Hyperlink"/>
            <w:rFonts w:ascii="Calibri" w:eastAsia="Microsoft YaHei" w:hAnsi="Calibri" w:cs="Calibri"/>
            <w:sz w:val="18"/>
            <w:szCs w:val="18"/>
            <w:lang w:eastAsia="pt-BR"/>
          </w:rPr>
          <w:t>https://youtu.be/lHkEqGp-Y0U</w:t>
        </w:r>
      </w:hyperlink>
    </w:p>
    <w:p w14:paraId="57DC8914" w14:textId="4299A8DF" w:rsidR="004F3C48" w:rsidRDefault="004F3C48" w:rsidP="004F3C48">
      <w:pPr>
        <w:tabs>
          <w:tab w:val="center" w:pos="4252"/>
          <w:tab w:val="left" w:pos="6690"/>
        </w:tabs>
        <w:rPr>
          <w:color w:val="FF0000"/>
        </w:rPr>
      </w:pPr>
    </w:p>
    <w:p w14:paraId="1BF053D2" w14:textId="60502EDD" w:rsidR="00436FBE" w:rsidRDefault="00436FBE" w:rsidP="004F3C48">
      <w:pPr>
        <w:tabs>
          <w:tab w:val="center" w:pos="4252"/>
          <w:tab w:val="left" w:pos="6690"/>
        </w:tabs>
        <w:rPr>
          <w:color w:val="FF0000"/>
        </w:rPr>
      </w:pPr>
    </w:p>
    <w:p w14:paraId="7F22BFBB" w14:textId="755421D1" w:rsidR="00436FBE" w:rsidRDefault="00436FBE" w:rsidP="004F3C48">
      <w:pPr>
        <w:tabs>
          <w:tab w:val="center" w:pos="4252"/>
          <w:tab w:val="left" w:pos="6690"/>
        </w:tabs>
        <w:rPr>
          <w:color w:val="FF0000"/>
        </w:rPr>
      </w:pPr>
    </w:p>
    <w:p w14:paraId="37A2544D" w14:textId="61EF2D3C" w:rsidR="00436FBE" w:rsidRDefault="00436FBE" w:rsidP="004F3C48">
      <w:pPr>
        <w:tabs>
          <w:tab w:val="center" w:pos="4252"/>
          <w:tab w:val="left" w:pos="6690"/>
        </w:tabs>
        <w:rPr>
          <w:color w:val="FF0000"/>
        </w:rPr>
      </w:pPr>
    </w:p>
    <w:p w14:paraId="2FA73C1A" w14:textId="156575CF" w:rsidR="00436FBE" w:rsidRDefault="00436FBE" w:rsidP="004F3C48">
      <w:pPr>
        <w:tabs>
          <w:tab w:val="center" w:pos="4252"/>
          <w:tab w:val="left" w:pos="6690"/>
        </w:tabs>
        <w:rPr>
          <w:color w:val="FF0000"/>
        </w:rPr>
      </w:pPr>
    </w:p>
    <w:p w14:paraId="24E9F712" w14:textId="77777777" w:rsidR="003B7BF3" w:rsidRDefault="003B7BF3" w:rsidP="004F3C48">
      <w:pPr>
        <w:tabs>
          <w:tab w:val="center" w:pos="4252"/>
          <w:tab w:val="left" w:pos="6690"/>
        </w:tabs>
        <w:rPr>
          <w:color w:val="FF0000"/>
        </w:rPr>
      </w:pPr>
    </w:p>
    <w:p w14:paraId="7065503A" w14:textId="238AB0F6" w:rsidR="00436FBE" w:rsidRDefault="00436FBE" w:rsidP="004F3C48">
      <w:pPr>
        <w:tabs>
          <w:tab w:val="center" w:pos="4252"/>
          <w:tab w:val="left" w:pos="6690"/>
        </w:tabs>
        <w:rPr>
          <w:color w:val="FF0000"/>
        </w:rPr>
      </w:pPr>
    </w:p>
    <w:p w14:paraId="2C6AE1E1" w14:textId="77777777" w:rsidR="00436FBE" w:rsidRDefault="00436FBE" w:rsidP="004F3C48">
      <w:pPr>
        <w:tabs>
          <w:tab w:val="center" w:pos="4252"/>
          <w:tab w:val="left" w:pos="6690"/>
        </w:tabs>
        <w:rPr>
          <w:color w:val="FF0000"/>
        </w:rPr>
      </w:pPr>
    </w:p>
    <w:p w14:paraId="2E17B8AC" w14:textId="77777777" w:rsidR="008F5D10" w:rsidRPr="004F3C48" w:rsidRDefault="008F5D10" w:rsidP="004F3C48">
      <w:pPr>
        <w:tabs>
          <w:tab w:val="center" w:pos="4252"/>
          <w:tab w:val="left" w:pos="6690"/>
        </w:tabs>
        <w:rPr>
          <w:color w:val="FF0000"/>
        </w:rPr>
      </w:pPr>
    </w:p>
    <w:p w14:paraId="7FF003BF" w14:textId="03307CA9" w:rsidR="00940097" w:rsidRPr="009D7F82" w:rsidRDefault="004F792F" w:rsidP="00287A9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0" w:name="_Toc70064067"/>
      <w:bookmarkStart w:id="11" w:name="_Toc99391986"/>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Exercício</w:t>
      </w:r>
      <w:r w:rsidR="00C363FA"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2</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84B4E"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Executando o movimento</w:t>
      </w:r>
      <w:bookmarkEnd w:id="10"/>
      <w:bookmarkEnd w:id="11"/>
    </w:p>
    <w:p w14:paraId="35CCB88A" w14:textId="60EB7275" w:rsidR="00FA1F1A" w:rsidRPr="00D7492C" w:rsidRDefault="00FA1F1A" w:rsidP="000414E6">
      <w:pPr>
        <w:rPr>
          <w:rFonts w:cs="Arial"/>
          <w:szCs w:val="22"/>
        </w:rPr>
      </w:pPr>
      <w:r w:rsidRPr="00D7492C">
        <w:rPr>
          <w:rFonts w:cs="Arial"/>
          <w:szCs w:val="22"/>
        </w:rPr>
        <w:t xml:space="preserve">Agora que já entendemos a proposta </w:t>
      </w:r>
      <w:r w:rsidR="00416521">
        <w:rPr>
          <w:rFonts w:cs="Arial"/>
          <w:szCs w:val="22"/>
        </w:rPr>
        <w:t>do gráfico da figura 1.2.3</w:t>
      </w:r>
      <w:r w:rsidRPr="00D7492C">
        <w:rPr>
          <w:rFonts w:cs="Arial"/>
          <w:szCs w:val="22"/>
        </w:rPr>
        <w:t>, você deverá r</w:t>
      </w:r>
      <w:r w:rsidR="00284B4E" w:rsidRPr="00D7492C">
        <w:rPr>
          <w:rFonts w:cs="Arial"/>
          <w:szCs w:val="22"/>
        </w:rPr>
        <w:t>epr</w:t>
      </w:r>
      <w:r w:rsidR="00940097" w:rsidRPr="00D7492C">
        <w:rPr>
          <w:rFonts w:cs="Arial"/>
          <w:szCs w:val="22"/>
        </w:rPr>
        <w:t xml:space="preserve">oduzir </w:t>
      </w:r>
      <w:r w:rsidRPr="00D7492C">
        <w:rPr>
          <w:rFonts w:cs="Arial"/>
          <w:szCs w:val="22"/>
        </w:rPr>
        <w:t>esse</w:t>
      </w:r>
      <w:r w:rsidR="00940097" w:rsidRPr="00D7492C">
        <w:rPr>
          <w:rFonts w:cs="Arial"/>
          <w:szCs w:val="22"/>
        </w:rPr>
        <w:t xml:space="preserve">s sons </w:t>
      </w:r>
      <w:r w:rsidR="00284B4E" w:rsidRPr="00D7492C">
        <w:rPr>
          <w:rFonts w:cs="Arial"/>
          <w:szCs w:val="22"/>
        </w:rPr>
        <w:t>no violão</w:t>
      </w:r>
      <w:r w:rsidRPr="00D7492C">
        <w:rPr>
          <w:rFonts w:cs="Arial"/>
          <w:szCs w:val="22"/>
        </w:rPr>
        <w:t>,</w:t>
      </w:r>
      <w:r w:rsidR="00284B4E" w:rsidRPr="00D7492C">
        <w:rPr>
          <w:rFonts w:cs="Arial"/>
          <w:szCs w:val="22"/>
        </w:rPr>
        <w:t xml:space="preserve"> e aproveit</w:t>
      </w:r>
      <w:r w:rsidRPr="00D7492C">
        <w:rPr>
          <w:rFonts w:cs="Arial"/>
          <w:szCs w:val="22"/>
        </w:rPr>
        <w:t>e</w:t>
      </w:r>
      <w:r w:rsidR="00284B4E" w:rsidRPr="00D7492C">
        <w:rPr>
          <w:rFonts w:cs="Arial"/>
          <w:szCs w:val="22"/>
        </w:rPr>
        <w:t xml:space="preserve"> para sentir o funcionamento do instrumento</w:t>
      </w:r>
      <w:r w:rsidRPr="00D7492C">
        <w:rPr>
          <w:rFonts w:cs="Arial"/>
          <w:szCs w:val="22"/>
        </w:rPr>
        <w:t>.</w:t>
      </w:r>
      <w:r w:rsidR="002B39D8">
        <w:rPr>
          <w:rFonts w:cs="Arial"/>
          <w:szCs w:val="22"/>
        </w:rPr>
        <w:t xml:space="preserve"> Inicialmente,</w:t>
      </w:r>
      <w:r w:rsidRPr="00D7492C">
        <w:rPr>
          <w:rFonts w:cs="Arial"/>
          <w:szCs w:val="22"/>
        </w:rPr>
        <w:t xml:space="preserve"> </w:t>
      </w:r>
      <w:r w:rsidR="002B39D8">
        <w:rPr>
          <w:rFonts w:cs="Arial"/>
          <w:szCs w:val="22"/>
        </w:rPr>
        <w:t>t</w:t>
      </w:r>
      <w:r w:rsidR="00284B4E" w:rsidRPr="00D7492C">
        <w:rPr>
          <w:rFonts w:cs="Arial"/>
          <w:szCs w:val="22"/>
        </w:rPr>
        <w:t>oque todas as cordas</w:t>
      </w:r>
      <w:r w:rsidR="000414E6" w:rsidRPr="00D7492C">
        <w:rPr>
          <w:rFonts w:cs="Arial"/>
          <w:szCs w:val="22"/>
        </w:rPr>
        <w:t xml:space="preserve"> </w:t>
      </w:r>
      <w:r w:rsidR="002B39D8" w:rsidRPr="00D7492C">
        <w:rPr>
          <w:rFonts w:cs="Arial"/>
          <w:szCs w:val="22"/>
        </w:rPr>
        <w:t xml:space="preserve">de cima para baixo e de baixo para cima </w:t>
      </w:r>
      <w:r w:rsidR="000414E6" w:rsidRPr="00D7492C">
        <w:rPr>
          <w:rFonts w:cs="Arial"/>
          <w:szCs w:val="22"/>
        </w:rPr>
        <w:t>para conhec</w:t>
      </w:r>
      <w:r w:rsidR="00493452" w:rsidRPr="00D7492C">
        <w:rPr>
          <w:rFonts w:cs="Arial"/>
          <w:szCs w:val="22"/>
        </w:rPr>
        <w:t>ê</w:t>
      </w:r>
      <w:r w:rsidR="000414E6" w:rsidRPr="00D7492C">
        <w:rPr>
          <w:rFonts w:cs="Arial"/>
          <w:szCs w:val="22"/>
        </w:rPr>
        <w:t>-las</w:t>
      </w:r>
      <w:r w:rsidR="002B39D8">
        <w:rPr>
          <w:rFonts w:cs="Arial"/>
          <w:szCs w:val="22"/>
        </w:rPr>
        <w:t>.</w:t>
      </w:r>
      <w:r w:rsidR="000414E6" w:rsidRPr="00D7492C">
        <w:rPr>
          <w:rFonts w:cs="Arial"/>
          <w:szCs w:val="22"/>
        </w:rPr>
        <w:t xml:space="preserve"> </w:t>
      </w:r>
      <w:r w:rsidRPr="00D7492C">
        <w:rPr>
          <w:rFonts w:cs="Arial"/>
          <w:szCs w:val="22"/>
        </w:rPr>
        <w:t>Depois to</w:t>
      </w:r>
      <w:r w:rsidR="00493452" w:rsidRPr="00D7492C">
        <w:rPr>
          <w:rFonts w:cs="Arial"/>
          <w:szCs w:val="22"/>
        </w:rPr>
        <w:t>que-</w:t>
      </w:r>
      <w:r w:rsidRPr="00D7492C">
        <w:rPr>
          <w:rFonts w:cs="Arial"/>
          <w:szCs w:val="22"/>
        </w:rPr>
        <w:t>as buscando essa relação com o grave e o agudo</w:t>
      </w:r>
      <w:r w:rsidR="00493452" w:rsidRPr="00D7492C">
        <w:rPr>
          <w:rFonts w:cs="Arial"/>
          <w:szCs w:val="22"/>
        </w:rPr>
        <w:t xml:space="preserve"> seguindo o gráfico</w:t>
      </w:r>
      <w:r w:rsidRPr="00D7492C">
        <w:rPr>
          <w:rFonts w:cs="Arial"/>
          <w:szCs w:val="22"/>
        </w:rPr>
        <w:t>.</w:t>
      </w:r>
    </w:p>
    <w:p w14:paraId="09D04D3E" w14:textId="7584ABE3" w:rsidR="000414E6" w:rsidRDefault="00FA1F1A" w:rsidP="000414E6">
      <w:pPr>
        <w:rPr>
          <w:rFonts w:cs="Arial"/>
          <w:szCs w:val="22"/>
        </w:rPr>
      </w:pPr>
      <w:r w:rsidRPr="00D7492C">
        <w:rPr>
          <w:rFonts w:cs="Arial"/>
          <w:szCs w:val="22"/>
        </w:rPr>
        <w:t>O</w:t>
      </w:r>
      <w:r w:rsidR="000414E6" w:rsidRPr="00D7492C">
        <w:rPr>
          <w:rFonts w:cs="Arial"/>
          <w:szCs w:val="22"/>
        </w:rPr>
        <w:t xml:space="preserve"> professor</w:t>
      </w:r>
      <w:r w:rsidRPr="00D7492C">
        <w:rPr>
          <w:rFonts w:cs="Arial"/>
          <w:szCs w:val="22"/>
        </w:rPr>
        <w:t xml:space="preserve"> também</w:t>
      </w:r>
      <w:r w:rsidR="000414E6" w:rsidRPr="00D7492C">
        <w:rPr>
          <w:rFonts w:cs="Arial"/>
          <w:szCs w:val="22"/>
        </w:rPr>
        <w:t xml:space="preserve"> pode mostrar ao aluno a reprodução do desenho, utilizando uma corda, e passando pelas casas do braço do violão</w:t>
      </w:r>
      <w:r w:rsidRPr="00D7492C">
        <w:rPr>
          <w:rFonts w:cs="Arial"/>
          <w:szCs w:val="22"/>
        </w:rPr>
        <w:t>.</w:t>
      </w:r>
    </w:p>
    <w:p w14:paraId="7DC32C81" w14:textId="77777777" w:rsidR="00436FBE" w:rsidRPr="00A60707" w:rsidRDefault="00436FBE" w:rsidP="000414E6">
      <w:pPr>
        <w:rPr>
          <w:rFonts w:cs="Arial"/>
          <w:color w:val="FFFF00"/>
          <w:szCs w:val="22"/>
        </w:rPr>
      </w:pPr>
    </w:p>
    <w:p w14:paraId="17300577" w14:textId="77777777" w:rsidR="00284B4E" w:rsidRPr="009D7F82" w:rsidRDefault="004F792F" w:rsidP="00287A9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2" w:name="_Toc70064068"/>
      <w:bookmarkStart w:id="13" w:name="_Toc99391987"/>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DA7150"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C363FA"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3</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84B4E"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Graves e agudos no violão</w:t>
      </w:r>
      <w:bookmarkEnd w:id="12"/>
      <w:bookmarkEnd w:id="13"/>
    </w:p>
    <w:p w14:paraId="284E53B7" w14:textId="77777777" w:rsidR="00284B4E" w:rsidRPr="00D7492C" w:rsidRDefault="00284B4E" w:rsidP="006454BF">
      <w:pPr>
        <w:rPr>
          <w:rFonts w:cs="Arial"/>
          <w:szCs w:val="22"/>
        </w:rPr>
      </w:pPr>
      <w:r w:rsidRPr="00D7492C">
        <w:rPr>
          <w:rFonts w:cs="Arial"/>
          <w:szCs w:val="22"/>
        </w:rPr>
        <w:t>Toque ag</w:t>
      </w:r>
      <w:r w:rsidR="00940097" w:rsidRPr="00D7492C">
        <w:rPr>
          <w:rFonts w:cs="Arial"/>
          <w:szCs w:val="22"/>
        </w:rPr>
        <w:t>ora cada corda, uma de cada vez e descubra</w:t>
      </w:r>
      <w:r w:rsidRPr="00D7492C">
        <w:rPr>
          <w:rFonts w:cs="Arial"/>
          <w:szCs w:val="22"/>
        </w:rPr>
        <w:t xml:space="preserve"> quais</w:t>
      </w:r>
      <w:r w:rsidR="00940097" w:rsidRPr="00D7492C">
        <w:rPr>
          <w:rFonts w:cs="Arial"/>
          <w:szCs w:val="22"/>
        </w:rPr>
        <w:t xml:space="preserve"> cordas</w:t>
      </w:r>
      <w:r w:rsidRPr="00D7492C">
        <w:rPr>
          <w:rFonts w:cs="Arial"/>
          <w:szCs w:val="22"/>
        </w:rPr>
        <w:t xml:space="preserve"> são as mais graves (</w:t>
      </w:r>
      <w:r w:rsidR="00EA5B57" w:rsidRPr="00D7492C">
        <w:rPr>
          <w:rFonts w:cs="Arial"/>
          <w:szCs w:val="22"/>
        </w:rPr>
        <w:t xml:space="preserve">com </w:t>
      </w:r>
      <w:r w:rsidRPr="00D7492C">
        <w:rPr>
          <w:rFonts w:cs="Arial"/>
          <w:szCs w:val="22"/>
        </w:rPr>
        <w:t>baixa</w:t>
      </w:r>
      <w:r w:rsidR="00A61DCB" w:rsidRPr="00D7492C">
        <w:rPr>
          <w:rFonts w:cs="Arial"/>
          <w:szCs w:val="22"/>
        </w:rPr>
        <w:t xml:space="preserve"> frequência</w:t>
      </w:r>
      <w:r w:rsidRPr="00D7492C">
        <w:rPr>
          <w:rFonts w:cs="Arial"/>
          <w:szCs w:val="22"/>
        </w:rPr>
        <w:t>) e quais são as mais agudas (</w:t>
      </w:r>
      <w:r w:rsidR="00EA5B57" w:rsidRPr="00D7492C">
        <w:rPr>
          <w:rFonts w:cs="Arial"/>
          <w:szCs w:val="22"/>
        </w:rPr>
        <w:t xml:space="preserve">com </w:t>
      </w:r>
      <w:r w:rsidRPr="00D7492C">
        <w:rPr>
          <w:rFonts w:cs="Arial"/>
          <w:szCs w:val="22"/>
        </w:rPr>
        <w:t>alta</w:t>
      </w:r>
      <w:r w:rsidR="00A61DCB" w:rsidRPr="00D7492C">
        <w:rPr>
          <w:rFonts w:cs="Arial"/>
          <w:szCs w:val="22"/>
        </w:rPr>
        <w:t xml:space="preserve"> frequência</w:t>
      </w:r>
      <w:r w:rsidRPr="00D7492C">
        <w:rPr>
          <w:rFonts w:cs="Arial"/>
          <w:szCs w:val="22"/>
        </w:rPr>
        <w:t xml:space="preserve">). </w:t>
      </w:r>
    </w:p>
    <w:p w14:paraId="5FEE50C5" w14:textId="77777777" w:rsidR="00D7492C" w:rsidRPr="00D7492C" w:rsidRDefault="00D7492C" w:rsidP="006454BF">
      <w:pPr>
        <w:rPr>
          <w:rFonts w:cs="Arial"/>
          <w:szCs w:val="22"/>
        </w:rPr>
      </w:pPr>
    </w:p>
    <w:p w14:paraId="549D85BC" w14:textId="1C41C7A1" w:rsidR="00F539E5" w:rsidRDefault="00D7492C" w:rsidP="006454BF">
      <w:pPr>
        <w:rPr>
          <w:rFonts w:cs="Arial"/>
          <w:szCs w:val="22"/>
        </w:rPr>
      </w:pPr>
      <w:r w:rsidRPr="00D7492C">
        <w:rPr>
          <w:rFonts w:cs="Arial"/>
          <w:szCs w:val="22"/>
        </w:rPr>
        <w:t xml:space="preserve">No caso das cordas com sonoridade mais aguda podemos ver que elas vibram tão rápido que não conseguimos acompanhar os movimentos. Já no caso das cordas com sonoridade mais grave vemos mais facilmente a vibração, já que </w:t>
      </w:r>
      <w:r w:rsidR="009739FC">
        <w:rPr>
          <w:rFonts w:cs="Arial"/>
          <w:szCs w:val="22"/>
        </w:rPr>
        <w:t xml:space="preserve">a sonoridade </w:t>
      </w:r>
      <w:r w:rsidRPr="00D7492C">
        <w:rPr>
          <w:rFonts w:cs="Arial"/>
          <w:szCs w:val="22"/>
        </w:rPr>
        <w:t xml:space="preserve">é em uma </w:t>
      </w:r>
      <w:r>
        <w:rPr>
          <w:rFonts w:cs="Arial"/>
          <w:szCs w:val="22"/>
        </w:rPr>
        <w:t xml:space="preserve">frequência </w:t>
      </w:r>
      <w:r w:rsidRPr="00D7492C">
        <w:rPr>
          <w:rFonts w:cs="Arial"/>
          <w:szCs w:val="22"/>
        </w:rPr>
        <w:t>menor.</w:t>
      </w:r>
    </w:p>
    <w:p w14:paraId="229439F1" w14:textId="77777777" w:rsidR="00436FBE" w:rsidRDefault="00436FBE" w:rsidP="006454BF">
      <w:pPr>
        <w:rPr>
          <w:rFonts w:cs="Arial"/>
          <w:szCs w:val="22"/>
        </w:rPr>
      </w:pPr>
    </w:p>
    <w:p w14:paraId="3A2053EA" w14:textId="08DDA1A6" w:rsidR="00D553B6" w:rsidRPr="00264F83" w:rsidRDefault="00287A96" w:rsidP="00C363FA">
      <w:pPr>
        <w:pStyle w:val="Ttulo3"/>
        <w:rPr>
          <w:rFonts w:eastAsiaTheme="majorEastAsia" w:cstheme="majorBidi"/>
          <w:bCs w:val="0"/>
          <w:color w:val="FF9900"/>
          <w:spacing w:val="15"/>
          <w:szCs w:val="32"/>
          <w:lang w:eastAsia="ar-SA"/>
        </w:rPr>
      </w:pPr>
      <w:bookmarkStart w:id="14" w:name="_Toc70064069"/>
      <w:bookmarkStart w:id="15" w:name="_Toc99391988"/>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Exercício </w:t>
      </w:r>
      <w:r w:rsidR="00C363FA"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84B4E"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Altura e a ordem das cordas do violão</w:t>
      </w:r>
      <w:bookmarkEnd w:id="14"/>
      <w:bookmarkEnd w:id="15"/>
    </w:p>
    <w:p w14:paraId="6BD8527B" w14:textId="54986017" w:rsidR="009674F3" w:rsidRDefault="00284B4E" w:rsidP="00A61DCB">
      <w:pPr>
        <w:rPr>
          <w:rFonts w:cs="Arial"/>
          <w:szCs w:val="22"/>
        </w:rPr>
      </w:pPr>
      <w:r w:rsidRPr="00D553B6">
        <w:rPr>
          <w:rFonts w:cs="Arial"/>
          <w:szCs w:val="22"/>
        </w:rPr>
        <w:t>A disposição de graves (para baixo) e agudos (para cima)</w:t>
      </w:r>
      <w:r w:rsidR="00A61DCB">
        <w:rPr>
          <w:rFonts w:cs="Arial"/>
          <w:szCs w:val="22"/>
        </w:rPr>
        <w:t xml:space="preserve"> na partitura, nos gráficos, etc.</w:t>
      </w:r>
      <w:r w:rsidR="00CC130A">
        <w:rPr>
          <w:rFonts w:cs="Arial"/>
          <w:szCs w:val="22"/>
        </w:rPr>
        <w:t xml:space="preserve"> é obedecida </w:t>
      </w:r>
      <w:r w:rsidRPr="00D553B6">
        <w:rPr>
          <w:rFonts w:cs="Arial"/>
          <w:szCs w:val="22"/>
        </w:rPr>
        <w:t>na ordem de cordas do violão? Por quê</w:t>
      </w:r>
      <w:r w:rsidR="00A61DCB">
        <w:rPr>
          <w:rFonts w:cs="Arial"/>
          <w:szCs w:val="22"/>
        </w:rPr>
        <w:t>?</w:t>
      </w:r>
    </w:p>
    <w:p w14:paraId="74AB42D2" w14:textId="692F64C7" w:rsidR="00B93C66" w:rsidRDefault="00B93C66" w:rsidP="00A61DCB">
      <w:pPr>
        <w:rPr>
          <w:rFonts w:cs="Arial"/>
          <w:szCs w:val="22"/>
        </w:rPr>
      </w:pPr>
    </w:p>
    <w:p w14:paraId="5A3A151C" w14:textId="38E7850A" w:rsidR="00B93C66" w:rsidRDefault="00B93C66" w:rsidP="00A61DCB">
      <w:pPr>
        <w:rPr>
          <w:rFonts w:cs="Arial"/>
          <w:szCs w:val="22"/>
        </w:rPr>
      </w:pPr>
    </w:p>
    <w:p w14:paraId="24E7B33E" w14:textId="3B7DBFB0" w:rsidR="00B93C66" w:rsidRDefault="00B93C66" w:rsidP="00A61DCB">
      <w:pPr>
        <w:rPr>
          <w:rFonts w:cs="Arial"/>
          <w:szCs w:val="22"/>
        </w:rPr>
      </w:pPr>
    </w:p>
    <w:p w14:paraId="622F98A7" w14:textId="4A368856" w:rsidR="00B93C66" w:rsidRDefault="00B93C66" w:rsidP="00A61DCB">
      <w:pPr>
        <w:rPr>
          <w:rFonts w:cs="Arial"/>
          <w:szCs w:val="22"/>
        </w:rPr>
      </w:pPr>
    </w:p>
    <w:p w14:paraId="291918DF" w14:textId="3B5B4BF6" w:rsidR="00B93C66" w:rsidRDefault="00B93C66" w:rsidP="00A61DCB">
      <w:pPr>
        <w:rPr>
          <w:rFonts w:cs="Arial"/>
          <w:szCs w:val="22"/>
        </w:rPr>
      </w:pPr>
    </w:p>
    <w:p w14:paraId="387DE6B2" w14:textId="17F698AA" w:rsidR="00B93C66" w:rsidRDefault="00B93C66" w:rsidP="00A61DCB">
      <w:pPr>
        <w:rPr>
          <w:rFonts w:cs="Arial"/>
          <w:szCs w:val="22"/>
        </w:rPr>
      </w:pPr>
    </w:p>
    <w:p w14:paraId="6A4B7D95" w14:textId="4112E7D2" w:rsidR="00B93C66" w:rsidRDefault="00B93C66" w:rsidP="00A61DCB">
      <w:pPr>
        <w:rPr>
          <w:rFonts w:cs="Arial"/>
          <w:szCs w:val="22"/>
        </w:rPr>
      </w:pPr>
    </w:p>
    <w:p w14:paraId="0D54435A" w14:textId="68853612" w:rsidR="00B93C66" w:rsidRDefault="00B93C66" w:rsidP="00A61DCB">
      <w:pPr>
        <w:rPr>
          <w:rFonts w:cs="Arial"/>
          <w:szCs w:val="22"/>
        </w:rPr>
      </w:pPr>
    </w:p>
    <w:p w14:paraId="59785157" w14:textId="2397C103" w:rsidR="00B93C66" w:rsidRDefault="00B93C66" w:rsidP="00A61DCB">
      <w:pPr>
        <w:rPr>
          <w:rFonts w:cs="Arial"/>
          <w:szCs w:val="22"/>
        </w:rPr>
      </w:pPr>
    </w:p>
    <w:p w14:paraId="0FD446A4" w14:textId="7DD7ADBE" w:rsidR="00B93C66" w:rsidRDefault="00B93C66" w:rsidP="00A61DCB">
      <w:pPr>
        <w:rPr>
          <w:rFonts w:cs="Arial"/>
          <w:szCs w:val="22"/>
        </w:rPr>
      </w:pPr>
    </w:p>
    <w:p w14:paraId="56314D34" w14:textId="2E362926" w:rsidR="00B93C66" w:rsidRDefault="00B93C66" w:rsidP="00A61DCB">
      <w:pPr>
        <w:rPr>
          <w:rFonts w:cs="Arial"/>
          <w:szCs w:val="22"/>
        </w:rPr>
      </w:pPr>
    </w:p>
    <w:p w14:paraId="6ED56853" w14:textId="6644702F" w:rsidR="00B93C66" w:rsidRDefault="00B93C66" w:rsidP="00A61DCB">
      <w:pPr>
        <w:rPr>
          <w:rFonts w:cs="Arial"/>
          <w:szCs w:val="22"/>
        </w:rPr>
      </w:pPr>
    </w:p>
    <w:p w14:paraId="6A90B056" w14:textId="4B4F9E62" w:rsidR="00B93C66" w:rsidRDefault="00B93C66" w:rsidP="00A61DCB">
      <w:pPr>
        <w:rPr>
          <w:rFonts w:cs="Arial"/>
          <w:szCs w:val="22"/>
        </w:rPr>
      </w:pPr>
    </w:p>
    <w:p w14:paraId="3D21420C" w14:textId="24529AF2" w:rsidR="00B93C66" w:rsidRDefault="00B93C66" w:rsidP="00A61DCB">
      <w:pPr>
        <w:rPr>
          <w:rFonts w:cs="Arial"/>
          <w:szCs w:val="22"/>
        </w:rPr>
      </w:pPr>
    </w:p>
    <w:p w14:paraId="33ADA663" w14:textId="77777777" w:rsidR="00DF4344" w:rsidRDefault="00DF4344" w:rsidP="00A61DCB">
      <w:pPr>
        <w:rPr>
          <w:rFonts w:cs="Arial"/>
          <w:szCs w:val="22"/>
        </w:rPr>
      </w:pPr>
    </w:p>
    <w:p w14:paraId="100EFF0C" w14:textId="13607528" w:rsidR="00B93C66" w:rsidRDefault="00B93C66" w:rsidP="00A61DCB">
      <w:pPr>
        <w:rPr>
          <w:rFonts w:cs="Arial"/>
          <w:szCs w:val="22"/>
        </w:rPr>
      </w:pPr>
    </w:p>
    <w:p w14:paraId="767B36FA" w14:textId="37E44555" w:rsidR="00B93C66" w:rsidRDefault="00B93C66" w:rsidP="00A61DCB">
      <w:pPr>
        <w:rPr>
          <w:rFonts w:cs="Arial"/>
          <w:szCs w:val="22"/>
        </w:rPr>
      </w:pPr>
    </w:p>
    <w:p w14:paraId="4B44A1A6" w14:textId="430EE1C5" w:rsidR="00B93C66" w:rsidRDefault="00B93C66" w:rsidP="00A61DCB">
      <w:pPr>
        <w:rPr>
          <w:rFonts w:cs="Arial"/>
          <w:szCs w:val="22"/>
        </w:rPr>
      </w:pPr>
    </w:p>
    <w:p w14:paraId="2CF81F1B" w14:textId="4DAA50EE" w:rsidR="00B93C66" w:rsidRDefault="00B93C66" w:rsidP="00A61DCB">
      <w:pPr>
        <w:rPr>
          <w:rFonts w:cs="Arial"/>
          <w:szCs w:val="22"/>
        </w:rPr>
      </w:pPr>
    </w:p>
    <w:p w14:paraId="19EFA0E4" w14:textId="0542EB2C" w:rsidR="00B93C66" w:rsidRDefault="00B93C66" w:rsidP="00A61DCB">
      <w:pPr>
        <w:rPr>
          <w:rFonts w:cs="Arial"/>
          <w:szCs w:val="22"/>
        </w:rPr>
      </w:pPr>
    </w:p>
    <w:p w14:paraId="7344B28D" w14:textId="272A558C" w:rsidR="00B93C66" w:rsidRDefault="00B93C66" w:rsidP="00A61DCB">
      <w:pPr>
        <w:rPr>
          <w:rFonts w:cs="Arial"/>
          <w:szCs w:val="22"/>
        </w:rPr>
      </w:pPr>
    </w:p>
    <w:p w14:paraId="1E20A2AB" w14:textId="5B960C98" w:rsidR="00B93C66" w:rsidRDefault="00B93C66" w:rsidP="00A61DCB">
      <w:pPr>
        <w:rPr>
          <w:rFonts w:cs="Arial"/>
          <w:szCs w:val="22"/>
        </w:rPr>
      </w:pPr>
    </w:p>
    <w:p w14:paraId="32E461A2" w14:textId="7828976B" w:rsidR="00B93C66" w:rsidRDefault="00B93C66" w:rsidP="00A61DCB">
      <w:pPr>
        <w:rPr>
          <w:rFonts w:cs="Arial"/>
          <w:szCs w:val="22"/>
        </w:rPr>
      </w:pPr>
    </w:p>
    <w:p w14:paraId="4845D430" w14:textId="77777777" w:rsidR="00436FBE" w:rsidRDefault="00436FBE" w:rsidP="00A61DCB">
      <w:pPr>
        <w:rPr>
          <w:rFonts w:cs="Arial"/>
          <w:szCs w:val="22"/>
        </w:rPr>
      </w:pPr>
    </w:p>
    <w:p w14:paraId="38A65A68" w14:textId="680D7ED5" w:rsidR="00EA5B57" w:rsidRPr="00194C0B" w:rsidRDefault="008154DD" w:rsidP="00194C0B">
      <w:pPr>
        <w:pStyle w:val="Ttulo1"/>
        <w:rPr>
          <w:rFonts w:cs="Arial"/>
          <w:color w:val="ED3611"/>
          <w:kern w:val="0"/>
          <w:szCs w:val="40"/>
        </w:rPr>
      </w:pPr>
      <w:bookmarkStart w:id="16" w:name="_Toc70064070"/>
      <w:bookmarkStart w:id="17" w:name="_Toc99391989"/>
      <w:r>
        <w:rPr>
          <w:rFonts w:cs="Arial"/>
          <w:color w:val="ED3611"/>
          <w:kern w:val="0"/>
          <w:szCs w:val="40"/>
        </w:rPr>
        <w:lastRenderedPageBreak/>
        <w:t>3</w:t>
      </w:r>
      <w:r w:rsidR="00EA5B57" w:rsidRPr="000944E1">
        <w:rPr>
          <w:rFonts w:cs="Arial"/>
          <w:color w:val="ED3611"/>
          <w:kern w:val="0"/>
          <w:szCs w:val="40"/>
        </w:rPr>
        <w:t xml:space="preserve"> - Escalas:</w:t>
      </w:r>
      <w:bookmarkEnd w:id="16"/>
      <w:bookmarkEnd w:id="17"/>
    </w:p>
    <w:p w14:paraId="60E7176E" w14:textId="6968D561" w:rsidR="00EA5B57" w:rsidRDefault="00EA5B57" w:rsidP="00EA5B57">
      <w:pPr>
        <w:autoSpaceDE w:val="0"/>
        <w:rPr>
          <w:rFonts w:cs="Arial"/>
          <w:szCs w:val="22"/>
        </w:rPr>
      </w:pPr>
      <w:r w:rsidRPr="00CC60BA">
        <w:rPr>
          <w:rFonts w:cs="Arial"/>
          <w:i/>
          <w:szCs w:val="22"/>
        </w:rPr>
        <w:t>Escala</w:t>
      </w:r>
      <w:r w:rsidRPr="00CC60BA">
        <w:rPr>
          <w:rFonts w:cs="Arial"/>
          <w:szCs w:val="22"/>
        </w:rPr>
        <w:t xml:space="preserve"> nada mais é do que uma sequência de sons (notas musicais) com uma quantidade específica de notas que a compõe. Existem vários tipos de escalas (maiores, menores</w:t>
      </w:r>
      <w:r>
        <w:rPr>
          <w:rFonts w:cs="Arial"/>
          <w:szCs w:val="22"/>
        </w:rPr>
        <w:t>, pentatônicas,</w:t>
      </w:r>
      <w:r w:rsidR="00F13E29">
        <w:rPr>
          <w:rFonts w:cs="Arial"/>
          <w:szCs w:val="22"/>
        </w:rPr>
        <w:t xml:space="preserve"> </w:t>
      </w:r>
      <w:r>
        <w:rPr>
          <w:rFonts w:cs="Arial"/>
          <w:szCs w:val="22"/>
        </w:rPr>
        <w:t>etc.), cada uma com sua característica</w:t>
      </w:r>
      <w:r w:rsidRPr="00CC60BA">
        <w:rPr>
          <w:rFonts w:cs="Arial"/>
          <w:szCs w:val="22"/>
        </w:rPr>
        <w:t xml:space="preserve"> e regras próprias. Normalmente as escalas começam e terminam na nota inicial como se fosse um ciclo</w:t>
      </w:r>
      <w:r>
        <w:rPr>
          <w:rFonts w:cs="Arial"/>
          <w:szCs w:val="22"/>
        </w:rPr>
        <w:t>.</w:t>
      </w:r>
      <w:r w:rsidRPr="00CC60BA">
        <w:rPr>
          <w:rFonts w:cs="Arial"/>
          <w:szCs w:val="22"/>
        </w:rPr>
        <w:t xml:space="preserve"> </w:t>
      </w:r>
      <w:r>
        <w:rPr>
          <w:rFonts w:cs="Arial"/>
          <w:szCs w:val="22"/>
        </w:rPr>
        <w:t>A escala mais conhecida é a de Dó maior</w:t>
      </w:r>
      <w:r w:rsidR="0088074D">
        <w:rPr>
          <w:rFonts w:cs="Arial"/>
          <w:szCs w:val="22"/>
        </w:rPr>
        <w:t>, representada a seguir</w:t>
      </w:r>
      <w:r w:rsidR="00564435">
        <w:rPr>
          <w:rFonts w:cs="Arial"/>
          <w:szCs w:val="22"/>
        </w:rPr>
        <w:t>:</w:t>
      </w:r>
      <w:r w:rsidR="003B2681">
        <w:rPr>
          <w:rFonts w:cs="Arial"/>
          <w:szCs w:val="22"/>
        </w:rPr>
        <w:t xml:space="preserve"> </w:t>
      </w:r>
    </w:p>
    <w:p w14:paraId="1C7AB406" w14:textId="77777777" w:rsidR="00EA5B57" w:rsidRPr="00C9391F" w:rsidRDefault="00EA5B57" w:rsidP="00EA5B57">
      <w:pPr>
        <w:autoSpaceDE w:val="0"/>
        <w:rPr>
          <w:rFonts w:cs="Arial"/>
          <w:szCs w:val="22"/>
        </w:rPr>
      </w:pPr>
    </w:p>
    <w:p w14:paraId="2A591496" w14:textId="4DC3EC05" w:rsidR="00EA5B57" w:rsidRPr="00E3269E" w:rsidRDefault="008154DD" w:rsidP="00EA5B57">
      <w:pPr>
        <w:pStyle w:val="Subttulo"/>
        <w:outlineLvl w:val="1"/>
      </w:pPr>
      <w:bookmarkStart w:id="18" w:name="_Toc70064071"/>
      <w:bookmarkStart w:id="19" w:name="_Toc99391990"/>
      <w:r>
        <w:rPr>
          <w:rFonts w:eastAsia="Times New Roman" w:cs="Times New Roman"/>
          <w:bCs/>
          <w:color w:val="E36C0A" w:themeColor="accent6" w:themeShade="BF"/>
          <w:spacing w:val="0"/>
          <w:kern w:val="36"/>
          <w:szCs w:val="44"/>
          <w:lang w:eastAsia="pt-BR"/>
        </w:rPr>
        <w:t>3</w:t>
      </w:r>
      <w:r w:rsidR="00EA5B57" w:rsidRPr="000944E1">
        <w:rPr>
          <w:rFonts w:eastAsia="Times New Roman" w:cs="Times New Roman"/>
          <w:bCs/>
          <w:color w:val="E36C0A" w:themeColor="accent6" w:themeShade="BF"/>
          <w:spacing w:val="0"/>
          <w:kern w:val="36"/>
          <w:szCs w:val="44"/>
          <w:lang w:eastAsia="pt-BR"/>
        </w:rPr>
        <w:t>.1 - Conhecendo as notas musicais:</w:t>
      </w:r>
      <w:bookmarkEnd w:id="18"/>
      <w:bookmarkEnd w:id="19"/>
    </w:p>
    <w:p w14:paraId="36778021" w14:textId="77777777" w:rsidR="00EA5B57" w:rsidRDefault="00EA5B57" w:rsidP="00EA5B57">
      <w:pPr>
        <w:jc w:val="both"/>
        <w:rPr>
          <w:rFonts w:cs="Arial"/>
          <w:sz w:val="16"/>
        </w:rPr>
      </w:pPr>
      <w:r>
        <w:rPr>
          <w:rFonts w:cs="Arial"/>
          <w:sz w:val="16"/>
        </w:rPr>
        <w:t xml:space="preserve">                </w:t>
      </w:r>
    </w:p>
    <w:p w14:paraId="217B5053" w14:textId="74478A29" w:rsidR="00EA5B57" w:rsidRPr="00436FBE" w:rsidRDefault="00F13E29" w:rsidP="00EA5B57">
      <w:pPr>
        <w:keepNext/>
        <w:jc w:val="center"/>
      </w:pPr>
      <w:r w:rsidRPr="00436FBE">
        <w:rPr>
          <w:noProof/>
          <w:lang w:eastAsia="pt-BR"/>
        </w:rPr>
        <w:drawing>
          <wp:inline distT="0" distB="0" distL="0" distR="0" wp14:anchorId="21009FB2" wp14:editId="3378D21E">
            <wp:extent cx="2431466" cy="1581150"/>
            <wp:effectExtent l="0" t="0" r="6985" b="0"/>
            <wp:docPr id="1089" name="Imagem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7832" cy="1598295"/>
                    </a:xfrm>
                    <a:prstGeom prst="rect">
                      <a:avLst/>
                    </a:prstGeom>
                    <a:noFill/>
                    <a:ln>
                      <a:noFill/>
                    </a:ln>
                  </pic:spPr>
                </pic:pic>
              </a:graphicData>
            </a:graphic>
          </wp:inline>
        </w:drawing>
      </w:r>
    </w:p>
    <w:p w14:paraId="12C54DEE" w14:textId="2C81592F" w:rsidR="00EA5B57" w:rsidRPr="00436FBE" w:rsidRDefault="008154DD" w:rsidP="00EA5B57">
      <w:pPr>
        <w:pStyle w:val="Legenda"/>
        <w:jc w:val="center"/>
        <w:rPr>
          <w:rFonts w:cs="Arial"/>
        </w:rPr>
      </w:pPr>
      <w:r>
        <w:rPr>
          <w:rFonts w:cs="Arial"/>
        </w:rPr>
        <w:t>Fig - 3</w:t>
      </w:r>
      <w:r w:rsidR="00EA5B57" w:rsidRPr="00436FBE">
        <w:rPr>
          <w:rFonts w:cs="Arial"/>
        </w:rPr>
        <w:t>.1.1</w:t>
      </w:r>
    </w:p>
    <w:p w14:paraId="364B6BC5" w14:textId="77777777" w:rsidR="00EA5B57" w:rsidRPr="00436FBE" w:rsidRDefault="00EA5B57" w:rsidP="00EA5B57">
      <w:pPr>
        <w:jc w:val="both"/>
        <w:rPr>
          <w:rFonts w:cs="Arial"/>
        </w:rPr>
        <w:sectPr w:rsidR="00EA5B57" w:rsidRPr="00436FBE" w:rsidSect="002440CA">
          <w:footerReference w:type="default" r:id="rId32"/>
          <w:type w:val="continuous"/>
          <w:pgSz w:w="11906" w:h="16838"/>
          <w:pgMar w:top="1417" w:right="1701" w:bottom="1417" w:left="1701" w:header="57" w:footer="316" w:gutter="0"/>
          <w:cols w:space="720"/>
          <w:docGrid w:linePitch="360"/>
        </w:sectPr>
      </w:pPr>
    </w:p>
    <w:p w14:paraId="067222E9" w14:textId="77777777" w:rsidR="00EA5B57" w:rsidRPr="00436FBE" w:rsidRDefault="00EA5B57" w:rsidP="00EA5B57">
      <w:pPr>
        <w:rPr>
          <w:rFonts w:cs="Arial"/>
          <w:bCs/>
          <w:iCs/>
          <w:color w:val="000000"/>
          <w:szCs w:val="22"/>
        </w:rPr>
      </w:pPr>
    </w:p>
    <w:p w14:paraId="18F98563" w14:textId="5B457D4B" w:rsidR="00F13E29" w:rsidRDefault="00F13E29" w:rsidP="00EA5B57">
      <w:pPr>
        <w:rPr>
          <w:rFonts w:cs="Arial"/>
          <w:color w:val="000000"/>
          <w:szCs w:val="22"/>
        </w:rPr>
      </w:pPr>
      <w:r w:rsidRPr="00436FBE">
        <w:rPr>
          <w:rFonts w:cs="Arial"/>
          <w:color w:val="000000"/>
          <w:szCs w:val="22"/>
        </w:rPr>
        <w:t xml:space="preserve">Você reparou que alguns degraus possuem um intervalo vermelho? Esses </w:t>
      </w:r>
      <w:r w:rsidR="00C917A7" w:rsidRPr="00436FBE">
        <w:rPr>
          <w:rFonts w:cs="Arial"/>
          <w:color w:val="000000"/>
          <w:szCs w:val="22"/>
        </w:rPr>
        <w:t>dois intervalos (Mi-Fá e Si-Dó)</w:t>
      </w:r>
      <w:r w:rsidRPr="00436FBE">
        <w:rPr>
          <w:rFonts w:cs="Arial"/>
          <w:color w:val="000000"/>
          <w:szCs w:val="22"/>
        </w:rPr>
        <w:t xml:space="preserve"> são um pouco menor que os outros</w:t>
      </w:r>
      <w:r w:rsidR="00C917A7">
        <w:rPr>
          <w:rFonts w:cs="Arial"/>
          <w:color w:val="000000"/>
          <w:szCs w:val="22"/>
        </w:rPr>
        <w:t>, são intervalos somente de meio tom</w:t>
      </w:r>
      <w:r>
        <w:rPr>
          <w:rFonts w:cs="Arial"/>
          <w:color w:val="000000"/>
          <w:szCs w:val="22"/>
        </w:rPr>
        <w:t xml:space="preserve">. </w:t>
      </w:r>
    </w:p>
    <w:p w14:paraId="63B1FCEA" w14:textId="19D845C6" w:rsidR="00EA5B57" w:rsidRDefault="00EA5B57" w:rsidP="00EA5B57">
      <w:pPr>
        <w:rPr>
          <w:rFonts w:cs="Arial"/>
          <w:color w:val="000000"/>
          <w:szCs w:val="22"/>
        </w:rPr>
      </w:pPr>
      <w:r>
        <w:rPr>
          <w:rFonts w:cs="Arial"/>
          <w:color w:val="000000"/>
          <w:szCs w:val="22"/>
        </w:rPr>
        <w:t xml:space="preserve">Além da escala </w:t>
      </w:r>
      <w:r w:rsidR="0014669E">
        <w:rPr>
          <w:rFonts w:cs="Arial"/>
          <w:color w:val="000000"/>
          <w:szCs w:val="22"/>
        </w:rPr>
        <w:t xml:space="preserve">de Dó </w:t>
      </w:r>
      <w:r>
        <w:rPr>
          <w:rFonts w:cs="Arial"/>
          <w:color w:val="000000"/>
          <w:szCs w:val="22"/>
        </w:rPr>
        <w:t>maior</w:t>
      </w:r>
      <w:r w:rsidR="0014669E">
        <w:rPr>
          <w:rFonts w:cs="Arial"/>
          <w:color w:val="000000"/>
          <w:szCs w:val="22"/>
        </w:rPr>
        <w:t xml:space="preserve">, a qual é </w:t>
      </w:r>
      <w:r>
        <w:rPr>
          <w:rFonts w:cs="Arial"/>
          <w:color w:val="000000"/>
          <w:szCs w:val="22"/>
        </w:rPr>
        <w:t>bastante popular, existem também outras escalas, e acidentes presentes nelas. Os acidentes são notas modificadas, e na escala cromática eles aparecem em grande quantidade, são chamados sustenidos e bemóis.  Os sustenidos aumentam a nota</w:t>
      </w:r>
      <w:r w:rsidR="0014669E">
        <w:rPr>
          <w:rFonts w:cs="Arial"/>
          <w:color w:val="000000"/>
          <w:szCs w:val="22"/>
        </w:rPr>
        <w:t xml:space="preserve"> </w:t>
      </w:r>
      <w:r>
        <w:rPr>
          <w:rFonts w:cs="Arial"/>
          <w:color w:val="000000"/>
          <w:szCs w:val="22"/>
        </w:rPr>
        <w:t xml:space="preserve">meio tom, e os bemóis diminuem a </w:t>
      </w:r>
      <w:r w:rsidR="007656EE">
        <w:rPr>
          <w:rFonts w:cs="Arial"/>
          <w:color w:val="000000"/>
          <w:szCs w:val="22"/>
        </w:rPr>
        <w:t>nota meio</w:t>
      </w:r>
      <w:r>
        <w:rPr>
          <w:rFonts w:cs="Arial"/>
          <w:color w:val="000000"/>
          <w:szCs w:val="22"/>
        </w:rPr>
        <w:t xml:space="preserve"> to</w:t>
      </w:r>
      <w:r w:rsidRPr="002B7F84">
        <w:rPr>
          <w:rFonts w:cs="Arial"/>
          <w:color w:val="000000"/>
          <w:szCs w:val="22"/>
        </w:rPr>
        <w:t>m. Lembre-se que os acidentes (sustenidos e bemóis</w:t>
      </w:r>
      <w:r w:rsidR="007656EE" w:rsidRPr="002B7F84">
        <w:rPr>
          <w:rFonts w:cs="Arial"/>
          <w:color w:val="000000"/>
          <w:szCs w:val="22"/>
        </w:rPr>
        <w:t>) se encontram nas</w:t>
      </w:r>
      <w:r w:rsidRPr="002B7F84">
        <w:rPr>
          <w:rFonts w:cs="Arial"/>
          <w:color w:val="000000"/>
          <w:szCs w:val="22"/>
        </w:rPr>
        <w:t xml:space="preserve"> teclas pretas no teclad</w:t>
      </w:r>
      <w:r w:rsidR="0088740C" w:rsidRPr="002B7F84">
        <w:rPr>
          <w:rFonts w:cs="Arial"/>
          <w:color w:val="000000"/>
          <w:szCs w:val="22"/>
        </w:rPr>
        <w:t>o. No próximo capítulo veremos o que são tons e semitons, para facilitar a nossa compreensão</w:t>
      </w:r>
      <w:r w:rsidR="0088740C">
        <w:rPr>
          <w:rFonts w:cs="Arial"/>
          <w:color w:val="000000"/>
          <w:szCs w:val="22"/>
        </w:rPr>
        <w:t>.</w:t>
      </w:r>
    </w:p>
    <w:p w14:paraId="3E4086A8" w14:textId="77777777" w:rsidR="00EA5B57" w:rsidRDefault="00EA5B57" w:rsidP="00EA5B57">
      <w:pPr>
        <w:rPr>
          <w:rFonts w:cs="Arial"/>
          <w:b/>
          <w:color w:val="000000"/>
          <w:szCs w:val="22"/>
        </w:rPr>
      </w:pPr>
    </w:p>
    <w:p w14:paraId="5125283C" w14:textId="77777777" w:rsidR="0014669E" w:rsidRDefault="00EA5B57" w:rsidP="00EA5B57">
      <w:pPr>
        <w:rPr>
          <w:rFonts w:cs="Arial"/>
          <w:color w:val="000000"/>
          <w:szCs w:val="22"/>
        </w:rPr>
      </w:pPr>
      <w:r>
        <w:rPr>
          <w:rFonts w:cs="Arial"/>
          <w:color w:val="000000"/>
          <w:szCs w:val="22"/>
        </w:rPr>
        <w:t>Escala cromática ascendente:</w:t>
      </w:r>
    </w:p>
    <w:p w14:paraId="2FE8DCE7" w14:textId="7C0910DD" w:rsidR="0014669E" w:rsidRDefault="0014669E" w:rsidP="00EA5B57">
      <w:pPr>
        <w:rPr>
          <w:rFonts w:cs="Arial"/>
          <w:szCs w:val="22"/>
        </w:rPr>
      </w:pPr>
      <w:r w:rsidRPr="002B7F84">
        <w:rPr>
          <w:rFonts w:cs="Arial"/>
          <w:szCs w:val="22"/>
        </w:rPr>
        <w:t>Formada por 12 semito</w:t>
      </w:r>
      <w:r w:rsidR="00C97CA9" w:rsidRPr="002B7F84">
        <w:rPr>
          <w:rFonts w:cs="Arial"/>
          <w:szCs w:val="22"/>
        </w:rPr>
        <w:t>ns, a escala cromática é uma sequência de sons que dispõe de notas naturais e de acidentes em sua composição. O intervalo de distância entre as notas em sequência é somente de um semitom, diferentemente da escala diatônica, que possui o intervalo de um tom também. As notas da escala cromática são:</w:t>
      </w:r>
    </w:p>
    <w:p w14:paraId="02D8E99F" w14:textId="77777777" w:rsidR="00C97CA9" w:rsidRPr="00C97CA9" w:rsidRDefault="00C97CA9" w:rsidP="00EA5B57">
      <w:pPr>
        <w:rPr>
          <w:rFonts w:cs="Arial"/>
          <w:szCs w:val="22"/>
        </w:rPr>
      </w:pPr>
    </w:p>
    <w:p w14:paraId="72042BC5" w14:textId="2D517DFF" w:rsidR="00C97CA9" w:rsidRDefault="00C97CA9" w:rsidP="00EA5B57">
      <w:pPr>
        <w:rPr>
          <w:rFonts w:cs="Arial"/>
          <w:szCs w:val="22"/>
        </w:rPr>
      </w:pPr>
      <w:r>
        <w:rPr>
          <w:rFonts w:cs="Arial"/>
          <w:color w:val="000000"/>
          <w:szCs w:val="22"/>
        </w:rPr>
        <w:t xml:space="preserve">Ascendente: </w:t>
      </w:r>
      <w:r w:rsidR="00EA5B57">
        <w:rPr>
          <w:rFonts w:cs="Arial"/>
          <w:color w:val="000000"/>
          <w:szCs w:val="22"/>
        </w:rPr>
        <w:t xml:space="preserve">Dó – Dó# - Ré – Ré# - Mi – Fá – Fá# - Sol – Sol# - Lá – Lá# - </w:t>
      </w:r>
      <w:r w:rsidR="00EA5B57" w:rsidRPr="0071027D">
        <w:rPr>
          <w:rFonts w:cs="Arial"/>
          <w:szCs w:val="22"/>
        </w:rPr>
        <w:t xml:space="preserve">Si </w:t>
      </w:r>
      <w:r>
        <w:rPr>
          <w:rFonts w:cs="Arial"/>
          <w:szCs w:val="22"/>
        </w:rPr>
        <w:t>–</w:t>
      </w:r>
      <w:r w:rsidR="00221395" w:rsidRPr="0071027D">
        <w:rPr>
          <w:rFonts w:cs="Arial"/>
          <w:szCs w:val="22"/>
        </w:rPr>
        <w:t xml:space="preserve"> Dó</w:t>
      </w:r>
    </w:p>
    <w:p w14:paraId="0E984127" w14:textId="77777777" w:rsidR="004C1AF1" w:rsidRDefault="00C97CA9" w:rsidP="004C1AF1">
      <w:pPr>
        <w:rPr>
          <w:rFonts w:cs="Arial"/>
          <w:szCs w:val="22"/>
        </w:rPr>
      </w:pPr>
      <w:r>
        <w:rPr>
          <w:rFonts w:cs="Arial"/>
          <w:szCs w:val="22"/>
        </w:rPr>
        <w:t>D</w:t>
      </w:r>
      <w:r w:rsidR="00EA5B57" w:rsidRPr="0071027D">
        <w:rPr>
          <w:rFonts w:cs="Arial"/>
          <w:szCs w:val="22"/>
        </w:rPr>
        <w:t xml:space="preserve">escendente: Dó – Si – Sib – Lá – Láb – Sol – Solb – Fá – Mi – Mib – Ré – Réb </w:t>
      </w:r>
      <w:r w:rsidR="00221395" w:rsidRPr="0071027D">
        <w:rPr>
          <w:rFonts w:cs="Arial"/>
          <w:szCs w:val="22"/>
        </w:rPr>
        <w:t>- Dó</w:t>
      </w:r>
    </w:p>
    <w:p w14:paraId="2A5B5A3B" w14:textId="77777777" w:rsidR="00972623" w:rsidRDefault="00972623" w:rsidP="004C1AF1">
      <w:pPr>
        <w:rPr>
          <w:rFonts w:cs="Arial"/>
          <w:szCs w:val="22"/>
        </w:rPr>
      </w:pPr>
    </w:p>
    <w:p w14:paraId="2873E557" w14:textId="0208262D" w:rsidR="00DB43B4" w:rsidRPr="004C1AF1" w:rsidRDefault="00F13E29" w:rsidP="00972623">
      <w:pPr>
        <w:jc w:val="center"/>
        <w:rPr>
          <w:rFonts w:cs="Arial"/>
          <w:szCs w:val="22"/>
        </w:rPr>
      </w:pPr>
      <w:r w:rsidRPr="00436FBE">
        <w:rPr>
          <w:noProof/>
          <w:lang w:eastAsia="pt-BR"/>
        </w:rPr>
        <w:drawing>
          <wp:inline distT="0" distB="0" distL="0" distR="0" wp14:anchorId="47F8CD87" wp14:editId="5376269F">
            <wp:extent cx="5288729" cy="1590675"/>
            <wp:effectExtent l="0" t="0" r="7620" b="0"/>
            <wp:docPr id="1101" name="Imagem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26325" cy="1601983"/>
                    </a:xfrm>
                    <a:prstGeom prst="rect">
                      <a:avLst/>
                    </a:prstGeom>
                    <a:noFill/>
                    <a:ln>
                      <a:noFill/>
                    </a:ln>
                  </pic:spPr>
                </pic:pic>
              </a:graphicData>
            </a:graphic>
          </wp:inline>
        </w:drawing>
      </w:r>
    </w:p>
    <w:p w14:paraId="5C0B7323" w14:textId="4ED6BC00" w:rsidR="009674F3" w:rsidRPr="00436FBE" w:rsidRDefault="00DB43B4" w:rsidP="00B93C66">
      <w:pPr>
        <w:pStyle w:val="Legenda"/>
        <w:jc w:val="center"/>
        <w:rPr>
          <w:rFonts w:cs="Arial"/>
          <w:szCs w:val="22"/>
        </w:rPr>
      </w:pPr>
      <w:r w:rsidRPr="00436FBE">
        <w:t xml:space="preserve">Figura </w:t>
      </w:r>
      <w:r w:rsidR="008154DD">
        <w:rPr>
          <w:noProof/>
        </w:rPr>
        <w:t>3.</w:t>
      </w:r>
      <w:r w:rsidRPr="00436FBE">
        <w:t>1.2</w:t>
      </w:r>
    </w:p>
    <w:p w14:paraId="3D86541A" w14:textId="3B7E03F9" w:rsidR="00A7246A" w:rsidRPr="00264F83" w:rsidRDefault="008154DD" w:rsidP="0013581D">
      <w:pPr>
        <w:pStyle w:val="Ttulo1"/>
        <w:rPr>
          <w:rFonts w:cs="Arial"/>
          <w:color w:val="ED3611"/>
          <w:kern w:val="0"/>
          <w:szCs w:val="40"/>
        </w:rPr>
      </w:pPr>
      <w:bookmarkStart w:id="20" w:name="_Toc70064072"/>
      <w:bookmarkStart w:id="21" w:name="_Toc99391991"/>
      <w:r>
        <w:rPr>
          <w:rFonts w:cs="Arial"/>
          <w:color w:val="ED3611"/>
          <w:kern w:val="0"/>
          <w:szCs w:val="40"/>
        </w:rPr>
        <w:lastRenderedPageBreak/>
        <w:t>4</w:t>
      </w:r>
      <w:r w:rsidR="001F2EC4" w:rsidRPr="00436FBE">
        <w:rPr>
          <w:rFonts w:cs="Arial"/>
          <w:color w:val="ED3611"/>
          <w:kern w:val="0"/>
          <w:szCs w:val="40"/>
        </w:rPr>
        <w:t xml:space="preserve"> - </w:t>
      </w:r>
      <w:r w:rsidR="00A7246A" w:rsidRPr="00436FBE">
        <w:rPr>
          <w:rFonts w:cs="Arial"/>
          <w:color w:val="ED3611"/>
          <w:kern w:val="0"/>
          <w:szCs w:val="40"/>
        </w:rPr>
        <w:t>Intervalos:</w:t>
      </w:r>
      <w:bookmarkEnd w:id="20"/>
      <w:bookmarkEnd w:id="21"/>
    </w:p>
    <w:p w14:paraId="65554ADA" w14:textId="068A747D" w:rsidR="00A7246A" w:rsidRDefault="00955421" w:rsidP="006454BF">
      <w:pPr>
        <w:autoSpaceDE w:val="0"/>
        <w:rPr>
          <w:rFonts w:cs="Arial"/>
          <w:szCs w:val="22"/>
        </w:rPr>
      </w:pPr>
      <w:r>
        <w:t>Agora que já vimos</w:t>
      </w:r>
      <w:r w:rsidR="0088740C">
        <w:t xml:space="preserve"> a escala maior</w:t>
      </w:r>
      <w:r w:rsidR="00221395">
        <w:t>,</w:t>
      </w:r>
      <w:r w:rsidR="00274EAB">
        <w:t xml:space="preserve"> </w:t>
      </w:r>
      <w:r w:rsidR="0088740C">
        <w:t>a mais conhecida popularmente,</w:t>
      </w:r>
      <w:r w:rsidR="00274EAB">
        <w:t xml:space="preserve"> </w:t>
      </w:r>
      <w:r w:rsidR="0088740C">
        <w:t>vamos falar um pouco sobre tons e semitons. S</w:t>
      </w:r>
      <w:r w:rsidR="00A7246A">
        <w:rPr>
          <w:rFonts w:cs="Arial"/>
          <w:szCs w:val="22"/>
        </w:rPr>
        <w:t xml:space="preserve">aber sobre os intervalos será muito importante </w:t>
      </w:r>
      <w:r w:rsidR="00A7246A" w:rsidRPr="00A61DCB">
        <w:rPr>
          <w:rFonts w:cs="Arial"/>
          <w:szCs w:val="22"/>
        </w:rPr>
        <w:t>quando começarmos a</w:t>
      </w:r>
      <w:r w:rsidR="00A7246A">
        <w:rPr>
          <w:rFonts w:cs="Arial"/>
          <w:szCs w:val="22"/>
        </w:rPr>
        <w:t xml:space="preserve"> estudar os acordes</w:t>
      </w:r>
      <w:r w:rsidR="0088740C">
        <w:rPr>
          <w:rFonts w:cs="Arial"/>
          <w:szCs w:val="22"/>
        </w:rPr>
        <w:t>, melodias, escalas, etc</w:t>
      </w:r>
      <w:r w:rsidR="00A7246A">
        <w:rPr>
          <w:rFonts w:cs="Arial"/>
          <w:szCs w:val="22"/>
        </w:rPr>
        <w:t xml:space="preserve">. </w:t>
      </w:r>
    </w:p>
    <w:p w14:paraId="14256C22" w14:textId="20005B05" w:rsidR="0088740C" w:rsidRDefault="00A7246A" w:rsidP="00E76387">
      <w:pPr>
        <w:autoSpaceDE w:val="0"/>
        <w:rPr>
          <w:rFonts w:cs="Arial"/>
          <w:szCs w:val="22"/>
        </w:rPr>
      </w:pPr>
      <w:r>
        <w:rPr>
          <w:rFonts w:cs="Arial"/>
          <w:i/>
          <w:szCs w:val="22"/>
        </w:rPr>
        <w:t xml:space="preserve">Intervalo </w:t>
      </w:r>
      <w:r>
        <w:rPr>
          <w:rFonts w:cs="Arial"/>
          <w:szCs w:val="22"/>
        </w:rPr>
        <w:t xml:space="preserve">é </w:t>
      </w:r>
      <w:r w:rsidR="009F3197">
        <w:rPr>
          <w:rFonts w:cs="Arial"/>
          <w:szCs w:val="22"/>
        </w:rPr>
        <w:t>a distância</w:t>
      </w:r>
      <w:r>
        <w:rPr>
          <w:rFonts w:cs="Arial"/>
          <w:szCs w:val="22"/>
        </w:rPr>
        <w:t xml:space="preserve"> entre duas notas. Na música e mais especificamente nas escalas, podemos dizer que é a distância que separa duas notas.</w:t>
      </w:r>
    </w:p>
    <w:p w14:paraId="7AB20D25" w14:textId="77777777" w:rsidR="00317046" w:rsidRDefault="00A7246A" w:rsidP="00E76387">
      <w:pPr>
        <w:autoSpaceDE w:val="0"/>
        <w:rPr>
          <w:rStyle w:val="apple-style-span"/>
          <w:rFonts w:cs="Arial"/>
          <w:szCs w:val="22"/>
        </w:rPr>
      </w:pPr>
      <w:r>
        <w:rPr>
          <w:rStyle w:val="apple-style-span"/>
          <w:rFonts w:cs="Arial"/>
          <w:szCs w:val="22"/>
        </w:rPr>
        <w:t>Dentro d</w:t>
      </w:r>
      <w:r w:rsidR="000E6780">
        <w:rPr>
          <w:rStyle w:val="apple-style-span"/>
          <w:rFonts w:cs="Arial"/>
          <w:szCs w:val="22"/>
        </w:rPr>
        <w:t>e um</w:t>
      </w:r>
      <w:r>
        <w:rPr>
          <w:rStyle w:val="apple-style-span"/>
          <w:rFonts w:cs="Arial"/>
          <w:szCs w:val="22"/>
        </w:rPr>
        <w:t>a escala encontramos duas distância</w:t>
      </w:r>
      <w:r w:rsidR="000E6780">
        <w:rPr>
          <w:rStyle w:val="apple-style-span"/>
          <w:rFonts w:cs="Arial"/>
          <w:szCs w:val="22"/>
        </w:rPr>
        <w:t>s</w:t>
      </w:r>
      <w:r>
        <w:rPr>
          <w:rStyle w:val="apple-style-span"/>
          <w:rFonts w:cs="Arial"/>
          <w:szCs w:val="22"/>
        </w:rPr>
        <w:t xml:space="preserve"> de intervalos que separam os graus</w:t>
      </w:r>
      <w:r w:rsidR="0088740C">
        <w:rPr>
          <w:rStyle w:val="Refdenotaderodap"/>
          <w:rFonts w:cs="Arial"/>
          <w:szCs w:val="22"/>
        </w:rPr>
        <w:footnoteReference w:id="1"/>
      </w:r>
      <w:r>
        <w:rPr>
          <w:rStyle w:val="apple-style-span"/>
          <w:rFonts w:cs="Arial"/>
          <w:szCs w:val="22"/>
        </w:rPr>
        <w:t xml:space="preserve">. O </w:t>
      </w:r>
      <w:r>
        <w:rPr>
          <w:rStyle w:val="apple-style-span"/>
          <w:rFonts w:cs="Arial"/>
          <w:i/>
          <w:szCs w:val="22"/>
        </w:rPr>
        <w:t>tom</w:t>
      </w:r>
      <w:r>
        <w:rPr>
          <w:rStyle w:val="apple-style-span"/>
          <w:rFonts w:cs="Arial"/>
          <w:szCs w:val="22"/>
        </w:rPr>
        <w:t xml:space="preserve"> e o </w:t>
      </w:r>
      <w:r>
        <w:rPr>
          <w:rStyle w:val="apple-style-span"/>
          <w:rFonts w:cs="Arial"/>
          <w:i/>
          <w:szCs w:val="22"/>
        </w:rPr>
        <w:t>semitom</w:t>
      </w:r>
      <w:r>
        <w:rPr>
          <w:rStyle w:val="apple-style-span"/>
          <w:rFonts w:cs="Arial"/>
          <w:szCs w:val="22"/>
        </w:rPr>
        <w:t>. O semitom é a menor distância de intervalo utilizada na música ocidental, o tom é o dobro do semitom.</w:t>
      </w:r>
    </w:p>
    <w:p w14:paraId="1BAF3882" w14:textId="77777777" w:rsidR="00EA5B57" w:rsidRDefault="00EA5B57" w:rsidP="00E76387">
      <w:pPr>
        <w:autoSpaceDE w:val="0"/>
        <w:rPr>
          <w:rStyle w:val="apple-style-span"/>
          <w:rFonts w:cs="Arial"/>
          <w:szCs w:val="22"/>
        </w:rPr>
      </w:pPr>
    </w:p>
    <w:p w14:paraId="2C1794A4" w14:textId="77777777" w:rsidR="008735BB" w:rsidRPr="008735BB" w:rsidRDefault="008735BB" w:rsidP="00E76387">
      <w:pPr>
        <w:autoSpaceDE w:val="0"/>
        <w:rPr>
          <w:rFonts w:cs="Arial"/>
          <w:color w:val="FF0000"/>
          <w:szCs w:val="22"/>
        </w:rPr>
      </w:pPr>
    </w:p>
    <w:p w14:paraId="1FAE2103" w14:textId="3E8962D4" w:rsidR="001C4B5E" w:rsidRPr="00D7492C" w:rsidRDefault="00687728" w:rsidP="00317046">
      <w:pPr>
        <w:keepNext/>
        <w:autoSpaceDE w:val="0"/>
        <w:jc w:val="center"/>
      </w:pPr>
      <w:r>
        <w:rPr>
          <w:bCs/>
          <w:noProof/>
          <w:szCs w:val="22"/>
          <w:lang w:eastAsia="pt-BR"/>
        </w:rPr>
        <w:drawing>
          <wp:inline distT="0" distB="0" distL="0" distR="0" wp14:anchorId="37A13389" wp14:editId="6F4DD2AA">
            <wp:extent cx="2461771" cy="3467100"/>
            <wp:effectExtent l="0" t="0" r="0" b="0"/>
            <wp:docPr id="254" name="Image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70536" cy="3479444"/>
                    </a:xfrm>
                    <a:prstGeom prst="rect">
                      <a:avLst/>
                    </a:prstGeom>
                    <a:noFill/>
                    <a:ln>
                      <a:noFill/>
                    </a:ln>
                  </pic:spPr>
                </pic:pic>
              </a:graphicData>
            </a:graphic>
          </wp:inline>
        </w:drawing>
      </w:r>
      <w:r w:rsidR="008E45D3" w:rsidRPr="008E45D3">
        <w:t xml:space="preserve"> </w:t>
      </w:r>
    </w:p>
    <w:p w14:paraId="763523DD" w14:textId="0BC98B64" w:rsidR="00A7246A" w:rsidRPr="00AD3A70" w:rsidRDefault="007207AB" w:rsidP="00317046">
      <w:pPr>
        <w:pStyle w:val="Legenda"/>
        <w:jc w:val="center"/>
        <w:rPr>
          <w:rStyle w:val="apple-style-span"/>
        </w:rPr>
      </w:pPr>
      <w:r w:rsidRPr="00D7492C">
        <w:rPr>
          <w:rStyle w:val="apple-style-span"/>
        </w:rPr>
        <w:t xml:space="preserve">Fig </w:t>
      </w:r>
      <w:r w:rsidR="005A2E06" w:rsidRPr="00D7492C">
        <w:rPr>
          <w:rStyle w:val="apple-style-span"/>
        </w:rPr>
        <w:t>–</w:t>
      </w:r>
      <w:r w:rsidRPr="00D7492C">
        <w:rPr>
          <w:rStyle w:val="apple-style-span"/>
        </w:rPr>
        <w:t xml:space="preserve"> </w:t>
      </w:r>
      <w:r w:rsidR="008154DD">
        <w:rPr>
          <w:rStyle w:val="apple-style-span"/>
        </w:rPr>
        <w:t>4</w:t>
      </w:r>
      <w:r w:rsidR="005A2E06" w:rsidRPr="00D7492C">
        <w:rPr>
          <w:rStyle w:val="apple-style-span"/>
        </w:rPr>
        <w:t>.0.1</w:t>
      </w:r>
    </w:p>
    <w:p w14:paraId="6FADC2D4" w14:textId="2E92CD43" w:rsidR="00D7492C" w:rsidRPr="009F3197" w:rsidRDefault="00D7492C" w:rsidP="00FB50A8">
      <w:pPr>
        <w:rPr>
          <w:bCs/>
          <w:color w:val="FF0000"/>
          <w:szCs w:val="22"/>
        </w:rPr>
      </w:pPr>
    </w:p>
    <w:p w14:paraId="63274281" w14:textId="062624BF" w:rsidR="00687728" w:rsidRDefault="00A7246A" w:rsidP="00B93C66">
      <w:pPr>
        <w:rPr>
          <w:bCs/>
          <w:szCs w:val="22"/>
        </w:rPr>
      </w:pPr>
      <w:r w:rsidRPr="00910DA9">
        <w:rPr>
          <w:bCs/>
          <w:szCs w:val="22"/>
        </w:rPr>
        <w:t>*</w:t>
      </w:r>
      <w:r w:rsidR="00A633C2" w:rsidRPr="00910DA9">
        <w:rPr>
          <w:bCs/>
          <w:szCs w:val="22"/>
        </w:rPr>
        <w:t>No tópico 12.1 v</w:t>
      </w:r>
      <w:r w:rsidRPr="00910DA9">
        <w:rPr>
          <w:bCs/>
          <w:szCs w:val="22"/>
        </w:rPr>
        <w:t>eremos</w:t>
      </w:r>
      <w:r w:rsidR="00A633C2" w:rsidRPr="00910DA9">
        <w:rPr>
          <w:bCs/>
          <w:szCs w:val="22"/>
        </w:rPr>
        <w:t xml:space="preserve"> </w:t>
      </w:r>
      <w:r w:rsidRPr="00910DA9">
        <w:rPr>
          <w:bCs/>
          <w:szCs w:val="22"/>
        </w:rPr>
        <w:t>outros tipos de intervalos que nos ajudarão a entender assuntos importantes para o nosso estudo acerca do violão e da música em geral</w:t>
      </w:r>
      <w:r w:rsidR="008E45D3" w:rsidRPr="00910DA9">
        <w:rPr>
          <w:bCs/>
          <w:szCs w:val="22"/>
        </w:rPr>
        <w:t>.</w:t>
      </w:r>
    </w:p>
    <w:p w14:paraId="0DA164ED" w14:textId="77777777" w:rsidR="00972623" w:rsidRDefault="00972623" w:rsidP="00B93C66">
      <w:pPr>
        <w:rPr>
          <w:bCs/>
          <w:szCs w:val="22"/>
        </w:rPr>
      </w:pPr>
    </w:p>
    <w:p w14:paraId="03A98343" w14:textId="77777777" w:rsidR="00972623" w:rsidRDefault="00972623" w:rsidP="00B93C66">
      <w:pPr>
        <w:rPr>
          <w:bCs/>
          <w:szCs w:val="22"/>
        </w:rPr>
      </w:pPr>
    </w:p>
    <w:p w14:paraId="191D466F" w14:textId="77777777" w:rsidR="00972623" w:rsidRDefault="00972623" w:rsidP="00B93C66">
      <w:pPr>
        <w:rPr>
          <w:bCs/>
          <w:szCs w:val="22"/>
        </w:rPr>
      </w:pPr>
    </w:p>
    <w:p w14:paraId="1323C06E" w14:textId="77777777" w:rsidR="00972623" w:rsidRDefault="00972623" w:rsidP="00B93C66">
      <w:pPr>
        <w:rPr>
          <w:bCs/>
          <w:szCs w:val="22"/>
        </w:rPr>
      </w:pPr>
    </w:p>
    <w:p w14:paraId="5D9A06F6" w14:textId="77777777" w:rsidR="00972623" w:rsidRDefault="00972623" w:rsidP="00B93C66">
      <w:pPr>
        <w:rPr>
          <w:bCs/>
          <w:szCs w:val="22"/>
        </w:rPr>
      </w:pPr>
    </w:p>
    <w:p w14:paraId="790A04BF" w14:textId="77777777" w:rsidR="00972623" w:rsidRDefault="00972623" w:rsidP="00B93C66">
      <w:pPr>
        <w:rPr>
          <w:bCs/>
          <w:szCs w:val="22"/>
        </w:rPr>
      </w:pPr>
    </w:p>
    <w:p w14:paraId="10651D7C" w14:textId="77777777" w:rsidR="00972623" w:rsidRDefault="00972623" w:rsidP="00B93C66">
      <w:pPr>
        <w:rPr>
          <w:bCs/>
          <w:szCs w:val="22"/>
        </w:rPr>
      </w:pPr>
    </w:p>
    <w:p w14:paraId="1228C889" w14:textId="77777777" w:rsidR="00972623" w:rsidRDefault="00972623" w:rsidP="00B93C66">
      <w:pPr>
        <w:rPr>
          <w:bCs/>
          <w:szCs w:val="22"/>
        </w:rPr>
      </w:pPr>
    </w:p>
    <w:p w14:paraId="41A1E2DF" w14:textId="77777777" w:rsidR="00972623" w:rsidRDefault="00972623" w:rsidP="00B93C66">
      <w:pPr>
        <w:rPr>
          <w:bCs/>
          <w:szCs w:val="22"/>
        </w:rPr>
      </w:pPr>
    </w:p>
    <w:p w14:paraId="7A895A34" w14:textId="77777777" w:rsidR="00972623" w:rsidRPr="00902F63" w:rsidRDefault="00972623" w:rsidP="00B93C66">
      <w:pPr>
        <w:rPr>
          <w:bCs/>
          <w:szCs w:val="22"/>
        </w:rPr>
      </w:pPr>
    </w:p>
    <w:p w14:paraId="52BA360F" w14:textId="6708B10F" w:rsidR="00857691" w:rsidRPr="00264F83" w:rsidRDefault="008154DD" w:rsidP="0013581D">
      <w:pPr>
        <w:pStyle w:val="Ttulo1"/>
        <w:rPr>
          <w:rFonts w:cs="Arial"/>
          <w:color w:val="ED3611"/>
          <w:kern w:val="0"/>
          <w:szCs w:val="40"/>
        </w:rPr>
      </w:pPr>
      <w:bookmarkStart w:id="22" w:name="_Toc70064073"/>
      <w:bookmarkStart w:id="23" w:name="_Toc99391992"/>
      <w:r>
        <w:rPr>
          <w:rFonts w:cs="Arial"/>
          <w:color w:val="ED3611"/>
          <w:kern w:val="0"/>
          <w:szCs w:val="40"/>
        </w:rPr>
        <w:lastRenderedPageBreak/>
        <w:t>5</w:t>
      </w:r>
      <w:r w:rsidR="004606FB" w:rsidRPr="00264F83">
        <w:rPr>
          <w:rFonts w:cs="Arial"/>
          <w:color w:val="ED3611"/>
          <w:kern w:val="0"/>
          <w:szCs w:val="40"/>
        </w:rPr>
        <w:t xml:space="preserve"> </w:t>
      </w:r>
      <w:r w:rsidR="001F2EC4" w:rsidRPr="00264F83">
        <w:rPr>
          <w:rFonts w:cs="Arial"/>
          <w:color w:val="ED3611"/>
          <w:kern w:val="0"/>
          <w:szCs w:val="40"/>
        </w:rPr>
        <w:t xml:space="preserve">- </w:t>
      </w:r>
      <w:r w:rsidR="00857691" w:rsidRPr="00264F83">
        <w:rPr>
          <w:rFonts w:cs="Arial"/>
          <w:color w:val="ED3611"/>
          <w:kern w:val="0"/>
          <w:szCs w:val="40"/>
        </w:rPr>
        <w:t>Cifragem</w:t>
      </w:r>
      <w:r w:rsidR="001F2EC4" w:rsidRPr="00264F83">
        <w:rPr>
          <w:rFonts w:cs="Arial"/>
          <w:color w:val="ED3611"/>
          <w:kern w:val="0"/>
          <w:szCs w:val="40"/>
        </w:rPr>
        <w:t>:</w:t>
      </w:r>
      <w:bookmarkEnd w:id="22"/>
      <w:bookmarkEnd w:id="23"/>
    </w:p>
    <w:p w14:paraId="51067539" w14:textId="2C013F05" w:rsidR="00955D81" w:rsidRPr="00955D81" w:rsidRDefault="00857691" w:rsidP="006454BF">
      <w:pPr>
        <w:rPr>
          <w:rFonts w:cs="Arial"/>
          <w:szCs w:val="22"/>
        </w:rPr>
        <w:sectPr w:rsidR="00955D81" w:rsidRPr="00955D81" w:rsidSect="00274696">
          <w:footerReference w:type="default" r:id="rId35"/>
          <w:type w:val="continuous"/>
          <w:pgSz w:w="11906" w:h="16838"/>
          <w:pgMar w:top="1417" w:right="1701" w:bottom="1417" w:left="1701" w:header="57" w:footer="316" w:gutter="0"/>
          <w:cols w:space="720"/>
          <w:docGrid w:linePitch="360"/>
        </w:sectPr>
      </w:pPr>
      <w:r w:rsidRPr="006B0533">
        <w:rPr>
          <w:rFonts w:cs="Arial"/>
          <w:szCs w:val="22"/>
        </w:rPr>
        <w:t xml:space="preserve">Cifragem é o </w:t>
      </w:r>
      <w:r w:rsidRPr="00C002B1">
        <w:rPr>
          <w:rFonts w:cs="Arial"/>
          <w:szCs w:val="22"/>
        </w:rPr>
        <w:t xml:space="preserve">sistema utilizado para representação de </w:t>
      </w:r>
      <w:r w:rsidR="00A61DCB" w:rsidRPr="00C002B1">
        <w:rPr>
          <w:rFonts w:cs="Arial"/>
          <w:szCs w:val="22"/>
        </w:rPr>
        <w:t xml:space="preserve">notas e </w:t>
      </w:r>
      <w:r w:rsidRPr="00C002B1">
        <w:rPr>
          <w:rFonts w:cs="Arial"/>
          <w:szCs w:val="22"/>
        </w:rPr>
        <w:t xml:space="preserve">acordes </w:t>
      </w:r>
      <w:r w:rsidR="00687728" w:rsidRPr="00C002B1">
        <w:rPr>
          <w:rFonts w:cs="Arial"/>
          <w:szCs w:val="22"/>
        </w:rPr>
        <w:t>através</w:t>
      </w:r>
      <w:r w:rsidRPr="00C002B1">
        <w:rPr>
          <w:rFonts w:cs="Arial"/>
          <w:szCs w:val="22"/>
        </w:rPr>
        <w:t xml:space="preserve"> das sete primeiras letras do alfabeto</w:t>
      </w:r>
      <w:r w:rsidR="00687728" w:rsidRPr="00C002B1">
        <w:rPr>
          <w:rFonts w:cs="Arial"/>
          <w:szCs w:val="22"/>
        </w:rPr>
        <w:t xml:space="preserve">: </w:t>
      </w:r>
      <w:r w:rsidRPr="00C002B1">
        <w:rPr>
          <w:rFonts w:cs="Arial"/>
          <w:b/>
          <w:i/>
          <w:szCs w:val="22"/>
        </w:rPr>
        <w:t>A-B-C-D-E-F-G que representam lá-si-dó-ré-mi-fá-sol</w:t>
      </w:r>
      <w:r w:rsidR="00687728" w:rsidRPr="00C002B1">
        <w:rPr>
          <w:rFonts w:cs="Arial"/>
          <w:b/>
          <w:i/>
          <w:szCs w:val="22"/>
        </w:rPr>
        <w:t>,</w:t>
      </w:r>
      <w:r w:rsidR="005750F0" w:rsidRPr="00C002B1">
        <w:rPr>
          <w:rFonts w:cs="Arial"/>
          <w:b/>
          <w:i/>
          <w:szCs w:val="22"/>
        </w:rPr>
        <w:t xml:space="preserve"> respectivamente</w:t>
      </w:r>
      <w:r w:rsidR="00687728" w:rsidRPr="00C002B1">
        <w:rPr>
          <w:rFonts w:cs="Arial"/>
          <w:szCs w:val="22"/>
        </w:rPr>
        <w:t xml:space="preserve">. A primeira nota de um acorde </w:t>
      </w:r>
      <w:r w:rsidRPr="00C002B1">
        <w:rPr>
          <w:rFonts w:cs="Arial"/>
          <w:szCs w:val="22"/>
        </w:rPr>
        <w:t>(fundamental ou tônica)</w:t>
      </w:r>
      <w:r w:rsidR="00687728" w:rsidRPr="00C002B1">
        <w:rPr>
          <w:rFonts w:cs="Arial"/>
          <w:szCs w:val="22"/>
        </w:rPr>
        <w:t>, será a nota representada pela cifra e responsável pela nomeação do</w:t>
      </w:r>
      <w:r w:rsidRPr="00C002B1">
        <w:rPr>
          <w:rFonts w:cs="Arial"/>
          <w:szCs w:val="22"/>
        </w:rPr>
        <w:t xml:space="preserve"> acorde. É geralmente usado na escrita musical popular.</w:t>
      </w:r>
      <w:r w:rsidR="005750F0" w:rsidRPr="00C002B1">
        <w:rPr>
          <w:rFonts w:cs="Arial"/>
          <w:szCs w:val="22"/>
        </w:rPr>
        <w:t xml:space="preserve"> </w:t>
      </w:r>
    </w:p>
    <w:p w14:paraId="66B55409" w14:textId="3F88C84F" w:rsidR="002F1F6D" w:rsidRDefault="002E4CD0" w:rsidP="002C0BF8">
      <w:pPr>
        <w:rPr>
          <w:rFonts w:cs="Arial"/>
          <w:color w:val="000000"/>
          <w:szCs w:val="22"/>
        </w:rPr>
      </w:pPr>
      <w:r>
        <w:rPr>
          <w:rFonts w:cs="Arial"/>
          <w:noProof/>
          <w:color w:val="000000"/>
          <w:szCs w:val="22"/>
          <w:lang w:eastAsia="pt-BR"/>
        </w:rPr>
        <w:drawing>
          <wp:inline distT="0" distB="0" distL="0" distR="0" wp14:anchorId="422BF1FD" wp14:editId="7D79651F">
            <wp:extent cx="1446530" cy="1433195"/>
            <wp:effectExtent l="0" t="0" r="1270"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6530" cy="1433195"/>
                    </a:xfrm>
                    <a:prstGeom prst="rect">
                      <a:avLst/>
                    </a:prstGeom>
                    <a:noFill/>
                    <a:ln>
                      <a:noFill/>
                    </a:ln>
                  </pic:spPr>
                </pic:pic>
              </a:graphicData>
            </a:graphic>
          </wp:inline>
        </w:drawing>
      </w:r>
    </w:p>
    <w:p w14:paraId="09CE3BCB" w14:textId="77777777" w:rsidR="00955D81" w:rsidRDefault="00955D81" w:rsidP="002C0BF8">
      <w:pPr>
        <w:rPr>
          <w:rFonts w:cs="Arial"/>
          <w:color w:val="000000"/>
          <w:szCs w:val="22"/>
        </w:rPr>
      </w:pPr>
    </w:p>
    <w:p w14:paraId="5565BADB" w14:textId="77777777" w:rsidR="002C0BF8" w:rsidRDefault="002C0BF8" w:rsidP="002C0BF8">
      <w:pPr>
        <w:rPr>
          <w:rFonts w:cs="Arial"/>
          <w:color w:val="000000"/>
          <w:szCs w:val="22"/>
        </w:rPr>
      </w:pPr>
      <w:r>
        <w:rPr>
          <w:rFonts w:cs="Arial"/>
          <w:color w:val="000000"/>
          <w:szCs w:val="22"/>
        </w:rPr>
        <w:t>Para facilitar a nossa associação é bem simples:</w:t>
      </w:r>
    </w:p>
    <w:p w14:paraId="3ABE3861" w14:textId="77777777" w:rsidR="002C0BF8" w:rsidRDefault="002C0BF8" w:rsidP="002C0BF8">
      <w:pPr>
        <w:rPr>
          <w:rFonts w:cs="Arial"/>
          <w:color w:val="000000"/>
          <w:szCs w:val="22"/>
        </w:rPr>
      </w:pPr>
    </w:p>
    <w:p w14:paraId="2E85AC65" w14:textId="720CD38A" w:rsidR="000A16AD" w:rsidRPr="000A16AD" w:rsidRDefault="002C0BF8" w:rsidP="000A16AD">
      <w:pPr>
        <w:rPr>
          <w:rFonts w:cs="Arial"/>
          <w:color w:val="000000"/>
          <w:szCs w:val="22"/>
        </w:rPr>
        <w:sectPr w:rsidR="000A16AD" w:rsidRPr="000A16AD" w:rsidSect="00274696">
          <w:type w:val="continuous"/>
          <w:pgSz w:w="11906" w:h="16838"/>
          <w:pgMar w:top="1417" w:right="1701" w:bottom="1417" w:left="1701" w:header="57" w:footer="316" w:gutter="0"/>
          <w:cols w:num="2" w:space="720"/>
          <w:docGrid w:linePitch="360"/>
        </w:sectPr>
      </w:pPr>
      <w:r>
        <w:rPr>
          <w:rFonts w:cs="Arial"/>
          <w:color w:val="000000"/>
          <w:szCs w:val="22"/>
        </w:rPr>
        <w:t xml:space="preserve">Nós podemos </w:t>
      </w:r>
      <w:r w:rsidR="000A16AD">
        <w:rPr>
          <w:rFonts w:cs="Arial"/>
          <w:color w:val="000000"/>
          <w:szCs w:val="22"/>
        </w:rPr>
        <w:t xml:space="preserve">pensar no </w:t>
      </w:r>
      <w:r w:rsidR="000A16AD" w:rsidRPr="00A61DCB">
        <w:rPr>
          <w:rFonts w:cs="Arial"/>
          <w:color w:val="000000"/>
          <w:szCs w:val="22"/>
        </w:rPr>
        <w:t>ab</w:t>
      </w:r>
      <w:r w:rsidR="009F3197">
        <w:rPr>
          <w:rFonts w:cs="Arial"/>
          <w:color w:val="000000"/>
          <w:szCs w:val="22"/>
        </w:rPr>
        <w:t>e</w:t>
      </w:r>
      <w:r w:rsidR="000A16AD" w:rsidRPr="00A61DCB">
        <w:rPr>
          <w:rFonts w:cs="Arial"/>
          <w:color w:val="000000"/>
          <w:szCs w:val="22"/>
        </w:rPr>
        <w:t>c</w:t>
      </w:r>
      <w:r w:rsidR="009F3197">
        <w:rPr>
          <w:rFonts w:cs="Arial"/>
          <w:color w:val="000000"/>
          <w:szCs w:val="22"/>
        </w:rPr>
        <w:t>e</w:t>
      </w:r>
      <w:r w:rsidR="000A16AD" w:rsidRPr="00A61DCB">
        <w:rPr>
          <w:rFonts w:cs="Arial"/>
          <w:color w:val="000000"/>
          <w:szCs w:val="22"/>
        </w:rPr>
        <w:t>dário</w:t>
      </w:r>
      <w:r w:rsidR="000A16AD">
        <w:rPr>
          <w:rFonts w:cs="Arial"/>
          <w:color w:val="000000"/>
          <w:szCs w:val="22"/>
        </w:rPr>
        <w:t xml:space="preserve">. Começamos pelo A, e faremos a associação </w:t>
      </w:r>
      <w:r w:rsidR="00A61DCB">
        <w:rPr>
          <w:rFonts w:cs="Arial"/>
          <w:color w:val="000000"/>
          <w:szCs w:val="22"/>
        </w:rPr>
        <w:t>a</w:t>
      </w:r>
      <w:r w:rsidR="000A16AD">
        <w:rPr>
          <w:rFonts w:cs="Arial"/>
          <w:color w:val="000000"/>
          <w:szCs w:val="22"/>
        </w:rPr>
        <w:t xml:space="preserve"> partir do Lá, como está na imagem ao lado.</w:t>
      </w:r>
    </w:p>
    <w:p w14:paraId="59335949" w14:textId="77777777" w:rsidR="002F1F6D" w:rsidRDefault="002F1F6D" w:rsidP="00857691">
      <w:pPr>
        <w:jc w:val="both"/>
        <w:rPr>
          <w:rFonts w:cs="Arial"/>
          <w:b/>
          <w:i/>
          <w:szCs w:val="22"/>
        </w:rPr>
      </w:pPr>
    </w:p>
    <w:p w14:paraId="54001B3F" w14:textId="0FFA51D4" w:rsidR="00EB6A00" w:rsidRPr="00436FBE" w:rsidRDefault="008154DD" w:rsidP="00436FBE">
      <w:pPr>
        <w:pStyle w:val="Ttulo1"/>
        <w:rPr>
          <w:rFonts w:cs="Arial"/>
          <w:color w:val="ED3611"/>
          <w:kern w:val="0"/>
          <w:szCs w:val="40"/>
        </w:rPr>
      </w:pPr>
      <w:bookmarkStart w:id="24" w:name="_Toc70064074"/>
      <w:bookmarkStart w:id="25" w:name="_Toc99391993"/>
      <w:r>
        <w:rPr>
          <w:rFonts w:cs="Arial"/>
          <w:color w:val="ED3611"/>
          <w:kern w:val="0"/>
          <w:szCs w:val="40"/>
        </w:rPr>
        <w:t>6</w:t>
      </w:r>
      <w:r w:rsidR="001F2EC4" w:rsidRPr="00264F83">
        <w:rPr>
          <w:rFonts w:cs="Arial"/>
          <w:color w:val="ED3611"/>
          <w:kern w:val="0"/>
          <w:szCs w:val="40"/>
        </w:rPr>
        <w:t xml:space="preserve"> - As cordas do violão:</w:t>
      </w:r>
      <w:bookmarkEnd w:id="24"/>
      <w:bookmarkEnd w:id="25"/>
    </w:p>
    <w:p w14:paraId="232231B4" w14:textId="77777777" w:rsidR="00695005" w:rsidRDefault="00986C77" w:rsidP="006454BF">
      <w:pPr>
        <w:rPr>
          <w:rFonts w:cs="Arial"/>
          <w:szCs w:val="22"/>
        </w:rPr>
      </w:pPr>
      <w:r w:rsidRPr="007F6FF2">
        <w:rPr>
          <w:rFonts w:cs="Arial"/>
          <w:szCs w:val="22"/>
        </w:rPr>
        <w:t>No</w:t>
      </w:r>
      <w:r w:rsidR="00695005" w:rsidRPr="007F6FF2">
        <w:rPr>
          <w:rFonts w:cs="Arial"/>
          <w:szCs w:val="22"/>
        </w:rPr>
        <w:t xml:space="preserve"> violão </w:t>
      </w:r>
      <w:r w:rsidR="000A16AD" w:rsidRPr="007F6FF2">
        <w:rPr>
          <w:rFonts w:cs="Arial"/>
          <w:szCs w:val="22"/>
        </w:rPr>
        <w:t>temos 6 cordas divid</w:t>
      </w:r>
      <w:r w:rsidR="00A61DCB">
        <w:rPr>
          <w:rFonts w:cs="Arial"/>
          <w:szCs w:val="22"/>
        </w:rPr>
        <w:t>id</w:t>
      </w:r>
      <w:r w:rsidR="000A16AD" w:rsidRPr="007F6FF2">
        <w:rPr>
          <w:rFonts w:cs="Arial"/>
          <w:szCs w:val="22"/>
        </w:rPr>
        <w:t>as em dois grupos, os bordões e as primas! No começo da apostila fizemos alguns exercícios sobre graves e agudos, e agora vamos novamente usar essas associações</w:t>
      </w:r>
      <w:r w:rsidR="007F6FF2" w:rsidRPr="007F6FF2">
        <w:rPr>
          <w:rFonts w:cs="Arial"/>
          <w:szCs w:val="22"/>
        </w:rPr>
        <w:t>.</w:t>
      </w:r>
      <w:r w:rsidR="000A16AD" w:rsidRPr="007F6FF2">
        <w:rPr>
          <w:rFonts w:cs="Arial"/>
          <w:szCs w:val="22"/>
        </w:rPr>
        <w:t xml:space="preserve"> Nesses exercícios vimos como as tr</w:t>
      </w:r>
      <w:r w:rsidR="007F6FF2" w:rsidRPr="007F6FF2">
        <w:rPr>
          <w:rFonts w:cs="Arial"/>
          <w:szCs w:val="22"/>
        </w:rPr>
        <w:t>ês cord</w:t>
      </w:r>
      <w:r w:rsidR="000A16AD" w:rsidRPr="007F6FF2">
        <w:rPr>
          <w:rFonts w:cs="Arial"/>
          <w:szCs w:val="22"/>
        </w:rPr>
        <w:t>as de cima do violão são mais graves e as três de baixo são mais agudas. As</w:t>
      </w:r>
      <w:r w:rsidR="000A16AD">
        <w:rPr>
          <w:rFonts w:cs="Arial"/>
          <w:szCs w:val="22"/>
        </w:rPr>
        <w:t xml:space="preserve"> de cima, mais grave</w:t>
      </w:r>
      <w:r w:rsidR="00C11122">
        <w:rPr>
          <w:rFonts w:cs="Arial"/>
          <w:szCs w:val="22"/>
        </w:rPr>
        <w:t>s</w:t>
      </w:r>
      <w:r w:rsidR="000A16AD">
        <w:rPr>
          <w:rFonts w:cs="Arial"/>
          <w:szCs w:val="22"/>
        </w:rPr>
        <w:t>, são os bordões; as de baixo, mais agudas, são as primas. Também devemos saber que as cordas no violão são contadas de baixo para cima, então, as primas são as primeiras cordas (1</w:t>
      </w:r>
      <w:r w:rsidR="00C11122" w:rsidRPr="00CF2282">
        <w:rPr>
          <w:rFonts w:cs="Arial"/>
          <w:szCs w:val="22"/>
        </w:rPr>
        <w:t>ª</w:t>
      </w:r>
      <w:r w:rsidR="00C11122">
        <w:rPr>
          <w:rFonts w:cs="Arial"/>
          <w:szCs w:val="22"/>
        </w:rPr>
        <w:t>, 2</w:t>
      </w:r>
      <w:r w:rsidR="00C11122" w:rsidRPr="00CF2282">
        <w:rPr>
          <w:rFonts w:cs="Arial"/>
          <w:szCs w:val="22"/>
        </w:rPr>
        <w:t>ª</w:t>
      </w:r>
      <w:r w:rsidR="00C11122">
        <w:rPr>
          <w:rFonts w:cs="Arial"/>
          <w:szCs w:val="22"/>
        </w:rPr>
        <w:t xml:space="preserve"> e 3</w:t>
      </w:r>
      <w:r w:rsidR="00C11122" w:rsidRPr="00CF2282">
        <w:rPr>
          <w:rFonts w:cs="Arial"/>
          <w:szCs w:val="22"/>
        </w:rPr>
        <w:t>ª</w:t>
      </w:r>
      <w:r w:rsidR="00C11122">
        <w:rPr>
          <w:rFonts w:cs="Arial"/>
          <w:szCs w:val="22"/>
        </w:rPr>
        <w:t>), e os bordões são as últimas (4</w:t>
      </w:r>
      <w:r w:rsidR="00C11122" w:rsidRPr="00CF2282">
        <w:rPr>
          <w:rFonts w:cs="Arial"/>
          <w:szCs w:val="22"/>
        </w:rPr>
        <w:t>ª</w:t>
      </w:r>
      <w:r w:rsidR="00C11122">
        <w:rPr>
          <w:rFonts w:cs="Arial"/>
          <w:szCs w:val="22"/>
        </w:rPr>
        <w:t>, 5</w:t>
      </w:r>
      <w:r w:rsidR="00C11122" w:rsidRPr="00CF2282">
        <w:rPr>
          <w:rFonts w:cs="Arial"/>
          <w:szCs w:val="22"/>
        </w:rPr>
        <w:t>ª</w:t>
      </w:r>
      <w:r w:rsidR="00C11122">
        <w:rPr>
          <w:rFonts w:cs="Arial"/>
          <w:szCs w:val="22"/>
        </w:rPr>
        <w:t xml:space="preserve"> e 6</w:t>
      </w:r>
      <w:r w:rsidR="00C11122" w:rsidRPr="00CF2282">
        <w:rPr>
          <w:rFonts w:cs="Arial"/>
          <w:szCs w:val="22"/>
        </w:rPr>
        <w:t>ª</w:t>
      </w:r>
      <w:r w:rsidR="00C11122">
        <w:rPr>
          <w:rFonts w:cs="Arial"/>
          <w:szCs w:val="22"/>
        </w:rPr>
        <w:t>).</w:t>
      </w:r>
    </w:p>
    <w:p w14:paraId="71D99CDB" w14:textId="77777777" w:rsidR="00C11122" w:rsidRPr="00CF2282" w:rsidRDefault="00C11122" w:rsidP="00695005">
      <w:pPr>
        <w:jc w:val="both"/>
        <w:rPr>
          <w:rFonts w:cs="Arial"/>
          <w:szCs w:val="22"/>
        </w:rPr>
      </w:pPr>
    </w:p>
    <w:p w14:paraId="44636EED" w14:textId="77777777" w:rsidR="00695005" w:rsidRPr="00CF2282" w:rsidRDefault="00695005" w:rsidP="006454BF">
      <w:pPr>
        <w:rPr>
          <w:rFonts w:cs="Arial"/>
          <w:szCs w:val="22"/>
        </w:rPr>
      </w:pPr>
      <w:r w:rsidRPr="00CF2282">
        <w:rPr>
          <w:rFonts w:cs="Arial"/>
          <w:szCs w:val="22"/>
        </w:rPr>
        <w:t>Em uma</w:t>
      </w:r>
      <w:r>
        <w:rPr>
          <w:rFonts w:cs="Arial"/>
          <w:szCs w:val="22"/>
        </w:rPr>
        <w:t xml:space="preserve"> afinação padrão</w:t>
      </w:r>
      <w:r w:rsidRPr="00CF2282">
        <w:rPr>
          <w:rFonts w:cs="Arial"/>
          <w:szCs w:val="22"/>
        </w:rPr>
        <w:t xml:space="preserve"> as cordas do violão ou da guitarra são representadas pelas seguintes notas: </w:t>
      </w:r>
    </w:p>
    <w:p w14:paraId="35A34D32" w14:textId="77777777" w:rsidR="00C11122" w:rsidRDefault="00C11122" w:rsidP="00C11122">
      <w:pPr>
        <w:rPr>
          <w:rFonts w:cs="Arial"/>
          <w:szCs w:val="22"/>
        </w:rPr>
      </w:pPr>
    </w:p>
    <w:p w14:paraId="54D53B7F" w14:textId="0F694E45" w:rsidR="00695005" w:rsidRPr="00CF2282" w:rsidRDefault="00695005" w:rsidP="006454BF">
      <w:pPr>
        <w:jc w:val="both"/>
        <w:rPr>
          <w:rFonts w:cs="Arial"/>
          <w:szCs w:val="22"/>
        </w:rPr>
      </w:pPr>
      <w:r w:rsidRPr="0044356B">
        <w:rPr>
          <w:rFonts w:cs="Arial"/>
          <w:b/>
          <w:szCs w:val="22"/>
        </w:rPr>
        <w:t>Mi</w:t>
      </w:r>
      <w:r w:rsidRPr="00CF2282">
        <w:rPr>
          <w:rFonts w:cs="Arial"/>
          <w:szCs w:val="22"/>
        </w:rPr>
        <w:t xml:space="preserve"> - </w:t>
      </w:r>
      <w:r w:rsidRPr="00CF2282">
        <w:rPr>
          <w:rFonts w:cs="Arial"/>
          <w:i/>
          <w:szCs w:val="22"/>
        </w:rPr>
        <w:t xml:space="preserve">Também chamada de </w:t>
      </w:r>
      <w:r w:rsidR="0015381C" w:rsidRPr="00CF2282">
        <w:rPr>
          <w:rFonts w:cs="Arial"/>
          <w:szCs w:val="22"/>
        </w:rPr>
        <w:t>6ª</w:t>
      </w:r>
      <w:r w:rsidR="0015381C" w:rsidRPr="00CF2282">
        <w:rPr>
          <w:rFonts w:cs="Arial"/>
          <w:i/>
          <w:szCs w:val="22"/>
        </w:rPr>
        <w:t xml:space="preserve"> </w:t>
      </w:r>
      <w:r w:rsidRPr="00CF2282">
        <w:rPr>
          <w:rFonts w:cs="Arial"/>
          <w:i/>
          <w:szCs w:val="22"/>
        </w:rPr>
        <w:t>Corda</w:t>
      </w:r>
      <w:r w:rsidRPr="00CF2282">
        <w:rPr>
          <w:rFonts w:cs="Arial"/>
          <w:szCs w:val="22"/>
        </w:rPr>
        <w:t xml:space="preserve"> (Mais Grossa)</w:t>
      </w:r>
    </w:p>
    <w:p w14:paraId="13586A28" w14:textId="5C38F058" w:rsidR="00C11122" w:rsidRDefault="00695005" w:rsidP="00C11122">
      <w:pPr>
        <w:rPr>
          <w:rFonts w:cs="Arial"/>
          <w:szCs w:val="22"/>
        </w:rPr>
      </w:pPr>
      <w:r w:rsidRPr="0044356B">
        <w:rPr>
          <w:rFonts w:cs="Arial"/>
          <w:b/>
          <w:szCs w:val="22"/>
        </w:rPr>
        <w:t>Lá</w:t>
      </w:r>
      <w:r w:rsidRPr="00CF2282">
        <w:rPr>
          <w:rFonts w:cs="Arial"/>
          <w:szCs w:val="22"/>
        </w:rPr>
        <w:t xml:space="preserve"> - </w:t>
      </w:r>
      <w:r w:rsidRPr="00CF2282">
        <w:rPr>
          <w:rFonts w:cs="Arial"/>
          <w:i/>
          <w:szCs w:val="22"/>
        </w:rPr>
        <w:t xml:space="preserve">Também chamada de </w:t>
      </w:r>
      <w:r w:rsidR="0015381C" w:rsidRPr="00CF2282">
        <w:rPr>
          <w:rFonts w:cs="Arial"/>
          <w:szCs w:val="22"/>
        </w:rPr>
        <w:t>5ª</w:t>
      </w:r>
      <w:r w:rsidR="0015381C" w:rsidRPr="00CF2282">
        <w:rPr>
          <w:rFonts w:cs="Arial"/>
          <w:i/>
          <w:szCs w:val="22"/>
        </w:rPr>
        <w:t xml:space="preserve"> </w:t>
      </w:r>
      <w:r w:rsidRPr="00CF2282">
        <w:rPr>
          <w:rFonts w:cs="Arial"/>
          <w:i/>
          <w:szCs w:val="22"/>
        </w:rPr>
        <w:t>Corda</w:t>
      </w:r>
      <w:r w:rsidRPr="00CF2282">
        <w:rPr>
          <w:rFonts w:cs="Arial"/>
          <w:szCs w:val="22"/>
        </w:rPr>
        <w:t xml:space="preserve"> </w:t>
      </w:r>
    </w:p>
    <w:p w14:paraId="41ED2D0A" w14:textId="04597A8E" w:rsidR="007F6FF2" w:rsidRDefault="00695005" w:rsidP="00C11122">
      <w:pPr>
        <w:rPr>
          <w:rFonts w:cs="Arial"/>
          <w:szCs w:val="22"/>
        </w:rPr>
      </w:pPr>
      <w:r w:rsidRPr="0044356B">
        <w:rPr>
          <w:rFonts w:cs="Arial"/>
          <w:b/>
          <w:szCs w:val="22"/>
        </w:rPr>
        <w:t>Ré</w:t>
      </w:r>
      <w:r w:rsidRPr="00CF2282">
        <w:rPr>
          <w:rFonts w:cs="Arial"/>
          <w:szCs w:val="22"/>
        </w:rPr>
        <w:t xml:space="preserve"> - </w:t>
      </w:r>
      <w:r w:rsidRPr="00CF2282">
        <w:rPr>
          <w:rFonts w:cs="Arial"/>
          <w:i/>
          <w:szCs w:val="22"/>
        </w:rPr>
        <w:t xml:space="preserve">Também chamada de </w:t>
      </w:r>
      <w:r w:rsidR="0015381C" w:rsidRPr="00CF2282">
        <w:rPr>
          <w:rFonts w:cs="Arial"/>
          <w:szCs w:val="22"/>
        </w:rPr>
        <w:t>4ª</w:t>
      </w:r>
      <w:r w:rsidR="0015381C">
        <w:rPr>
          <w:rFonts w:cs="Arial"/>
          <w:szCs w:val="22"/>
        </w:rPr>
        <w:t xml:space="preserve"> </w:t>
      </w:r>
      <w:r w:rsidRPr="00CF2282">
        <w:rPr>
          <w:rFonts w:cs="Arial"/>
          <w:i/>
          <w:szCs w:val="22"/>
        </w:rPr>
        <w:t>Cord</w:t>
      </w:r>
      <w:r w:rsidR="0015381C">
        <w:rPr>
          <w:rFonts w:cs="Arial"/>
          <w:i/>
          <w:szCs w:val="22"/>
        </w:rPr>
        <w:t>a</w:t>
      </w:r>
    </w:p>
    <w:p w14:paraId="42E5AE6D" w14:textId="7BB7A6B3" w:rsidR="007F6FF2" w:rsidRDefault="00695005" w:rsidP="00C11122">
      <w:pPr>
        <w:rPr>
          <w:rFonts w:cs="Arial"/>
          <w:szCs w:val="22"/>
        </w:rPr>
      </w:pPr>
      <w:r w:rsidRPr="0044356B">
        <w:rPr>
          <w:rFonts w:cs="Arial"/>
          <w:b/>
          <w:szCs w:val="22"/>
        </w:rPr>
        <w:t>Sol</w:t>
      </w:r>
      <w:r w:rsidRPr="00CF2282">
        <w:rPr>
          <w:rFonts w:cs="Arial"/>
          <w:szCs w:val="22"/>
        </w:rPr>
        <w:t xml:space="preserve"> -</w:t>
      </w:r>
      <w:r w:rsidR="00C11122">
        <w:rPr>
          <w:rFonts w:cs="Arial"/>
          <w:szCs w:val="22"/>
        </w:rPr>
        <w:t xml:space="preserve"> </w:t>
      </w:r>
      <w:r w:rsidRPr="00CF2282">
        <w:rPr>
          <w:rFonts w:cs="Arial"/>
          <w:i/>
          <w:szCs w:val="22"/>
        </w:rPr>
        <w:t xml:space="preserve">Também chamada de </w:t>
      </w:r>
      <w:r w:rsidR="004B6502" w:rsidRPr="00CF2282">
        <w:rPr>
          <w:rFonts w:cs="Arial"/>
          <w:szCs w:val="22"/>
        </w:rPr>
        <w:t>3ª</w:t>
      </w:r>
      <w:r w:rsidR="004B6502" w:rsidRPr="00CF2282">
        <w:rPr>
          <w:rFonts w:cs="Arial"/>
          <w:i/>
          <w:szCs w:val="22"/>
        </w:rPr>
        <w:t xml:space="preserve"> </w:t>
      </w:r>
      <w:r w:rsidRPr="00CF2282">
        <w:rPr>
          <w:rFonts w:cs="Arial"/>
          <w:i/>
          <w:szCs w:val="22"/>
        </w:rPr>
        <w:t>Corda</w:t>
      </w:r>
      <w:r w:rsidRPr="00CF2282">
        <w:rPr>
          <w:rFonts w:cs="Arial"/>
          <w:szCs w:val="22"/>
        </w:rPr>
        <w:t xml:space="preserve"> </w:t>
      </w:r>
    </w:p>
    <w:p w14:paraId="0061649E" w14:textId="4A61F9F7" w:rsidR="00695005" w:rsidRPr="00CF2282" w:rsidRDefault="00695005" w:rsidP="00C11122">
      <w:pPr>
        <w:rPr>
          <w:rFonts w:cs="Arial"/>
          <w:szCs w:val="22"/>
        </w:rPr>
      </w:pPr>
      <w:r w:rsidRPr="0044356B">
        <w:rPr>
          <w:rFonts w:cs="Arial"/>
          <w:b/>
          <w:szCs w:val="22"/>
        </w:rPr>
        <w:t>Si</w:t>
      </w:r>
      <w:r w:rsidRPr="00CF2282">
        <w:rPr>
          <w:rFonts w:cs="Arial"/>
          <w:szCs w:val="22"/>
        </w:rPr>
        <w:t xml:space="preserve"> - </w:t>
      </w:r>
      <w:r w:rsidRPr="00CF2282">
        <w:rPr>
          <w:rFonts w:cs="Arial"/>
          <w:i/>
          <w:szCs w:val="22"/>
        </w:rPr>
        <w:t>Também chamada de</w:t>
      </w:r>
      <w:r w:rsidR="004B6502">
        <w:rPr>
          <w:rFonts w:cs="Arial"/>
          <w:i/>
          <w:szCs w:val="22"/>
        </w:rPr>
        <w:t xml:space="preserve"> </w:t>
      </w:r>
      <w:r w:rsidR="004B6502" w:rsidRPr="00CF2282">
        <w:rPr>
          <w:rFonts w:cs="Arial"/>
          <w:szCs w:val="22"/>
        </w:rPr>
        <w:t>2ª</w:t>
      </w:r>
      <w:r w:rsidR="004B6502">
        <w:rPr>
          <w:rFonts w:cs="Arial"/>
          <w:i/>
          <w:szCs w:val="22"/>
        </w:rPr>
        <w:t xml:space="preserve"> </w:t>
      </w:r>
      <w:r w:rsidRPr="00CF2282">
        <w:rPr>
          <w:rFonts w:cs="Arial"/>
          <w:i/>
          <w:szCs w:val="22"/>
        </w:rPr>
        <w:t>Corda</w:t>
      </w:r>
      <w:r w:rsidRPr="00CF2282">
        <w:rPr>
          <w:rFonts w:cs="Arial"/>
          <w:szCs w:val="22"/>
        </w:rPr>
        <w:t xml:space="preserve"> </w:t>
      </w:r>
    </w:p>
    <w:p w14:paraId="03697DCD" w14:textId="02566AE4" w:rsidR="00436FBE" w:rsidRDefault="00695005" w:rsidP="00A95E14">
      <w:pPr>
        <w:rPr>
          <w:rFonts w:cs="Arial"/>
          <w:sz w:val="16"/>
          <w:lang w:eastAsia="pt-BR"/>
        </w:rPr>
      </w:pPr>
      <w:r w:rsidRPr="0044356B">
        <w:rPr>
          <w:rFonts w:cs="Arial"/>
          <w:b/>
          <w:szCs w:val="22"/>
        </w:rPr>
        <w:t>Mi</w:t>
      </w:r>
      <w:r w:rsidRPr="00CF2282">
        <w:rPr>
          <w:rFonts w:cs="Arial"/>
          <w:szCs w:val="22"/>
        </w:rPr>
        <w:t xml:space="preserve"> - </w:t>
      </w:r>
      <w:r w:rsidRPr="00CF2282">
        <w:rPr>
          <w:rFonts w:cs="Arial"/>
          <w:i/>
          <w:szCs w:val="22"/>
        </w:rPr>
        <w:t>Também chamada de</w:t>
      </w:r>
      <w:r w:rsidR="004B6502">
        <w:rPr>
          <w:rFonts w:cs="Arial"/>
          <w:i/>
          <w:szCs w:val="22"/>
        </w:rPr>
        <w:t xml:space="preserve"> </w:t>
      </w:r>
      <w:r w:rsidR="004B6502" w:rsidRPr="00CF2282">
        <w:rPr>
          <w:rFonts w:cs="Arial"/>
          <w:szCs w:val="22"/>
        </w:rPr>
        <w:t>1ª</w:t>
      </w:r>
      <w:r w:rsidRPr="00CF2282">
        <w:rPr>
          <w:rFonts w:cs="Arial"/>
          <w:i/>
          <w:szCs w:val="22"/>
        </w:rPr>
        <w:t xml:space="preserve"> C</w:t>
      </w:r>
      <w:r w:rsidR="00EE1D18">
        <w:rPr>
          <w:rFonts w:cs="Arial"/>
          <w:i/>
          <w:szCs w:val="22"/>
        </w:rPr>
        <w:t>ord</w:t>
      </w:r>
      <w:r w:rsidRPr="00CF2282">
        <w:rPr>
          <w:rFonts w:cs="Arial"/>
          <w:i/>
          <w:szCs w:val="22"/>
        </w:rPr>
        <w:t>a</w:t>
      </w:r>
      <w:r w:rsidRPr="00CF2282">
        <w:rPr>
          <w:rFonts w:cs="Arial"/>
          <w:szCs w:val="22"/>
        </w:rPr>
        <w:t xml:space="preserve"> (Mais Fina</w:t>
      </w:r>
      <w:r w:rsidR="00A61DCB">
        <w:rPr>
          <w:rFonts w:cs="Arial"/>
          <w:szCs w:val="22"/>
        </w:rPr>
        <w:t>)</w:t>
      </w:r>
      <w:r w:rsidR="004B6502">
        <w:rPr>
          <w:rFonts w:cs="Arial"/>
          <w:szCs w:val="22"/>
        </w:rPr>
        <w:t xml:space="preserve"> </w:t>
      </w:r>
    </w:p>
    <w:p w14:paraId="265C52F2" w14:textId="77777777" w:rsidR="00A95E14" w:rsidRDefault="00A95E14" w:rsidP="00A95E14">
      <w:pPr>
        <w:rPr>
          <w:rFonts w:cs="Arial"/>
          <w:sz w:val="16"/>
          <w:lang w:eastAsia="pt-BR"/>
        </w:rPr>
      </w:pPr>
    </w:p>
    <w:p w14:paraId="3EE6D53F" w14:textId="77777777" w:rsidR="00760C9F" w:rsidRDefault="0088740C" w:rsidP="00EE1D18">
      <w:pPr>
        <w:suppressAutoHyphens w:val="0"/>
        <w:autoSpaceDE w:val="0"/>
        <w:autoSpaceDN w:val="0"/>
        <w:adjustRightInd w:val="0"/>
        <w:jc w:val="center"/>
        <w:rPr>
          <w:rFonts w:cs="Arial"/>
        </w:rPr>
      </w:pPr>
      <w:r w:rsidRPr="00D7492C">
        <w:rPr>
          <w:rFonts w:cs="Arial"/>
          <w:noProof/>
          <w:lang w:eastAsia="pt-BR"/>
        </w:rPr>
        <w:drawing>
          <wp:inline distT="0" distB="0" distL="0" distR="0" wp14:anchorId="1CD52DD1" wp14:editId="5E836481">
            <wp:extent cx="2715904" cy="2240183"/>
            <wp:effectExtent l="0" t="0" r="8255" b="8255"/>
            <wp:docPr id="248" name="Image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20209" cy="2243734"/>
                    </a:xfrm>
                    <a:prstGeom prst="rect">
                      <a:avLst/>
                    </a:prstGeom>
                    <a:noFill/>
                    <a:ln>
                      <a:noFill/>
                    </a:ln>
                  </pic:spPr>
                </pic:pic>
              </a:graphicData>
            </a:graphic>
          </wp:inline>
        </w:drawing>
      </w:r>
      <w:r w:rsidR="00EE1D18">
        <w:rPr>
          <w:rFonts w:cs="Arial"/>
        </w:rPr>
        <w:t xml:space="preserve"> </w:t>
      </w:r>
    </w:p>
    <w:p w14:paraId="388FA8BB" w14:textId="7E9EFAE9" w:rsidR="002F1F6D" w:rsidRDefault="007207AB" w:rsidP="00EE1D18">
      <w:pPr>
        <w:suppressAutoHyphens w:val="0"/>
        <w:autoSpaceDE w:val="0"/>
        <w:autoSpaceDN w:val="0"/>
        <w:adjustRightInd w:val="0"/>
        <w:jc w:val="center"/>
        <w:rPr>
          <w:rFonts w:cs="Arial"/>
          <w:b/>
          <w:bCs/>
          <w:i/>
          <w:color w:val="4F81BD" w:themeColor="accent1"/>
          <w:sz w:val="16"/>
          <w:szCs w:val="20"/>
          <w:lang w:eastAsia="pt-BR"/>
        </w:rPr>
      </w:pPr>
      <w:r w:rsidRPr="00EE1D18">
        <w:rPr>
          <w:rFonts w:cs="Arial"/>
          <w:b/>
          <w:bCs/>
          <w:i/>
          <w:color w:val="4F81BD" w:themeColor="accent1"/>
          <w:sz w:val="16"/>
          <w:szCs w:val="20"/>
          <w:lang w:eastAsia="pt-BR"/>
        </w:rPr>
        <w:t xml:space="preserve">Fig - </w:t>
      </w:r>
      <w:r w:rsidR="008154DD">
        <w:rPr>
          <w:rFonts w:cs="Arial"/>
          <w:b/>
          <w:bCs/>
          <w:i/>
          <w:color w:val="4F81BD" w:themeColor="accent1"/>
          <w:sz w:val="16"/>
          <w:szCs w:val="20"/>
          <w:lang w:eastAsia="pt-BR"/>
        </w:rPr>
        <w:t>6</w:t>
      </w:r>
      <w:r w:rsidR="00317046" w:rsidRPr="00EE1D18">
        <w:rPr>
          <w:rFonts w:cs="Arial"/>
          <w:b/>
          <w:bCs/>
          <w:i/>
          <w:color w:val="4F81BD" w:themeColor="accent1"/>
          <w:sz w:val="16"/>
          <w:szCs w:val="20"/>
          <w:lang w:eastAsia="pt-BR"/>
        </w:rPr>
        <w:t>.0.1</w:t>
      </w:r>
    </w:p>
    <w:p w14:paraId="7A48D569" w14:textId="77777777" w:rsidR="00D553B6" w:rsidRPr="009D7F82" w:rsidRDefault="00287A96" w:rsidP="0043460C">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26" w:name="_Toc70064075"/>
      <w:bookmarkStart w:id="27" w:name="_Toc99391994"/>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 xml:space="preserve">Exercício </w:t>
      </w:r>
      <w:r w:rsidR="0043460C"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5</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D553B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755D5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Identificando b</w:t>
      </w:r>
      <w:r w:rsidR="00D553B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ordões</w:t>
      </w:r>
      <w:r w:rsidR="00755D5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e primas</w:t>
      </w:r>
      <w:bookmarkEnd w:id="26"/>
      <w:bookmarkEnd w:id="27"/>
      <w:r w:rsidR="00755D5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5FC31D7D" w14:textId="77777777" w:rsidR="00436FBE" w:rsidRDefault="00436FBE" w:rsidP="008E45D3">
      <w:pPr>
        <w:rPr>
          <w:rFonts w:cs="Arial"/>
          <w:szCs w:val="22"/>
        </w:rPr>
      </w:pPr>
    </w:p>
    <w:p w14:paraId="57302849" w14:textId="142B64B5" w:rsidR="0043460C" w:rsidRDefault="008E45D3" w:rsidP="008E45D3">
      <w:pPr>
        <w:rPr>
          <w:rFonts w:cs="Arial"/>
          <w:szCs w:val="22"/>
        </w:rPr>
      </w:pPr>
      <w:r>
        <w:rPr>
          <w:rFonts w:cs="Arial"/>
          <w:szCs w:val="22"/>
        </w:rPr>
        <w:t>Faça um círculo nos quadros que temos os bordões, e um X nos quadros que estão as</w:t>
      </w:r>
      <w:r w:rsidR="00986C77">
        <w:rPr>
          <w:rFonts w:cs="Arial"/>
          <w:szCs w:val="22"/>
        </w:rPr>
        <w:t xml:space="preserve"> primas</w:t>
      </w:r>
      <w:r>
        <w:rPr>
          <w:rFonts w:cs="Arial"/>
          <w:szCs w:val="22"/>
        </w:rPr>
        <w:t>.</w:t>
      </w:r>
      <w:r w:rsidR="00A60707">
        <w:rPr>
          <w:rFonts w:cs="Arial"/>
          <w:szCs w:val="22"/>
        </w:rPr>
        <w:t xml:space="preserve"> </w:t>
      </w:r>
    </w:p>
    <w:p w14:paraId="6D865E32" w14:textId="34F1F8FF" w:rsidR="0043460C" w:rsidRDefault="0043460C" w:rsidP="006454BF">
      <w:pPr>
        <w:rPr>
          <w:rFonts w:cs="Arial"/>
          <w:szCs w:val="22"/>
        </w:rPr>
      </w:pPr>
    </w:p>
    <w:p w14:paraId="41EA2E78" w14:textId="77777777" w:rsidR="00436FBE" w:rsidRDefault="00436FBE" w:rsidP="006454BF">
      <w:pPr>
        <w:rPr>
          <w:rFonts w:cs="Arial"/>
          <w:szCs w:val="22"/>
        </w:rPr>
      </w:pPr>
    </w:p>
    <w:p w14:paraId="56D890A9" w14:textId="77777777" w:rsidR="001A20E9" w:rsidRPr="00D553B6" w:rsidRDefault="0043460C" w:rsidP="0043460C">
      <w:pPr>
        <w:jc w:val="center"/>
        <w:rPr>
          <w:rFonts w:asciiTheme="majorHAnsi" w:eastAsiaTheme="majorEastAsia" w:hAnsiTheme="majorHAnsi" w:cstheme="majorBidi"/>
          <w:b/>
          <w:color w:val="17365D" w:themeColor="text2" w:themeShade="BF"/>
          <w:spacing w:val="5"/>
          <w:kern w:val="28"/>
          <w:sz w:val="28"/>
          <w:szCs w:val="52"/>
        </w:rPr>
      </w:pPr>
      <w:r>
        <w:rPr>
          <w:rFonts w:cs="Arial"/>
          <w:noProof/>
          <w:szCs w:val="22"/>
          <w:lang w:eastAsia="pt-BR"/>
        </w:rPr>
        <w:drawing>
          <wp:inline distT="0" distB="0" distL="0" distR="0" wp14:anchorId="1AB96F5F" wp14:editId="71B39D73">
            <wp:extent cx="2812156" cy="1371600"/>
            <wp:effectExtent l="0" t="0" r="7620" b="0"/>
            <wp:docPr id="310" name="Image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14235" cy="1372614"/>
                    </a:xfrm>
                    <a:prstGeom prst="rect">
                      <a:avLst/>
                    </a:prstGeom>
                    <a:noFill/>
                    <a:ln>
                      <a:noFill/>
                    </a:ln>
                  </pic:spPr>
                </pic:pic>
              </a:graphicData>
            </a:graphic>
          </wp:inline>
        </w:drawing>
      </w:r>
    </w:p>
    <w:p w14:paraId="4D327DD5" w14:textId="67AD02E4" w:rsidR="001A20E9" w:rsidRPr="00A633C2" w:rsidRDefault="007207AB" w:rsidP="00A633C2">
      <w:pPr>
        <w:pStyle w:val="Legenda"/>
        <w:jc w:val="center"/>
        <w:rPr>
          <w:rFonts w:cs="Arial"/>
          <w:szCs w:val="16"/>
        </w:rPr>
      </w:pPr>
      <w:r>
        <w:rPr>
          <w:rFonts w:cs="Arial"/>
          <w:szCs w:val="16"/>
        </w:rPr>
        <w:t xml:space="preserve">Fig </w:t>
      </w:r>
      <w:r w:rsidR="005A2E06">
        <w:rPr>
          <w:rFonts w:cs="Arial"/>
          <w:szCs w:val="16"/>
        </w:rPr>
        <w:t>–</w:t>
      </w:r>
      <w:r>
        <w:rPr>
          <w:rFonts w:cs="Arial"/>
          <w:szCs w:val="16"/>
        </w:rPr>
        <w:t xml:space="preserve"> </w:t>
      </w:r>
      <w:r w:rsidR="008154DD">
        <w:rPr>
          <w:rFonts w:cs="Arial"/>
          <w:szCs w:val="16"/>
        </w:rPr>
        <w:t>6</w:t>
      </w:r>
      <w:r w:rsidR="001D5340" w:rsidRPr="001D5340">
        <w:rPr>
          <w:rFonts w:cs="Arial"/>
          <w:szCs w:val="16"/>
        </w:rPr>
        <w:t>.0.</w:t>
      </w:r>
      <w:r w:rsidR="00AB5CC9">
        <w:rPr>
          <w:rFonts w:cs="Arial"/>
          <w:szCs w:val="16"/>
        </w:rPr>
        <w:t>2</w:t>
      </w:r>
    </w:p>
    <w:p w14:paraId="0312FBE0" w14:textId="0A55677E" w:rsidR="00436FBE" w:rsidRDefault="00436FBE" w:rsidP="006454BF">
      <w:pPr>
        <w:rPr>
          <w:rFonts w:cs="Arial"/>
          <w:szCs w:val="22"/>
        </w:rPr>
      </w:pPr>
    </w:p>
    <w:p w14:paraId="61A4025D" w14:textId="77777777" w:rsidR="004C1CE8" w:rsidRDefault="004C1CE8" w:rsidP="006454BF">
      <w:pPr>
        <w:rPr>
          <w:rFonts w:cs="Arial"/>
          <w:szCs w:val="22"/>
        </w:rPr>
      </w:pPr>
    </w:p>
    <w:p w14:paraId="096FF936" w14:textId="77777777" w:rsidR="00436FBE" w:rsidRDefault="00436FBE" w:rsidP="006454BF">
      <w:pPr>
        <w:rPr>
          <w:rFonts w:cs="Arial"/>
          <w:szCs w:val="22"/>
        </w:rPr>
      </w:pPr>
    </w:p>
    <w:p w14:paraId="46E57C1C" w14:textId="5F3104A1" w:rsidR="00C83903" w:rsidRPr="00264F83" w:rsidRDefault="008154DD" w:rsidP="009A56EF">
      <w:pPr>
        <w:pStyle w:val="Subttulo"/>
        <w:outlineLvl w:val="1"/>
        <w:rPr>
          <w:rFonts w:eastAsia="Times New Roman" w:cs="Times New Roman"/>
          <w:bCs/>
          <w:color w:val="E36C0A" w:themeColor="accent6" w:themeShade="BF"/>
          <w:spacing w:val="0"/>
          <w:kern w:val="36"/>
          <w:szCs w:val="44"/>
          <w:lang w:eastAsia="pt-BR"/>
        </w:rPr>
      </w:pPr>
      <w:bookmarkStart w:id="28" w:name="_Toc70064076"/>
      <w:bookmarkStart w:id="29" w:name="_Toc99391995"/>
      <w:r>
        <w:rPr>
          <w:rFonts w:eastAsia="Times New Roman" w:cs="Times New Roman"/>
          <w:bCs/>
          <w:color w:val="E36C0A" w:themeColor="accent6" w:themeShade="BF"/>
          <w:spacing w:val="0"/>
          <w:kern w:val="36"/>
          <w:szCs w:val="44"/>
          <w:lang w:eastAsia="pt-BR"/>
        </w:rPr>
        <w:t>6</w:t>
      </w:r>
      <w:r w:rsidR="001F2EC4" w:rsidRPr="00264F83">
        <w:rPr>
          <w:rFonts w:eastAsia="Times New Roman" w:cs="Times New Roman"/>
          <w:bCs/>
          <w:color w:val="E36C0A" w:themeColor="accent6" w:themeShade="BF"/>
          <w:spacing w:val="0"/>
          <w:kern w:val="36"/>
          <w:szCs w:val="44"/>
          <w:lang w:eastAsia="pt-BR"/>
        </w:rPr>
        <w:t>.1 - Aprendendo a afinar o violão</w:t>
      </w:r>
      <w:bookmarkEnd w:id="28"/>
      <w:bookmarkEnd w:id="29"/>
    </w:p>
    <w:p w14:paraId="6CD70F64" w14:textId="77777777" w:rsidR="005866EE" w:rsidRDefault="005866EE" w:rsidP="00A633C2">
      <w:pPr>
        <w:rPr>
          <w:rFonts w:asciiTheme="majorHAnsi" w:hAnsiTheme="majorHAnsi"/>
          <w:b/>
          <w:bCs/>
          <w:i/>
          <w:iCs/>
          <w:color w:val="E36C0A" w:themeColor="accent6" w:themeShade="BF"/>
          <w:kern w:val="36"/>
          <w:sz w:val="36"/>
          <w:szCs w:val="44"/>
          <w:lang w:eastAsia="pt-BR"/>
        </w:rPr>
      </w:pPr>
    </w:p>
    <w:p w14:paraId="11766BA3" w14:textId="08A624A3" w:rsidR="00A633C2" w:rsidRDefault="00A633C2" w:rsidP="00A633C2">
      <w:pPr>
        <w:rPr>
          <w:rFonts w:cs="Arial"/>
          <w:color w:val="000000"/>
          <w:szCs w:val="22"/>
        </w:rPr>
      </w:pPr>
      <w:r>
        <w:rPr>
          <w:rFonts w:cs="Arial"/>
          <w:szCs w:val="22"/>
        </w:rPr>
        <w:t>Agora, n</w:t>
      </w:r>
      <w:r w:rsidRPr="008773B2">
        <w:rPr>
          <w:rFonts w:cs="Arial"/>
          <w:szCs w:val="22"/>
        </w:rPr>
        <w:t>o desenho abaixo</w:t>
      </w:r>
      <w:r>
        <w:rPr>
          <w:rFonts w:cs="Arial"/>
          <w:szCs w:val="22"/>
        </w:rPr>
        <w:t xml:space="preserve"> observe </w:t>
      </w:r>
      <w:r w:rsidRPr="008773B2">
        <w:rPr>
          <w:rFonts w:cs="Arial"/>
          <w:szCs w:val="22"/>
        </w:rPr>
        <w:t>as cordas mais agudas do instrumento e as mais graves.</w:t>
      </w:r>
      <w:r>
        <w:rPr>
          <w:rFonts w:cs="Arial"/>
          <w:szCs w:val="22"/>
        </w:rPr>
        <w:t xml:space="preserve"> Depois repare</w:t>
      </w:r>
      <w:r w:rsidRPr="008773B2">
        <w:rPr>
          <w:rFonts w:cs="Arial"/>
          <w:color w:val="000000"/>
          <w:szCs w:val="22"/>
        </w:rPr>
        <w:t xml:space="preserve"> que as setas abaixo </w:t>
      </w:r>
      <w:r>
        <w:rPr>
          <w:rFonts w:cs="Arial"/>
          <w:color w:val="000000"/>
          <w:szCs w:val="22"/>
        </w:rPr>
        <w:t>nos apontam</w:t>
      </w:r>
      <w:r w:rsidRPr="008773B2">
        <w:rPr>
          <w:rFonts w:cs="Arial"/>
          <w:color w:val="000000"/>
          <w:szCs w:val="22"/>
        </w:rPr>
        <w:t xml:space="preserve"> a direção do</w:t>
      </w:r>
      <w:r>
        <w:rPr>
          <w:rFonts w:cs="Arial"/>
          <w:color w:val="000000"/>
          <w:szCs w:val="22"/>
        </w:rPr>
        <w:t xml:space="preserve"> som mais</w:t>
      </w:r>
      <w:r w:rsidRPr="008773B2">
        <w:rPr>
          <w:rFonts w:cs="Arial"/>
          <w:color w:val="000000"/>
          <w:szCs w:val="22"/>
        </w:rPr>
        <w:t xml:space="preserve"> agudo e </w:t>
      </w:r>
      <w:r>
        <w:rPr>
          <w:rFonts w:cs="Arial"/>
          <w:color w:val="000000"/>
          <w:szCs w:val="22"/>
        </w:rPr>
        <w:t xml:space="preserve">do som mais </w:t>
      </w:r>
      <w:r w:rsidRPr="008773B2">
        <w:rPr>
          <w:rFonts w:cs="Arial"/>
          <w:color w:val="000000"/>
          <w:szCs w:val="22"/>
        </w:rPr>
        <w:t>grave no braço do violão.</w:t>
      </w:r>
      <w:r>
        <w:rPr>
          <w:rFonts w:cs="Arial"/>
          <w:color w:val="000000"/>
          <w:szCs w:val="22"/>
        </w:rPr>
        <w:t xml:space="preserve"> À medida que vamos apertando as cordas nas casas do violão em direção à boca o som </w:t>
      </w:r>
      <w:r w:rsidR="004B6502">
        <w:rPr>
          <w:rFonts w:cs="Arial"/>
          <w:color w:val="000000"/>
          <w:szCs w:val="22"/>
        </w:rPr>
        <w:t>fica</w:t>
      </w:r>
      <w:r>
        <w:rPr>
          <w:rFonts w:cs="Arial"/>
          <w:color w:val="000000"/>
          <w:szCs w:val="22"/>
        </w:rPr>
        <w:t xml:space="preserve"> mais agudo.</w:t>
      </w:r>
    </w:p>
    <w:p w14:paraId="070C0CE2" w14:textId="77777777" w:rsidR="00A633C2" w:rsidRDefault="00A633C2" w:rsidP="00A633C2">
      <w:pPr>
        <w:jc w:val="both"/>
        <w:rPr>
          <w:rFonts w:asciiTheme="majorHAnsi" w:eastAsiaTheme="majorEastAsia" w:hAnsiTheme="majorHAnsi" w:cstheme="majorBidi"/>
          <w:b/>
          <w:color w:val="17365D" w:themeColor="text2" w:themeShade="BF"/>
          <w:spacing w:val="5"/>
          <w:kern w:val="28"/>
          <w:sz w:val="28"/>
          <w:szCs w:val="52"/>
        </w:rPr>
      </w:pPr>
    </w:p>
    <w:p w14:paraId="22A00D04" w14:textId="77777777" w:rsidR="00416521" w:rsidRDefault="00416521" w:rsidP="00A633C2">
      <w:pPr>
        <w:jc w:val="both"/>
        <w:rPr>
          <w:rFonts w:cs="Arial"/>
          <w:color w:val="000000"/>
          <w:szCs w:val="22"/>
        </w:rPr>
      </w:pPr>
    </w:p>
    <w:p w14:paraId="7456E435" w14:textId="77777777" w:rsidR="00A633C2" w:rsidRDefault="00A633C2" w:rsidP="00A633C2">
      <w:pPr>
        <w:jc w:val="both"/>
        <w:rPr>
          <w:rFonts w:cs="Arial"/>
          <w:color w:val="000000"/>
          <w:szCs w:val="22"/>
        </w:rPr>
      </w:pPr>
      <w:r>
        <w:rPr>
          <w:rFonts w:cs="Arial"/>
          <w:color w:val="000000"/>
          <w:szCs w:val="22"/>
        </w:rPr>
        <w:t xml:space="preserve">Da mão à boca = do grave ao agudo. </w:t>
      </w:r>
    </w:p>
    <w:p w14:paraId="447DC89A" w14:textId="4919BF98" w:rsidR="00F8366A" w:rsidRDefault="00A633C2" w:rsidP="00A633C2">
      <w:pPr>
        <w:rPr>
          <w:rFonts w:cs="Arial"/>
          <w:color w:val="000000"/>
          <w:szCs w:val="22"/>
        </w:rPr>
      </w:pPr>
      <w:r>
        <w:rPr>
          <w:rFonts w:cs="Arial"/>
          <w:color w:val="000000"/>
          <w:szCs w:val="22"/>
        </w:rPr>
        <w:t>Da boca à mão = do agudo para o grave.</w:t>
      </w:r>
    </w:p>
    <w:p w14:paraId="7BD803E8" w14:textId="77777777" w:rsidR="00436FBE" w:rsidRDefault="00436FBE" w:rsidP="00A633C2">
      <w:pPr>
        <w:rPr>
          <w:rFonts w:cs="Arial"/>
          <w:color w:val="000000"/>
          <w:szCs w:val="22"/>
        </w:rPr>
      </w:pPr>
    </w:p>
    <w:p w14:paraId="2885A5D2" w14:textId="77777777" w:rsidR="00CC130A" w:rsidRDefault="00CC130A" w:rsidP="00A633C2">
      <w:pPr>
        <w:rPr>
          <w:rFonts w:cs="Arial"/>
          <w:color w:val="000000"/>
          <w:szCs w:val="22"/>
        </w:rPr>
      </w:pPr>
    </w:p>
    <w:p w14:paraId="2320114B" w14:textId="3A237A6C" w:rsidR="00A633C2" w:rsidRPr="00436FBE" w:rsidRDefault="009110D2" w:rsidP="00623878">
      <w:pPr>
        <w:tabs>
          <w:tab w:val="left" w:pos="3699"/>
        </w:tabs>
        <w:jc w:val="center"/>
        <w:rPr>
          <w:rFonts w:cs="Arial"/>
          <w:color w:val="000000"/>
          <w:szCs w:val="22"/>
        </w:rPr>
      </w:pPr>
      <w:r w:rsidRPr="00436FBE">
        <w:rPr>
          <w:rFonts w:cs="Arial"/>
          <w:noProof/>
          <w:color w:val="000000"/>
          <w:szCs w:val="22"/>
          <w:lang w:eastAsia="pt-BR"/>
        </w:rPr>
        <w:drawing>
          <wp:inline distT="0" distB="0" distL="0" distR="0" wp14:anchorId="1B5FADC6" wp14:editId="26BC2E90">
            <wp:extent cx="3588814" cy="2296930"/>
            <wp:effectExtent l="0" t="0" r="0" b="8255"/>
            <wp:docPr id="774" name="Imagem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14269" cy="2313222"/>
                    </a:xfrm>
                    <a:prstGeom prst="rect">
                      <a:avLst/>
                    </a:prstGeom>
                    <a:noFill/>
                    <a:ln>
                      <a:noFill/>
                    </a:ln>
                  </pic:spPr>
                </pic:pic>
              </a:graphicData>
            </a:graphic>
          </wp:inline>
        </w:drawing>
      </w:r>
    </w:p>
    <w:p w14:paraId="74BB7FC2" w14:textId="16EC833C" w:rsidR="00CC130A" w:rsidRPr="00436FBE" w:rsidRDefault="008154DD" w:rsidP="00623878">
      <w:pPr>
        <w:pStyle w:val="Legenda"/>
        <w:jc w:val="center"/>
      </w:pPr>
      <w:r>
        <w:t>Fig - 6</w:t>
      </w:r>
      <w:r w:rsidR="00A633C2" w:rsidRPr="00436FBE">
        <w:t>.</w:t>
      </w:r>
      <w:r w:rsidR="00F8366A" w:rsidRPr="00436FBE">
        <w:t>1</w:t>
      </w:r>
      <w:r w:rsidR="00A633C2" w:rsidRPr="00436FBE">
        <w:t>.</w:t>
      </w:r>
      <w:r w:rsidR="00F8366A" w:rsidRPr="00436FBE">
        <w:t>1</w:t>
      </w:r>
    </w:p>
    <w:p w14:paraId="0648236A" w14:textId="029DCEE0" w:rsidR="00436FBE" w:rsidRDefault="00436FBE" w:rsidP="00EF109D">
      <w:pPr>
        <w:rPr>
          <w:lang w:eastAsia="pt-BR"/>
        </w:rPr>
      </w:pPr>
    </w:p>
    <w:p w14:paraId="02A2B4E7" w14:textId="77777777" w:rsidR="00436FBE" w:rsidRDefault="00436FBE" w:rsidP="00EF109D"/>
    <w:p w14:paraId="58212A10" w14:textId="1A9DC889" w:rsidR="00C83903" w:rsidRDefault="00C83903" w:rsidP="00EF109D">
      <w:r w:rsidRPr="00436FBE">
        <w:t>Como vimos</w:t>
      </w:r>
      <w:r w:rsidR="00A633C2" w:rsidRPr="00436FBE">
        <w:t xml:space="preserve"> a</w:t>
      </w:r>
      <w:r w:rsidR="00436FBE">
        <w:t>nteriormente</w:t>
      </w:r>
      <w:r w:rsidRPr="00436FBE">
        <w:t>, o violão possui 6 cordas e elas são</w:t>
      </w:r>
      <w:r>
        <w:t xml:space="preserve"> afinadas nas seguintes notas: MI, SI, SOL, RÉ, LÁ e MI.</w:t>
      </w:r>
    </w:p>
    <w:p w14:paraId="3DA82630" w14:textId="77777777" w:rsidR="00436FBE" w:rsidRDefault="00436FBE" w:rsidP="00FD3C27"/>
    <w:p w14:paraId="0B5799EF" w14:textId="0151E418" w:rsidR="00FD3C27" w:rsidRDefault="00FD3C27" w:rsidP="00FD3C27">
      <w:r>
        <w:lastRenderedPageBreak/>
        <w:t>No desenho a</w:t>
      </w:r>
      <w:r w:rsidR="00436FBE">
        <w:t>baixo</w:t>
      </w:r>
      <w:r>
        <w:t xml:space="preserve"> podemos ver as tarraxas do violão e as cordas amarradas a cada uma delas. O mecanismo principal para a nossa afinação se encontra ali.</w:t>
      </w:r>
    </w:p>
    <w:p w14:paraId="3AB90B70" w14:textId="77777777" w:rsidR="00FD3C27" w:rsidRDefault="00FD3C27" w:rsidP="00FD3C27">
      <w:pPr>
        <w:sectPr w:rsidR="00FD3C27" w:rsidSect="00FD3C27">
          <w:type w:val="continuous"/>
          <w:pgSz w:w="11906" w:h="16838"/>
          <w:pgMar w:top="1417" w:right="1701" w:bottom="1417" w:left="1701" w:header="57" w:footer="316" w:gutter="0"/>
          <w:cols w:space="720"/>
          <w:docGrid w:linePitch="360"/>
        </w:sectPr>
      </w:pPr>
    </w:p>
    <w:p w14:paraId="67F8A891" w14:textId="77777777" w:rsidR="00C83903" w:rsidRDefault="00C83903" w:rsidP="00EF109D">
      <w:pPr>
        <w:sectPr w:rsidR="00C83903" w:rsidSect="00274696">
          <w:type w:val="continuous"/>
          <w:pgSz w:w="11906" w:h="16838"/>
          <w:pgMar w:top="1417" w:right="1701" w:bottom="1417" w:left="1701" w:header="57" w:footer="316" w:gutter="0"/>
          <w:cols w:space="720"/>
          <w:docGrid w:linePitch="360"/>
        </w:sectPr>
      </w:pPr>
      <w:r>
        <w:t>Ao pegarmos um afinador, nós teremos que nos atentar às cifras dessas notas</w:t>
      </w:r>
      <w:r w:rsidR="008E45D3">
        <w:t>.</w:t>
      </w:r>
    </w:p>
    <w:p w14:paraId="4967BD8F" w14:textId="77777777" w:rsidR="00FD3C27" w:rsidRDefault="00FD3C27" w:rsidP="00AD3A70">
      <w:pPr>
        <w:sectPr w:rsidR="00FD3C27" w:rsidSect="00274696">
          <w:type w:val="continuous"/>
          <w:pgSz w:w="11906" w:h="16838"/>
          <w:pgMar w:top="1417" w:right="1701" w:bottom="1417" w:left="1701" w:header="57" w:footer="316" w:gutter="0"/>
          <w:cols w:space="720"/>
          <w:docGrid w:linePitch="360"/>
        </w:sectPr>
      </w:pPr>
    </w:p>
    <w:p w14:paraId="5B773430" w14:textId="384D11CA" w:rsidR="00FD3C27" w:rsidRDefault="00FD3C27" w:rsidP="00B93C66">
      <w:pPr>
        <w:jc w:val="center"/>
      </w:pPr>
      <w:r>
        <w:t xml:space="preserve">MI </w:t>
      </w:r>
      <w:r w:rsidR="00B93C66">
        <w:t>–</w:t>
      </w:r>
      <w:r>
        <w:t xml:space="preserve"> E</w:t>
      </w:r>
      <w:r w:rsidR="00B93C66">
        <w:t xml:space="preserve">          SI – B        SOL – G        RÉ – D         LÁ – A        MI - E</w:t>
      </w:r>
    </w:p>
    <w:p w14:paraId="0D6F9541" w14:textId="7330EBDB" w:rsidR="00FD3C27" w:rsidRDefault="00FD3C27" w:rsidP="00FD3C27"/>
    <w:p w14:paraId="5C8E6122" w14:textId="0B39032A" w:rsidR="00C10B8E" w:rsidRPr="00436FBE" w:rsidRDefault="001A45A8" w:rsidP="00275AD1">
      <w:pPr>
        <w:jc w:val="center"/>
        <w:rPr>
          <w:noProof/>
          <w:lang w:eastAsia="pt-BR"/>
        </w:rPr>
      </w:pPr>
      <w:r w:rsidRPr="00436FBE">
        <w:rPr>
          <w:noProof/>
          <w:lang w:eastAsia="pt-BR"/>
        </w:rPr>
        <w:drawing>
          <wp:inline distT="0" distB="0" distL="0" distR="0" wp14:anchorId="78E74458" wp14:editId="4DB53297">
            <wp:extent cx="2800350" cy="1955597"/>
            <wp:effectExtent l="0" t="0" r="0" b="6985"/>
            <wp:docPr id="9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srcRect/>
                    <a:stretch>
                      <a:fillRect/>
                    </a:stretch>
                  </pic:blipFill>
                  <pic:spPr bwMode="auto">
                    <a:xfrm>
                      <a:off x="0" y="0"/>
                      <a:ext cx="2832785" cy="1978248"/>
                    </a:xfrm>
                    <a:prstGeom prst="rect">
                      <a:avLst/>
                    </a:prstGeom>
                    <a:noFill/>
                    <a:ln w="9525">
                      <a:noFill/>
                      <a:miter lim="800000"/>
                      <a:headEnd/>
                      <a:tailEnd/>
                    </a:ln>
                  </pic:spPr>
                </pic:pic>
              </a:graphicData>
            </a:graphic>
          </wp:inline>
        </w:drawing>
      </w:r>
      <w:r w:rsidR="00275AD1">
        <w:rPr>
          <w:noProof/>
        </w:rPr>
        <w:t xml:space="preserve">   </w:t>
      </w:r>
      <w:r w:rsidR="00C10B8E" w:rsidRPr="00436FBE">
        <w:rPr>
          <w:noProof/>
          <w:lang w:eastAsia="pt-BR"/>
        </w:rPr>
        <w:drawing>
          <wp:inline distT="0" distB="0" distL="0" distR="0" wp14:anchorId="1318940F" wp14:editId="2D261A90">
            <wp:extent cx="2354900" cy="1981200"/>
            <wp:effectExtent l="0" t="0" r="7620" b="0"/>
            <wp:docPr id="770" name="Imagem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652" t="8485" r="6958" b="2631"/>
                    <a:stretch/>
                  </pic:blipFill>
                  <pic:spPr bwMode="auto">
                    <a:xfrm>
                      <a:off x="0" y="0"/>
                      <a:ext cx="2386449" cy="2007743"/>
                    </a:xfrm>
                    <a:prstGeom prst="rect">
                      <a:avLst/>
                    </a:prstGeom>
                    <a:noFill/>
                    <a:ln>
                      <a:noFill/>
                    </a:ln>
                    <a:extLst>
                      <a:ext uri="{53640926-AAD7-44D8-BBD7-CCE9431645EC}">
                        <a14:shadowObscured xmlns:a14="http://schemas.microsoft.com/office/drawing/2010/main"/>
                      </a:ext>
                    </a:extLst>
                  </pic:spPr>
                </pic:pic>
              </a:graphicData>
            </a:graphic>
          </wp:inline>
        </w:drawing>
      </w:r>
    </w:p>
    <w:p w14:paraId="3F0F61AA" w14:textId="03243D0E" w:rsidR="00EF5BC9" w:rsidRPr="00436FBE" w:rsidRDefault="008154DD" w:rsidP="00C10B8E">
      <w:pPr>
        <w:pStyle w:val="Legenda"/>
        <w:jc w:val="center"/>
      </w:pPr>
      <w:r>
        <w:t>Figura 6</w:t>
      </w:r>
      <w:r w:rsidR="00C10B8E" w:rsidRPr="00436FBE">
        <w:t>.1.3</w:t>
      </w:r>
    </w:p>
    <w:p w14:paraId="36786D34" w14:textId="77777777" w:rsidR="007213F8" w:rsidRPr="00436FBE" w:rsidRDefault="007213F8" w:rsidP="0022745B"/>
    <w:p w14:paraId="621F2CBB" w14:textId="77777777" w:rsidR="00275AD1" w:rsidRDefault="00275AD1" w:rsidP="0022745B"/>
    <w:p w14:paraId="6FD8E125" w14:textId="77777777" w:rsidR="00275AD1" w:rsidRDefault="00275AD1" w:rsidP="0022745B"/>
    <w:p w14:paraId="59E5498B" w14:textId="6E424498" w:rsidR="00436FBE" w:rsidRDefault="00F75226" w:rsidP="0022745B">
      <w:r w:rsidRPr="00436FBE">
        <w:t xml:space="preserve">Quanto mais apertamos as tarraxas, mais esticadas as cordas ficam, então emitem um som mais agudo. Quanto mais afrouxamos as tarraxas menos esticadas as cordas ficam, por isso emitem um som mais grave. </w:t>
      </w:r>
    </w:p>
    <w:p w14:paraId="7F4E7AAB" w14:textId="77777777" w:rsidR="00275AD1" w:rsidRDefault="00275AD1" w:rsidP="0022745B"/>
    <w:p w14:paraId="23881CB0" w14:textId="6314EAA3" w:rsidR="001A45A8" w:rsidRDefault="00F75226" w:rsidP="0022745B">
      <w:r w:rsidRPr="00436FBE">
        <w:t>No afinador sempre</w:t>
      </w:r>
      <w:r>
        <w:t xml:space="preserve"> aparecerá uma indicação para você: se você deve afrouxar ou apertar a corda.</w:t>
      </w:r>
    </w:p>
    <w:p w14:paraId="37C15358" w14:textId="77777777" w:rsidR="00663878" w:rsidRDefault="00663878" w:rsidP="001A45A8"/>
    <w:p w14:paraId="0EA734C8" w14:textId="77777777" w:rsidR="00F75226" w:rsidRDefault="00C87E69" w:rsidP="007A3CE3">
      <w:pPr>
        <w:jc w:val="center"/>
      </w:pPr>
      <w:r>
        <w:rPr>
          <w:noProof/>
          <w:lang w:eastAsia="pt-BR"/>
        </w:rPr>
        <w:drawing>
          <wp:inline distT="0" distB="0" distL="0" distR="0" wp14:anchorId="3DD579DA" wp14:editId="4577A193">
            <wp:extent cx="1973903" cy="1866900"/>
            <wp:effectExtent l="0" t="0" r="7620" b="0"/>
            <wp:docPr id="9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srcRect/>
                    <a:stretch>
                      <a:fillRect/>
                    </a:stretch>
                  </pic:blipFill>
                  <pic:spPr bwMode="auto">
                    <a:xfrm>
                      <a:off x="0" y="0"/>
                      <a:ext cx="1977750" cy="1870538"/>
                    </a:xfrm>
                    <a:prstGeom prst="rect">
                      <a:avLst/>
                    </a:prstGeom>
                    <a:noFill/>
                    <a:ln w="9525">
                      <a:noFill/>
                      <a:miter lim="800000"/>
                      <a:headEnd/>
                      <a:tailEnd/>
                    </a:ln>
                  </pic:spPr>
                </pic:pic>
              </a:graphicData>
            </a:graphic>
          </wp:inline>
        </w:drawing>
      </w:r>
    </w:p>
    <w:p w14:paraId="3FA0A004" w14:textId="5CDFEBA4" w:rsidR="00C87E69" w:rsidRDefault="007207AB" w:rsidP="007A3CE3">
      <w:pPr>
        <w:pStyle w:val="Legenda"/>
        <w:jc w:val="center"/>
      </w:pPr>
      <w:r>
        <w:t xml:space="preserve">Fig - </w:t>
      </w:r>
      <w:r w:rsidR="008154DD">
        <w:t>6</w:t>
      </w:r>
      <w:r w:rsidR="001D5340">
        <w:t>.1.</w:t>
      </w:r>
      <w:r w:rsidR="00C10B8E">
        <w:t>4</w:t>
      </w:r>
    </w:p>
    <w:p w14:paraId="10279E9C" w14:textId="77777777" w:rsidR="00A50E47" w:rsidRPr="00A50E47" w:rsidRDefault="00A50E47" w:rsidP="00A50E47">
      <w:pPr>
        <w:rPr>
          <w:lang w:eastAsia="pt-BR"/>
        </w:rPr>
      </w:pPr>
    </w:p>
    <w:p w14:paraId="15D9E1C7" w14:textId="77777777" w:rsidR="00275AD1" w:rsidRDefault="00275AD1" w:rsidP="00C87E69"/>
    <w:p w14:paraId="1E68EDB6" w14:textId="3A742C72" w:rsidR="00275AD1" w:rsidRDefault="00663878" w:rsidP="00C87E69">
      <w:r>
        <w:t>Muitos afinadores possuem</w:t>
      </w:r>
      <w:r w:rsidR="00C917A7">
        <w:t xml:space="preserve"> algumas opções de instrumento, e tipo de afinação, por isso, se for o caso do seu afinador se atente a colocar na opção da letra C (cromático).</w:t>
      </w:r>
      <w:r>
        <w:t xml:space="preserve"> </w:t>
      </w:r>
    </w:p>
    <w:p w14:paraId="38E03C0B" w14:textId="59AB7B24" w:rsidR="00436FBE" w:rsidRDefault="00416521" w:rsidP="00C87E69">
      <w:r>
        <w:t>Os afinadores</w:t>
      </w:r>
      <w:r w:rsidR="00C917A7">
        <w:t xml:space="preserve"> </w:t>
      </w:r>
      <w:r>
        <w:t>também possuem o gráfico representado na figura 5.1.4</w:t>
      </w:r>
      <w:r w:rsidR="00C87E69">
        <w:t>, e é bem fácil de entender. Caso estejamos afinando a corda Lá (A)</w:t>
      </w:r>
      <w:r w:rsidR="004C3F94">
        <w:t>,</w:t>
      </w:r>
      <w:r w:rsidR="00C87E69">
        <w:t xml:space="preserve"> por exemplo, deveremos apertar ou afrouxar até que esse risco acima do </w:t>
      </w:r>
      <w:r w:rsidR="00EE1D18">
        <w:t>L</w:t>
      </w:r>
      <w:r w:rsidR="00C87E69">
        <w:t xml:space="preserve">á esteja bem no meio. </w:t>
      </w:r>
    </w:p>
    <w:p w14:paraId="0B420979" w14:textId="77777777" w:rsidR="00436FBE" w:rsidRDefault="00436FBE" w:rsidP="00C87E69"/>
    <w:p w14:paraId="560C30B8" w14:textId="77777777" w:rsidR="00275AD1" w:rsidRDefault="00275AD1" w:rsidP="00C87E69"/>
    <w:p w14:paraId="665EC33C" w14:textId="77777777" w:rsidR="00275AD1" w:rsidRDefault="00275AD1" w:rsidP="00C87E69"/>
    <w:p w14:paraId="6BFB8352" w14:textId="77777777" w:rsidR="004C1CE8" w:rsidRDefault="004C1CE8" w:rsidP="00C87E69"/>
    <w:p w14:paraId="5AFC8263" w14:textId="44BB5000" w:rsidR="00663878" w:rsidRDefault="00F86597" w:rsidP="00C87E69">
      <w:r>
        <w:lastRenderedPageBreak/>
        <w:t>É bem instintivo, você aprenderá rapidinho!</w:t>
      </w:r>
      <w:r w:rsidR="00DF5640">
        <w:t xml:space="preserve"> Muitos afinadores usam a cor verde para nos indicar que a corda chegou </w:t>
      </w:r>
      <w:r w:rsidR="008B0E1E">
        <w:t>à</w:t>
      </w:r>
      <w:r w:rsidR="00DF5640">
        <w:t xml:space="preserve"> afinação certa, mas temos que nos atentar não somente </w:t>
      </w:r>
      <w:r w:rsidR="008B0E1E">
        <w:t>para a</w:t>
      </w:r>
      <w:r w:rsidR="00DF5640">
        <w:t xml:space="preserve"> </w:t>
      </w:r>
      <w:r w:rsidR="008B0E1E">
        <w:t>cor,</w:t>
      </w:r>
      <w:r w:rsidR="00DF5640">
        <w:t xml:space="preserve"> mas também a cifra que é apresentada no afinador. </w:t>
      </w:r>
    </w:p>
    <w:p w14:paraId="522B4884" w14:textId="77777777" w:rsidR="00436FBE" w:rsidRDefault="00436FBE" w:rsidP="00DF5640"/>
    <w:p w14:paraId="43F24F1D" w14:textId="77777777" w:rsidR="00436FBE" w:rsidRDefault="00436FBE" w:rsidP="00DF5640"/>
    <w:p w14:paraId="2F468035" w14:textId="77777777" w:rsidR="00275AD1" w:rsidRDefault="00275AD1" w:rsidP="00C87E69"/>
    <w:p w14:paraId="4002ED38" w14:textId="77777777" w:rsidR="00BA47A1" w:rsidRDefault="00BA47A1" w:rsidP="00BA47A1">
      <w:r>
        <w:t>No exemplo da figura 5.1.5 temos uma corda desafinada marcando o Lá bemol, porém, queremos a nota Lá afinada, então apertaremos a corda (para aumentar o tom dela), e assim veremos a nota se alterando:</w:t>
      </w:r>
    </w:p>
    <w:p w14:paraId="7AFB43D5" w14:textId="77777777" w:rsidR="00275AD1" w:rsidRDefault="00275AD1" w:rsidP="00C87E69"/>
    <w:p w14:paraId="5802702F" w14:textId="77777777" w:rsidR="00194C0B" w:rsidRDefault="00194C0B" w:rsidP="00C87E69"/>
    <w:p w14:paraId="2F1BC933" w14:textId="77777777" w:rsidR="00194C0B" w:rsidRDefault="00194C0B" w:rsidP="00C87E69"/>
    <w:p w14:paraId="699E35EF" w14:textId="75DB8FBF" w:rsidR="00275AD1" w:rsidRDefault="00DF5640" w:rsidP="00C87E69">
      <w:r w:rsidRPr="00C002B1">
        <w:t xml:space="preserve">Ele nos mostra um Ab desafinado, depois um Ab afinado. É nesse momento que </w:t>
      </w:r>
      <w:r w:rsidR="00AA74D0">
        <w:t>nós</w:t>
      </w:r>
    </w:p>
    <w:p w14:paraId="24230741" w14:textId="60EC7054" w:rsidR="00F86597" w:rsidRDefault="00DF5640" w:rsidP="00C87E69">
      <w:r w:rsidRPr="00C002B1">
        <w:t xml:space="preserve">temos que ficar mais atentos, por que se nos prendermos somente </w:t>
      </w:r>
      <w:r w:rsidR="008B0E1E">
        <w:t>à</w:t>
      </w:r>
      <w:r w:rsidRPr="00C002B1">
        <w:t xml:space="preserve"> cor vamos achar que nossa corda está afinada, mas não, por que ela está em Ab e não em A. Por isso, devemos continuar apertando a corda até chegar ao Lá natural e, claro, afinado! A afinação é indicada pela cor verde!</w:t>
      </w:r>
    </w:p>
    <w:p w14:paraId="27E2A37C" w14:textId="77777777" w:rsidR="00275AD1" w:rsidRDefault="00275AD1" w:rsidP="00C87E69"/>
    <w:p w14:paraId="17528AFD" w14:textId="77777777" w:rsidR="00436FBE" w:rsidRDefault="00436FBE" w:rsidP="00C87E69"/>
    <w:p w14:paraId="066D3196" w14:textId="77777777" w:rsidR="00275AD1" w:rsidRDefault="00275AD1" w:rsidP="00E812CE">
      <w:pPr>
        <w:keepNext/>
        <w:jc w:val="center"/>
      </w:pPr>
    </w:p>
    <w:p w14:paraId="659E8423" w14:textId="77777777" w:rsidR="00275AD1" w:rsidRDefault="00275AD1" w:rsidP="00E812CE">
      <w:pPr>
        <w:keepNext/>
        <w:jc w:val="center"/>
      </w:pPr>
    </w:p>
    <w:p w14:paraId="6EDA02AE" w14:textId="2613EE02" w:rsidR="001D5340" w:rsidRDefault="00FA22D0" w:rsidP="00E812CE">
      <w:pPr>
        <w:keepNext/>
        <w:jc w:val="center"/>
      </w:pPr>
      <w:r>
        <w:rPr>
          <w:noProof/>
          <w:lang w:eastAsia="pt-BR"/>
        </w:rPr>
        <w:drawing>
          <wp:inline distT="0" distB="0" distL="0" distR="0" wp14:anchorId="2AB4A119" wp14:editId="61A3A675">
            <wp:extent cx="5391150" cy="1514475"/>
            <wp:effectExtent l="0" t="0" r="0" b="952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0971" cy="1517234"/>
                    </a:xfrm>
                    <a:prstGeom prst="rect">
                      <a:avLst/>
                    </a:prstGeom>
                    <a:noFill/>
                    <a:ln>
                      <a:noFill/>
                    </a:ln>
                  </pic:spPr>
                </pic:pic>
              </a:graphicData>
            </a:graphic>
          </wp:inline>
        </w:drawing>
      </w:r>
    </w:p>
    <w:p w14:paraId="3CA5C4A6" w14:textId="19CFB86A" w:rsidR="00C87E69" w:rsidRDefault="007207AB" w:rsidP="001D5340">
      <w:pPr>
        <w:pStyle w:val="Legenda"/>
        <w:jc w:val="center"/>
      </w:pPr>
      <w:r>
        <w:t xml:space="preserve">Fig - </w:t>
      </w:r>
      <w:r w:rsidR="008154DD">
        <w:t>6</w:t>
      </w:r>
      <w:r w:rsidR="001D5340">
        <w:t>.1.</w:t>
      </w:r>
      <w:r w:rsidR="00C10B8E">
        <w:t>5</w:t>
      </w:r>
    </w:p>
    <w:p w14:paraId="3E75DC76" w14:textId="77777777" w:rsidR="00A878EB" w:rsidRDefault="00A878EB" w:rsidP="002E6064"/>
    <w:p w14:paraId="7078AF5D" w14:textId="77777777" w:rsidR="00275AD1" w:rsidRDefault="00275AD1" w:rsidP="002E6064"/>
    <w:p w14:paraId="4F4CEB57" w14:textId="0D402283" w:rsidR="002E6064" w:rsidRDefault="006D4BE4" w:rsidP="002E6064">
      <w:r w:rsidRPr="00D7492C">
        <w:t>Ao afinar o violão estando em seu colo, se precisar apertar a corda você deve girar a tarraxa no sentido anti-horário, se precisar afrouxar a corda deve girá-la no sentido horário. É bem simples!</w:t>
      </w:r>
      <w:r w:rsidR="0015381C">
        <w:t xml:space="preserve"> </w:t>
      </w:r>
    </w:p>
    <w:p w14:paraId="74A83928" w14:textId="74A5B873" w:rsidR="00275AD1" w:rsidRDefault="00275AD1" w:rsidP="002E6064"/>
    <w:p w14:paraId="14A21CF9" w14:textId="2A3E466A" w:rsidR="00275AD1" w:rsidRDefault="00275AD1" w:rsidP="002E6064"/>
    <w:p w14:paraId="32200EB3" w14:textId="12E0B9BA" w:rsidR="00275AD1" w:rsidRDefault="00275AD1" w:rsidP="002E6064"/>
    <w:p w14:paraId="5241E019" w14:textId="443EFC85" w:rsidR="00275AD1" w:rsidRDefault="00275AD1" w:rsidP="002E6064"/>
    <w:p w14:paraId="3F6A4133" w14:textId="6A5414EC" w:rsidR="00275AD1" w:rsidRDefault="00275AD1" w:rsidP="002E6064"/>
    <w:p w14:paraId="06ACF30D" w14:textId="5F61B583" w:rsidR="00275AD1" w:rsidRDefault="00275AD1" w:rsidP="002E6064"/>
    <w:p w14:paraId="427D38E9" w14:textId="77777777" w:rsidR="00275AD1" w:rsidRDefault="00275AD1" w:rsidP="002E6064"/>
    <w:p w14:paraId="56480EAE" w14:textId="2568187B" w:rsidR="00275AD1" w:rsidRDefault="00275AD1" w:rsidP="002E6064"/>
    <w:p w14:paraId="257FF669" w14:textId="391CD7D0" w:rsidR="00275AD1" w:rsidRDefault="00275AD1" w:rsidP="002E6064"/>
    <w:p w14:paraId="22900CD9" w14:textId="0B49A2D9" w:rsidR="00275AD1" w:rsidRDefault="00275AD1" w:rsidP="002E6064"/>
    <w:p w14:paraId="22F91349" w14:textId="486590B1" w:rsidR="00275AD1" w:rsidRDefault="00275AD1" w:rsidP="002E6064"/>
    <w:p w14:paraId="7B6CA07A" w14:textId="115561C8" w:rsidR="00275AD1" w:rsidRDefault="00275AD1" w:rsidP="002E6064"/>
    <w:p w14:paraId="1394FA12" w14:textId="554A31CB" w:rsidR="00275AD1" w:rsidRDefault="00275AD1" w:rsidP="002E6064"/>
    <w:p w14:paraId="1A652DDD" w14:textId="369D2717" w:rsidR="00275AD1" w:rsidRDefault="00275AD1" w:rsidP="002E6064"/>
    <w:p w14:paraId="45F172D9" w14:textId="5ACFD256" w:rsidR="00275AD1" w:rsidRDefault="00275AD1" w:rsidP="002E6064"/>
    <w:p w14:paraId="71C50F78" w14:textId="2FEF73D1" w:rsidR="00275AD1" w:rsidRDefault="00275AD1" w:rsidP="002E6064"/>
    <w:p w14:paraId="103AF145" w14:textId="77777777" w:rsidR="00275AD1" w:rsidRDefault="00275AD1" w:rsidP="002E6064">
      <w:pPr>
        <w:rPr>
          <w:color w:val="FF0000"/>
        </w:rPr>
      </w:pPr>
    </w:p>
    <w:p w14:paraId="6FD679C1" w14:textId="77777777" w:rsidR="00C10B8E" w:rsidRDefault="00C10B8E" w:rsidP="002E6064"/>
    <w:p w14:paraId="38D0148C" w14:textId="615038F1" w:rsidR="001F2EC4" w:rsidRPr="00264F83" w:rsidRDefault="008154DD" w:rsidP="005866EE">
      <w:pPr>
        <w:pStyle w:val="Subttulo"/>
        <w:outlineLvl w:val="1"/>
        <w:rPr>
          <w:rFonts w:eastAsia="Times New Roman" w:cs="Times New Roman"/>
          <w:bCs/>
          <w:color w:val="E36C0A" w:themeColor="accent6" w:themeShade="BF"/>
          <w:spacing w:val="0"/>
          <w:kern w:val="36"/>
          <w:szCs w:val="44"/>
          <w:lang w:eastAsia="pt-BR"/>
        </w:rPr>
      </w:pPr>
      <w:bookmarkStart w:id="30" w:name="_Toc70064077"/>
      <w:bookmarkStart w:id="31" w:name="_Toc99391996"/>
      <w:r>
        <w:rPr>
          <w:rFonts w:eastAsia="Times New Roman" w:cs="Times New Roman"/>
          <w:bCs/>
          <w:color w:val="E36C0A" w:themeColor="accent6" w:themeShade="BF"/>
          <w:spacing w:val="0"/>
          <w:kern w:val="36"/>
          <w:szCs w:val="44"/>
          <w:lang w:eastAsia="pt-BR"/>
        </w:rPr>
        <w:lastRenderedPageBreak/>
        <w:t>6</w:t>
      </w:r>
      <w:r w:rsidR="00D553B6" w:rsidRPr="00264F83">
        <w:rPr>
          <w:rFonts w:eastAsia="Times New Roman" w:cs="Times New Roman"/>
          <w:bCs/>
          <w:color w:val="E36C0A" w:themeColor="accent6" w:themeShade="BF"/>
          <w:spacing w:val="0"/>
          <w:kern w:val="36"/>
          <w:szCs w:val="44"/>
          <w:lang w:eastAsia="pt-BR"/>
        </w:rPr>
        <w:t xml:space="preserve">.2 - </w:t>
      </w:r>
      <w:r w:rsidR="001F2EC4" w:rsidRPr="00264F83">
        <w:rPr>
          <w:rFonts w:eastAsia="Times New Roman" w:cs="Times New Roman"/>
          <w:bCs/>
          <w:color w:val="E36C0A" w:themeColor="accent6" w:themeShade="BF"/>
          <w:spacing w:val="0"/>
          <w:kern w:val="36"/>
          <w:szCs w:val="44"/>
          <w:lang w:eastAsia="pt-BR"/>
        </w:rPr>
        <w:t>As notas no braço do Violão:</w:t>
      </w:r>
      <w:bookmarkEnd w:id="30"/>
      <w:bookmarkEnd w:id="31"/>
      <w:r w:rsidR="009E67F5" w:rsidRPr="00264F83">
        <w:rPr>
          <w:rFonts w:eastAsia="Times New Roman" w:cs="Times New Roman"/>
          <w:bCs/>
          <w:color w:val="E36C0A" w:themeColor="accent6" w:themeShade="BF"/>
          <w:spacing w:val="0"/>
          <w:kern w:val="36"/>
          <w:szCs w:val="44"/>
          <w:lang w:eastAsia="pt-BR"/>
        </w:rPr>
        <w:t xml:space="preserve"> </w:t>
      </w:r>
    </w:p>
    <w:p w14:paraId="21B10991" w14:textId="77777777" w:rsidR="005866EE" w:rsidRDefault="005866EE" w:rsidP="00695005">
      <w:pPr>
        <w:rPr>
          <w:rFonts w:cs="Arial"/>
          <w:color w:val="000000"/>
          <w:szCs w:val="22"/>
        </w:rPr>
      </w:pPr>
    </w:p>
    <w:p w14:paraId="721A8A80" w14:textId="432513B9" w:rsidR="00884CAA" w:rsidRDefault="002E6064" w:rsidP="00695005">
      <w:pPr>
        <w:rPr>
          <w:rFonts w:cs="Arial"/>
          <w:color w:val="000000"/>
          <w:szCs w:val="22"/>
        </w:rPr>
      </w:pPr>
      <w:r w:rsidRPr="008B0E1E">
        <w:rPr>
          <w:rFonts w:cs="Arial"/>
          <w:color w:val="000000"/>
          <w:szCs w:val="22"/>
        </w:rPr>
        <w:t>Como</w:t>
      </w:r>
      <w:r w:rsidR="00ED1707" w:rsidRPr="008B0E1E">
        <w:rPr>
          <w:rFonts w:cs="Arial"/>
          <w:color w:val="000000"/>
          <w:szCs w:val="22"/>
        </w:rPr>
        <w:t xml:space="preserve"> nós vimos sobre semitons n</w:t>
      </w:r>
      <w:r w:rsidRPr="008B0E1E">
        <w:rPr>
          <w:rFonts w:cs="Arial"/>
          <w:color w:val="000000"/>
          <w:szCs w:val="22"/>
        </w:rPr>
        <w:t>o tópico de intervalos</w:t>
      </w:r>
      <w:r w:rsidR="00ED1707" w:rsidRPr="008B0E1E">
        <w:rPr>
          <w:rFonts w:cs="Arial"/>
          <w:color w:val="000000"/>
          <w:szCs w:val="22"/>
        </w:rPr>
        <w:t>, acreditamos que agora</w:t>
      </w:r>
      <w:r w:rsidRPr="008B0E1E">
        <w:rPr>
          <w:rFonts w:cs="Arial"/>
          <w:color w:val="000000"/>
          <w:szCs w:val="22"/>
        </w:rPr>
        <w:t xml:space="preserve"> será bem mais fácil aprender sobre as notas no braço do violão e</w:t>
      </w:r>
      <w:r w:rsidR="00ED1707" w:rsidRPr="008B0E1E">
        <w:rPr>
          <w:rFonts w:cs="Arial"/>
          <w:color w:val="000000"/>
          <w:szCs w:val="22"/>
        </w:rPr>
        <w:t xml:space="preserve"> também</w:t>
      </w:r>
      <w:r w:rsidRPr="008B0E1E">
        <w:rPr>
          <w:rFonts w:cs="Arial"/>
          <w:color w:val="000000"/>
          <w:szCs w:val="22"/>
        </w:rPr>
        <w:t xml:space="preserve"> futuramente quando formos ver a formação dos acordes.</w:t>
      </w:r>
      <w:r w:rsidR="00ED1707" w:rsidRPr="008B0E1E">
        <w:rPr>
          <w:rFonts w:cs="Arial"/>
          <w:color w:val="000000"/>
          <w:szCs w:val="22"/>
        </w:rPr>
        <w:t xml:space="preserve"> Por isso, se você tiver alguma dúvida sobre as notas no braço do violão sugerimos que volte ao tópico de intervalos, somente para relembrar semitom.</w:t>
      </w:r>
      <w:r w:rsidRPr="008B0E1E">
        <w:rPr>
          <w:rFonts w:cs="Arial"/>
          <w:color w:val="000000"/>
          <w:szCs w:val="22"/>
        </w:rPr>
        <w:t xml:space="preserve"> Enfim,</w:t>
      </w:r>
      <w:r w:rsidR="00891345" w:rsidRPr="008B0E1E">
        <w:rPr>
          <w:rFonts w:cs="Arial"/>
          <w:color w:val="000000"/>
          <w:szCs w:val="22"/>
        </w:rPr>
        <w:t xml:space="preserve"> mostrar</w:t>
      </w:r>
      <w:r w:rsidRPr="008B0E1E">
        <w:rPr>
          <w:rFonts w:cs="Arial"/>
          <w:color w:val="000000"/>
          <w:szCs w:val="22"/>
        </w:rPr>
        <w:t>emos</w:t>
      </w:r>
      <w:r w:rsidR="00635804" w:rsidRPr="008B0E1E">
        <w:rPr>
          <w:rFonts w:cs="Arial"/>
          <w:color w:val="000000"/>
          <w:szCs w:val="22"/>
        </w:rPr>
        <w:t xml:space="preserve"> como identificar essas n</w:t>
      </w:r>
      <w:r w:rsidR="00884CAA" w:rsidRPr="008B0E1E">
        <w:rPr>
          <w:rFonts w:cs="Arial"/>
          <w:color w:val="000000"/>
          <w:szCs w:val="22"/>
        </w:rPr>
        <w:t xml:space="preserve">otas e acidentes no </w:t>
      </w:r>
      <w:r w:rsidR="00635804" w:rsidRPr="008B0E1E">
        <w:rPr>
          <w:rFonts w:cs="Arial"/>
          <w:color w:val="000000"/>
          <w:szCs w:val="22"/>
        </w:rPr>
        <w:t xml:space="preserve">violão. </w:t>
      </w:r>
    </w:p>
    <w:p w14:paraId="007284C4" w14:textId="77777777" w:rsidR="00436FBE" w:rsidRDefault="00436FBE" w:rsidP="00695005">
      <w:pPr>
        <w:rPr>
          <w:rFonts w:cs="Arial"/>
          <w:color w:val="000000"/>
          <w:szCs w:val="22"/>
        </w:rPr>
      </w:pPr>
    </w:p>
    <w:p w14:paraId="5D49C84F" w14:textId="4587CF48" w:rsidR="00436FBE" w:rsidRDefault="00436FBE" w:rsidP="00436FBE">
      <w:pPr>
        <w:jc w:val="center"/>
        <w:rPr>
          <w:rFonts w:cs="Arial"/>
          <w:color w:val="000000"/>
          <w:szCs w:val="22"/>
        </w:rPr>
      </w:pPr>
      <w:r w:rsidRPr="00706650">
        <w:rPr>
          <w:rFonts w:cs="Arial"/>
          <w:b/>
          <w:noProof/>
          <w:sz w:val="28"/>
          <w:szCs w:val="28"/>
          <w:lang w:eastAsia="pt-BR"/>
        </w:rPr>
        <w:drawing>
          <wp:inline distT="0" distB="0" distL="0" distR="0" wp14:anchorId="6EDACB3A" wp14:editId="5AB3518D">
            <wp:extent cx="2660100" cy="1608083"/>
            <wp:effectExtent l="0" t="0" r="6985" b="0"/>
            <wp:docPr id="77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srcRect/>
                    <a:stretch>
                      <a:fillRect/>
                    </a:stretch>
                  </pic:blipFill>
                  <pic:spPr bwMode="auto">
                    <a:xfrm>
                      <a:off x="0" y="0"/>
                      <a:ext cx="2660100" cy="1608083"/>
                    </a:xfrm>
                    <a:prstGeom prst="rect">
                      <a:avLst/>
                    </a:prstGeom>
                    <a:noFill/>
                    <a:ln w="9525">
                      <a:noFill/>
                      <a:miter lim="800000"/>
                      <a:headEnd/>
                      <a:tailEnd/>
                    </a:ln>
                  </pic:spPr>
                </pic:pic>
              </a:graphicData>
            </a:graphic>
          </wp:inline>
        </w:drawing>
      </w:r>
    </w:p>
    <w:p w14:paraId="0627C6F7" w14:textId="720D4407" w:rsidR="00436FBE" w:rsidRPr="00436FBE" w:rsidRDefault="008154DD" w:rsidP="00436FBE">
      <w:pPr>
        <w:pStyle w:val="Legenda"/>
        <w:jc w:val="center"/>
        <w:rPr>
          <w:rFonts w:cs="Arial"/>
          <w:szCs w:val="16"/>
        </w:rPr>
      </w:pPr>
      <w:r>
        <w:rPr>
          <w:rFonts w:cs="Arial"/>
          <w:szCs w:val="16"/>
        </w:rPr>
        <w:t>Fig - 6</w:t>
      </w:r>
      <w:r w:rsidR="00436FBE">
        <w:rPr>
          <w:rFonts w:cs="Arial"/>
          <w:szCs w:val="16"/>
        </w:rPr>
        <w:t>.2.1</w:t>
      </w:r>
    </w:p>
    <w:p w14:paraId="29F4E07A" w14:textId="77777777" w:rsidR="00436FBE" w:rsidRPr="008B0E1E" w:rsidRDefault="00436FBE" w:rsidP="00695005">
      <w:pPr>
        <w:rPr>
          <w:rFonts w:cs="Arial"/>
          <w:color w:val="000000"/>
          <w:szCs w:val="22"/>
        </w:rPr>
      </w:pPr>
    </w:p>
    <w:p w14:paraId="7EA29097" w14:textId="77777777" w:rsidR="00275AD1" w:rsidRDefault="00275AD1" w:rsidP="00695005">
      <w:pPr>
        <w:rPr>
          <w:rFonts w:cs="Arial"/>
          <w:b/>
          <w:color w:val="000000"/>
          <w:szCs w:val="22"/>
        </w:rPr>
      </w:pPr>
    </w:p>
    <w:p w14:paraId="067E1361" w14:textId="58FD0B2D" w:rsidR="00275AD1" w:rsidRDefault="00635804" w:rsidP="00695005">
      <w:pPr>
        <w:rPr>
          <w:rFonts w:cs="Arial"/>
          <w:b/>
          <w:color w:val="000000"/>
          <w:szCs w:val="22"/>
        </w:rPr>
      </w:pPr>
      <w:r w:rsidRPr="0034530D">
        <w:rPr>
          <w:rFonts w:cs="Arial"/>
          <w:b/>
          <w:color w:val="000000"/>
          <w:szCs w:val="22"/>
        </w:rPr>
        <w:t>C</w:t>
      </w:r>
      <w:r w:rsidR="00CE7140" w:rsidRPr="0034530D">
        <w:rPr>
          <w:rFonts w:cs="Arial"/>
          <w:b/>
          <w:color w:val="000000"/>
          <w:szCs w:val="22"/>
        </w:rPr>
        <w:t xml:space="preserve">omo </w:t>
      </w:r>
      <w:r w:rsidR="009740AE" w:rsidRPr="0034530D">
        <w:rPr>
          <w:rFonts w:cs="Arial"/>
          <w:b/>
          <w:color w:val="000000"/>
          <w:szCs w:val="22"/>
        </w:rPr>
        <w:t>seria essa indicação no violão?</w:t>
      </w:r>
    </w:p>
    <w:p w14:paraId="598E6E6D" w14:textId="77777777" w:rsidR="00275AD1" w:rsidRDefault="00275AD1" w:rsidP="00695005">
      <w:pPr>
        <w:rPr>
          <w:rFonts w:cs="Arial"/>
          <w:b/>
          <w:color w:val="000000"/>
          <w:szCs w:val="22"/>
        </w:rPr>
      </w:pPr>
    </w:p>
    <w:p w14:paraId="7F404622" w14:textId="79083291" w:rsidR="009740AE" w:rsidRPr="0034530D" w:rsidRDefault="009740AE" w:rsidP="00695005">
      <w:pPr>
        <w:rPr>
          <w:rFonts w:cs="Arial"/>
          <w:color w:val="000000"/>
          <w:szCs w:val="22"/>
        </w:rPr>
      </w:pPr>
      <w:r w:rsidRPr="0034530D">
        <w:rPr>
          <w:rFonts w:cs="Arial"/>
          <w:color w:val="000000"/>
          <w:szCs w:val="22"/>
        </w:rPr>
        <w:t>Quando diminuímos o tamanho da corda</w:t>
      </w:r>
      <w:r w:rsidR="00B2494C" w:rsidRPr="0034530D">
        <w:rPr>
          <w:rFonts w:cs="Arial"/>
          <w:color w:val="000000"/>
          <w:szCs w:val="22"/>
        </w:rPr>
        <w:t>, ou seja, quando apertamos a corda</w:t>
      </w:r>
      <w:r w:rsidR="008E45D3">
        <w:rPr>
          <w:rFonts w:cs="Arial"/>
          <w:color w:val="000000"/>
          <w:szCs w:val="22"/>
        </w:rPr>
        <w:t xml:space="preserve"> junto ao braço do violão</w:t>
      </w:r>
      <w:r w:rsidR="00B2494C" w:rsidRPr="0034530D">
        <w:rPr>
          <w:rFonts w:cs="Arial"/>
          <w:color w:val="000000"/>
          <w:szCs w:val="22"/>
        </w:rPr>
        <w:t xml:space="preserve"> e o seu comprimento diminui, o som emitido ao tocá-la se torna</w:t>
      </w:r>
      <w:r w:rsidR="005F03B5" w:rsidRPr="0034530D">
        <w:rPr>
          <w:rFonts w:cs="Arial"/>
          <w:color w:val="000000"/>
          <w:szCs w:val="22"/>
        </w:rPr>
        <w:t xml:space="preserve"> mais agudo, pois a frequência aumenta.</w:t>
      </w:r>
      <w:r w:rsidR="00B2494C" w:rsidRPr="0034530D">
        <w:rPr>
          <w:rFonts w:cs="Arial"/>
          <w:color w:val="000000"/>
          <w:szCs w:val="22"/>
        </w:rPr>
        <w:t xml:space="preserve"> </w:t>
      </w:r>
      <w:r w:rsidR="005F03B5" w:rsidRPr="0034530D">
        <w:rPr>
          <w:rFonts w:cs="Arial"/>
          <w:color w:val="000000"/>
          <w:szCs w:val="22"/>
        </w:rPr>
        <w:t>Desse modo, quanto menor o</w:t>
      </w:r>
      <w:r w:rsidR="001A45A8">
        <w:rPr>
          <w:rFonts w:cs="Arial"/>
          <w:color w:val="000000"/>
          <w:szCs w:val="22"/>
        </w:rPr>
        <w:t xml:space="preserve"> </w:t>
      </w:r>
      <w:r w:rsidR="005F03B5" w:rsidRPr="0034530D">
        <w:rPr>
          <w:rFonts w:cs="Arial"/>
          <w:color w:val="000000"/>
          <w:szCs w:val="22"/>
        </w:rPr>
        <w:t>taman</w:t>
      </w:r>
      <w:r w:rsidR="00B2494C" w:rsidRPr="0034530D">
        <w:rPr>
          <w:rFonts w:cs="Arial"/>
          <w:color w:val="000000"/>
          <w:szCs w:val="22"/>
        </w:rPr>
        <w:t>ho da corda</w:t>
      </w:r>
      <w:r w:rsidR="008E45D3">
        <w:rPr>
          <w:rFonts w:cs="Arial"/>
          <w:color w:val="000000"/>
          <w:szCs w:val="22"/>
        </w:rPr>
        <w:t xml:space="preserve"> que está sendo tocada</w:t>
      </w:r>
      <w:r w:rsidR="005F03B5" w:rsidRPr="0034530D">
        <w:rPr>
          <w:rFonts w:cs="Arial"/>
          <w:color w:val="000000"/>
          <w:szCs w:val="22"/>
        </w:rPr>
        <w:t xml:space="preserve"> mais agudo será o som. </w:t>
      </w:r>
      <w:r w:rsidR="009B45F0" w:rsidRPr="0034530D">
        <w:rPr>
          <w:rFonts w:cs="Arial"/>
          <w:color w:val="000000"/>
          <w:szCs w:val="22"/>
        </w:rPr>
        <w:t>A cada</w:t>
      </w:r>
      <w:r w:rsidR="005F03B5" w:rsidRPr="0034530D">
        <w:rPr>
          <w:rFonts w:cs="Arial"/>
          <w:color w:val="000000"/>
          <w:szCs w:val="22"/>
        </w:rPr>
        <w:t xml:space="preserve"> </w:t>
      </w:r>
      <w:r w:rsidR="00B2494C" w:rsidRPr="0034530D">
        <w:rPr>
          <w:rFonts w:cs="Arial"/>
          <w:color w:val="000000"/>
          <w:szCs w:val="22"/>
        </w:rPr>
        <w:t>cas</w:t>
      </w:r>
      <w:r w:rsidR="005F03B5" w:rsidRPr="0034530D">
        <w:rPr>
          <w:rFonts w:cs="Arial"/>
          <w:color w:val="000000"/>
          <w:szCs w:val="22"/>
        </w:rPr>
        <w:t>a</w:t>
      </w:r>
      <w:r w:rsidR="009B45F0" w:rsidRPr="0034530D">
        <w:rPr>
          <w:rFonts w:cs="Arial"/>
          <w:color w:val="000000"/>
          <w:szCs w:val="22"/>
        </w:rPr>
        <w:t xml:space="preserve"> diminu</w:t>
      </w:r>
      <w:r w:rsidR="00AE0B97" w:rsidRPr="0034530D">
        <w:rPr>
          <w:rFonts w:cs="Arial"/>
          <w:color w:val="000000"/>
          <w:szCs w:val="22"/>
        </w:rPr>
        <w:t>í</w:t>
      </w:r>
      <w:r w:rsidR="009B45F0" w:rsidRPr="0034530D">
        <w:rPr>
          <w:rFonts w:cs="Arial"/>
          <w:color w:val="000000"/>
          <w:szCs w:val="22"/>
        </w:rPr>
        <w:t>da</w:t>
      </w:r>
      <w:r w:rsidR="005F03B5" w:rsidRPr="0034530D">
        <w:rPr>
          <w:rFonts w:cs="Arial"/>
          <w:color w:val="000000"/>
          <w:szCs w:val="22"/>
        </w:rPr>
        <w:t xml:space="preserve"> no tamanho da corda</w:t>
      </w:r>
      <w:r w:rsidR="009B45F0" w:rsidRPr="0034530D">
        <w:rPr>
          <w:rFonts w:cs="Arial"/>
          <w:color w:val="000000"/>
          <w:szCs w:val="22"/>
        </w:rPr>
        <w:t>, o som torna-se meio tom mais agudo.</w:t>
      </w:r>
      <w:r w:rsidR="005F03B5" w:rsidRPr="0034530D">
        <w:rPr>
          <w:rFonts w:cs="Arial"/>
          <w:color w:val="000000"/>
          <w:szCs w:val="22"/>
        </w:rPr>
        <w:t xml:space="preserve"> </w:t>
      </w:r>
    </w:p>
    <w:p w14:paraId="299DF51B" w14:textId="77777777" w:rsidR="00275AD1" w:rsidRDefault="00275AD1" w:rsidP="00695005">
      <w:pPr>
        <w:rPr>
          <w:rFonts w:cs="Arial"/>
          <w:color w:val="000000"/>
          <w:szCs w:val="22"/>
        </w:rPr>
      </w:pPr>
    </w:p>
    <w:p w14:paraId="5FCF8D72" w14:textId="734B44DE" w:rsidR="005F03B5" w:rsidRPr="0034530D" w:rsidRDefault="005F03B5" w:rsidP="00695005">
      <w:pPr>
        <w:rPr>
          <w:rFonts w:cs="Arial"/>
          <w:color w:val="000000"/>
          <w:szCs w:val="22"/>
        </w:rPr>
      </w:pPr>
      <w:r w:rsidRPr="0034530D">
        <w:rPr>
          <w:rFonts w:cs="Arial"/>
          <w:color w:val="000000"/>
          <w:szCs w:val="22"/>
        </w:rPr>
        <w:t>O contrário</w:t>
      </w:r>
      <w:r w:rsidR="00AD3A70">
        <w:rPr>
          <w:rFonts w:cs="Arial"/>
          <w:color w:val="000000"/>
          <w:szCs w:val="22"/>
        </w:rPr>
        <w:t xml:space="preserve"> também,</w:t>
      </w:r>
      <w:r w:rsidR="006E54A3" w:rsidRPr="0034530D">
        <w:rPr>
          <w:rFonts w:cs="Arial"/>
          <w:color w:val="000000"/>
          <w:szCs w:val="22"/>
        </w:rPr>
        <w:t xml:space="preserve"> se aperta</w:t>
      </w:r>
      <w:r w:rsidR="00180C05">
        <w:rPr>
          <w:rFonts w:cs="Arial"/>
          <w:color w:val="000000"/>
          <w:szCs w:val="22"/>
        </w:rPr>
        <w:t>r</w:t>
      </w:r>
      <w:r w:rsidR="006E54A3" w:rsidRPr="0034530D">
        <w:rPr>
          <w:rFonts w:cs="Arial"/>
          <w:color w:val="000000"/>
          <w:szCs w:val="22"/>
        </w:rPr>
        <w:t>mos a corda</w:t>
      </w:r>
      <w:r w:rsidR="001048EE" w:rsidRPr="0034530D">
        <w:rPr>
          <w:rFonts w:cs="Arial"/>
          <w:color w:val="000000"/>
          <w:szCs w:val="22"/>
        </w:rPr>
        <w:t xml:space="preserve"> em uma casa</w:t>
      </w:r>
      <w:r w:rsidR="002111BD">
        <w:rPr>
          <w:rFonts w:cs="Arial"/>
          <w:color w:val="000000"/>
          <w:szCs w:val="22"/>
        </w:rPr>
        <w:t xml:space="preserve"> </w:t>
      </w:r>
      <w:r w:rsidR="001048EE" w:rsidRPr="0034530D">
        <w:rPr>
          <w:rFonts w:cs="Arial"/>
          <w:color w:val="000000"/>
          <w:szCs w:val="22"/>
        </w:rPr>
        <w:t>e volta</w:t>
      </w:r>
      <w:r w:rsidR="006E54A3" w:rsidRPr="0034530D">
        <w:rPr>
          <w:rFonts w:cs="Arial"/>
          <w:color w:val="000000"/>
          <w:szCs w:val="22"/>
        </w:rPr>
        <w:t>r</w:t>
      </w:r>
      <w:r w:rsidR="001048EE" w:rsidRPr="0034530D">
        <w:rPr>
          <w:rFonts w:cs="Arial"/>
          <w:color w:val="000000"/>
          <w:szCs w:val="22"/>
        </w:rPr>
        <w:t>mos algumas</w:t>
      </w:r>
      <w:r w:rsidR="002111BD">
        <w:rPr>
          <w:rFonts w:cs="Arial"/>
          <w:color w:val="000000"/>
          <w:szCs w:val="22"/>
        </w:rPr>
        <w:t xml:space="preserve"> em direção </w:t>
      </w:r>
      <w:r w:rsidR="002111BD" w:rsidRPr="00CC130A">
        <w:rPr>
          <w:rFonts w:cs="Arial"/>
          <w:color w:val="000000"/>
          <w:szCs w:val="22"/>
        </w:rPr>
        <w:t>à</w:t>
      </w:r>
      <w:r w:rsidR="00180C05" w:rsidRPr="00CC130A">
        <w:rPr>
          <w:rFonts w:cs="Arial"/>
          <w:color w:val="000000"/>
          <w:szCs w:val="22"/>
        </w:rPr>
        <w:t xml:space="preserve"> mão</w:t>
      </w:r>
      <w:r w:rsidR="002111BD" w:rsidRPr="00CC130A">
        <w:rPr>
          <w:rFonts w:cs="Arial"/>
          <w:color w:val="000000"/>
          <w:szCs w:val="22"/>
        </w:rPr>
        <w:t xml:space="preserve"> do violão</w:t>
      </w:r>
      <w:r w:rsidR="001048EE" w:rsidRPr="0034530D">
        <w:rPr>
          <w:rFonts w:cs="Arial"/>
          <w:color w:val="000000"/>
          <w:szCs w:val="22"/>
        </w:rPr>
        <w:t xml:space="preserve">, </w:t>
      </w:r>
      <w:r w:rsidR="00706650" w:rsidRPr="0034530D">
        <w:rPr>
          <w:rFonts w:cs="Arial"/>
          <w:color w:val="000000"/>
          <w:szCs w:val="22"/>
        </w:rPr>
        <w:t>estamos aumentando o tamanho em relação ao que estava;</w:t>
      </w:r>
      <w:r w:rsidR="00AE0B97" w:rsidRPr="0034530D">
        <w:rPr>
          <w:rFonts w:cs="Arial"/>
          <w:color w:val="000000"/>
          <w:szCs w:val="22"/>
        </w:rPr>
        <w:t xml:space="preserve"> nes</w:t>
      </w:r>
      <w:r w:rsidR="00180C05">
        <w:rPr>
          <w:rFonts w:cs="Arial"/>
          <w:color w:val="000000"/>
          <w:szCs w:val="22"/>
        </w:rPr>
        <w:t>s</w:t>
      </w:r>
      <w:r w:rsidR="00AE0B97" w:rsidRPr="0034530D">
        <w:rPr>
          <w:rFonts w:cs="Arial"/>
          <w:color w:val="000000"/>
          <w:szCs w:val="22"/>
        </w:rPr>
        <w:t>e caso</w:t>
      </w:r>
      <w:r w:rsidR="0034530D">
        <w:rPr>
          <w:rFonts w:cs="Arial"/>
          <w:color w:val="000000"/>
          <w:szCs w:val="22"/>
        </w:rPr>
        <w:t xml:space="preserve"> </w:t>
      </w:r>
      <w:r w:rsidRPr="0034530D">
        <w:rPr>
          <w:rFonts w:cs="Arial"/>
          <w:color w:val="000000"/>
          <w:szCs w:val="22"/>
        </w:rPr>
        <w:t>o som</w:t>
      </w:r>
      <w:r w:rsidR="0034530D">
        <w:rPr>
          <w:rFonts w:cs="Arial"/>
          <w:color w:val="000000"/>
          <w:szCs w:val="22"/>
        </w:rPr>
        <w:t xml:space="preserve"> será mais grave</w:t>
      </w:r>
      <w:r w:rsidRPr="0034530D">
        <w:rPr>
          <w:rFonts w:cs="Arial"/>
          <w:color w:val="000000"/>
          <w:szCs w:val="22"/>
        </w:rPr>
        <w:t>.</w:t>
      </w:r>
      <w:r w:rsidR="009E67F5">
        <w:rPr>
          <w:rFonts w:cs="Arial"/>
          <w:color w:val="000000"/>
          <w:szCs w:val="22"/>
        </w:rPr>
        <w:t xml:space="preserve"> </w:t>
      </w:r>
    </w:p>
    <w:p w14:paraId="692D1C26" w14:textId="77777777" w:rsidR="00436FBE" w:rsidRDefault="00436FBE" w:rsidP="00695005">
      <w:pPr>
        <w:rPr>
          <w:rFonts w:cs="Arial"/>
          <w:color w:val="000000"/>
          <w:szCs w:val="22"/>
        </w:rPr>
      </w:pPr>
    </w:p>
    <w:p w14:paraId="1AD4DDBC" w14:textId="77777777" w:rsidR="00275AD1" w:rsidRDefault="00275AD1" w:rsidP="00695005">
      <w:pPr>
        <w:rPr>
          <w:rFonts w:cs="Arial"/>
          <w:color w:val="000000"/>
          <w:szCs w:val="22"/>
        </w:rPr>
      </w:pPr>
    </w:p>
    <w:p w14:paraId="38723B6F" w14:textId="48771106" w:rsidR="005F03B5" w:rsidRPr="00910DA9" w:rsidRDefault="00B60D62" w:rsidP="00695005">
      <w:pPr>
        <w:rPr>
          <w:rFonts w:cs="Arial"/>
          <w:color w:val="000000"/>
          <w:szCs w:val="22"/>
        </w:rPr>
      </w:pPr>
      <w:r w:rsidRPr="00910DA9">
        <w:rPr>
          <w:rFonts w:cs="Arial"/>
          <w:color w:val="000000"/>
          <w:szCs w:val="22"/>
        </w:rPr>
        <w:t xml:space="preserve">A figura </w:t>
      </w:r>
      <w:r w:rsidR="009A56EF" w:rsidRPr="00910DA9">
        <w:rPr>
          <w:rFonts w:cs="Arial"/>
          <w:color w:val="000000"/>
          <w:szCs w:val="22"/>
        </w:rPr>
        <w:t>5.</w:t>
      </w:r>
      <w:r w:rsidR="00F8366A" w:rsidRPr="00910DA9">
        <w:rPr>
          <w:rFonts w:cs="Arial"/>
          <w:color w:val="000000"/>
          <w:szCs w:val="22"/>
        </w:rPr>
        <w:t>1.1</w:t>
      </w:r>
      <w:r w:rsidRPr="00910DA9">
        <w:rPr>
          <w:rFonts w:cs="Arial"/>
          <w:color w:val="000000"/>
          <w:szCs w:val="22"/>
        </w:rPr>
        <w:t xml:space="preserve"> nos mostra</w:t>
      </w:r>
      <w:r w:rsidR="005F03B5" w:rsidRPr="00910DA9">
        <w:rPr>
          <w:rFonts w:cs="Arial"/>
          <w:color w:val="000000"/>
          <w:szCs w:val="22"/>
        </w:rPr>
        <w:t xml:space="preserve"> que quanto maior o número da casa no braço do vi</w:t>
      </w:r>
      <w:r w:rsidRPr="00910DA9">
        <w:rPr>
          <w:rFonts w:cs="Arial"/>
          <w:color w:val="000000"/>
          <w:szCs w:val="22"/>
        </w:rPr>
        <w:t xml:space="preserve">olão mais agudo é o som, e também </w:t>
      </w:r>
      <w:r w:rsidR="005F03B5" w:rsidRPr="00910DA9">
        <w:rPr>
          <w:rFonts w:cs="Arial"/>
          <w:color w:val="000000"/>
          <w:szCs w:val="22"/>
        </w:rPr>
        <w:t>o contrário</w:t>
      </w:r>
      <w:r w:rsidR="00AE0B97" w:rsidRPr="00910DA9">
        <w:rPr>
          <w:rFonts w:cs="Arial"/>
          <w:color w:val="000000"/>
          <w:szCs w:val="22"/>
        </w:rPr>
        <w:t>,</w:t>
      </w:r>
      <w:r w:rsidR="005F03B5" w:rsidRPr="00910DA9">
        <w:rPr>
          <w:rFonts w:cs="Arial"/>
          <w:color w:val="000000"/>
          <w:szCs w:val="22"/>
        </w:rPr>
        <w:t xml:space="preserve"> quanto menor o número </w:t>
      </w:r>
      <w:r w:rsidRPr="00910DA9">
        <w:rPr>
          <w:rFonts w:cs="Arial"/>
          <w:color w:val="000000"/>
          <w:szCs w:val="22"/>
        </w:rPr>
        <w:t>da casa no braço do violão</w:t>
      </w:r>
      <w:r w:rsidR="005F03B5" w:rsidRPr="00910DA9">
        <w:rPr>
          <w:rFonts w:cs="Arial"/>
          <w:color w:val="000000"/>
          <w:szCs w:val="22"/>
        </w:rPr>
        <w:t xml:space="preserve"> mais grave será o som </w:t>
      </w:r>
      <w:r w:rsidR="008773B2" w:rsidRPr="00910DA9">
        <w:rPr>
          <w:rFonts w:cs="Arial"/>
          <w:color w:val="000000"/>
          <w:szCs w:val="22"/>
        </w:rPr>
        <w:t>emitido nesta</w:t>
      </w:r>
      <w:r w:rsidR="005F03B5" w:rsidRPr="00910DA9">
        <w:rPr>
          <w:rFonts w:cs="Arial"/>
          <w:color w:val="000000"/>
          <w:szCs w:val="22"/>
        </w:rPr>
        <w:t xml:space="preserve"> corda.</w:t>
      </w:r>
    </w:p>
    <w:p w14:paraId="115EF62E" w14:textId="77777777" w:rsidR="005F03B5" w:rsidRPr="00910DA9" w:rsidRDefault="005F03B5" w:rsidP="00695005">
      <w:pPr>
        <w:rPr>
          <w:rFonts w:cs="Arial"/>
          <w:color w:val="000000"/>
          <w:szCs w:val="22"/>
        </w:rPr>
      </w:pPr>
      <w:r w:rsidRPr="00910DA9">
        <w:rPr>
          <w:rFonts w:cs="Arial"/>
          <w:color w:val="000000"/>
          <w:szCs w:val="22"/>
        </w:rPr>
        <w:t>Também a espessura da corda influenciará a frequ</w:t>
      </w:r>
      <w:r w:rsidR="00F7106C" w:rsidRPr="00910DA9">
        <w:rPr>
          <w:rFonts w:cs="Arial"/>
          <w:color w:val="000000"/>
          <w:szCs w:val="22"/>
        </w:rPr>
        <w:t>ência; quanto mais fina a corda</w:t>
      </w:r>
      <w:r w:rsidR="00FD3C27" w:rsidRPr="00910DA9">
        <w:rPr>
          <w:rFonts w:cs="Arial"/>
          <w:color w:val="000000"/>
          <w:szCs w:val="22"/>
        </w:rPr>
        <w:t xml:space="preserve">, </w:t>
      </w:r>
      <w:r w:rsidRPr="00910DA9">
        <w:rPr>
          <w:rFonts w:cs="Arial"/>
          <w:color w:val="000000"/>
          <w:szCs w:val="22"/>
        </w:rPr>
        <w:t>mais agudo é o som</w:t>
      </w:r>
      <w:r w:rsidR="00FD3C27" w:rsidRPr="00910DA9">
        <w:rPr>
          <w:rFonts w:cs="Arial"/>
          <w:color w:val="000000"/>
          <w:szCs w:val="22"/>
        </w:rPr>
        <w:t>,</w:t>
      </w:r>
      <w:r w:rsidRPr="00910DA9">
        <w:rPr>
          <w:rFonts w:cs="Arial"/>
          <w:color w:val="000000"/>
          <w:szCs w:val="22"/>
        </w:rPr>
        <w:t xml:space="preserve"> e quanto mais grossa</w:t>
      </w:r>
      <w:r w:rsidR="00FD3C27" w:rsidRPr="00910DA9">
        <w:rPr>
          <w:rFonts w:cs="Arial"/>
          <w:color w:val="000000"/>
          <w:szCs w:val="22"/>
        </w:rPr>
        <w:t>,</w:t>
      </w:r>
      <w:r w:rsidRPr="00910DA9">
        <w:rPr>
          <w:rFonts w:cs="Arial"/>
          <w:color w:val="000000"/>
          <w:szCs w:val="22"/>
        </w:rPr>
        <w:t xml:space="preserve"> mais grave é o som. Assim as primeiras cordas são mais agudas que as últimas pela questão da sua espessura (figura </w:t>
      </w:r>
      <w:r w:rsidR="00F8366A" w:rsidRPr="00910DA9">
        <w:rPr>
          <w:rFonts w:cs="Arial"/>
          <w:color w:val="000000"/>
          <w:szCs w:val="22"/>
        </w:rPr>
        <w:t>5.0.2</w:t>
      </w:r>
      <w:r w:rsidRPr="00910DA9">
        <w:rPr>
          <w:rFonts w:cs="Arial"/>
          <w:color w:val="000000"/>
          <w:szCs w:val="22"/>
        </w:rPr>
        <w:t xml:space="preserve">). </w:t>
      </w:r>
    </w:p>
    <w:p w14:paraId="031708EC" w14:textId="77777777" w:rsidR="00891345" w:rsidRPr="00910DA9" w:rsidRDefault="00891345" w:rsidP="00695005">
      <w:pPr>
        <w:rPr>
          <w:rFonts w:cs="Arial"/>
          <w:b/>
          <w:color w:val="000000"/>
          <w:szCs w:val="22"/>
        </w:rPr>
      </w:pPr>
    </w:p>
    <w:p w14:paraId="380BF43C" w14:textId="27619729" w:rsidR="001D5340" w:rsidRDefault="00891345" w:rsidP="00436FBE">
      <w:pPr>
        <w:rPr>
          <w:rFonts w:cs="Arial"/>
          <w:b/>
          <w:color w:val="000000"/>
          <w:szCs w:val="22"/>
        </w:rPr>
      </w:pPr>
      <w:r w:rsidRPr="00910DA9">
        <w:rPr>
          <w:rFonts w:cs="Arial"/>
          <w:b/>
          <w:color w:val="000000"/>
          <w:szCs w:val="22"/>
        </w:rPr>
        <w:t>Obs</w:t>
      </w:r>
      <w:r w:rsidR="00FF5675" w:rsidRPr="00910DA9">
        <w:rPr>
          <w:rFonts w:cs="Arial"/>
          <w:b/>
          <w:color w:val="000000"/>
          <w:szCs w:val="22"/>
        </w:rPr>
        <w:t>.</w:t>
      </w:r>
      <w:r w:rsidRPr="00910DA9">
        <w:rPr>
          <w:rFonts w:cs="Arial"/>
          <w:b/>
          <w:color w:val="000000"/>
          <w:szCs w:val="22"/>
        </w:rPr>
        <w:t>: N</w:t>
      </w:r>
      <w:r w:rsidR="00F8366A" w:rsidRPr="00910DA9">
        <w:rPr>
          <w:rFonts w:cs="Arial"/>
          <w:b/>
          <w:color w:val="000000"/>
          <w:szCs w:val="22"/>
        </w:rPr>
        <w:t xml:space="preserve">o tópico 23.1 </w:t>
      </w:r>
      <w:r w:rsidRPr="00910DA9">
        <w:rPr>
          <w:rFonts w:cs="Arial"/>
          <w:b/>
          <w:color w:val="000000"/>
          <w:szCs w:val="22"/>
        </w:rPr>
        <w:t>encontra-se um gráfico com os intervalos no braço do violã</w:t>
      </w:r>
      <w:r w:rsidR="00F8366A" w:rsidRPr="00910DA9">
        <w:rPr>
          <w:rFonts w:cs="Arial"/>
          <w:b/>
          <w:color w:val="000000"/>
          <w:szCs w:val="22"/>
        </w:rPr>
        <w:t>o.</w:t>
      </w:r>
    </w:p>
    <w:p w14:paraId="65F0BDA2" w14:textId="5FA7E377" w:rsidR="00436FBE" w:rsidRDefault="00436FBE" w:rsidP="00436FBE">
      <w:pPr>
        <w:rPr>
          <w:rFonts w:cs="Arial"/>
          <w:b/>
          <w:color w:val="000000"/>
          <w:szCs w:val="22"/>
        </w:rPr>
      </w:pPr>
    </w:p>
    <w:p w14:paraId="46CE307C" w14:textId="49379623" w:rsidR="00436FBE" w:rsidRDefault="00436FBE" w:rsidP="00436FBE">
      <w:pPr>
        <w:rPr>
          <w:rFonts w:cs="Arial"/>
          <w:b/>
          <w:color w:val="000000"/>
          <w:szCs w:val="22"/>
        </w:rPr>
      </w:pPr>
    </w:p>
    <w:p w14:paraId="748791AE" w14:textId="731E9F10" w:rsidR="00436FBE" w:rsidRDefault="00436FBE" w:rsidP="00436FBE">
      <w:pPr>
        <w:rPr>
          <w:rFonts w:cs="Arial"/>
          <w:b/>
          <w:color w:val="000000"/>
          <w:szCs w:val="22"/>
        </w:rPr>
      </w:pPr>
    </w:p>
    <w:p w14:paraId="78C91588" w14:textId="6D39FDB8" w:rsidR="00436FBE" w:rsidRDefault="00436FBE" w:rsidP="00436FBE">
      <w:pPr>
        <w:rPr>
          <w:rFonts w:cs="Arial"/>
          <w:b/>
          <w:color w:val="000000"/>
          <w:szCs w:val="22"/>
        </w:rPr>
      </w:pPr>
    </w:p>
    <w:p w14:paraId="64C7651E" w14:textId="71EE93AD" w:rsidR="00436FBE" w:rsidRDefault="00436FBE" w:rsidP="00436FBE">
      <w:pPr>
        <w:rPr>
          <w:rFonts w:cs="Arial"/>
          <w:b/>
          <w:color w:val="000000"/>
          <w:szCs w:val="22"/>
        </w:rPr>
      </w:pPr>
    </w:p>
    <w:p w14:paraId="68A449C8" w14:textId="3E79EFDC" w:rsidR="00436FBE" w:rsidRDefault="00436FBE" w:rsidP="00436FBE">
      <w:pPr>
        <w:rPr>
          <w:rFonts w:cs="Arial"/>
          <w:b/>
          <w:color w:val="000000"/>
          <w:szCs w:val="22"/>
        </w:rPr>
      </w:pPr>
    </w:p>
    <w:p w14:paraId="66F39E2A" w14:textId="00253992" w:rsidR="00436FBE" w:rsidRDefault="00436FBE" w:rsidP="00436FBE">
      <w:pPr>
        <w:rPr>
          <w:rFonts w:cs="Arial"/>
          <w:b/>
          <w:color w:val="000000"/>
          <w:szCs w:val="22"/>
        </w:rPr>
      </w:pPr>
    </w:p>
    <w:p w14:paraId="2E108956" w14:textId="77777777" w:rsidR="00275AD1" w:rsidRPr="00436FBE" w:rsidRDefault="00275AD1" w:rsidP="00436FBE">
      <w:pPr>
        <w:rPr>
          <w:rFonts w:cs="Arial"/>
          <w:b/>
          <w:color w:val="000000"/>
          <w:szCs w:val="22"/>
        </w:rPr>
      </w:pPr>
    </w:p>
    <w:p w14:paraId="0D57727D" w14:textId="2C3C3D8B" w:rsidR="001A20E9" w:rsidRPr="009D7F82" w:rsidRDefault="00287A96" w:rsidP="00287A9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32" w:name="_Toc70064078"/>
      <w:bookmarkStart w:id="33" w:name="_Toc99391997"/>
      <w:r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 xml:space="preserve">Exercício </w:t>
      </w:r>
      <w:r w:rsidR="00AB5CC9"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6</w:t>
      </w:r>
      <w:r w:rsidR="000B6848"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695005"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4530D"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Tr</w:t>
      </w:r>
      <w:r w:rsidR="00436FBE"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w:t>
      </w:r>
      <w:r w:rsidR="0034530D"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nsferindo</w:t>
      </w:r>
      <w:r w:rsidR="0034530D"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as notas para o braço do violão </w:t>
      </w:r>
      <w:r w:rsidR="00695005"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(Escala</w:t>
      </w:r>
      <w:r w:rsidR="002F0244"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cromática ascendente</w:t>
      </w:r>
      <w:r w:rsidR="00695005"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bookmarkEnd w:id="32"/>
      <w:bookmarkEnd w:id="33"/>
    </w:p>
    <w:p w14:paraId="433EBE6C" w14:textId="5AB6D07B" w:rsidR="00626686" w:rsidRDefault="00695005" w:rsidP="00695005">
      <w:pPr>
        <w:rPr>
          <w:rFonts w:cs="Arial"/>
          <w:color w:val="000000"/>
        </w:rPr>
      </w:pPr>
      <w:r w:rsidRPr="00D3481D">
        <w:rPr>
          <w:rFonts w:cs="Arial"/>
          <w:color w:val="000000"/>
          <w:szCs w:val="22"/>
        </w:rPr>
        <w:t xml:space="preserve">Imagine que a figura abaixo é o braço do seu violão. Escreva em cima de cada corda </w:t>
      </w:r>
      <w:r w:rsidR="00966E78">
        <w:rPr>
          <w:rFonts w:cs="Arial"/>
          <w:color w:val="000000"/>
          <w:szCs w:val="22"/>
        </w:rPr>
        <w:t>representada pela linha</w:t>
      </w:r>
      <w:r w:rsidRPr="00D3481D">
        <w:rPr>
          <w:rFonts w:cs="Arial"/>
          <w:color w:val="000000"/>
          <w:szCs w:val="22"/>
        </w:rPr>
        <w:t xml:space="preserve"> o nome da nota correspondente partindo da direita do braço do seu violão para a esquerda (com o violão na posição de tocar será o contrário).</w:t>
      </w:r>
      <w:r w:rsidRPr="00D3481D">
        <w:rPr>
          <w:rFonts w:cs="Arial"/>
          <w:color w:val="000000"/>
        </w:rPr>
        <w:t xml:space="preserve"> </w:t>
      </w:r>
    </w:p>
    <w:p w14:paraId="591C0841" w14:textId="33823D75" w:rsidR="00A50E47" w:rsidRPr="00E76387" w:rsidRDefault="00BA4CFE" w:rsidP="00274280">
      <w:pPr>
        <w:jc w:val="center"/>
        <w:rPr>
          <w:rFonts w:cs="Arial"/>
          <w:color w:val="000000"/>
        </w:rPr>
      </w:pPr>
      <w:r>
        <w:rPr>
          <w:rFonts w:cs="Arial"/>
          <w:noProof/>
          <w:color w:val="000000"/>
          <w:lang w:eastAsia="pt-BR"/>
        </w:rPr>
        <w:drawing>
          <wp:inline distT="0" distB="0" distL="0" distR="0" wp14:anchorId="7A3800EB" wp14:editId="521406A2">
            <wp:extent cx="4426162" cy="2424223"/>
            <wp:effectExtent l="0" t="0" r="0" b="0"/>
            <wp:docPr id="1210" name="Imagem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34122" cy="2428583"/>
                    </a:xfrm>
                    <a:prstGeom prst="rect">
                      <a:avLst/>
                    </a:prstGeom>
                    <a:noFill/>
                    <a:ln>
                      <a:noFill/>
                    </a:ln>
                  </pic:spPr>
                </pic:pic>
              </a:graphicData>
            </a:graphic>
          </wp:inline>
        </w:drawing>
      </w:r>
    </w:p>
    <w:p w14:paraId="2408DC86" w14:textId="15BED2C3" w:rsidR="00626686" w:rsidRDefault="00A50E47" w:rsidP="007213F8">
      <w:pPr>
        <w:pStyle w:val="Legenda"/>
        <w:jc w:val="center"/>
      </w:pPr>
      <w:r w:rsidRPr="00E76387">
        <w:t xml:space="preserve">Fig – </w:t>
      </w:r>
      <w:r w:rsidR="008154DD">
        <w:t>6</w:t>
      </w:r>
      <w:r w:rsidRPr="00E76387">
        <w:t>.2.2</w:t>
      </w:r>
    </w:p>
    <w:p w14:paraId="406A4433" w14:textId="77777777" w:rsidR="007213F8" w:rsidRPr="007213F8" w:rsidRDefault="007213F8" w:rsidP="007213F8">
      <w:pPr>
        <w:rPr>
          <w:lang w:eastAsia="pt-BR"/>
        </w:rPr>
      </w:pPr>
    </w:p>
    <w:p w14:paraId="0300B3B6" w14:textId="77777777" w:rsidR="00695005" w:rsidRPr="009D7F82" w:rsidRDefault="002A5A06"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34" w:name="_Toc70064079"/>
      <w:bookmarkStart w:id="35" w:name="_Toc99391998"/>
      <w:r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Exercício </w:t>
      </w:r>
      <w:r w:rsidR="00AB5CC9"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7</w:t>
      </w:r>
      <w:r w:rsidR="000B6848"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695005"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Transferindo as notas </w:t>
      </w:r>
      <w:r w:rsidR="002F0244"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para o braço do violão</w:t>
      </w:r>
      <w:r w:rsidR="00755D52"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695005"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2F0244"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Escala cr</w:t>
      </w:r>
      <w:r w:rsidR="00695005"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o</w:t>
      </w:r>
      <w:r w:rsidR="002F0244"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mática</w:t>
      </w:r>
      <w:r w:rsidR="002F0244"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descendente</w:t>
      </w:r>
      <w:r w:rsidR="00695005"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bookmarkEnd w:id="34"/>
      <w:bookmarkEnd w:id="35"/>
    </w:p>
    <w:p w14:paraId="0D5B4576" w14:textId="7E87F30E" w:rsidR="007213F8" w:rsidRPr="00E76387" w:rsidRDefault="00695005" w:rsidP="007213F8">
      <w:pPr>
        <w:spacing w:before="240"/>
        <w:rPr>
          <w:rFonts w:cs="Arial"/>
          <w:color w:val="000000"/>
          <w:szCs w:val="22"/>
        </w:rPr>
      </w:pPr>
      <w:r w:rsidRPr="00E76387">
        <w:rPr>
          <w:rFonts w:cs="Arial"/>
          <w:color w:val="000000"/>
          <w:szCs w:val="22"/>
        </w:rPr>
        <w:t xml:space="preserve">Escreva agora em cima de cada corda </w:t>
      </w:r>
      <w:r w:rsidR="00D42A27" w:rsidRPr="00E76387">
        <w:rPr>
          <w:rFonts w:cs="Arial"/>
          <w:color w:val="000000"/>
          <w:szCs w:val="22"/>
        </w:rPr>
        <w:t>representada pela linha</w:t>
      </w:r>
      <w:r w:rsidRPr="00E76387">
        <w:rPr>
          <w:rFonts w:cs="Arial"/>
          <w:color w:val="000000"/>
          <w:szCs w:val="22"/>
        </w:rPr>
        <w:t xml:space="preserve"> o nome da nota correspondente partindo da esquerda do braço do seu violão para a direita (com o violão na posição de tocar será o contrário).</w:t>
      </w:r>
    </w:p>
    <w:p w14:paraId="3B1E362B" w14:textId="7B16C3F5" w:rsidR="00626686" w:rsidRDefault="008B3D70" w:rsidP="00910DA9">
      <w:pPr>
        <w:keepNext/>
        <w:jc w:val="center"/>
      </w:pPr>
      <w:r>
        <w:rPr>
          <w:noProof/>
          <w:lang w:eastAsia="pt-BR"/>
        </w:rPr>
        <w:drawing>
          <wp:inline distT="0" distB="0" distL="0" distR="0" wp14:anchorId="33688D02" wp14:editId="4CF65B12">
            <wp:extent cx="4486940" cy="2461177"/>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6">
                      <a:extLst>
                        <a:ext uri="{28A0092B-C50C-407E-A947-70E740481C1C}">
                          <a14:useLocalDpi xmlns:a14="http://schemas.microsoft.com/office/drawing/2010/main" val="0"/>
                        </a:ext>
                      </a:extLst>
                    </a:blip>
                    <a:srcRect t="1917" b="2663"/>
                    <a:stretch/>
                  </pic:blipFill>
                  <pic:spPr bwMode="auto">
                    <a:xfrm>
                      <a:off x="0" y="0"/>
                      <a:ext cx="4494630" cy="2465395"/>
                    </a:xfrm>
                    <a:prstGeom prst="rect">
                      <a:avLst/>
                    </a:prstGeom>
                    <a:noFill/>
                    <a:ln>
                      <a:noFill/>
                    </a:ln>
                    <a:extLst>
                      <a:ext uri="{53640926-AAD7-44D8-BBD7-CCE9431645EC}">
                        <a14:shadowObscured xmlns:a14="http://schemas.microsoft.com/office/drawing/2010/main"/>
                      </a:ext>
                    </a:extLst>
                  </pic:spPr>
                </pic:pic>
              </a:graphicData>
            </a:graphic>
          </wp:inline>
        </w:drawing>
      </w:r>
    </w:p>
    <w:p w14:paraId="6606A129" w14:textId="54CB4381" w:rsidR="00436FBE" w:rsidRDefault="005A2E06" w:rsidP="005859EF">
      <w:pPr>
        <w:pStyle w:val="Legenda"/>
        <w:jc w:val="center"/>
      </w:pPr>
      <w:r w:rsidRPr="00E76387">
        <w:t>Fig</w:t>
      </w:r>
      <w:r w:rsidR="00243C29" w:rsidRPr="00E76387">
        <w:t xml:space="preserve"> -</w:t>
      </w:r>
      <w:r w:rsidR="008154DD">
        <w:t xml:space="preserve"> 6</w:t>
      </w:r>
      <w:r w:rsidR="00A50E47" w:rsidRPr="00E76387">
        <w:t>.2.3</w:t>
      </w:r>
    </w:p>
    <w:p w14:paraId="5904CBE5" w14:textId="660196E4" w:rsidR="007213F8" w:rsidRPr="007213F8" w:rsidRDefault="007213F8" w:rsidP="007213F8">
      <w:pPr>
        <w:rPr>
          <w:lang w:eastAsia="pt-BR"/>
        </w:rPr>
      </w:pPr>
      <w:r w:rsidRPr="005777FE">
        <w:rPr>
          <w:b/>
          <w:bCs/>
          <w:noProof/>
          <w:sz w:val="28"/>
          <w:szCs w:val="32"/>
          <w:lang w:eastAsia="pt-BR"/>
        </w:rPr>
        <mc:AlternateContent>
          <mc:Choice Requires="wps">
            <w:drawing>
              <wp:anchor distT="0" distB="0" distL="114300" distR="114300" simplePos="0" relativeHeight="251776000" behindDoc="1" locked="0" layoutInCell="1" allowOverlap="1" wp14:anchorId="6E46CDEB" wp14:editId="0975977D">
                <wp:simplePos x="0" y="0"/>
                <wp:positionH relativeFrom="margin">
                  <wp:posOffset>296844</wp:posOffset>
                </wp:positionH>
                <wp:positionV relativeFrom="paragraph">
                  <wp:posOffset>146311</wp:posOffset>
                </wp:positionV>
                <wp:extent cx="4838700" cy="615017"/>
                <wp:effectExtent l="0" t="0" r="19050" b="13970"/>
                <wp:wrapNone/>
                <wp:docPr id="17" name="Retângulo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0" cy="615017"/>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7817AA" id="Retângulo 17" o:spid="_x0000_s1026" style="position:absolute;margin-left:23.35pt;margin-top:11.5pt;width:381pt;height:48.45pt;z-index:-25154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" fillcolor="#ffd961" strokecolor="#974706 [1609]" strokeweight="2pt">
                <v:path arrowok="t"/>
                <w10:wrap anchorx="margin"/>
              </v:rect>
            </w:pict>
          </mc:Fallback>
        </mc:AlternateContent>
      </w:r>
    </w:p>
    <w:p w14:paraId="5FE95EA4" w14:textId="77777777" w:rsidR="005859EF" w:rsidRDefault="005859EF" w:rsidP="005859EF">
      <w:pPr>
        <w:jc w:val="center"/>
        <w:rPr>
          <w:rFonts w:cs="Arial"/>
          <w:szCs w:val="22"/>
        </w:rPr>
      </w:pPr>
    </w:p>
    <w:p w14:paraId="44D0FB8D" w14:textId="5C35952A" w:rsidR="007213F8" w:rsidRPr="005859EF" w:rsidRDefault="005859EF" w:rsidP="005859EF">
      <w:pPr>
        <w:jc w:val="center"/>
        <w:rPr>
          <w:rFonts w:cs="Arial"/>
          <w:szCs w:val="22"/>
        </w:rPr>
      </w:pPr>
      <w:r>
        <w:rPr>
          <w:rFonts w:cs="Arial"/>
          <w:szCs w:val="22"/>
        </w:rPr>
        <w:t>Aula dos exercícios 6 e 7</w:t>
      </w:r>
    </w:p>
    <w:p w14:paraId="738E2911" w14:textId="07129743" w:rsidR="005777FE" w:rsidRDefault="00B9373C" w:rsidP="005859EF">
      <w:pPr>
        <w:jc w:val="center"/>
        <w:rPr>
          <w:rStyle w:val="Hyperlink"/>
          <w:rFonts w:cs="Arial"/>
          <w:sz w:val="18"/>
          <w:szCs w:val="18"/>
        </w:rPr>
      </w:pPr>
      <w:hyperlink r:id="rId47" w:history="1">
        <w:r w:rsidR="007213F8" w:rsidRPr="001829CF">
          <w:rPr>
            <w:rStyle w:val="Hyperlink"/>
            <w:rFonts w:cs="Arial"/>
            <w:sz w:val="18"/>
            <w:szCs w:val="18"/>
          </w:rPr>
          <w:t>https://www.youtube.com/watch?v=ibO3TpEYQ6k&amp;ab_channel=ProjetoS%C3%A3oTiago</w:t>
        </w:r>
      </w:hyperlink>
    </w:p>
    <w:p w14:paraId="654F5E46" w14:textId="77777777" w:rsidR="005B0C88" w:rsidRDefault="005B0C88" w:rsidP="005859EF">
      <w:pPr>
        <w:jc w:val="center"/>
        <w:rPr>
          <w:rFonts w:cs="Arial"/>
          <w:color w:val="0000FF"/>
          <w:sz w:val="18"/>
          <w:szCs w:val="18"/>
          <w:u w:val="single"/>
        </w:rPr>
      </w:pPr>
    </w:p>
    <w:p w14:paraId="1FD1BDB7" w14:textId="77777777" w:rsidR="009E202E" w:rsidRPr="005859EF" w:rsidRDefault="009E202E" w:rsidP="005859EF">
      <w:pPr>
        <w:jc w:val="center"/>
        <w:rPr>
          <w:rFonts w:cs="Arial"/>
          <w:color w:val="0000FF"/>
          <w:sz w:val="18"/>
          <w:szCs w:val="18"/>
          <w:u w:val="single"/>
        </w:rPr>
      </w:pPr>
    </w:p>
    <w:p w14:paraId="7D1B856D" w14:textId="2A33FD61" w:rsidR="007B1935" w:rsidRPr="00264F83" w:rsidRDefault="008154DD" w:rsidP="009A56EF">
      <w:pPr>
        <w:pStyle w:val="Subttulo"/>
        <w:outlineLvl w:val="1"/>
        <w:rPr>
          <w:rFonts w:eastAsia="Times New Roman" w:cs="Times New Roman"/>
          <w:bCs/>
          <w:color w:val="E36C0A" w:themeColor="accent6" w:themeShade="BF"/>
          <w:spacing w:val="0"/>
          <w:kern w:val="36"/>
          <w:szCs w:val="44"/>
          <w:lang w:eastAsia="pt-BR"/>
        </w:rPr>
      </w:pPr>
      <w:bookmarkStart w:id="36" w:name="_Toc70064080"/>
      <w:bookmarkStart w:id="37" w:name="_Toc99391999"/>
      <w:r>
        <w:rPr>
          <w:rFonts w:eastAsia="Times New Roman" w:cs="Times New Roman"/>
          <w:bCs/>
          <w:color w:val="E36C0A" w:themeColor="accent6" w:themeShade="BF"/>
          <w:spacing w:val="0"/>
          <w:kern w:val="36"/>
          <w:szCs w:val="44"/>
          <w:lang w:eastAsia="pt-BR"/>
        </w:rPr>
        <w:lastRenderedPageBreak/>
        <w:t>6</w:t>
      </w:r>
      <w:r w:rsidR="004C6935" w:rsidRPr="00264F83">
        <w:rPr>
          <w:rFonts w:eastAsia="Times New Roman" w:cs="Times New Roman"/>
          <w:bCs/>
          <w:color w:val="E36C0A" w:themeColor="accent6" w:themeShade="BF"/>
          <w:spacing w:val="0"/>
          <w:kern w:val="36"/>
          <w:szCs w:val="44"/>
          <w:lang w:eastAsia="pt-BR"/>
        </w:rPr>
        <w:t xml:space="preserve">.3 – </w:t>
      </w:r>
      <w:r w:rsidR="007B1935" w:rsidRPr="00264F83">
        <w:rPr>
          <w:rFonts w:eastAsia="Times New Roman" w:cs="Times New Roman"/>
          <w:bCs/>
          <w:color w:val="E36C0A" w:themeColor="accent6" w:themeShade="BF"/>
          <w:spacing w:val="0"/>
          <w:kern w:val="36"/>
          <w:szCs w:val="44"/>
          <w:lang w:eastAsia="pt-BR"/>
        </w:rPr>
        <w:t>Apresenta</w:t>
      </w:r>
      <w:r w:rsidR="004C6935" w:rsidRPr="00264F83">
        <w:rPr>
          <w:rFonts w:eastAsia="Times New Roman" w:cs="Times New Roman"/>
          <w:bCs/>
          <w:color w:val="E36C0A" w:themeColor="accent6" w:themeShade="BF"/>
          <w:spacing w:val="0"/>
          <w:kern w:val="36"/>
          <w:szCs w:val="44"/>
          <w:lang w:eastAsia="pt-BR"/>
        </w:rPr>
        <w:t>ndo os acordes</w:t>
      </w:r>
      <w:bookmarkEnd w:id="36"/>
      <w:bookmarkEnd w:id="37"/>
    </w:p>
    <w:p w14:paraId="23DAAB13" w14:textId="3FC4BBFE" w:rsidR="004C6935" w:rsidRDefault="004C6935" w:rsidP="002F6750">
      <w:pPr>
        <w:rPr>
          <w:rFonts w:cs="Arial"/>
          <w:szCs w:val="22"/>
          <w:highlight w:val="yellow"/>
        </w:rPr>
      </w:pPr>
      <w:r>
        <w:rPr>
          <w:rFonts w:cs="Arial"/>
          <w:szCs w:val="22"/>
          <w:highlight w:val="yellow"/>
        </w:rPr>
        <w:t xml:space="preserve"> </w:t>
      </w:r>
    </w:p>
    <w:p w14:paraId="16E1B0C7" w14:textId="7B2F37B6" w:rsidR="00311810" w:rsidRDefault="002F6750" w:rsidP="002F6750">
      <w:pPr>
        <w:rPr>
          <w:rFonts w:cs="Arial"/>
          <w:szCs w:val="22"/>
        </w:rPr>
      </w:pPr>
      <w:r w:rsidRPr="00910DA9">
        <w:rPr>
          <w:rFonts w:cs="Arial"/>
          <w:szCs w:val="22"/>
        </w:rPr>
        <w:t>Agora que conhecemos o braço do violão</w:t>
      </w:r>
      <w:r w:rsidR="00F8366A" w:rsidRPr="00910DA9">
        <w:rPr>
          <w:rFonts w:cs="Arial"/>
          <w:szCs w:val="22"/>
        </w:rPr>
        <w:t xml:space="preserve"> (reveja a figura 5.1.1)</w:t>
      </w:r>
      <w:r w:rsidRPr="00910DA9">
        <w:rPr>
          <w:rFonts w:cs="Arial"/>
          <w:szCs w:val="22"/>
        </w:rPr>
        <w:t xml:space="preserve"> vamos ver como os acordes são formados? Assim nós podemos já começar a conhecer e treinar essa parte importante dos nossos estudos!</w:t>
      </w:r>
    </w:p>
    <w:p w14:paraId="6B477099" w14:textId="77777777" w:rsidR="00311810" w:rsidRDefault="00311810" w:rsidP="002F6750">
      <w:pPr>
        <w:rPr>
          <w:rFonts w:cs="Arial"/>
          <w:szCs w:val="22"/>
        </w:rPr>
      </w:pPr>
    </w:p>
    <w:p w14:paraId="50E2EB2B" w14:textId="10AA1B87" w:rsidR="00913449" w:rsidRDefault="00913449" w:rsidP="00913449">
      <w:pPr>
        <w:rPr>
          <w:rFonts w:cs="Arial"/>
          <w:szCs w:val="22"/>
        </w:rPr>
      </w:pPr>
      <w:r w:rsidRPr="008B0E1E">
        <w:rPr>
          <w:rFonts w:cs="Arial"/>
          <w:szCs w:val="22"/>
        </w:rPr>
        <w:t xml:space="preserve">Mas, </w:t>
      </w:r>
      <w:r w:rsidR="0051325A" w:rsidRPr="008B0E1E">
        <w:rPr>
          <w:rFonts w:cs="Arial"/>
          <w:szCs w:val="22"/>
        </w:rPr>
        <w:t>você se lembra</w:t>
      </w:r>
      <w:r w:rsidRPr="008B0E1E">
        <w:rPr>
          <w:rFonts w:cs="Arial"/>
          <w:szCs w:val="22"/>
        </w:rPr>
        <w:t xml:space="preserve"> </w:t>
      </w:r>
      <w:r w:rsidR="0051325A" w:rsidRPr="008B0E1E">
        <w:rPr>
          <w:rFonts w:cs="Arial"/>
          <w:szCs w:val="22"/>
        </w:rPr>
        <w:t xml:space="preserve">o </w:t>
      </w:r>
      <w:r w:rsidRPr="008B0E1E">
        <w:rPr>
          <w:rFonts w:cs="Arial"/>
          <w:szCs w:val="22"/>
        </w:rPr>
        <w:t xml:space="preserve">que é tom e o que é semitom? Na música ocidental, o semitom é o menor intervalo utilizado, e o tom </w:t>
      </w:r>
      <w:r w:rsidR="00A878EB" w:rsidRPr="008B0E1E">
        <w:rPr>
          <w:rFonts w:cs="Arial"/>
          <w:szCs w:val="22"/>
        </w:rPr>
        <w:t xml:space="preserve">é </w:t>
      </w:r>
      <w:r w:rsidRPr="008B0E1E">
        <w:rPr>
          <w:rFonts w:cs="Arial"/>
          <w:szCs w:val="22"/>
        </w:rPr>
        <w:t>a soma de dois semitons. Para facilitar</w:t>
      </w:r>
      <w:r w:rsidR="0076565A" w:rsidRPr="008B0E1E">
        <w:rPr>
          <w:rFonts w:cs="Arial"/>
          <w:szCs w:val="22"/>
        </w:rPr>
        <w:t xml:space="preserve"> </w:t>
      </w:r>
      <w:r w:rsidRPr="008B0E1E">
        <w:rPr>
          <w:rFonts w:cs="Arial"/>
          <w:szCs w:val="22"/>
        </w:rPr>
        <w:t>podemos pensar que no teclado o intervalo de semitom se encontra de uma tecla branca para a próxima preta, e o intervalo de tom se encontra d</w:t>
      </w:r>
      <w:r w:rsidR="0076565A" w:rsidRPr="008B0E1E">
        <w:rPr>
          <w:rFonts w:cs="Arial"/>
          <w:szCs w:val="22"/>
        </w:rPr>
        <w:t>e uma tecla preta para a próxima preta (no caso das teclas pretas agrupadas em duas e três), ou no caso de uma tecla branca para a próxima branca (</w:t>
      </w:r>
      <w:r w:rsidR="009E67F5" w:rsidRPr="008B0E1E">
        <w:rPr>
          <w:rFonts w:cs="Arial"/>
          <w:szCs w:val="22"/>
        </w:rPr>
        <w:t>exceto entre o Mi e o Fá, e o Si e o Dó, já que suas distâncias são de um semitom</w:t>
      </w:r>
      <w:r w:rsidR="0076565A" w:rsidRPr="008B0E1E">
        <w:rPr>
          <w:rFonts w:cs="Arial"/>
          <w:szCs w:val="22"/>
        </w:rPr>
        <w:t>)</w:t>
      </w:r>
      <w:r w:rsidR="009E67F5" w:rsidRPr="008B0E1E">
        <w:rPr>
          <w:rFonts w:cs="Arial"/>
          <w:szCs w:val="22"/>
        </w:rPr>
        <w:t>.</w:t>
      </w:r>
    </w:p>
    <w:p w14:paraId="68EEC6CF" w14:textId="77777777" w:rsidR="0076565A" w:rsidRPr="0076565A" w:rsidRDefault="0076565A" w:rsidP="00913449">
      <w:pPr>
        <w:rPr>
          <w:rFonts w:cs="Arial"/>
          <w:szCs w:val="22"/>
          <w:highlight w:val="yellow"/>
        </w:rPr>
      </w:pPr>
    </w:p>
    <w:p w14:paraId="5536A449" w14:textId="77777777" w:rsidR="007213F8" w:rsidRDefault="007213F8" w:rsidP="004027CD">
      <w:pPr>
        <w:rPr>
          <w:rFonts w:cs="Arial"/>
          <w:szCs w:val="22"/>
        </w:rPr>
      </w:pPr>
    </w:p>
    <w:p w14:paraId="30D148C8" w14:textId="24082686" w:rsidR="004027CD" w:rsidRDefault="0051325A" w:rsidP="004027CD">
      <w:pPr>
        <w:rPr>
          <w:rFonts w:cs="Arial"/>
          <w:szCs w:val="22"/>
        </w:rPr>
      </w:pPr>
      <w:r w:rsidRPr="0051325A">
        <w:rPr>
          <w:rFonts w:cs="Arial"/>
          <w:szCs w:val="22"/>
        </w:rPr>
        <w:t>Além desses, temos alguns outros intervalos como os de: terça maior, formado por dois tons (2T) e o de terça menor, formado por 1 tom e meio (1,5T). A partir desses podemos entender como se formam os acordes maiores</w:t>
      </w:r>
      <w:r w:rsidR="00BA47A1">
        <w:rPr>
          <w:rFonts w:cs="Arial"/>
          <w:szCs w:val="22"/>
        </w:rPr>
        <w:t xml:space="preserve"> e menores. Veja as imagens a seguir</w:t>
      </w:r>
      <w:r>
        <w:rPr>
          <w:rFonts w:cs="Arial"/>
          <w:szCs w:val="22"/>
        </w:rPr>
        <w:t>:</w:t>
      </w:r>
    </w:p>
    <w:p w14:paraId="5A666962" w14:textId="77777777" w:rsidR="007213F8" w:rsidRDefault="007213F8" w:rsidP="004027CD">
      <w:pPr>
        <w:jc w:val="center"/>
        <w:rPr>
          <w:rFonts w:cs="Arial"/>
          <w:szCs w:val="22"/>
        </w:rPr>
      </w:pPr>
    </w:p>
    <w:p w14:paraId="67E1DD6C" w14:textId="7FAE3CFB" w:rsidR="004027CD" w:rsidRDefault="00A602D0" w:rsidP="004027CD">
      <w:pPr>
        <w:jc w:val="center"/>
        <w:rPr>
          <w:rFonts w:cs="Arial"/>
          <w:szCs w:val="22"/>
        </w:rPr>
      </w:pPr>
      <w:r>
        <w:rPr>
          <w:rFonts w:cs="Arial"/>
          <w:noProof/>
          <w:szCs w:val="22"/>
          <w:lang w:eastAsia="pt-BR"/>
        </w:rPr>
        <mc:AlternateContent>
          <mc:Choice Requires="wps">
            <w:drawing>
              <wp:anchor distT="0" distB="0" distL="114300" distR="114300" simplePos="0" relativeHeight="251666944" behindDoc="1" locked="0" layoutInCell="1" allowOverlap="1" wp14:anchorId="344E3E16" wp14:editId="3F59C99F">
                <wp:simplePos x="0" y="0"/>
                <wp:positionH relativeFrom="column">
                  <wp:posOffset>1866265</wp:posOffset>
                </wp:positionH>
                <wp:positionV relativeFrom="paragraph">
                  <wp:posOffset>-29845</wp:posOffset>
                </wp:positionV>
                <wp:extent cx="1717675" cy="209550"/>
                <wp:effectExtent l="209550" t="0" r="15875" b="0"/>
                <wp:wrapNone/>
                <wp:docPr id="213"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767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085C525" id="Rectangle 40" o:spid="_x0000_s1026" style="position:absolute;margin-left:146.95pt;margin-top:-2.35pt;width:135.25pt;height:16.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" fillcolor="#b6dde8 [1304]">
                <v:shadow on="t" type="perspective" opacity=".5" origin=",.5" offset="0,0" matrix=",56756f,,.5"/>
                <v:path arrowok="t"/>
              </v:rect>
            </w:pict>
          </mc:Fallback>
        </mc:AlternateContent>
      </w:r>
      <w:r w:rsidR="004027CD">
        <w:rPr>
          <w:rFonts w:cs="Arial"/>
          <w:szCs w:val="22"/>
        </w:rPr>
        <w:t xml:space="preserve"> Acorde maior = 2T + 1,5T     </w:t>
      </w:r>
    </w:p>
    <w:p w14:paraId="5EF85DFC" w14:textId="77777777" w:rsidR="007540C0" w:rsidRDefault="007540C0" w:rsidP="004027CD">
      <w:pPr>
        <w:jc w:val="center"/>
        <w:rPr>
          <w:rFonts w:cs="Arial"/>
          <w:szCs w:val="22"/>
        </w:rPr>
      </w:pPr>
    </w:p>
    <w:p w14:paraId="793A8002" w14:textId="77777777" w:rsidR="007207AB" w:rsidRDefault="004027CD" w:rsidP="007207AB">
      <w:pPr>
        <w:pStyle w:val="Legenda"/>
        <w:jc w:val="center"/>
      </w:pPr>
      <w:r w:rsidRPr="001D5340">
        <w:rPr>
          <w:noProof/>
        </w:rPr>
        <w:drawing>
          <wp:inline distT="0" distB="0" distL="0" distR="0" wp14:anchorId="38B0A4B7" wp14:editId="4CC5A8C9">
            <wp:extent cx="2932386" cy="917101"/>
            <wp:effectExtent l="0" t="0" r="1905" b="0"/>
            <wp:docPr id="7"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8" cstate="print"/>
                    <a:srcRect/>
                    <a:stretch>
                      <a:fillRect/>
                    </a:stretch>
                  </pic:blipFill>
                  <pic:spPr bwMode="auto">
                    <a:xfrm>
                      <a:off x="0" y="0"/>
                      <a:ext cx="2937990" cy="918854"/>
                    </a:xfrm>
                    <a:prstGeom prst="rect">
                      <a:avLst/>
                    </a:prstGeom>
                    <a:noFill/>
                    <a:ln w="9525">
                      <a:noFill/>
                      <a:miter lim="800000"/>
                      <a:headEnd/>
                      <a:tailEnd/>
                    </a:ln>
                  </pic:spPr>
                </pic:pic>
              </a:graphicData>
            </a:graphic>
          </wp:inline>
        </w:drawing>
      </w:r>
    </w:p>
    <w:p w14:paraId="544DC968" w14:textId="5F4D89F5" w:rsidR="007207AB" w:rsidRPr="007207AB" w:rsidRDefault="008154DD" w:rsidP="007207AB">
      <w:pPr>
        <w:pStyle w:val="Legenda"/>
        <w:jc w:val="center"/>
      </w:pPr>
      <w:r>
        <w:t>Fig - 6</w:t>
      </w:r>
      <w:r w:rsidR="00A50E47">
        <w:t>.</w:t>
      </w:r>
      <w:r w:rsidR="000407E4">
        <w:t>3</w:t>
      </w:r>
      <w:r w:rsidR="00A50E47">
        <w:t>.</w:t>
      </w:r>
      <w:r w:rsidR="000407E4">
        <w:t>1</w:t>
      </w:r>
    </w:p>
    <w:p w14:paraId="18C0BE0D" w14:textId="77777777" w:rsidR="007213F8" w:rsidRDefault="007213F8" w:rsidP="000C2FD1">
      <w:pPr>
        <w:tabs>
          <w:tab w:val="center" w:pos="4252"/>
          <w:tab w:val="left" w:pos="6182"/>
        </w:tabs>
        <w:rPr>
          <w:rFonts w:cs="Arial"/>
          <w:szCs w:val="22"/>
        </w:rPr>
      </w:pPr>
    </w:p>
    <w:p w14:paraId="18F0DA59" w14:textId="77777777" w:rsidR="007213F8" w:rsidRDefault="007213F8" w:rsidP="000C2FD1">
      <w:pPr>
        <w:tabs>
          <w:tab w:val="center" w:pos="4252"/>
          <w:tab w:val="left" w:pos="6182"/>
        </w:tabs>
        <w:rPr>
          <w:rFonts w:cs="Arial"/>
          <w:szCs w:val="22"/>
        </w:rPr>
      </w:pPr>
    </w:p>
    <w:p w14:paraId="47347E36" w14:textId="3547A77B" w:rsidR="004027CD" w:rsidRDefault="000C2FD1" w:rsidP="000C2FD1">
      <w:pPr>
        <w:tabs>
          <w:tab w:val="center" w:pos="4252"/>
          <w:tab w:val="left" w:pos="6182"/>
        </w:tabs>
        <w:rPr>
          <w:rFonts w:cs="Arial"/>
          <w:szCs w:val="22"/>
        </w:rPr>
      </w:pPr>
      <w:r>
        <w:rPr>
          <w:rFonts w:cs="Arial"/>
          <w:szCs w:val="22"/>
        </w:rPr>
        <w:tab/>
      </w:r>
      <w:r w:rsidR="00A602D0">
        <w:rPr>
          <w:rFonts w:cs="Arial"/>
          <w:noProof/>
          <w:szCs w:val="22"/>
          <w:lang w:eastAsia="pt-BR"/>
        </w:rPr>
        <mc:AlternateContent>
          <mc:Choice Requires="wps">
            <w:drawing>
              <wp:anchor distT="0" distB="0" distL="114300" distR="114300" simplePos="0" relativeHeight="251667968" behindDoc="1" locked="0" layoutInCell="1" allowOverlap="1" wp14:anchorId="38316C80" wp14:editId="7B66E8A6">
                <wp:simplePos x="0" y="0"/>
                <wp:positionH relativeFrom="column">
                  <wp:posOffset>1802765</wp:posOffset>
                </wp:positionH>
                <wp:positionV relativeFrom="paragraph">
                  <wp:posOffset>153035</wp:posOffset>
                </wp:positionV>
                <wp:extent cx="1781175" cy="209550"/>
                <wp:effectExtent l="209550" t="0" r="28575" b="0"/>
                <wp:wrapNone/>
                <wp:docPr id="212"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117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0FD90D6" id="Rectangle 41" o:spid="_x0000_s1026" style="position:absolute;margin-left:141.95pt;margin-top:12.05pt;width:140.25pt;height:16.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" fillcolor="#b6dde8 [1304]">
                <v:shadow on="t" type="perspective" opacity=".5" origin=",.5" offset="0,0" matrix=",56756f,,.5"/>
                <v:path arrowok="t"/>
              </v:rect>
            </w:pict>
          </mc:Fallback>
        </mc:AlternateContent>
      </w:r>
      <w:r>
        <w:rPr>
          <w:rFonts w:cs="Arial"/>
          <w:szCs w:val="22"/>
        </w:rPr>
        <w:tab/>
      </w:r>
    </w:p>
    <w:p w14:paraId="43DAB8E1" w14:textId="77777777" w:rsidR="004027CD" w:rsidRDefault="004027CD" w:rsidP="003C3F48">
      <w:pPr>
        <w:jc w:val="center"/>
        <w:rPr>
          <w:rFonts w:cs="Arial"/>
          <w:szCs w:val="22"/>
        </w:rPr>
      </w:pPr>
      <w:r>
        <w:rPr>
          <w:rFonts w:cs="Arial"/>
          <w:szCs w:val="22"/>
        </w:rPr>
        <w:t>Acorde menor = 1,5T +2T</w:t>
      </w:r>
    </w:p>
    <w:p w14:paraId="38F372B8" w14:textId="77777777" w:rsidR="000C2FD1" w:rsidRDefault="000C2FD1" w:rsidP="003C3F48">
      <w:pPr>
        <w:jc w:val="center"/>
        <w:rPr>
          <w:rFonts w:cs="Arial"/>
          <w:szCs w:val="22"/>
        </w:rPr>
      </w:pPr>
    </w:p>
    <w:p w14:paraId="6E84D4A8" w14:textId="77777777" w:rsidR="00D81329" w:rsidRDefault="004027CD" w:rsidP="00D81329">
      <w:pPr>
        <w:jc w:val="center"/>
        <w:rPr>
          <w:rFonts w:cs="Arial"/>
          <w:szCs w:val="22"/>
        </w:rPr>
      </w:pPr>
      <w:r w:rsidRPr="004027CD">
        <w:rPr>
          <w:rFonts w:cs="Arial"/>
          <w:noProof/>
          <w:szCs w:val="22"/>
          <w:lang w:eastAsia="pt-BR"/>
        </w:rPr>
        <w:drawing>
          <wp:inline distT="0" distB="0" distL="0" distR="0" wp14:anchorId="5B1C3BA5" wp14:editId="55E9020E">
            <wp:extent cx="3141345" cy="963264"/>
            <wp:effectExtent l="0" t="0" r="1905" b="889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9" cstate="print"/>
                    <a:srcRect/>
                    <a:stretch>
                      <a:fillRect/>
                    </a:stretch>
                  </pic:blipFill>
                  <pic:spPr bwMode="auto">
                    <a:xfrm>
                      <a:off x="0" y="0"/>
                      <a:ext cx="3166142" cy="970868"/>
                    </a:xfrm>
                    <a:prstGeom prst="rect">
                      <a:avLst/>
                    </a:prstGeom>
                    <a:noFill/>
                    <a:ln w="9525">
                      <a:noFill/>
                      <a:miter lim="800000"/>
                      <a:headEnd/>
                      <a:tailEnd/>
                    </a:ln>
                  </pic:spPr>
                </pic:pic>
              </a:graphicData>
            </a:graphic>
          </wp:inline>
        </w:drawing>
      </w:r>
    </w:p>
    <w:p w14:paraId="78DF2CBC" w14:textId="20495481" w:rsidR="00312978" w:rsidRDefault="00A50E47" w:rsidP="004037F2">
      <w:pPr>
        <w:pStyle w:val="Legenda"/>
        <w:jc w:val="center"/>
      </w:pPr>
      <w:r>
        <w:t xml:space="preserve">Fig </w:t>
      </w:r>
      <w:r w:rsidR="008154DD">
        <w:t>– 6</w:t>
      </w:r>
      <w:r>
        <w:t>.</w:t>
      </w:r>
      <w:r w:rsidR="000407E4">
        <w:t>3.</w:t>
      </w:r>
      <w:r w:rsidR="004037F2">
        <w:t>2</w:t>
      </w:r>
    </w:p>
    <w:p w14:paraId="22956B41" w14:textId="77777777" w:rsidR="008F5D10" w:rsidRDefault="008F5D10" w:rsidP="004C1AF1">
      <w:pPr>
        <w:rPr>
          <w:lang w:eastAsia="pt-BR"/>
        </w:rPr>
      </w:pPr>
    </w:p>
    <w:p w14:paraId="3FB8CC03" w14:textId="4D9DCA76" w:rsidR="008F3384" w:rsidRPr="004C1AF1" w:rsidRDefault="00A602D0" w:rsidP="004C1AF1">
      <w:pPr>
        <w:rPr>
          <w:lang w:eastAsia="pt-BR"/>
        </w:rPr>
      </w:pPr>
      <w:r>
        <w:rPr>
          <w:noProof/>
          <w:lang w:eastAsia="pt-BR"/>
        </w:rPr>
        <mc:AlternateContent>
          <mc:Choice Requires="wps">
            <w:drawing>
              <wp:anchor distT="0" distB="0" distL="114300" distR="114300" simplePos="0" relativeHeight="251697664" behindDoc="1" locked="0" layoutInCell="1" allowOverlap="1" wp14:anchorId="757B74DD" wp14:editId="21DEA07D">
                <wp:simplePos x="0" y="0"/>
                <wp:positionH relativeFrom="margin">
                  <wp:posOffset>1910715</wp:posOffset>
                </wp:positionH>
                <wp:positionV relativeFrom="paragraph">
                  <wp:posOffset>154305</wp:posOffset>
                </wp:positionV>
                <wp:extent cx="1571625" cy="561975"/>
                <wp:effectExtent l="0" t="0" r="28575" b="28575"/>
                <wp:wrapNone/>
                <wp:docPr id="194" name="Elipse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1625" cy="56197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AAEAEE" id="Elipse 194" o:spid="_x0000_s1026" style="position:absolute;margin-left:150.45pt;margin-top:12.15pt;width:123.75pt;height:44.25pt;z-index:-25161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" fillcolor="#ffc000" strokecolor="#e36c0a [2409]" strokeweight="2pt">
                <v:path arrowok="t"/>
                <w10:wrap anchorx="margin"/>
              </v:oval>
            </w:pict>
          </mc:Fallback>
        </mc:AlternateContent>
      </w:r>
    </w:p>
    <w:p w14:paraId="015E5B08" w14:textId="6091116A" w:rsidR="008F3384" w:rsidRPr="00D81329" w:rsidRDefault="008F5D10" w:rsidP="00D81329">
      <w:pPr>
        <w:jc w:val="center"/>
        <w:rPr>
          <w:rFonts w:cs="Arial"/>
          <w:szCs w:val="22"/>
        </w:rPr>
      </w:pPr>
      <w:r w:rsidRPr="00D81329">
        <w:rPr>
          <w:rFonts w:cs="Arial"/>
          <w:szCs w:val="22"/>
        </w:rPr>
        <w:object w:dxaOrig="2730" w:dyaOrig="810" w14:anchorId="1C3F31C8">
          <v:shape id="_x0000_i1031" type="#_x0000_t75" style="width:102pt;height:38.25pt" o:ole="">
            <v:imagedata r:id="rId50" o:title="" cropleft="3461f" cropright="4256f"/>
          </v:shape>
          <o:OLEObject Type="Embed" ProgID="Package" ShapeID="_x0000_i1031" DrawAspect="Content" ObjectID="_1710162520" r:id="rId51"/>
        </w:object>
      </w:r>
    </w:p>
    <w:p w14:paraId="1EA21885" w14:textId="77777777" w:rsidR="008F3384" w:rsidRDefault="008F3384" w:rsidP="008F3384">
      <w:pPr>
        <w:rPr>
          <w:rFonts w:cs="Arial"/>
          <w:szCs w:val="22"/>
        </w:rPr>
      </w:pPr>
    </w:p>
    <w:p w14:paraId="1DDA8F5F" w14:textId="77777777" w:rsidR="00D81329" w:rsidRDefault="00D81329" w:rsidP="00D81329">
      <w:pPr>
        <w:jc w:val="center"/>
        <w:rPr>
          <w:rFonts w:cs="Arial"/>
          <w:szCs w:val="22"/>
        </w:rPr>
      </w:pPr>
    </w:p>
    <w:p w14:paraId="4E357CE4" w14:textId="77777777" w:rsidR="008F5D10" w:rsidRDefault="008F5D10" w:rsidP="00D81329">
      <w:pPr>
        <w:jc w:val="center"/>
        <w:rPr>
          <w:rFonts w:cs="Arial"/>
          <w:szCs w:val="22"/>
        </w:rPr>
      </w:pPr>
    </w:p>
    <w:p w14:paraId="27DBBF6B" w14:textId="77777777" w:rsidR="007213F8" w:rsidRDefault="007213F8" w:rsidP="00312978">
      <w:pPr>
        <w:rPr>
          <w:rFonts w:cs="Arial"/>
          <w:szCs w:val="22"/>
        </w:rPr>
      </w:pPr>
    </w:p>
    <w:p w14:paraId="44E6BE00" w14:textId="77777777" w:rsidR="007213F8" w:rsidRDefault="007213F8" w:rsidP="00312978">
      <w:pPr>
        <w:rPr>
          <w:rFonts w:cs="Arial"/>
          <w:szCs w:val="22"/>
        </w:rPr>
      </w:pPr>
    </w:p>
    <w:p w14:paraId="0A3A66E8" w14:textId="3D91E97E" w:rsidR="007213F8" w:rsidRDefault="007213F8" w:rsidP="00312978">
      <w:pPr>
        <w:rPr>
          <w:rFonts w:cs="Arial"/>
          <w:szCs w:val="22"/>
        </w:rPr>
      </w:pPr>
    </w:p>
    <w:p w14:paraId="21B74B56" w14:textId="50356C02" w:rsidR="00275AD1" w:rsidRDefault="00275AD1" w:rsidP="00312978">
      <w:pPr>
        <w:rPr>
          <w:rFonts w:cs="Arial"/>
          <w:szCs w:val="22"/>
        </w:rPr>
      </w:pPr>
    </w:p>
    <w:p w14:paraId="64BAE4A2" w14:textId="3DB90B3D" w:rsidR="009A56EF" w:rsidRDefault="00312978" w:rsidP="00312978">
      <w:pPr>
        <w:rPr>
          <w:rFonts w:cs="Arial"/>
          <w:bCs/>
          <w:szCs w:val="22"/>
        </w:rPr>
      </w:pPr>
      <w:r>
        <w:rPr>
          <w:rFonts w:cs="Arial"/>
          <w:szCs w:val="22"/>
        </w:rPr>
        <w:lastRenderedPageBreak/>
        <w:t xml:space="preserve">Para melhor compreensão dos termos “Terça maior” e “Terça menor” é sugerido que </w:t>
      </w:r>
      <w:r w:rsidRPr="00910DA9">
        <w:rPr>
          <w:rFonts w:cs="Arial"/>
          <w:szCs w:val="22"/>
        </w:rPr>
        <w:t>o aluno vá até o capítulo “Intervalos”</w:t>
      </w:r>
      <w:r w:rsidR="00311810">
        <w:rPr>
          <w:rFonts w:cs="Arial"/>
          <w:szCs w:val="22"/>
        </w:rPr>
        <w:t xml:space="preserve"> e</w:t>
      </w:r>
      <w:r w:rsidRPr="00910DA9">
        <w:rPr>
          <w:rFonts w:cs="Arial"/>
          <w:szCs w:val="22"/>
        </w:rPr>
        <w:t xml:space="preserve"> </w:t>
      </w:r>
      <w:r w:rsidR="00311810" w:rsidRPr="00910DA9">
        <w:rPr>
          <w:rFonts w:cs="Arial"/>
          <w:szCs w:val="22"/>
        </w:rPr>
        <w:t xml:space="preserve">"Aprofundando um pouco mais nos intervalos” </w:t>
      </w:r>
      <w:r w:rsidRPr="00910DA9">
        <w:rPr>
          <w:rFonts w:cs="Arial"/>
          <w:bCs/>
          <w:szCs w:val="22"/>
        </w:rPr>
        <w:t>n</w:t>
      </w:r>
      <w:r w:rsidR="00A048A7" w:rsidRPr="00910DA9">
        <w:rPr>
          <w:rFonts w:cs="Arial"/>
          <w:bCs/>
          <w:szCs w:val="22"/>
        </w:rPr>
        <w:t>o</w:t>
      </w:r>
      <w:r w:rsidRPr="00910DA9">
        <w:rPr>
          <w:rFonts w:cs="Arial"/>
          <w:bCs/>
          <w:szCs w:val="22"/>
        </w:rPr>
        <w:t xml:space="preserve">s </w:t>
      </w:r>
      <w:r w:rsidR="007F7938" w:rsidRPr="00910DA9">
        <w:rPr>
          <w:rFonts w:cs="Arial"/>
          <w:bCs/>
          <w:szCs w:val="22"/>
        </w:rPr>
        <w:t>tópico</w:t>
      </w:r>
      <w:r w:rsidRPr="00910DA9">
        <w:rPr>
          <w:rFonts w:cs="Arial"/>
          <w:bCs/>
          <w:szCs w:val="22"/>
        </w:rPr>
        <w:t>s</w:t>
      </w:r>
      <w:r w:rsidR="00A048A7" w:rsidRPr="00910DA9">
        <w:rPr>
          <w:rFonts w:cs="Arial"/>
          <w:bCs/>
          <w:szCs w:val="22"/>
        </w:rPr>
        <w:t xml:space="preserve"> 2 e 12.</w:t>
      </w:r>
    </w:p>
    <w:p w14:paraId="6D61350A" w14:textId="77777777" w:rsidR="007213F8" w:rsidRDefault="007213F8" w:rsidP="00312978">
      <w:pPr>
        <w:rPr>
          <w:rFonts w:cs="Arial"/>
          <w:bCs/>
          <w:szCs w:val="22"/>
        </w:rPr>
      </w:pPr>
    </w:p>
    <w:p w14:paraId="70E212BC" w14:textId="77777777" w:rsidR="003C6178" w:rsidRDefault="003C6178" w:rsidP="00312978">
      <w:pPr>
        <w:rPr>
          <w:rFonts w:cs="Arial"/>
          <w:bCs/>
          <w:szCs w:val="22"/>
        </w:rPr>
      </w:pPr>
    </w:p>
    <w:p w14:paraId="04B95726" w14:textId="234948DC" w:rsidR="00AF1C12" w:rsidRDefault="0076565A" w:rsidP="007213F8">
      <w:pPr>
        <w:tabs>
          <w:tab w:val="left" w:pos="2910"/>
        </w:tabs>
        <w:jc w:val="center"/>
        <w:rPr>
          <w:rFonts w:cs="Arial"/>
          <w:szCs w:val="22"/>
        </w:rPr>
      </w:pPr>
      <w:r>
        <w:rPr>
          <w:rFonts w:cs="Arial"/>
          <w:noProof/>
          <w:szCs w:val="22"/>
          <w:lang w:eastAsia="pt-BR"/>
        </w:rPr>
        <w:drawing>
          <wp:inline distT="0" distB="0" distL="0" distR="0" wp14:anchorId="4FECB9AA" wp14:editId="6700C786">
            <wp:extent cx="5105400" cy="1114425"/>
            <wp:effectExtent l="0" t="0" r="0" b="0"/>
            <wp:docPr id="1168" name="Imagem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05400" cy="1114425"/>
                    </a:xfrm>
                    <a:prstGeom prst="rect">
                      <a:avLst/>
                    </a:prstGeom>
                    <a:noFill/>
                    <a:ln>
                      <a:noFill/>
                    </a:ln>
                  </pic:spPr>
                </pic:pic>
              </a:graphicData>
            </a:graphic>
          </wp:inline>
        </w:drawing>
      </w:r>
    </w:p>
    <w:p w14:paraId="50C4101E" w14:textId="77777777" w:rsidR="007213F8" w:rsidRDefault="007213F8" w:rsidP="00AF1C12">
      <w:pPr>
        <w:tabs>
          <w:tab w:val="left" w:pos="2910"/>
        </w:tabs>
        <w:rPr>
          <w:rFonts w:cs="Arial"/>
          <w:szCs w:val="22"/>
        </w:rPr>
      </w:pPr>
    </w:p>
    <w:p w14:paraId="2096A62F" w14:textId="77777777" w:rsidR="007213F8" w:rsidRDefault="007213F8" w:rsidP="00AF1C12">
      <w:pPr>
        <w:tabs>
          <w:tab w:val="left" w:pos="2910"/>
        </w:tabs>
        <w:rPr>
          <w:rFonts w:cs="Arial"/>
          <w:szCs w:val="22"/>
        </w:rPr>
      </w:pPr>
    </w:p>
    <w:p w14:paraId="0A101B1C" w14:textId="77777777" w:rsidR="007213F8" w:rsidRDefault="007213F8" w:rsidP="00AF1C12">
      <w:pPr>
        <w:tabs>
          <w:tab w:val="left" w:pos="2910"/>
        </w:tabs>
        <w:rPr>
          <w:rFonts w:cs="Arial"/>
          <w:szCs w:val="22"/>
        </w:rPr>
      </w:pPr>
    </w:p>
    <w:p w14:paraId="4466FF71" w14:textId="41B19FF8" w:rsidR="00AF1C12" w:rsidRDefault="00AF1C12" w:rsidP="00AF1C12">
      <w:pPr>
        <w:tabs>
          <w:tab w:val="left" w:pos="2910"/>
        </w:tabs>
        <w:rPr>
          <w:rFonts w:cs="Arial"/>
          <w:szCs w:val="22"/>
        </w:rPr>
      </w:pPr>
      <w:r>
        <w:rPr>
          <w:rFonts w:cs="Arial"/>
          <w:szCs w:val="22"/>
        </w:rPr>
        <w:t xml:space="preserve">Caso você deseje saber mais sobre escrita musical, cifras e acordes de uma maneira lúdica, desenvolvemos </w:t>
      </w:r>
      <w:r w:rsidR="002C5209">
        <w:rPr>
          <w:rFonts w:cs="Arial"/>
          <w:szCs w:val="22"/>
        </w:rPr>
        <w:t>algun</w:t>
      </w:r>
      <w:r>
        <w:rPr>
          <w:rFonts w:cs="Arial"/>
          <w:szCs w:val="22"/>
        </w:rPr>
        <w:t xml:space="preserve">s jogos que estão </w:t>
      </w:r>
      <w:r w:rsidR="002C5209">
        <w:rPr>
          <w:rFonts w:cs="Arial"/>
          <w:szCs w:val="22"/>
        </w:rPr>
        <w:t>a seguir</w:t>
      </w:r>
      <w:r>
        <w:rPr>
          <w:rFonts w:cs="Arial"/>
          <w:szCs w:val="22"/>
        </w:rPr>
        <w:t>:</w:t>
      </w:r>
    </w:p>
    <w:p w14:paraId="65089160" w14:textId="7A6DE8FE" w:rsidR="007213F8" w:rsidRDefault="007213F8" w:rsidP="00AF1C12">
      <w:pPr>
        <w:tabs>
          <w:tab w:val="left" w:pos="2910"/>
        </w:tabs>
        <w:rPr>
          <w:rFonts w:cs="Arial"/>
          <w:szCs w:val="22"/>
        </w:rPr>
      </w:pPr>
    </w:p>
    <w:p w14:paraId="581D1C39" w14:textId="77777777" w:rsidR="007213F8" w:rsidRDefault="007213F8" w:rsidP="00AF1C12">
      <w:pPr>
        <w:tabs>
          <w:tab w:val="left" w:pos="2910"/>
        </w:tabs>
        <w:rPr>
          <w:rFonts w:cs="Arial"/>
          <w:szCs w:val="22"/>
        </w:rPr>
      </w:pPr>
    </w:p>
    <w:p w14:paraId="33091135" w14:textId="77777777" w:rsidR="007213F8" w:rsidRDefault="007213F8" w:rsidP="00AF1C12">
      <w:pPr>
        <w:tabs>
          <w:tab w:val="left" w:pos="2910"/>
        </w:tabs>
        <w:rPr>
          <w:rFonts w:cs="Arial"/>
          <w:szCs w:val="22"/>
        </w:rPr>
      </w:pPr>
    </w:p>
    <w:p w14:paraId="5D10DCA7" w14:textId="6FD0A9A5" w:rsidR="00AF1C12" w:rsidRPr="00AF1C12" w:rsidRDefault="00A602D0" w:rsidP="00AF1C12">
      <w:pPr>
        <w:tabs>
          <w:tab w:val="left" w:pos="2910"/>
        </w:tabs>
        <w:rPr>
          <w:rFonts w:cs="Arial"/>
          <w:szCs w:val="22"/>
        </w:rPr>
      </w:pPr>
      <w:r>
        <w:rPr>
          <w:rFonts w:cs="Arial"/>
          <w:noProof/>
          <w:szCs w:val="22"/>
          <w:lang w:eastAsia="pt-BR"/>
        </w:rPr>
        <mc:AlternateContent>
          <mc:Choice Requires="wps">
            <w:drawing>
              <wp:anchor distT="0" distB="0" distL="114300" distR="114300" simplePos="0" relativeHeight="251660800" behindDoc="1" locked="0" layoutInCell="1" allowOverlap="1" wp14:anchorId="04A48F6E" wp14:editId="0AF185E9">
                <wp:simplePos x="0" y="0"/>
                <wp:positionH relativeFrom="column">
                  <wp:posOffset>-70485</wp:posOffset>
                </wp:positionH>
                <wp:positionV relativeFrom="paragraph">
                  <wp:posOffset>87630</wp:posOffset>
                </wp:positionV>
                <wp:extent cx="4025900" cy="2133600"/>
                <wp:effectExtent l="19050" t="19050" r="12700" b="19050"/>
                <wp:wrapNone/>
                <wp:docPr id="288"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0" cy="2133600"/>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23013A3" id="Rectangle 212" o:spid="_x0000_s1026" style="position:absolute;margin-left:-5.55pt;margin-top:6.9pt;width:317pt;height:16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" fillcolor="white [3201]" strokecolor="#f79646 [3209]" strokeweight="2.5pt">
                <v:shadow color="#868686"/>
              </v:rect>
            </w:pict>
          </mc:Fallback>
        </mc:AlternateContent>
      </w:r>
    </w:p>
    <w:p w14:paraId="49A22853" w14:textId="2EF3F896"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jogo </w:t>
      </w:r>
      <w:r w:rsidRPr="007213F8">
        <w:rPr>
          <w:rFonts w:ascii="Arial" w:hAnsi="Arial" w:cs="Arial"/>
          <w:b/>
          <w:bCs/>
          <w:sz w:val="20"/>
          <w:szCs w:val="20"/>
          <w:bdr w:val="none" w:sz="0" w:space="0" w:color="auto" w:frame="1"/>
        </w:rPr>
        <w:t>O Som das Notas na Escala</w:t>
      </w:r>
    </w:p>
    <w:p w14:paraId="168472C1" w14:textId="77F6B01B" w:rsidR="00AF1C12" w:rsidRPr="007213F8" w:rsidRDefault="00B9373C" w:rsidP="00AF1C12">
      <w:pPr>
        <w:pStyle w:val="font8"/>
        <w:spacing w:before="0" w:beforeAutospacing="0" w:after="0" w:afterAutospacing="0"/>
        <w:textAlignment w:val="baseline"/>
        <w:rPr>
          <w:rFonts w:ascii="Arial" w:hAnsi="Arial" w:cs="Arial"/>
          <w:sz w:val="18"/>
          <w:szCs w:val="18"/>
        </w:rPr>
      </w:pPr>
      <w:hyperlink r:id="rId53" w:tgtFrame="_blank" w:history="1">
        <w:r w:rsidR="00AF1C12" w:rsidRPr="007213F8">
          <w:rPr>
            <w:rStyle w:val="Hyperlink"/>
            <w:rFonts w:ascii="Arial" w:hAnsi="Arial" w:cs="Arial"/>
            <w:color w:val="auto"/>
            <w:sz w:val="18"/>
            <w:szCs w:val="18"/>
            <w:bdr w:val="none" w:sz="0" w:space="0" w:color="auto" w:frame="1"/>
          </w:rPr>
          <w:t>https://scratch.mit.edu/projects/476591028/</w:t>
        </w:r>
      </w:hyperlink>
    </w:p>
    <w:p w14:paraId="198B09A3" w14:textId="77777777"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0AF983D6" w14:textId="1EB825B3"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w:t>
      </w:r>
      <w:r w:rsidRPr="007213F8">
        <w:rPr>
          <w:rFonts w:ascii="Arial" w:hAnsi="Arial" w:cs="Arial"/>
          <w:b/>
          <w:bCs/>
          <w:sz w:val="20"/>
          <w:szCs w:val="20"/>
          <w:bdr w:val="none" w:sz="0" w:space="0" w:color="auto" w:frame="1"/>
        </w:rPr>
        <w:t>jogo Decifrando1</w:t>
      </w:r>
    </w:p>
    <w:p w14:paraId="2ED9D1AA" w14:textId="59EE6EF1" w:rsidR="00AF1C12" w:rsidRPr="007213F8" w:rsidRDefault="00B9373C" w:rsidP="00AF1C12">
      <w:pPr>
        <w:pStyle w:val="font8"/>
        <w:spacing w:before="0" w:beforeAutospacing="0" w:after="0" w:afterAutospacing="0"/>
        <w:textAlignment w:val="baseline"/>
        <w:rPr>
          <w:rFonts w:ascii="Arial" w:hAnsi="Arial" w:cs="Arial"/>
          <w:sz w:val="18"/>
          <w:szCs w:val="18"/>
        </w:rPr>
      </w:pPr>
      <w:hyperlink r:id="rId54" w:tgtFrame="_blank" w:history="1">
        <w:r w:rsidR="00AF1C12" w:rsidRPr="007213F8">
          <w:rPr>
            <w:rStyle w:val="Hyperlink"/>
            <w:rFonts w:ascii="Arial" w:hAnsi="Arial" w:cs="Arial"/>
            <w:color w:val="auto"/>
            <w:sz w:val="18"/>
            <w:szCs w:val="18"/>
            <w:bdr w:val="none" w:sz="0" w:space="0" w:color="auto" w:frame="1"/>
          </w:rPr>
          <w:t>https://scratch.mit.edu/projects/476046120/</w:t>
        </w:r>
      </w:hyperlink>
    </w:p>
    <w:p w14:paraId="4667FF40" w14:textId="77777777"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754D4012" w14:textId="5A2B339D"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w:t>
      </w:r>
      <w:r w:rsidRPr="007213F8">
        <w:rPr>
          <w:rFonts w:ascii="Arial" w:hAnsi="Arial" w:cs="Arial"/>
          <w:b/>
          <w:bCs/>
          <w:sz w:val="20"/>
          <w:szCs w:val="20"/>
          <w:bdr w:val="none" w:sz="0" w:space="0" w:color="auto" w:frame="1"/>
        </w:rPr>
        <w:t>jogo Decifrando 2</w:t>
      </w:r>
    </w:p>
    <w:p w14:paraId="66A78C2B" w14:textId="760005AA" w:rsidR="00AF1C12" w:rsidRPr="007213F8" w:rsidRDefault="00B9373C" w:rsidP="00AF1C12">
      <w:pPr>
        <w:pStyle w:val="font8"/>
        <w:spacing w:before="0" w:beforeAutospacing="0" w:after="0" w:afterAutospacing="0"/>
        <w:textAlignment w:val="baseline"/>
        <w:rPr>
          <w:rFonts w:ascii="Arial" w:hAnsi="Arial" w:cs="Arial"/>
          <w:sz w:val="18"/>
          <w:szCs w:val="18"/>
          <w:u w:val="single"/>
          <w:bdr w:val="none" w:sz="0" w:space="0" w:color="auto" w:frame="1"/>
        </w:rPr>
      </w:pPr>
      <w:hyperlink r:id="rId55" w:tgtFrame="_blank" w:history="1">
        <w:r w:rsidR="00AF1C12" w:rsidRPr="007213F8">
          <w:rPr>
            <w:rStyle w:val="Hyperlink"/>
            <w:rFonts w:ascii="Arial" w:hAnsi="Arial" w:cs="Arial"/>
            <w:color w:val="auto"/>
            <w:sz w:val="18"/>
            <w:szCs w:val="18"/>
            <w:bdr w:val="none" w:sz="0" w:space="0" w:color="auto" w:frame="1"/>
          </w:rPr>
          <w:t>https://scratch.mit.edu/projects/477140417/</w:t>
        </w:r>
      </w:hyperlink>
    </w:p>
    <w:p w14:paraId="088B1181" w14:textId="6871C50E"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53CEA4DF" w14:textId="045DC26D"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jogo </w:t>
      </w:r>
      <w:r w:rsidRPr="007213F8">
        <w:rPr>
          <w:rFonts w:ascii="Arial" w:hAnsi="Arial" w:cs="Arial"/>
          <w:b/>
          <w:bCs/>
          <w:sz w:val="20"/>
          <w:szCs w:val="20"/>
          <w:bdr w:val="none" w:sz="0" w:space="0" w:color="auto" w:frame="1"/>
        </w:rPr>
        <w:t>Acerte as Notas no Pentagrama 1 </w:t>
      </w:r>
    </w:p>
    <w:p w14:paraId="1025035B" w14:textId="2E3D0E01" w:rsidR="00AF1C12" w:rsidRPr="007213F8" w:rsidRDefault="00B9373C" w:rsidP="00AF1C12">
      <w:pPr>
        <w:pStyle w:val="font8"/>
        <w:spacing w:before="0" w:beforeAutospacing="0" w:after="0" w:afterAutospacing="0"/>
        <w:textAlignment w:val="baseline"/>
        <w:rPr>
          <w:rFonts w:ascii="Arial" w:hAnsi="Arial" w:cs="Arial"/>
          <w:sz w:val="18"/>
          <w:szCs w:val="18"/>
          <w:u w:val="single"/>
          <w:bdr w:val="none" w:sz="0" w:space="0" w:color="auto" w:frame="1"/>
        </w:rPr>
      </w:pPr>
      <w:hyperlink r:id="rId56" w:tgtFrame="_blank" w:history="1">
        <w:r w:rsidR="00AF1C12" w:rsidRPr="007213F8">
          <w:rPr>
            <w:rStyle w:val="Hyperlink"/>
            <w:rFonts w:ascii="Arial" w:hAnsi="Arial" w:cs="Arial"/>
            <w:color w:val="auto"/>
            <w:sz w:val="18"/>
            <w:szCs w:val="18"/>
            <w:bdr w:val="none" w:sz="0" w:space="0" w:color="auto" w:frame="1"/>
          </w:rPr>
          <w:t>https://scratch.mit.edu/projects/476585184/</w:t>
        </w:r>
      </w:hyperlink>
      <w:r w:rsidR="00AF1C12" w:rsidRPr="007213F8">
        <w:rPr>
          <w:rFonts w:ascii="Arial" w:hAnsi="Arial" w:cs="Arial"/>
          <w:sz w:val="18"/>
          <w:szCs w:val="18"/>
        </w:rPr>
        <w:t> </w:t>
      </w:r>
    </w:p>
    <w:p w14:paraId="261D2097" w14:textId="7FDBFC12"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76FE6E48" w14:textId="0ED641EF"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jogo </w:t>
      </w:r>
      <w:r w:rsidRPr="007213F8">
        <w:rPr>
          <w:rFonts w:ascii="Arial" w:hAnsi="Arial" w:cs="Arial"/>
          <w:b/>
          <w:bCs/>
          <w:sz w:val="20"/>
          <w:szCs w:val="20"/>
          <w:bdr w:val="none" w:sz="0" w:space="0" w:color="auto" w:frame="1"/>
        </w:rPr>
        <w:t>Acerte as Notas no Pentagrama 2</w:t>
      </w:r>
    </w:p>
    <w:p w14:paraId="19D9B127" w14:textId="6C8288DF" w:rsidR="00AF1C12" w:rsidRPr="007213F8" w:rsidRDefault="00B9373C" w:rsidP="00AF1C12">
      <w:pPr>
        <w:pStyle w:val="font8"/>
        <w:spacing w:before="0" w:beforeAutospacing="0" w:after="0" w:afterAutospacing="0"/>
        <w:textAlignment w:val="baseline"/>
        <w:rPr>
          <w:rFonts w:ascii="Arial" w:hAnsi="Arial" w:cs="Arial"/>
          <w:sz w:val="18"/>
          <w:szCs w:val="18"/>
        </w:rPr>
      </w:pPr>
      <w:hyperlink r:id="rId57" w:tgtFrame="_blank" w:history="1">
        <w:r w:rsidR="00AF1C12" w:rsidRPr="007213F8">
          <w:rPr>
            <w:rStyle w:val="Hyperlink"/>
            <w:rFonts w:ascii="Arial" w:hAnsi="Arial" w:cs="Arial"/>
            <w:color w:val="auto"/>
            <w:sz w:val="18"/>
            <w:szCs w:val="18"/>
            <w:bdr w:val="none" w:sz="0" w:space="0" w:color="auto" w:frame="1"/>
          </w:rPr>
          <w:t>https://scratch.mit.edu/projects/476588173/</w:t>
        </w:r>
      </w:hyperlink>
    </w:p>
    <w:p w14:paraId="3435776E" w14:textId="0CF84B7D" w:rsidR="00AF1C12" w:rsidRDefault="00AF1C12" w:rsidP="007213F8">
      <w:pPr>
        <w:pStyle w:val="font8"/>
        <w:spacing w:before="0" w:beforeAutospacing="0" w:after="0" w:afterAutospacing="0"/>
        <w:textAlignment w:val="baseline"/>
        <w:rPr>
          <w:rFonts w:ascii="Arial" w:hAnsi="Arial" w:cs="Arial"/>
          <w:sz w:val="18"/>
          <w:szCs w:val="18"/>
        </w:rPr>
      </w:pPr>
      <w:r w:rsidRPr="007213F8">
        <w:rPr>
          <w:rFonts w:ascii="Arial" w:hAnsi="Arial" w:cs="Arial"/>
          <w:sz w:val="18"/>
          <w:szCs w:val="18"/>
        </w:rPr>
        <w:t> </w:t>
      </w:r>
    </w:p>
    <w:p w14:paraId="2E67ECA7" w14:textId="77777777" w:rsidR="00FD6979" w:rsidRPr="007213F8" w:rsidRDefault="00FD6979" w:rsidP="007213F8">
      <w:pPr>
        <w:pStyle w:val="font8"/>
        <w:spacing w:before="0" w:beforeAutospacing="0" w:after="0" w:afterAutospacing="0"/>
        <w:textAlignment w:val="baseline"/>
        <w:rPr>
          <w:rFonts w:ascii="Arial" w:hAnsi="Arial" w:cs="Arial"/>
          <w:sz w:val="18"/>
          <w:szCs w:val="18"/>
        </w:rPr>
      </w:pPr>
    </w:p>
    <w:p w14:paraId="77F381FC" w14:textId="05808B1D" w:rsidR="00AF1C12" w:rsidRPr="00AF1C12" w:rsidRDefault="00AF1C12" w:rsidP="00AF1C12">
      <w:pPr>
        <w:tabs>
          <w:tab w:val="left" w:pos="2910"/>
        </w:tabs>
        <w:rPr>
          <w:rFonts w:cs="Arial"/>
          <w:szCs w:val="22"/>
        </w:rPr>
      </w:pPr>
      <w:r w:rsidRPr="00AF1C12">
        <w:rPr>
          <w:rFonts w:cs="Arial"/>
          <w:szCs w:val="22"/>
        </w:rPr>
        <w:t>Para acessá-los basta somente clicar no link junto à tecla Ctrl</w:t>
      </w:r>
    </w:p>
    <w:p w14:paraId="21D3A2EA" w14:textId="16FACD15" w:rsidR="00436FBE" w:rsidRDefault="00436FBE" w:rsidP="00AF1C12">
      <w:pPr>
        <w:tabs>
          <w:tab w:val="left" w:pos="2910"/>
        </w:tabs>
        <w:rPr>
          <w:rFonts w:cs="Arial"/>
          <w:szCs w:val="22"/>
        </w:rPr>
      </w:pPr>
    </w:p>
    <w:p w14:paraId="2E9A6D15" w14:textId="449F7B1B" w:rsidR="00275AD1" w:rsidRDefault="00275AD1" w:rsidP="00AF1C12">
      <w:pPr>
        <w:tabs>
          <w:tab w:val="left" w:pos="2910"/>
        </w:tabs>
        <w:rPr>
          <w:rFonts w:cs="Arial"/>
          <w:szCs w:val="22"/>
        </w:rPr>
      </w:pPr>
    </w:p>
    <w:p w14:paraId="398017DC" w14:textId="6E88A44C" w:rsidR="00275AD1" w:rsidRDefault="00275AD1" w:rsidP="00AF1C12">
      <w:pPr>
        <w:tabs>
          <w:tab w:val="left" w:pos="2910"/>
        </w:tabs>
        <w:rPr>
          <w:rFonts w:cs="Arial"/>
          <w:szCs w:val="22"/>
        </w:rPr>
      </w:pPr>
    </w:p>
    <w:p w14:paraId="0B13E1F0" w14:textId="52D68158" w:rsidR="00275AD1" w:rsidRDefault="00275AD1" w:rsidP="00AF1C12">
      <w:pPr>
        <w:tabs>
          <w:tab w:val="left" w:pos="2910"/>
        </w:tabs>
        <w:rPr>
          <w:rFonts w:cs="Arial"/>
          <w:szCs w:val="22"/>
        </w:rPr>
      </w:pPr>
    </w:p>
    <w:p w14:paraId="0A2CF80B" w14:textId="048C845C" w:rsidR="00275AD1" w:rsidRDefault="00275AD1" w:rsidP="00AF1C12">
      <w:pPr>
        <w:tabs>
          <w:tab w:val="left" w:pos="2910"/>
        </w:tabs>
        <w:rPr>
          <w:rFonts w:cs="Arial"/>
          <w:szCs w:val="22"/>
        </w:rPr>
      </w:pPr>
    </w:p>
    <w:p w14:paraId="1DBE6570" w14:textId="774F7574" w:rsidR="00275AD1" w:rsidRDefault="00275AD1" w:rsidP="00AF1C12">
      <w:pPr>
        <w:tabs>
          <w:tab w:val="left" w:pos="2910"/>
        </w:tabs>
        <w:rPr>
          <w:rFonts w:cs="Arial"/>
          <w:szCs w:val="22"/>
        </w:rPr>
      </w:pPr>
    </w:p>
    <w:p w14:paraId="31DA4D04" w14:textId="7C081109" w:rsidR="00275AD1" w:rsidRDefault="00275AD1" w:rsidP="00AF1C12">
      <w:pPr>
        <w:tabs>
          <w:tab w:val="left" w:pos="2910"/>
        </w:tabs>
        <w:rPr>
          <w:rFonts w:cs="Arial"/>
          <w:szCs w:val="22"/>
        </w:rPr>
      </w:pPr>
    </w:p>
    <w:p w14:paraId="5C827E01" w14:textId="77C11446" w:rsidR="00275AD1" w:rsidRDefault="00275AD1" w:rsidP="00AF1C12">
      <w:pPr>
        <w:tabs>
          <w:tab w:val="left" w:pos="2910"/>
        </w:tabs>
        <w:rPr>
          <w:rFonts w:cs="Arial"/>
          <w:szCs w:val="22"/>
        </w:rPr>
      </w:pPr>
    </w:p>
    <w:p w14:paraId="28385632" w14:textId="6188B7DD" w:rsidR="00275AD1" w:rsidRDefault="00275AD1" w:rsidP="00AF1C12">
      <w:pPr>
        <w:tabs>
          <w:tab w:val="left" w:pos="2910"/>
        </w:tabs>
        <w:rPr>
          <w:rFonts w:cs="Arial"/>
          <w:szCs w:val="22"/>
        </w:rPr>
      </w:pPr>
    </w:p>
    <w:p w14:paraId="79C65936" w14:textId="6CAA1ADE" w:rsidR="00275AD1" w:rsidRDefault="00275AD1" w:rsidP="00AF1C12">
      <w:pPr>
        <w:tabs>
          <w:tab w:val="left" w:pos="2910"/>
        </w:tabs>
        <w:rPr>
          <w:rFonts w:cs="Arial"/>
          <w:szCs w:val="22"/>
        </w:rPr>
      </w:pPr>
    </w:p>
    <w:p w14:paraId="54D5B1E8" w14:textId="32897223" w:rsidR="00275AD1" w:rsidRDefault="00275AD1" w:rsidP="00AF1C12">
      <w:pPr>
        <w:tabs>
          <w:tab w:val="left" w:pos="2910"/>
        </w:tabs>
        <w:rPr>
          <w:rFonts w:cs="Arial"/>
          <w:szCs w:val="22"/>
        </w:rPr>
      </w:pPr>
    </w:p>
    <w:p w14:paraId="344FD926" w14:textId="5A3D0ACE" w:rsidR="00275AD1" w:rsidRDefault="00275AD1" w:rsidP="00AF1C12">
      <w:pPr>
        <w:tabs>
          <w:tab w:val="left" w:pos="2910"/>
        </w:tabs>
        <w:rPr>
          <w:rFonts w:cs="Arial"/>
          <w:szCs w:val="22"/>
        </w:rPr>
      </w:pPr>
    </w:p>
    <w:p w14:paraId="72D46889" w14:textId="77777777" w:rsidR="00624A3D" w:rsidRDefault="00624A3D" w:rsidP="00AF1C12">
      <w:pPr>
        <w:tabs>
          <w:tab w:val="left" w:pos="2910"/>
        </w:tabs>
        <w:rPr>
          <w:rFonts w:cs="Arial"/>
          <w:szCs w:val="22"/>
        </w:rPr>
      </w:pPr>
    </w:p>
    <w:p w14:paraId="4AEA0B42" w14:textId="0FBEB3AD" w:rsidR="000C278D" w:rsidRDefault="000C278D" w:rsidP="00AF1C12">
      <w:pPr>
        <w:tabs>
          <w:tab w:val="left" w:pos="2910"/>
        </w:tabs>
        <w:rPr>
          <w:rFonts w:cs="Arial"/>
          <w:szCs w:val="22"/>
        </w:rPr>
      </w:pPr>
    </w:p>
    <w:p w14:paraId="6E4D7E45" w14:textId="77777777" w:rsidR="008154DD" w:rsidRDefault="008154DD" w:rsidP="00AF1C12">
      <w:pPr>
        <w:tabs>
          <w:tab w:val="left" w:pos="2910"/>
        </w:tabs>
        <w:rPr>
          <w:rFonts w:cs="Arial"/>
          <w:szCs w:val="22"/>
        </w:rPr>
      </w:pPr>
    </w:p>
    <w:p w14:paraId="0C9C90C2" w14:textId="4F83EA1F" w:rsidR="00275AD1" w:rsidRDefault="00275AD1" w:rsidP="00AF1C12">
      <w:pPr>
        <w:tabs>
          <w:tab w:val="left" w:pos="2910"/>
        </w:tabs>
        <w:rPr>
          <w:rFonts w:cs="Arial"/>
          <w:szCs w:val="22"/>
        </w:rPr>
      </w:pPr>
    </w:p>
    <w:p w14:paraId="177CF049" w14:textId="77777777" w:rsidR="008F5D10" w:rsidRPr="00312978" w:rsidRDefault="008F5D10" w:rsidP="00AF1C12">
      <w:pPr>
        <w:tabs>
          <w:tab w:val="left" w:pos="2910"/>
        </w:tabs>
        <w:rPr>
          <w:rFonts w:cs="Arial"/>
          <w:szCs w:val="22"/>
        </w:rPr>
      </w:pPr>
    </w:p>
    <w:p w14:paraId="0A3F3715" w14:textId="4C32AE3B" w:rsidR="00EB6A00" w:rsidRPr="00264F83" w:rsidRDefault="008154DD" w:rsidP="003B7BF3">
      <w:pPr>
        <w:pStyle w:val="Ttulo1"/>
        <w:tabs>
          <w:tab w:val="left" w:pos="2552"/>
        </w:tabs>
        <w:rPr>
          <w:rFonts w:cs="Arial"/>
          <w:color w:val="ED3611"/>
          <w:kern w:val="0"/>
          <w:szCs w:val="40"/>
        </w:rPr>
      </w:pPr>
      <w:bookmarkStart w:id="38" w:name="_Toc70064081"/>
      <w:bookmarkStart w:id="39" w:name="_Toc99392000"/>
      <w:r>
        <w:rPr>
          <w:rFonts w:cs="Arial"/>
          <w:color w:val="ED3611"/>
          <w:kern w:val="0"/>
          <w:szCs w:val="40"/>
        </w:rPr>
        <w:lastRenderedPageBreak/>
        <w:t>7</w:t>
      </w:r>
      <w:r w:rsidR="00436FBE">
        <w:rPr>
          <w:rFonts w:cs="Arial"/>
          <w:color w:val="ED3611"/>
          <w:kern w:val="0"/>
          <w:szCs w:val="40"/>
        </w:rPr>
        <w:t xml:space="preserve"> </w:t>
      </w:r>
      <w:r w:rsidR="00093BDE">
        <w:rPr>
          <w:rFonts w:cs="Arial"/>
          <w:color w:val="ED3611"/>
          <w:kern w:val="0"/>
          <w:szCs w:val="40"/>
        </w:rPr>
        <w:t>–</w:t>
      </w:r>
      <w:r w:rsidR="00D553B6" w:rsidRPr="00264F83">
        <w:rPr>
          <w:rFonts w:cs="Arial"/>
          <w:color w:val="ED3611"/>
          <w:kern w:val="0"/>
          <w:szCs w:val="40"/>
        </w:rPr>
        <w:t xml:space="preserve"> </w:t>
      </w:r>
      <w:r w:rsidR="00093BDE">
        <w:rPr>
          <w:rFonts w:cs="Arial"/>
          <w:color w:val="ED3611"/>
          <w:kern w:val="0"/>
          <w:szCs w:val="40"/>
        </w:rPr>
        <w:t>Ritmo</w:t>
      </w:r>
      <w:r w:rsidR="0091228C">
        <w:rPr>
          <w:rFonts w:cs="Arial"/>
          <w:color w:val="ED3611"/>
          <w:kern w:val="0"/>
          <w:szCs w:val="40"/>
        </w:rPr>
        <w:t xml:space="preserve"> e Pulso</w:t>
      </w:r>
      <w:r w:rsidR="00284B4E" w:rsidRPr="00264F83">
        <w:rPr>
          <w:rFonts w:cs="Arial"/>
          <w:color w:val="ED3611"/>
          <w:kern w:val="0"/>
          <w:szCs w:val="40"/>
        </w:rPr>
        <w:t>:</w:t>
      </w:r>
      <w:bookmarkEnd w:id="38"/>
      <w:bookmarkEnd w:id="39"/>
      <w:r w:rsidR="00C404ED" w:rsidRPr="00264F83">
        <w:rPr>
          <w:rFonts w:cs="Arial"/>
          <w:color w:val="ED3611"/>
          <w:kern w:val="0"/>
          <w:szCs w:val="40"/>
        </w:rPr>
        <w:t xml:space="preserve"> </w:t>
      </w:r>
    </w:p>
    <w:p w14:paraId="2D84FF93" w14:textId="6529A44E" w:rsidR="00DF17B5" w:rsidRPr="001E61E8" w:rsidRDefault="00CF2257" w:rsidP="00DF17B5">
      <w:pPr>
        <w:rPr>
          <w:szCs w:val="22"/>
        </w:rPr>
      </w:pPr>
      <w:r w:rsidRPr="001E61E8">
        <w:rPr>
          <w:szCs w:val="22"/>
        </w:rPr>
        <w:t xml:space="preserve">O ritmo, um dos componentes essenciais da música, é a sucessão dos tempos fortes e fracos em uma frase musical. Essa sucessão de tempos se dá através do uso dos valores. Os valores, como já vimos, são as figuras rítmicas. </w:t>
      </w:r>
      <w:r w:rsidR="00DF17B5" w:rsidRPr="001E61E8">
        <w:rPr>
          <w:szCs w:val="22"/>
        </w:rPr>
        <w:t xml:space="preserve">Você se lembra? Semínimas, mínimas, colcheias, etc. Por isso, o ritmo é a organização do tempo.  </w:t>
      </w:r>
      <w:r w:rsidR="00DF17B5" w:rsidRPr="001E61E8">
        <w:rPr>
          <w:i/>
          <w:szCs w:val="22"/>
        </w:rPr>
        <w:t xml:space="preserve">“A ordem nos movimentos é chamada de ritmo” </w:t>
      </w:r>
      <w:r w:rsidR="00DF17B5" w:rsidRPr="001E61E8">
        <w:rPr>
          <w:szCs w:val="22"/>
        </w:rPr>
        <w:t xml:space="preserve">- As Leis - Livro II, Platão. </w:t>
      </w:r>
    </w:p>
    <w:p w14:paraId="76913E60" w14:textId="77777777" w:rsidR="002B7CF4" w:rsidRPr="001E61E8" w:rsidRDefault="002B7CF4" w:rsidP="00DF17B5">
      <w:pPr>
        <w:rPr>
          <w:szCs w:val="22"/>
        </w:rPr>
      </w:pPr>
    </w:p>
    <w:p w14:paraId="624D83F1" w14:textId="5B55685A" w:rsidR="00DF17B5" w:rsidRPr="001E61E8" w:rsidRDefault="00DF17B5" w:rsidP="00DF17B5">
      <w:pPr>
        <w:rPr>
          <w:szCs w:val="22"/>
        </w:rPr>
      </w:pPr>
      <w:r w:rsidRPr="001E61E8">
        <w:rPr>
          <w:szCs w:val="22"/>
        </w:rPr>
        <w:t>Muitas vezes o conceito de ritmo é confundido com “pulso”. Você sabe a diferença entre essas duas importantes propriedades da música?</w:t>
      </w:r>
    </w:p>
    <w:p w14:paraId="2CA76DD4" w14:textId="77777777" w:rsidR="00DF17B5" w:rsidRPr="001E61E8" w:rsidRDefault="00DF17B5" w:rsidP="00DF17B5">
      <w:pPr>
        <w:rPr>
          <w:szCs w:val="22"/>
        </w:rPr>
      </w:pPr>
    </w:p>
    <w:p w14:paraId="137D15B7" w14:textId="335BAE8B" w:rsidR="005B67DE" w:rsidRPr="001E61E8" w:rsidRDefault="00A87A82" w:rsidP="005B67DE">
      <w:pPr>
        <w:rPr>
          <w:b/>
          <w:color w:val="76923C"/>
          <w:szCs w:val="22"/>
        </w:rPr>
      </w:pPr>
      <w:r>
        <w:rPr>
          <w:b/>
          <w:color w:val="76923C"/>
          <w:szCs w:val="22"/>
        </w:rPr>
        <w:t xml:space="preserve">O pulso é uma </w:t>
      </w:r>
      <w:r w:rsidRPr="00A87A82">
        <w:rPr>
          <w:b/>
          <w:color w:val="76923C"/>
          <w:szCs w:val="22"/>
        </w:rPr>
        <w:t>batida regular que marca a velocidade geral da mús</w:t>
      </w:r>
      <w:r>
        <w:rPr>
          <w:b/>
          <w:color w:val="76923C"/>
          <w:szCs w:val="22"/>
        </w:rPr>
        <w:t xml:space="preserve">ica, e também </w:t>
      </w:r>
      <w:r w:rsidR="005B67DE" w:rsidRPr="001E61E8">
        <w:rPr>
          <w:b/>
          <w:color w:val="76923C"/>
          <w:szCs w:val="22"/>
        </w:rPr>
        <w:t>permite a n</w:t>
      </w:r>
      <w:r>
        <w:rPr>
          <w:b/>
          <w:color w:val="76923C"/>
          <w:szCs w:val="22"/>
        </w:rPr>
        <w:t>ossa medição do tempo.</w:t>
      </w:r>
      <w:r w:rsidR="005B67DE" w:rsidRPr="001E61E8">
        <w:rPr>
          <w:b/>
          <w:color w:val="76923C"/>
          <w:szCs w:val="22"/>
        </w:rPr>
        <w:t xml:space="preserve"> A nomenclatura completa de pulso é “pulso métrico da música”, devido ao seu caráter medidor. Além disso, a batida, ou pulso, é caracterizado como uma marcação constante que perdura por toda a música.</w:t>
      </w:r>
    </w:p>
    <w:p w14:paraId="6B9A604F" w14:textId="77777777" w:rsidR="005B67DE" w:rsidRPr="001E61E8" w:rsidRDefault="005B67DE" w:rsidP="005B67DE">
      <w:pPr>
        <w:rPr>
          <w:b/>
          <w:color w:val="76923C"/>
          <w:sz w:val="24"/>
        </w:rPr>
      </w:pPr>
    </w:p>
    <w:p w14:paraId="57E1FA8D" w14:textId="37856582" w:rsidR="00DF17B5" w:rsidRPr="00174AB5" w:rsidRDefault="00174AB5" w:rsidP="00DF17B5">
      <w:pPr>
        <w:rPr>
          <w:szCs w:val="22"/>
        </w:rPr>
      </w:pPr>
      <w:r w:rsidRPr="001E61E8">
        <w:rPr>
          <w:noProof/>
          <w:sz w:val="20"/>
          <w:szCs w:val="22"/>
          <w:lang w:eastAsia="pt-BR"/>
        </w:rPr>
        <mc:AlternateContent>
          <mc:Choice Requires="wps">
            <w:drawing>
              <wp:anchor distT="0" distB="0" distL="114300" distR="114300" simplePos="0" relativeHeight="251802624" behindDoc="1" locked="0" layoutInCell="1" allowOverlap="1" wp14:anchorId="6F4FDFFD" wp14:editId="2F8319D1">
                <wp:simplePos x="0" y="0"/>
                <wp:positionH relativeFrom="margin">
                  <wp:posOffset>2111375</wp:posOffset>
                </wp:positionH>
                <wp:positionV relativeFrom="paragraph">
                  <wp:posOffset>299720</wp:posOffset>
                </wp:positionV>
                <wp:extent cx="1068705" cy="438785"/>
                <wp:effectExtent l="0" t="0" r="17145" b="18415"/>
                <wp:wrapNone/>
                <wp:docPr id="1114" name="Elipse 1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8705" cy="43878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41F548" id="Elipse 1114" o:spid="_x0000_s1026" style="position:absolute;margin-left:166.25pt;margin-top:23.6pt;width:84.15pt;height:34.55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" fillcolor="#ffc000" strokecolor="#e36c0a [2409]" strokeweight="2pt">
                <v:path arrowok="t"/>
                <w10:wrap anchorx="margin"/>
              </v:oval>
            </w:pict>
          </mc:Fallback>
        </mc:AlternateContent>
      </w:r>
      <w:r w:rsidR="00DF17B5" w:rsidRPr="001E61E8">
        <w:rPr>
          <w:szCs w:val="22"/>
        </w:rPr>
        <w:t xml:space="preserve">Vou propor um desafio! Logo abaixo está o áudio do </w:t>
      </w:r>
      <w:r w:rsidR="00DF17B5" w:rsidRPr="00BA47A1">
        <w:rPr>
          <w:szCs w:val="22"/>
        </w:rPr>
        <w:t>ritmo de uma música bastante famosa. Você consegue reconhecer?</w:t>
      </w:r>
    </w:p>
    <w:p w14:paraId="53823107" w14:textId="06F8FAF4" w:rsidR="00174AB5" w:rsidRPr="001E61E8" w:rsidRDefault="00174AB5" w:rsidP="00174AB5">
      <w:pPr>
        <w:jc w:val="center"/>
        <w:rPr>
          <w:sz w:val="24"/>
        </w:rPr>
      </w:pPr>
      <w:r w:rsidRPr="001E61E8">
        <w:rPr>
          <w:sz w:val="24"/>
        </w:rPr>
        <w:object w:dxaOrig="1534" w:dyaOrig="1000" w14:anchorId="55EFD6CC">
          <v:shape id="_x0000_i1032" type="#_x0000_t75" style="width:63.75pt;height:38.25pt" o:ole="">
            <v:imagedata r:id="rId58" o:title="" cropbottom="9039f"/>
          </v:shape>
          <o:OLEObject Type="Embed" ProgID="Package" ShapeID="_x0000_i1032" DrawAspect="Icon" ObjectID="_1710162521" r:id="rId59"/>
        </w:object>
      </w:r>
    </w:p>
    <w:p w14:paraId="4AC7DEC7" w14:textId="3A1FBAC9" w:rsidR="00DF17B5" w:rsidRPr="001E61E8" w:rsidRDefault="00DF17B5" w:rsidP="00DF17B5">
      <w:pPr>
        <w:pStyle w:val="Figura"/>
      </w:pPr>
      <w:r w:rsidRPr="001E61E8">
        <w:rPr>
          <w:noProof/>
          <w:lang w:eastAsia="pt-BR"/>
        </w:rPr>
        <w:drawing>
          <wp:inline distT="0" distB="0" distL="0" distR="0" wp14:anchorId="490D0513" wp14:editId="56AE3577">
            <wp:extent cx="5162550" cy="575714"/>
            <wp:effectExtent l="0" t="0" r="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60">
                      <a:extLst>
                        <a:ext uri="{28A0092B-C50C-407E-A947-70E740481C1C}">
                          <a14:useLocalDpi xmlns:a14="http://schemas.microsoft.com/office/drawing/2010/main" val="0"/>
                        </a:ext>
                      </a:extLst>
                    </a:blip>
                    <a:srcRect l="1757" r="2086"/>
                    <a:stretch/>
                  </pic:blipFill>
                  <pic:spPr bwMode="auto">
                    <a:xfrm>
                      <a:off x="0" y="0"/>
                      <a:ext cx="5208737" cy="580865"/>
                    </a:xfrm>
                    <a:prstGeom prst="rect">
                      <a:avLst/>
                    </a:prstGeom>
                    <a:noFill/>
                    <a:ln>
                      <a:noFill/>
                    </a:ln>
                    <a:extLst>
                      <a:ext uri="{53640926-AAD7-44D8-BBD7-CCE9431645EC}">
                        <a14:shadowObscured xmlns:a14="http://schemas.microsoft.com/office/drawing/2010/main"/>
                      </a:ext>
                    </a:extLst>
                  </pic:spPr>
                </pic:pic>
              </a:graphicData>
            </a:graphic>
          </wp:inline>
        </w:drawing>
      </w:r>
      <w:r w:rsidR="008154DD">
        <w:rPr>
          <w:rFonts w:ascii="Arial" w:eastAsia="Times New Roman" w:hAnsi="Arial" w:cs="Times New Roman"/>
          <w:bCs/>
          <w:color w:val="4F81BD" w:themeColor="accent1"/>
          <w:szCs w:val="20"/>
          <w:lang w:eastAsia="pt-BR"/>
        </w:rPr>
        <w:t>Figura 7</w:t>
      </w:r>
      <w:r w:rsidRPr="001E61E8">
        <w:rPr>
          <w:rFonts w:ascii="Arial" w:eastAsia="Times New Roman" w:hAnsi="Arial" w:cs="Times New Roman"/>
          <w:bCs/>
          <w:color w:val="4F81BD" w:themeColor="accent1"/>
          <w:szCs w:val="20"/>
          <w:lang w:eastAsia="pt-BR"/>
        </w:rPr>
        <w:t>.</w:t>
      </w:r>
      <w:r w:rsidR="008154DD">
        <w:rPr>
          <w:rFonts w:ascii="Arial" w:eastAsia="Times New Roman" w:hAnsi="Arial" w:cs="Times New Roman"/>
          <w:bCs/>
          <w:color w:val="4F81BD" w:themeColor="accent1"/>
          <w:szCs w:val="20"/>
          <w:lang w:eastAsia="pt-BR"/>
        </w:rPr>
        <w:t>0.</w:t>
      </w:r>
      <w:r w:rsidRPr="001E61E8">
        <w:rPr>
          <w:rFonts w:ascii="Arial" w:eastAsia="Times New Roman" w:hAnsi="Arial" w:cs="Times New Roman"/>
          <w:bCs/>
          <w:color w:val="4F81BD" w:themeColor="accent1"/>
          <w:szCs w:val="20"/>
          <w:lang w:eastAsia="pt-BR"/>
        </w:rPr>
        <w:t>1</w:t>
      </w:r>
    </w:p>
    <w:p w14:paraId="5EAD5A48" w14:textId="77777777" w:rsidR="00DF17B5" w:rsidRPr="001E61E8" w:rsidRDefault="00DF17B5" w:rsidP="00DF17B5">
      <w:pPr>
        <w:rPr>
          <w:lang w:eastAsia="pt-BR"/>
        </w:rPr>
      </w:pPr>
    </w:p>
    <w:p w14:paraId="70BA51D4" w14:textId="77777777" w:rsidR="00DF17B5" w:rsidRPr="00BA47A1" w:rsidRDefault="00DF17B5" w:rsidP="00DF17B5">
      <w:r w:rsidRPr="00BA47A1">
        <w:t>Confira abaixo qual música é, e veja se você acertou!</w:t>
      </w:r>
    </w:p>
    <w:p w14:paraId="36E2348B" w14:textId="271BCFDC" w:rsidR="00DF17B5" w:rsidRPr="001E61E8" w:rsidRDefault="00DF17B5" w:rsidP="00252AF4">
      <w:pPr>
        <w:keepNext/>
        <w:jc w:val="center"/>
      </w:pPr>
      <w:r w:rsidRPr="001E61E8">
        <w:rPr>
          <w:noProof/>
          <w:lang w:eastAsia="pt-BR"/>
        </w:rPr>
        <w:drawing>
          <wp:inline distT="0" distB="0" distL="0" distR="0" wp14:anchorId="77AE8A84" wp14:editId="79393560">
            <wp:extent cx="3714750" cy="779581"/>
            <wp:effectExtent l="0" t="0" r="0" b="1905"/>
            <wp:docPr id="236" name="Image1" descr="C:\Users\Usuario\Desktop\tainá\Parabéns pra Você.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pic:cNvPicPr/>
                  </pic:nvPicPr>
                  <pic:blipFill rotWithShape="1">
                    <a:blip r:embed="rId61" cstate="print">
                      <a:extLst>
                        <a:ext uri="{28A0092B-C50C-407E-A947-70E740481C1C}">
                          <a14:useLocalDpi xmlns:a14="http://schemas.microsoft.com/office/drawing/2010/main" val="0"/>
                        </a:ext>
                      </a:extLst>
                    </a:blip>
                    <a:srcRect/>
                    <a:stretch>
                      <a:fillRect/>
                    </a:stretch>
                  </pic:blipFill>
                  <pic:spPr>
                    <a:xfrm>
                      <a:off x="0" y="0"/>
                      <a:ext cx="3770485" cy="791278"/>
                    </a:xfrm>
                    <a:prstGeom prst="rect">
                      <a:avLst/>
                    </a:prstGeom>
                  </pic:spPr>
                </pic:pic>
              </a:graphicData>
            </a:graphic>
          </wp:inline>
        </w:drawing>
      </w:r>
    </w:p>
    <w:p w14:paraId="1F067C29" w14:textId="186F8366" w:rsidR="00DF17B5" w:rsidRPr="001E61E8" w:rsidRDefault="008154DD" w:rsidP="00DF17B5">
      <w:pPr>
        <w:pStyle w:val="Legenda"/>
        <w:jc w:val="center"/>
      </w:pPr>
      <w:bookmarkStart w:id="40" w:name="_Toc38408956"/>
      <w:bookmarkStart w:id="41" w:name="_Toc38538607"/>
      <w:r>
        <w:t>Figura 7.0</w:t>
      </w:r>
      <w:r w:rsidR="00DF17B5" w:rsidRPr="001E61E8">
        <w:t>.</w:t>
      </w:r>
      <w:bookmarkEnd w:id="40"/>
      <w:bookmarkEnd w:id="41"/>
      <w:r w:rsidR="00DF17B5" w:rsidRPr="001E61E8">
        <w:t>2</w:t>
      </w:r>
    </w:p>
    <w:p w14:paraId="35835369" w14:textId="09108CF1" w:rsidR="00DF17B5" w:rsidRPr="001E61E8" w:rsidRDefault="00174AB5" w:rsidP="00DF17B5">
      <w:pPr>
        <w:rPr>
          <w:lang w:eastAsia="pt-BR"/>
        </w:rPr>
      </w:pPr>
      <w:r w:rsidRPr="001E61E8">
        <w:rPr>
          <w:noProof/>
          <w:lang w:eastAsia="pt-BR"/>
        </w:rPr>
        <mc:AlternateContent>
          <mc:Choice Requires="wps">
            <w:drawing>
              <wp:anchor distT="0" distB="0" distL="114300" distR="114300" simplePos="0" relativeHeight="251800576" behindDoc="1" locked="0" layoutInCell="1" allowOverlap="1" wp14:anchorId="3E7E5144" wp14:editId="2B4E0DA4">
                <wp:simplePos x="0" y="0"/>
                <wp:positionH relativeFrom="margin">
                  <wp:posOffset>2282190</wp:posOffset>
                </wp:positionH>
                <wp:positionV relativeFrom="paragraph">
                  <wp:posOffset>109855</wp:posOffset>
                </wp:positionV>
                <wp:extent cx="809625" cy="438150"/>
                <wp:effectExtent l="0" t="0" r="28575" b="19050"/>
                <wp:wrapNone/>
                <wp:docPr id="1109" name="Elipse 1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43815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12BA83" id="Elipse 1109" o:spid="_x0000_s1026" style="position:absolute;margin-left:179.7pt;margin-top:8.65pt;width:63.75pt;height:34.5pt;z-index:-25151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" fillcolor="#ffc000" strokecolor="#e36c0a [2409]" strokeweight="2pt">
                <v:path arrowok="t"/>
                <w10:wrap anchorx="margin"/>
              </v:oval>
            </w:pict>
          </mc:Fallback>
        </mc:AlternateContent>
      </w:r>
    </w:p>
    <w:p w14:paraId="084E3F05" w14:textId="6C6E0512" w:rsidR="00DF17B5" w:rsidRDefault="00174AB5" w:rsidP="00174AB5">
      <w:pPr>
        <w:jc w:val="center"/>
        <w:rPr>
          <w:sz w:val="24"/>
        </w:rPr>
      </w:pPr>
      <w:r w:rsidRPr="001E61E8">
        <w:rPr>
          <w:sz w:val="24"/>
        </w:rPr>
        <w:object w:dxaOrig="1170" w:dyaOrig="810" w14:anchorId="6D103B7B">
          <v:shape id="_x0000_i1033" type="#_x0000_t75" style="width:42pt;height:31.5pt" o:ole="">
            <v:imagedata r:id="rId62" o:title=""/>
          </v:shape>
          <o:OLEObject Type="Embed" ProgID="Package" ShapeID="_x0000_i1033" DrawAspect="Content" ObjectID="_1710162522" r:id="rId63"/>
        </w:object>
      </w:r>
    </w:p>
    <w:p w14:paraId="74E40954" w14:textId="77777777" w:rsidR="00174AB5" w:rsidRPr="001E61E8" w:rsidRDefault="00174AB5" w:rsidP="00174AB5">
      <w:pPr>
        <w:jc w:val="center"/>
        <w:rPr>
          <w:lang w:eastAsia="pt-BR"/>
        </w:rPr>
      </w:pPr>
    </w:p>
    <w:p w14:paraId="68468B42" w14:textId="462F0846" w:rsidR="00DF17B5" w:rsidRPr="001E61E8" w:rsidRDefault="00DF17B5" w:rsidP="00DF17B5">
      <w:pPr>
        <w:rPr>
          <w:szCs w:val="22"/>
        </w:rPr>
      </w:pPr>
      <w:r w:rsidRPr="001E61E8">
        <w:rPr>
          <w:szCs w:val="22"/>
        </w:rPr>
        <w:t xml:space="preserve">Se você pensou na música “Parabéns pra Você”, você está certo!  Você se lembra como nós comumente cantamos a música Parabéns nos aniversários? Geralmente, nós cantamos e batendo palmas ao mesmo tempo, essa marcação que fazemos ao batermos palmas é o pulso. Mas, no primeiro áudio há sons de palmas de forma diferente do que estamos acostumados, por que nele as palmas estão fazendo o ritmo da música e não o pulso. </w:t>
      </w:r>
    </w:p>
    <w:p w14:paraId="75595BAF" w14:textId="77777777" w:rsidR="00DF17B5" w:rsidRPr="00DF17B5" w:rsidRDefault="00DF17B5" w:rsidP="00DF17B5">
      <w:pPr>
        <w:rPr>
          <w:szCs w:val="22"/>
        </w:rPr>
      </w:pPr>
      <w:r w:rsidRPr="001E61E8">
        <w:rPr>
          <w:szCs w:val="22"/>
        </w:rPr>
        <w:t>Sugestão: Cante e bata palmas usando a música “Parabéns” como fazemos normalmente. Ao fazer isso, você estará cantando a música e marcando o pulso dela com as mãos.</w:t>
      </w:r>
    </w:p>
    <w:p w14:paraId="700E6E89" w14:textId="3ADB35F7" w:rsidR="001408B7" w:rsidRPr="008154DD" w:rsidRDefault="00DF17B5" w:rsidP="00275AD1">
      <w:pPr>
        <w:rPr>
          <w:rFonts w:cs="Arial"/>
          <w:color w:val="000000"/>
          <w:sz w:val="20"/>
          <w:szCs w:val="20"/>
        </w:rPr>
      </w:pPr>
      <w:r w:rsidRPr="00DF17B5">
        <w:rPr>
          <w:szCs w:val="22"/>
        </w:rPr>
        <w:t>Logo em seguida, bata palmas acompanhando cada começo de sílaba; cada sílaba. Desse modo, você estará cantando a música e fazendo o ritmo dela com as mão</w:t>
      </w:r>
      <w:r>
        <w:rPr>
          <w:szCs w:val="22"/>
        </w:rPr>
        <w:t>s</w:t>
      </w:r>
      <w:r>
        <w:rPr>
          <w:rFonts w:cs="Arial"/>
          <w:color w:val="000000"/>
          <w:sz w:val="20"/>
          <w:szCs w:val="20"/>
        </w:rPr>
        <w:t>.</w:t>
      </w:r>
    </w:p>
    <w:p w14:paraId="53C58218" w14:textId="2C353493" w:rsidR="00174AB5" w:rsidRPr="00A26D0E" w:rsidRDefault="00174AB5" w:rsidP="00174AB5">
      <w:pPr>
        <w:rPr>
          <w:szCs w:val="22"/>
        </w:rPr>
      </w:pPr>
      <w:r>
        <w:rPr>
          <w:noProof/>
          <w:szCs w:val="22"/>
          <w:lang w:eastAsia="pt-BR"/>
        </w:rPr>
        <mc:AlternateContent>
          <mc:Choice Requires="wps">
            <w:drawing>
              <wp:anchor distT="0" distB="0" distL="114300" distR="114300" simplePos="0" relativeHeight="251814912" behindDoc="1" locked="0" layoutInCell="1" allowOverlap="1" wp14:anchorId="102EC1F3" wp14:editId="32C28749">
                <wp:simplePos x="0" y="0"/>
                <wp:positionH relativeFrom="column">
                  <wp:posOffset>-89535</wp:posOffset>
                </wp:positionH>
                <wp:positionV relativeFrom="paragraph">
                  <wp:posOffset>139065</wp:posOffset>
                </wp:positionV>
                <wp:extent cx="5419725" cy="342900"/>
                <wp:effectExtent l="0" t="0" r="28575" b="19050"/>
                <wp:wrapNone/>
                <wp:docPr id="27" name="Retângulo de cantos arredondados 27"/>
                <wp:cNvGraphicFramePr/>
                <a:graphic xmlns:a="http://schemas.openxmlformats.org/drawingml/2006/main">
                  <a:graphicData uri="http://schemas.microsoft.com/office/word/2010/wordprocessingShape">
                    <wps:wsp>
                      <wps:cNvSpPr/>
                      <wps:spPr>
                        <a:xfrm>
                          <a:off x="0" y="0"/>
                          <a:ext cx="5419725" cy="3429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68AFA19" id="Retângulo de cantos arredondados 27" o:spid="_x0000_s1026" style="position:absolute;margin-left:-7.05pt;margin-top:10.95pt;width:426.75pt;height:27pt;z-index:-251501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" fillcolor="white [3201]" strokecolor="#f79646 [3209]" strokeweight="2pt"/>
            </w:pict>
          </mc:Fallback>
        </mc:AlternateContent>
      </w:r>
    </w:p>
    <w:p w14:paraId="5B1CA49D" w14:textId="77777777" w:rsidR="00174AB5" w:rsidRPr="00B44565" w:rsidRDefault="00174AB5" w:rsidP="00174AB5">
      <w:pPr>
        <w:rPr>
          <w:szCs w:val="22"/>
        </w:rPr>
      </w:pPr>
      <w:r w:rsidRPr="00B44565">
        <w:rPr>
          <w:b/>
          <w:szCs w:val="22"/>
        </w:rPr>
        <w:t>Obs.:</w:t>
      </w:r>
      <w:r>
        <w:rPr>
          <w:szCs w:val="22"/>
        </w:rPr>
        <w:t xml:space="preserve"> </w:t>
      </w:r>
      <w:r w:rsidRPr="00B44565">
        <w:rPr>
          <w:szCs w:val="22"/>
        </w:rPr>
        <w:t xml:space="preserve">Antes de iniciar os exercícios do próximo capítulo é necessário que o aluno revise o capítulo 1, para relembrarmos a postura correta ao tocar. </w:t>
      </w:r>
    </w:p>
    <w:p w14:paraId="7F35447F" w14:textId="77777777" w:rsidR="00A929EE" w:rsidRPr="00374AF7" w:rsidRDefault="00A929EE" w:rsidP="00275AD1">
      <w:pPr>
        <w:rPr>
          <w:rFonts w:cs="Arial"/>
          <w:iCs/>
          <w:szCs w:val="22"/>
        </w:rPr>
      </w:pPr>
    </w:p>
    <w:p w14:paraId="7DDF19AB" w14:textId="10591CE5" w:rsidR="00FC05F3" w:rsidRPr="00702DEF" w:rsidRDefault="00FC05F3" w:rsidP="00702DEF">
      <w:pPr>
        <w:pStyle w:val="Ttulo1"/>
        <w:rPr>
          <w:rFonts w:cs="Arial"/>
          <w:color w:val="ED3611"/>
          <w:kern w:val="0"/>
          <w:szCs w:val="40"/>
        </w:rPr>
      </w:pPr>
      <w:bookmarkStart w:id="42" w:name="_Toc70064083"/>
      <w:bookmarkStart w:id="43" w:name="_Toc99392001"/>
      <w:r w:rsidRPr="002C5209">
        <w:rPr>
          <w:rFonts w:cs="Arial"/>
          <w:color w:val="ED3611"/>
          <w:kern w:val="0"/>
          <w:szCs w:val="40"/>
        </w:rPr>
        <w:lastRenderedPageBreak/>
        <w:t xml:space="preserve">8 </w:t>
      </w:r>
      <w:r w:rsidR="00BC5778" w:rsidRPr="002C5209">
        <w:rPr>
          <w:rFonts w:cs="Arial"/>
          <w:color w:val="ED3611"/>
          <w:kern w:val="0"/>
          <w:szCs w:val="40"/>
        </w:rPr>
        <w:t>–</w:t>
      </w:r>
      <w:r w:rsidRPr="002C5209">
        <w:rPr>
          <w:rFonts w:cs="Arial"/>
          <w:color w:val="ED3611"/>
          <w:kern w:val="0"/>
          <w:szCs w:val="40"/>
        </w:rPr>
        <w:t xml:space="preserve"> </w:t>
      </w:r>
      <w:r w:rsidR="00702DEF">
        <w:rPr>
          <w:rFonts w:cs="Arial"/>
          <w:color w:val="ED3611"/>
          <w:kern w:val="0"/>
          <w:szCs w:val="40"/>
        </w:rPr>
        <w:t>Duração e treinamento das mãos esquerda e direita:</w:t>
      </w:r>
      <w:bookmarkEnd w:id="42"/>
      <w:bookmarkEnd w:id="43"/>
    </w:p>
    <w:p w14:paraId="4D52D3C1" w14:textId="77777777" w:rsidR="00702DEF" w:rsidRDefault="00702DEF" w:rsidP="001408B7">
      <w:pPr>
        <w:rPr>
          <w:lang w:eastAsia="pt-BR"/>
        </w:rPr>
      </w:pPr>
    </w:p>
    <w:p w14:paraId="6D46E242" w14:textId="6D28321E" w:rsidR="00702DEF" w:rsidRPr="00D842B5" w:rsidRDefault="00702DEF" w:rsidP="00702DEF">
      <w:pPr>
        <w:tabs>
          <w:tab w:val="left" w:pos="1320"/>
        </w:tabs>
        <w:rPr>
          <w:rFonts w:asciiTheme="majorHAnsi" w:hAnsiTheme="majorHAnsi"/>
          <w:b/>
          <w:bCs/>
          <w:i/>
          <w:iCs/>
          <w:color w:val="E36C0A" w:themeColor="accent6" w:themeShade="BF"/>
          <w:kern w:val="36"/>
          <w:sz w:val="36"/>
          <w:szCs w:val="44"/>
          <w:lang w:eastAsia="pt-BR"/>
        </w:rPr>
      </w:pPr>
      <w:r>
        <w:rPr>
          <w:rFonts w:asciiTheme="majorHAnsi" w:hAnsiTheme="majorHAnsi"/>
          <w:b/>
          <w:bCs/>
          <w:i/>
          <w:iCs/>
          <w:color w:val="E36C0A" w:themeColor="accent6" w:themeShade="BF"/>
          <w:kern w:val="36"/>
          <w:sz w:val="36"/>
          <w:szCs w:val="44"/>
          <w:lang w:eastAsia="pt-BR"/>
        </w:rPr>
        <w:t>8</w:t>
      </w:r>
      <w:r w:rsidRPr="00D842B5">
        <w:rPr>
          <w:rFonts w:asciiTheme="majorHAnsi" w:hAnsiTheme="majorHAnsi"/>
          <w:b/>
          <w:bCs/>
          <w:i/>
          <w:iCs/>
          <w:color w:val="E36C0A" w:themeColor="accent6" w:themeShade="BF"/>
          <w:kern w:val="36"/>
          <w:sz w:val="36"/>
          <w:szCs w:val="44"/>
          <w:lang w:eastAsia="pt-BR"/>
        </w:rPr>
        <w:t xml:space="preserve">.1 - </w:t>
      </w:r>
      <w:r>
        <w:rPr>
          <w:rFonts w:asciiTheme="majorHAnsi" w:hAnsiTheme="majorHAnsi"/>
          <w:b/>
          <w:bCs/>
          <w:i/>
          <w:iCs/>
          <w:color w:val="E36C0A" w:themeColor="accent6" w:themeShade="BF"/>
          <w:kern w:val="36"/>
          <w:sz w:val="36"/>
          <w:szCs w:val="44"/>
          <w:lang w:eastAsia="pt-BR"/>
        </w:rPr>
        <w:t>Duração</w:t>
      </w:r>
      <w:r w:rsidRPr="00D842B5">
        <w:rPr>
          <w:rFonts w:asciiTheme="majorHAnsi" w:hAnsiTheme="majorHAnsi"/>
          <w:b/>
          <w:bCs/>
          <w:i/>
          <w:iCs/>
          <w:color w:val="E36C0A" w:themeColor="accent6" w:themeShade="BF"/>
          <w:kern w:val="36"/>
          <w:sz w:val="36"/>
          <w:szCs w:val="44"/>
          <w:lang w:eastAsia="pt-BR"/>
        </w:rPr>
        <w:t xml:space="preserve">: </w:t>
      </w:r>
    </w:p>
    <w:p w14:paraId="5362EB25" w14:textId="77777777" w:rsidR="00702DEF" w:rsidRDefault="00702DEF" w:rsidP="00702DEF">
      <w:pPr>
        <w:tabs>
          <w:tab w:val="left" w:pos="1320"/>
        </w:tabs>
        <w:rPr>
          <w:rFonts w:cs="Arial"/>
          <w:szCs w:val="22"/>
        </w:rPr>
      </w:pPr>
    </w:p>
    <w:p w14:paraId="04ADE4A3" w14:textId="139CD9A4" w:rsidR="00702DEF" w:rsidRDefault="00702DEF" w:rsidP="001E0EF9">
      <w:pPr>
        <w:tabs>
          <w:tab w:val="left" w:pos="1320"/>
        </w:tabs>
        <w:rPr>
          <w:rFonts w:cs="Arial"/>
          <w:szCs w:val="22"/>
        </w:rPr>
      </w:pPr>
      <w:r w:rsidRPr="00203036">
        <w:rPr>
          <w:rFonts w:cs="Arial"/>
          <w:szCs w:val="22"/>
        </w:rPr>
        <w:t xml:space="preserve">Capacidade do som de ser curto, médio ou longo. Assim como o som, o silêncio também pode ser curto médio ou longo. Na grafia musical nós temos as figuras rítmicas </w:t>
      </w:r>
      <w:r>
        <w:rPr>
          <w:rFonts w:cs="Arial"/>
          <w:szCs w:val="22"/>
        </w:rPr>
        <w:t>de som e de</w:t>
      </w:r>
      <w:r w:rsidRPr="00203036">
        <w:rPr>
          <w:rFonts w:cs="Arial"/>
          <w:szCs w:val="22"/>
        </w:rPr>
        <w:t xml:space="preserve"> pausa, que irão nos indicar a duração de determinadas notas e silêncios. Você verá isso mais a frente.</w:t>
      </w:r>
    </w:p>
    <w:p w14:paraId="1C6A7523" w14:textId="77777777" w:rsidR="001E0EF9" w:rsidRPr="001E0EF9" w:rsidRDefault="001E0EF9" w:rsidP="001E0EF9">
      <w:pPr>
        <w:tabs>
          <w:tab w:val="left" w:pos="1320"/>
        </w:tabs>
        <w:rPr>
          <w:rFonts w:cs="Arial"/>
          <w:szCs w:val="22"/>
        </w:rPr>
      </w:pPr>
    </w:p>
    <w:p w14:paraId="4B65DD3A" w14:textId="77777777" w:rsidR="00861974" w:rsidRPr="006454BF" w:rsidRDefault="00861974" w:rsidP="00702DEF">
      <w:pPr>
        <w:rPr>
          <w:rFonts w:cs="Arial"/>
          <w:iCs/>
          <w:szCs w:val="22"/>
        </w:rPr>
      </w:pPr>
    </w:p>
    <w:p w14:paraId="1E28F8E4" w14:textId="35A2E017" w:rsidR="00702DEF" w:rsidRPr="00D842B5" w:rsidRDefault="00702DEF" w:rsidP="00702DEF">
      <w:pPr>
        <w:tabs>
          <w:tab w:val="left" w:pos="1320"/>
        </w:tabs>
        <w:rPr>
          <w:rFonts w:asciiTheme="majorHAnsi" w:hAnsiTheme="majorHAnsi"/>
          <w:b/>
          <w:bCs/>
          <w:i/>
          <w:iCs/>
          <w:color w:val="E36C0A" w:themeColor="accent6" w:themeShade="BF"/>
          <w:kern w:val="36"/>
          <w:sz w:val="36"/>
          <w:szCs w:val="44"/>
          <w:lang w:eastAsia="pt-BR"/>
        </w:rPr>
      </w:pPr>
      <w:r>
        <w:rPr>
          <w:rFonts w:asciiTheme="majorHAnsi" w:hAnsiTheme="majorHAnsi"/>
          <w:b/>
          <w:bCs/>
          <w:i/>
          <w:iCs/>
          <w:color w:val="E36C0A" w:themeColor="accent6" w:themeShade="BF"/>
          <w:kern w:val="36"/>
          <w:sz w:val="36"/>
          <w:szCs w:val="44"/>
          <w:lang w:eastAsia="pt-BR"/>
        </w:rPr>
        <w:t>8</w:t>
      </w:r>
      <w:r w:rsidRPr="00D842B5">
        <w:rPr>
          <w:rFonts w:asciiTheme="majorHAnsi" w:hAnsiTheme="majorHAnsi"/>
          <w:b/>
          <w:bCs/>
          <w:i/>
          <w:iCs/>
          <w:color w:val="E36C0A" w:themeColor="accent6" w:themeShade="BF"/>
          <w:kern w:val="36"/>
          <w:sz w:val="36"/>
          <w:szCs w:val="44"/>
          <w:lang w:eastAsia="pt-BR"/>
        </w:rPr>
        <w:t xml:space="preserve">.2 </w:t>
      </w:r>
      <w:r>
        <w:rPr>
          <w:rFonts w:asciiTheme="majorHAnsi" w:hAnsiTheme="majorHAnsi"/>
          <w:b/>
          <w:bCs/>
          <w:i/>
          <w:iCs/>
          <w:color w:val="E36C0A" w:themeColor="accent6" w:themeShade="BF"/>
          <w:kern w:val="36"/>
          <w:sz w:val="36"/>
          <w:szCs w:val="44"/>
          <w:lang w:eastAsia="pt-BR"/>
        </w:rPr>
        <w:t>–</w:t>
      </w:r>
      <w:r w:rsidRPr="00D842B5">
        <w:rPr>
          <w:rFonts w:asciiTheme="majorHAnsi" w:hAnsiTheme="majorHAnsi"/>
          <w:b/>
          <w:bCs/>
          <w:i/>
          <w:iCs/>
          <w:color w:val="E36C0A" w:themeColor="accent6" w:themeShade="BF"/>
          <w:kern w:val="36"/>
          <w:sz w:val="36"/>
          <w:szCs w:val="44"/>
          <w:lang w:eastAsia="pt-BR"/>
        </w:rPr>
        <w:t xml:space="preserve"> </w:t>
      </w:r>
      <w:r>
        <w:rPr>
          <w:rFonts w:asciiTheme="majorHAnsi" w:hAnsiTheme="majorHAnsi"/>
          <w:b/>
          <w:bCs/>
          <w:i/>
          <w:iCs/>
          <w:color w:val="E36C0A" w:themeColor="accent6" w:themeShade="BF"/>
          <w:kern w:val="36"/>
          <w:sz w:val="36"/>
          <w:szCs w:val="44"/>
          <w:lang w:eastAsia="pt-BR"/>
        </w:rPr>
        <w:t>Treinamento</w:t>
      </w:r>
      <w:r w:rsidRPr="00D842B5">
        <w:rPr>
          <w:rFonts w:asciiTheme="majorHAnsi" w:hAnsiTheme="majorHAnsi"/>
          <w:b/>
          <w:bCs/>
          <w:i/>
          <w:iCs/>
          <w:color w:val="E36C0A" w:themeColor="accent6" w:themeShade="BF"/>
          <w:kern w:val="36"/>
          <w:sz w:val="36"/>
          <w:szCs w:val="44"/>
          <w:lang w:eastAsia="pt-BR"/>
        </w:rPr>
        <w:t xml:space="preserve"> da </w:t>
      </w:r>
      <w:r>
        <w:rPr>
          <w:rFonts w:asciiTheme="majorHAnsi" w:hAnsiTheme="majorHAnsi"/>
          <w:b/>
          <w:bCs/>
          <w:i/>
          <w:iCs/>
          <w:color w:val="E36C0A" w:themeColor="accent6" w:themeShade="BF"/>
          <w:kern w:val="36"/>
          <w:sz w:val="36"/>
          <w:szCs w:val="44"/>
          <w:lang w:eastAsia="pt-BR"/>
        </w:rPr>
        <w:t>m</w:t>
      </w:r>
      <w:r w:rsidRPr="00D842B5">
        <w:rPr>
          <w:rFonts w:asciiTheme="majorHAnsi" w:hAnsiTheme="majorHAnsi"/>
          <w:b/>
          <w:bCs/>
          <w:i/>
          <w:iCs/>
          <w:color w:val="E36C0A" w:themeColor="accent6" w:themeShade="BF"/>
          <w:kern w:val="36"/>
          <w:sz w:val="36"/>
          <w:szCs w:val="44"/>
          <w:lang w:eastAsia="pt-BR"/>
        </w:rPr>
        <w:t>ão direita (com os bordões):</w:t>
      </w:r>
    </w:p>
    <w:p w14:paraId="24E0F4BB" w14:textId="77777777" w:rsidR="00702DEF" w:rsidRDefault="00702DEF" w:rsidP="00702DEF">
      <w:pPr>
        <w:rPr>
          <w:rFonts w:cs="Arial"/>
        </w:rPr>
      </w:pPr>
    </w:p>
    <w:p w14:paraId="03562F8A" w14:textId="77777777" w:rsidR="001E0EF9" w:rsidRDefault="001E0EF9" w:rsidP="00702DEF">
      <w:pPr>
        <w:rPr>
          <w:rFonts w:cs="Arial"/>
        </w:rPr>
      </w:pPr>
    </w:p>
    <w:p w14:paraId="1EB8D66A" w14:textId="77777777" w:rsidR="00702DEF" w:rsidRDefault="00702DEF" w:rsidP="00702DEF">
      <w:pPr>
        <w:rPr>
          <w:rFonts w:cs="Arial"/>
        </w:rPr>
      </w:pPr>
      <w:r>
        <w:rPr>
          <w:rFonts w:cs="Arial"/>
        </w:rPr>
        <w:t xml:space="preserve">Em nosso método, a mão direita sempre </w:t>
      </w:r>
      <w:r w:rsidRPr="00256468">
        <w:rPr>
          <w:rFonts w:cs="Arial"/>
        </w:rPr>
        <w:t>executar</w:t>
      </w:r>
      <w:r>
        <w:rPr>
          <w:rFonts w:cs="Arial"/>
        </w:rPr>
        <w:t>á</w:t>
      </w:r>
      <w:r w:rsidRPr="00256468">
        <w:rPr>
          <w:rFonts w:cs="Arial"/>
        </w:rPr>
        <w:t xml:space="preserve"> os ritmos e dedilhados das cordas do violão independente se o executa</w:t>
      </w:r>
      <w:r>
        <w:rPr>
          <w:rFonts w:cs="Arial"/>
        </w:rPr>
        <w:t>nte for destro ou canhoto, já</w:t>
      </w:r>
      <w:r w:rsidRPr="00256468">
        <w:rPr>
          <w:rFonts w:cs="Arial"/>
        </w:rPr>
        <w:t xml:space="preserve"> que a coordenação motora será desenvolvida em ambas as mãos.</w:t>
      </w:r>
      <w:r>
        <w:rPr>
          <w:rFonts w:cs="Arial"/>
        </w:rPr>
        <w:t xml:space="preserve"> Os bordões (as cordas mais graves, 4, 5 e 6) ficarão por conta do polegar da mão direita, e as primas (as cordas mais agudas, 1, 2 e 3) com os dedos indicador, médio e anelar respectivamente.</w:t>
      </w:r>
      <w:r w:rsidRPr="00256468">
        <w:rPr>
          <w:rFonts w:cs="Arial"/>
        </w:rPr>
        <w:t xml:space="preserve"> </w:t>
      </w:r>
    </w:p>
    <w:p w14:paraId="340666DE" w14:textId="77777777" w:rsidR="00702DEF" w:rsidRDefault="00702DEF" w:rsidP="00702DEF">
      <w:pPr>
        <w:rPr>
          <w:rFonts w:cs="Arial"/>
        </w:rPr>
      </w:pPr>
    </w:p>
    <w:p w14:paraId="74A51BA0" w14:textId="77777777" w:rsidR="00702DEF" w:rsidRDefault="00702DEF" w:rsidP="00702DEF">
      <w:pPr>
        <w:rPr>
          <w:rFonts w:cs="Arial"/>
        </w:rPr>
      </w:pPr>
    </w:p>
    <w:p w14:paraId="7D21C62D" w14:textId="77777777" w:rsidR="00702DEF" w:rsidRDefault="00702DEF" w:rsidP="00702DEF">
      <w:pPr>
        <w:rPr>
          <w:rFonts w:cs="Arial"/>
        </w:rPr>
      </w:pPr>
      <w:r>
        <w:rPr>
          <w:rFonts w:cs="Arial"/>
        </w:rPr>
        <w:t>O</w:t>
      </w:r>
      <w:r w:rsidRPr="00256468">
        <w:rPr>
          <w:rFonts w:cs="Arial"/>
        </w:rPr>
        <w:t>bs.: recomendamos que as unhas desta mão sejam um pouco maiores, o que auxiliará inclusive na obtenção de um maior volume sonoro</w:t>
      </w:r>
      <w:r>
        <w:rPr>
          <w:rFonts w:cs="Arial"/>
        </w:rPr>
        <w:t xml:space="preserve">. </w:t>
      </w:r>
    </w:p>
    <w:p w14:paraId="13BCB2B2" w14:textId="77777777" w:rsidR="00702DEF" w:rsidRDefault="00702DEF" w:rsidP="00702DEF">
      <w:pPr>
        <w:rPr>
          <w:rFonts w:cs="Arial"/>
        </w:rPr>
      </w:pPr>
    </w:p>
    <w:p w14:paraId="4920245D" w14:textId="77777777" w:rsidR="00702DEF" w:rsidRDefault="00702DEF" w:rsidP="00702DEF">
      <w:pPr>
        <w:jc w:val="both"/>
        <w:rPr>
          <w:rFonts w:cs="Arial"/>
        </w:rPr>
      </w:pPr>
    </w:p>
    <w:p w14:paraId="711FEB7C" w14:textId="0FB4FCBE" w:rsidR="00702DEF" w:rsidRDefault="00373163" w:rsidP="00702DEF">
      <w:pPr>
        <w:rPr>
          <w:rFonts w:cs="Arial"/>
        </w:rPr>
      </w:pPr>
      <w:r>
        <w:rPr>
          <w:rFonts w:cs="Arial"/>
        </w:rPr>
        <w:t>Observe a figura a seguir</w:t>
      </w:r>
      <w:r w:rsidR="00702DEF">
        <w:rPr>
          <w:rFonts w:cs="Arial"/>
        </w:rPr>
        <w:t>, nela poderemos ver os dedos com os números e letras.</w:t>
      </w:r>
    </w:p>
    <w:p w14:paraId="7099DCDE" w14:textId="77777777" w:rsidR="00702DEF" w:rsidRDefault="00702DEF" w:rsidP="00702DEF">
      <w:pPr>
        <w:rPr>
          <w:rFonts w:cs="Arial"/>
        </w:rPr>
      </w:pPr>
    </w:p>
    <w:p w14:paraId="59BB3558" w14:textId="77777777" w:rsidR="00702DEF" w:rsidRDefault="00702DEF" w:rsidP="00702DEF">
      <w:pPr>
        <w:rPr>
          <w:rFonts w:cs="Arial"/>
          <w:sz w:val="14"/>
          <w:szCs w:val="16"/>
        </w:rPr>
      </w:pPr>
    </w:p>
    <w:p w14:paraId="7DFA652E" w14:textId="77777777" w:rsidR="00702DEF" w:rsidRDefault="00702DEF" w:rsidP="00702DEF">
      <w:pPr>
        <w:rPr>
          <w:rFonts w:cs="Arial"/>
          <w:sz w:val="14"/>
          <w:szCs w:val="16"/>
        </w:rPr>
      </w:pPr>
    </w:p>
    <w:p w14:paraId="0A088B5A" w14:textId="77777777" w:rsidR="00702DEF" w:rsidRPr="0022442E" w:rsidRDefault="00702DEF" w:rsidP="00702DEF">
      <w:pPr>
        <w:jc w:val="center"/>
        <w:rPr>
          <w:rFonts w:cs="Arial"/>
          <w:sz w:val="14"/>
          <w:szCs w:val="16"/>
        </w:rPr>
      </w:pPr>
      <w:r>
        <w:rPr>
          <w:rFonts w:cs="Arial"/>
          <w:noProof/>
          <w:sz w:val="14"/>
          <w:szCs w:val="16"/>
          <w:lang w:eastAsia="pt-BR"/>
        </w:rPr>
        <w:drawing>
          <wp:inline distT="0" distB="0" distL="0" distR="0" wp14:anchorId="3C1370C2" wp14:editId="1673FC37">
            <wp:extent cx="3953779" cy="2286000"/>
            <wp:effectExtent l="0" t="0" r="889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966586" cy="2293405"/>
                    </a:xfrm>
                    <a:prstGeom prst="rect">
                      <a:avLst/>
                    </a:prstGeom>
                    <a:noFill/>
                    <a:ln>
                      <a:noFill/>
                    </a:ln>
                  </pic:spPr>
                </pic:pic>
              </a:graphicData>
            </a:graphic>
          </wp:inline>
        </w:drawing>
      </w:r>
    </w:p>
    <w:p w14:paraId="04D6B612" w14:textId="18DF6782" w:rsidR="00702DEF" w:rsidRDefault="00702DEF" w:rsidP="00702DEF">
      <w:pPr>
        <w:pStyle w:val="Legenda"/>
        <w:jc w:val="center"/>
      </w:pPr>
      <w:r>
        <w:t xml:space="preserve">Fig - </w:t>
      </w:r>
      <w:r w:rsidR="00DB43B4">
        <w:t>8</w:t>
      </w:r>
      <w:r>
        <w:t>.2.1</w:t>
      </w:r>
    </w:p>
    <w:p w14:paraId="4D92A637" w14:textId="0DFF6A78" w:rsidR="00C20904" w:rsidRDefault="00C20904" w:rsidP="00C20904">
      <w:pPr>
        <w:rPr>
          <w:lang w:eastAsia="pt-BR"/>
        </w:rPr>
      </w:pPr>
    </w:p>
    <w:p w14:paraId="1AA432F2" w14:textId="3E021605" w:rsidR="00C20904" w:rsidRDefault="00C20904" w:rsidP="00C20904">
      <w:pPr>
        <w:rPr>
          <w:lang w:eastAsia="pt-BR"/>
        </w:rPr>
      </w:pPr>
    </w:p>
    <w:p w14:paraId="7113A49E" w14:textId="741784D4" w:rsidR="00C20904" w:rsidRDefault="00C20904" w:rsidP="00C20904">
      <w:pPr>
        <w:rPr>
          <w:lang w:eastAsia="pt-BR"/>
        </w:rPr>
      </w:pPr>
    </w:p>
    <w:p w14:paraId="3E6A5BA2" w14:textId="77777777" w:rsidR="001D55C5" w:rsidRDefault="001D55C5" w:rsidP="00C20904">
      <w:pPr>
        <w:rPr>
          <w:lang w:eastAsia="pt-BR"/>
        </w:rPr>
      </w:pPr>
    </w:p>
    <w:p w14:paraId="05BAC0BB" w14:textId="77777777" w:rsidR="003C341C" w:rsidRDefault="003C341C" w:rsidP="00C20904">
      <w:pPr>
        <w:rPr>
          <w:lang w:eastAsia="pt-BR"/>
        </w:rPr>
      </w:pPr>
    </w:p>
    <w:p w14:paraId="6FD3159B" w14:textId="77777777" w:rsidR="00861974" w:rsidRPr="00C20904" w:rsidRDefault="00861974" w:rsidP="00C20904">
      <w:pPr>
        <w:rPr>
          <w:lang w:eastAsia="pt-BR"/>
        </w:rPr>
      </w:pPr>
    </w:p>
    <w:p w14:paraId="17AA1E75" w14:textId="77777777" w:rsidR="00702DEF" w:rsidRPr="009D7F82" w:rsidRDefault="00702DEF" w:rsidP="00702DEF">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44" w:name="_Toc70064084"/>
      <w:bookmarkStart w:id="45" w:name="_Toc99392002"/>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Exercício 8 - Tocando as notas com durações diferentes.</w:t>
      </w:r>
      <w:bookmarkEnd w:id="44"/>
      <w:bookmarkEnd w:id="45"/>
    </w:p>
    <w:p w14:paraId="745F3143" w14:textId="77777777" w:rsidR="00702DEF" w:rsidRPr="00203036" w:rsidRDefault="00702DEF" w:rsidP="00702DEF">
      <w:pPr>
        <w:rPr>
          <w:rFonts w:cs="Arial"/>
          <w:szCs w:val="22"/>
        </w:rPr>
      </w:pPr>
      <w:r>
        <w:rPr>
          <w:rFonts w:cs="Arial"/>
          <w:szCs w:val="22"/>
        </w:rPr>
        <w:t>Para esse exercício a</w:t>
      </w:r>
      <w:r w:rsidRPr="00AD406E">
        <w:rPr>
          <w:rFonts w:cs="Arial"/>
          <w:szCs w:val="22"/>
        </w:rPr>
        <w:t>dotaremos por enquanto, pequenos traços que irão rep</w:t>
      </w:r>
      <w:r>
        <w:rPr>
          <w:rFonts w:cs="Arial"/>
          <w:szCs w:val="22"/>
        </w:rPr>
        <w:t>resentar a duração dos sons</w:t>
      </w:r>
      <w:r w:rsidRPr="00AD406E">
        <w:rPr>
          <w:rFonts w:cs="Arial"/>
          <w:szCs w:val="22"/>
        </w:rPr>
        <w:t xml:space="preserve">. Os traços maiores representarão sons (ou pausas) mais longos e os menores sons (ou pausas) mais curtos. </w:t>
      </w:r>
      <w:r w:rsidRPr="00AD406E">
        <w:rPr>
          <w:rFonts w:cs="Arial"/>
          <w:iCs/>
          <w:szCs w:val="22"/>
        </w:rPr>
        <w:t>Exemplo:</w:t>
      </w:r>
    </w:p>
    <w:tbl>
      <w:tblPr>
        <w:tblW w:w="8614" w:type="dxa"/>
        <w:tblInd w:w="-15" w:type="dxa"/>
        <w:tblLayout w:type="fixed"/>
        <w:tblLook w:val="0000" w:firstRow="0" w:lastRow="0" w:firstColumn="0" w:lastColumn="0" w:noHBand="0" w:noVBand="0"/>
      </w:tblPr>
      <w:tblGrid>
        <w:gridCol w:w="2862"/>
        <w:gridCol w:w="2863"/>
        <w:gridCol w:w="2889"/>
      </w:tblGrid>
      <w:tr w:rsidR="00702DEF" w14:paraId="4788EC5F" w14:textId="77777777" w:rsidTr="00174AB5">
        <w:trPr>
          <w:trHeight w:val="1289"/>
        </w:trPr>
        <w:tc>
          <w:tcPr>
            <w:tcW w:w="2862" w:type="dxa"/>
            <w:shd w:val="clear" w:color="auto" w:fill="auto"/>
            <w:vAlign w:val="center"/>
          </w:tcPr>
          <w:p w14:paraId="02F1D17A" w14:textId="77777777" w:rsidR="00702DEF" w:rsidRPr="00274696" w:rsidRDefault="00702DEF" w:rsidP="00265829">
            <w:pPr>
              <w:snapToGrid w:val="0"/>
              <w:jc w:val="center"/>
              <w:rPr>
                <w:b/>
                <w:sz w:val="28"/>
                <w:szCs w:val="28"/>
              </w:rPr>
            </w:pPr>
            <w:r w:rsidRPr="00274696">
              <w:rPr>
                <w:b/>
                <w:sz w:val="28"/>
                <w:szCs w:val="28"/>
              </w:rPr>
              <w:t>___ ___ ___ ___</w:t>
            </w:r>
          </w:p>
          <w:p w14:paraId="11FDEBCC" w14:textId="77777777" w:rsidR="00702DEF" w:rsidRPr="00A92501" w:rsidRDefault="00702DEF" w:rsidP="00265829">
            <w:pPr>
              <w:jc w:val="center"/>
              <w:rPr>
                <w:rFonts w:cs="Arial"/>
              </w:rPr>
            </w:pPr>
            <w:r w:rsidRPr="00274696">
              <w:rPr>
                <w:rFonts w:cs="Arial"/>
                <w:sz w:val="28"/>
                <w:szCs w:val="28"/>
              </w:rPr>
              <w:t>(sons curtos)</w:t>
            </w:r>
          </w:p>
        </w:tc>
        <w:tc>
          <w:tcPr>
            <w:tcW w:w="2863" w:type="dxa"/>
            <w:shd w:val="clear" w:color="auto" w:fill="auto"/>
            <w:vAlign w:val="center"/>
          </w:tcPr>
          <w:p w14:paraId="554BA69C" w14:textId="77777777" w:rsidR="00702DEF" w:rsidRPr="00274696" w:rsidRDefault="00702DEF" w:rsidP="00265829">
            <w:pPr>
              <w:snapToGrid w:val="0"/>
              <w:jc w:val="center"/>
              <w:rPr>
                <w:b/>
                <w:sz w:val="28"/>
                <w:szCs w:val="28"/>
              </w:rPr>
            </w:pPr>
            <w:r w:rsidRPr="00274696">
              <w:rPr>
                <w:b/>
                <w:sz w:val="28"/>
                <w:szCs w:val="28"/>
              </w:rPr>
              <w:t>________ ________</w:t>
            </w:r>
          </w:p>
          <w:p w14:paraId="524393AD" w14:textId="77777777" w:rsidR="00702DEF" w:rsidRPr="00A92501" w:rsidRDefault="00702DEF" w:rsidP="00265829">
            <w:pPr>
              <w:jc w:val="center"/>
              <w:rPr>
                <w:rFonts w:cs="Arial"/>
              </w:rPr>
            </w:pPr>
            <w:r w:rsidRPr="00274696">
              <w:rPr>
                <w:rFonts w:cs="Arial"/>
                <w:sz w:val="28"/>
                <w:szCs w:val="28"/>
              </w:rPr>
              <w:t>(sons médios)</w:t>
            </w:r>
          </w:p>
        </w:tc>
        <w:tc>
          <w:tcPr>
            <w:tcW w:w="2889" w:type="dxa"/>
            <w:shd w:val="clear" w:color="auto" w:fill="auto"/>
            <w:vAlign w:val="center"/>
          </w:tcPr>
          <w:p w14:paraId="058527FF" w14:textId="77777777" w:rsidR="00702DEF" w:rsidRPr="00274696" w:rsidRDefault="00702DEF" w:rsidP="00265829">
            <w:pPr>
              <w:snapToGrid w:val="0"/>
              <w:jc w:val="center"/>
              <w:rPr>
                <w:b/>
                <w:sz w:val="28"/>
                <w:szCs w:val="28"/>
              </w:rPr>
            </w:pPr>
            <w:r w:rsidRPr="00274696">
              <w:rPr>
                <w:b/>
                <w:sz w:val="28"/>
                <w:szCs w:val="28"/>
              </w:rPr>
              <w:t>_________________</w:t>
            </w:r>
          </w:p>
          <w:p w14:paraId="605C1470" w14:textId="77777777" w:rsidR="00702DEF" w:rsidRPr="00A92501" w:rsidRDefault="00702DEF" w:rsidP="00265829">
            <w:pPr>
              <w:jc w:val="center"/>
              <w:rPr>
                <w:rFonts w:cs="Arial"/>
              </w:rPr>
            </w:pPr>
            <w:r w:rsidRPr="00274696">
              <w:rPr>
                <w:rFonts w:cs="Arial"/>
                <w:sz w:val="28"/>
                <w:szCs w:val="28"/>
              </w:rPr>
              <w:t>(som longo)</w:t>
            </w:r>
          </w:p>
        </w:tc>
      </w:tr>
    </w:tbl>
    <w:p w14:paraId="0678A422" w14:textId="56C6F1F2" w:rsidR="00702DEF" w:rsidRDefault="00702DEF" w:rsidP="00174AB5">
      <w:pPr>
        <w:pStyle w:val="Legenda"/>
        <w:jc w:val="center"/>
      </w:pPr>
      <w:r>
        <w:t xml:space="preserve">Fig. </w:t>
      </w:r>
      <w:r w:rsidR="00DB43B4">
        <w:t>8</w:t>
      </w:r>
      <w:r>
        <w:t>.</w:t>
      </w:r>
      <w:r w:rsidR="00DB43B4">
        <w:t>2</w:t>
      </w:r>
      <w:r>
        <w:t>.</w:t>
      </w:r>
      <w:r w:rsidR="00DB43B4">
        <w:t>2</w:t>
      </w:r>
    </w:p>
    <w:p w14:paraId="39643EFE" w14:textId="08A735E9" w:rsidR="00C20904" w:rsidRDefault="00174AB5" w:rsidP="00702DEF">
      <w:pPr>
        <w:jc w:val="center"/>
        <w:rPr>
          <w:lang w:eastAsia="pt-BR"/>
        </w:rPr>
      </w:pPr>
      <w:r>
        <w:rPr>
          <w:noProof/>
          <w:lang w:eastAsia="pt-BR"/>
        </w:rPr>
        <mc:AlternateContent>
          <mc:Choice Requires="wps">
            <w:drawing>
              <wp:anchor distT="0" distB="0" distL="114300" distR="114300" simplePos="0" relativeHeight="251659776" behindDoc="1" locked="0" layoutInCell="1" allowOverlap="1" wp14:anchorId="580284D6" wp14:editId="2CB045D3">
                <wp:simplePos x="0" y="0"/>
                <wp:positionH relativeFrom="margin">
                  <wp:posOffset>2091690</wp:posOffset>
                </wp:positionH>
                <wp:positionV relativeFrom="paragraph">
                  <wp:posOffset>154305</wp:posOffset>
                </wp:positionV>
                <wp:extent cx="1181100" cy="552450"/>
                <wp:effectExtent l="0" t="0" r="19050" b="19050"/>
                <wp:wrapNone/>
                <wp:docPr id="93" name="Elipse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1100" cy="55245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0F5B5C" id="Elipse 195" o:spid="_x0000_s1026" style="position:absolute;margin-left:164.7pt;margin-top:12.15pt;width:93pt;height:43.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" fillcolor="#ffc000" strokecolor="#e36c0a [2409]" strokeweight="2pt">
                <v:path arrowok="t"/>
                <w10:wrap anchorx="margin"/>
              </v:oval>
            </w:pict>
          </mc:Fallback>
        </mc:AlternateContent>
      </w:r>
    </w:p>
    <w:p w14:paraId="5D3D5290" w14:textId="7C19E65B" w:rsidR="00702DEF" w:rsidRDefault="00174AB5" w:rsidP="00702DEF">
      <w:pPr>
        <w:jc w:val="center"/>
        <w:rPr>
          <w:lang w:eastAsia="pt-BR"/>
        </w:rPr>
      </w:pPr>
      <w:r w:rsidRPr="0007428D">
        <w:rPr>
          <w:lang w:eastAsia="pt-BR"/>
        </w:rPr>
        <w:object w:dxaOrig="2491" w:dyaOrig="810" w14:anchorId="73AEE593">
          <v:shape id="_x0000_i1034" type="#_x0000_t75" style="width:82.5pt;height:36.75pt" o:ole="">
            <v:imagedata r:id="rId65" o:title="" cropbottom="6554f" cropleft="5080f" cropright="4064f"/>
          </v:shape>
          <o:OLEObject Type="Embed" ProgID="Package" ShapeID="_x0000_i1034" DrawAspect="Content" ObjectID="_1710162523" r:id="rId66"/>
        </w:object>
      </w:r>
      <w:r w:rsidR="00702DEF">
        <w:rPr>
          <w:lang w:eastAsia="pt-BR"/>
        </w:rPr>
        <w:t xml:space="preserve">  </w:t>
      </w:r>
    </w:p>
    <w:p w14:paraId="3F4117AE" w14:textId="77777777" w:rsidR="00702DEF" w:rsidRPr="00A50E47" w:rsidRDefault="00702DEF" w:rsidP="00702DEF">
      <w:pPr>
        <w:rPr>
          <w:lang w:eastAsia="pt-BR"/>
        </w:rPr>
      </w:pPr>
    </w:p>
    <w:p w14:paraId="3F3646DA" w14:textId="77777777" w:rsidR="00702DEF" w:rsidRDefault="00702DEF" w:rsidP="00702DEF">
      <w:pPr>
        <w:rPr>
          <w:rFonts w:cs="Arial"/>
          <w:iCs/>
          <w:szCs w:val="22"/>
        </w:rPr>
      </w:pPr>
      <w:r w:rsidRPr="006454BF">
        <w:rPr>
          <w:rFonts w:cs="Arial"/>
          <w:iCs/>
          <w:szCs w:val="22"/>
        </w:rPr>
        <w:t>Quatro tracinhos curtos indicam quatro sons de curta duração, dois traços médios indicam igualmente dois sons de duração média, e um traço longo repre</w:t>
      </w:r>
      <w:r>
        <w:rPr>
          <w:rFonts w:cs="Arial"/>
          <w:iCs/>
          <w:szCs w:val="22"/>
        </w:rPr>
        <w:t>senta um som de duração longa. É</w:t>
      </w:r>
      <w:r w:rsidRPr="006454BF">
        <w:rPr>
          <w:rFonts w:cs="Arial"/>
          <w:iCs/>
          <w:szCs w:val="22"/>
        </w:rPr>
        <w:t xml:space="preserve"> importante observar a proporção entre as durações. Quatro sons curtos ou dois sons médios equivalem a um som longo, e dois sons curtos a um som médio.</w:t>
      </w:r>
    </w:p>
    <w:p w14:paraId="2048EE77" w14:textId="77777777" w:rsidR="00702DEF" w:rsidRDefault="00702DEF" w:rsidP="00702DEF">
      <w:pPr>
        <w:rPr>
          <w:rFonts w:cs="Arial"/>
          <w:szCs w:val="22"/>
        </w:rPr>
      </w:pPr>
      <w:r>
        <w:rPr>
          <w:rFonts w:cs="Arial"/>
          <w:szCs w:val="22"/>
        </w:rPr>
        <w:t xml:space="preserve">Agora nós iremos </w:t>
      </w:r>
      <w:r w:rsidRPr="006B513D">
        <w:rPr>
          <w:rFonts w:cs="Arial"/>
          <w:szCs w:val="22"/>
        </w:rPr>
        <w:t>utiliza</w:t>
      </w:r>
      <w:r>
        <w:rPr>
          <w:rFonts w:cs="Arial"/>
          <w:szCs w:val="22"/>
        </w:rPr>
        <w:t>r</w:t>
      </w:r>
      <w:r w:rsidRPr="006B513D">
        <w:rPr>
          <w:rFonts w:cs="Arial"/>
          <w:szCs w:val="22"/>
        </w:rPr>
        <w:t xml:space="preserve"> os bordões do violão</w:t>
      </w:r>
      <w:r>
        <w:rPr>
          <w:rFonts w:cs="Arial"/>
          <w:szCs w:val="22"/>
        </w:rPr>
        <w:t>, o</w:t>
      </w:r>
      <w:r w:rsidRPr="006B513D">
        <w:rPr>
          <w:rFonts w:cs="Arial"/>
          <w:szCs w:val="22"/>
        </w:rPr>
        <w:t>bserve que a letra “</w:t>
      </w:r>
      <w:r w:rsidRPr="006B513D">
        <w:rPr>
          <w:rFonts w:cs="Arial"/>
          <w:b/>
          <w:szCs w:val="22"/>
        </w:rPr>
        <w:t>p</w:t>
      </w:r>
      <w:r w:rsidRPr="006B513D">
        <w:rPr>
          <w:rFonts w:cs="Arial"/>
          <w:szCs w:val="22"/>
        </w:rPr>
        <w:t xml:space="preserve">” indicará o uso do polegar da mão direita e o número </w:t>
      </w:r>
      <w:r>
        <w:rPr>
          <w:rFonts w:cs="Arial"/>
          <w:szCs w:val="22"/>
        </w:rPr>
        <w:t>“</w:t>
      </w:r>
      <w:r w:rsidRPr="006B513D">
        <w:rPr>
          <w:rFonts w:cs="Arial"/>
          <w:b/>
          <w:szCs w:val="22"/>
        </w:rPr>
        <w:t>6,</w:t>
      </w:r>
      <w:r>
        <w:rPr>
          <w:rFonts w:cs="Arial"/>
          <w:b/>
          <w:szCs w:val="22"/>
        </w:rPr>
        <w:t xml:space="preserve"> </w:t>
      </w:r>
      <w:r w:rsidRPr="006B513D">
        <w:rPr>
          <w:rFonts w:cs="Arial"/>
          <w:b/>
          <w:szCs w:val="22"/>
        </w:rPr>
        <w:t>5</w:t>
      </w:r>
      <w:r>
        <w:rPr>
          <w:rFonts w:cs="Arial"/>
          <w:b/>
          <w:szCs w:val="22"/>
        </w:rPr>
        <w:t xml:space="preserve"> ou </w:t>
      </w:r>
      <w:r w:rsidRPr="006B513D">
        <w:rPr>
          <w:rFonts w:cs="Arial"/>
          <w:b/>
          <w:szCs w:val="22"/>
        </w:rPr>
        <w:t>4</w:t>
      </w:r>
      <w:r>
        <w:rPr>
          <w:rFonts w:cs="Arial"/>
          <w:b/>
          <w:szCs w:val="22"/>
        </w:rPr>
        <w:t>”</w:t>
      </w:r>
      <w:r w:rsidRPr="006B513D">
        <w:rPr>
          <w:rFonts w:cs="Arial"/>
          <w:szCs w:val="22"/>
        </w:rPr>
        <w:t xml:space="preserve"> logo após o “</w:t>
      </w:r>
      <w:r w:rsidRPr="006B513D">
        <w:rPr>
          <w:rFonts w:cs="Arial"/>
          <w:b/>
          <w:szCs w:val="22"/>
        </w:rPr>
        <w:t>p</w:t>
      </w:r>
      <w:r w:rsidRPr="006B513D">
        <w:rPr>
          <w:rFonts w:cs="Arial"/>
          <w:szCs w:val="22"/>
        </w:rPr>
        <w:t>”</w:t>
      </w:r>
      <w:r>
        <w:rPr>
          <w:rFonts w:cs="Arial"/>
          <w:szCs w:val="22"/>
        </w:rPr>
        <w:t>,</w:t>
      </w:r>
      <w:r w:rsidRPr="006B513D">
        <w:rPr>
          <w:rFonts w:cs="Arial"/>
          <w:szCs w:val="22"/>
        </w:rPr>
        <w:t xml:space="preserve"> será a corda a ser tocada.</w:t>
      </w:r>
    </w:p>
    <w:p w14:paraId="28F119D5" w14:textId="77777777" w:rsidR="00702DEF" w:rsidRPr="006B513D" w:rsidRDefault="00702DEF" w:rsidP="00702DEF">
      <w:pPr>
        <w:rPr>
          <w:rFonts w:cs="Arial"/>
          <w:szCs w:val="22"/>
        </w:rPr>
      </w:pPr>
    </w:p>
    <w:p w14:paraId="4478C89C" w14:textId="77777777" w:rsidR="00702DEF" w:rsidRPr="00F05D38" w:rsidRDefault="00702DEF" w:rsidP="00702DEF">
      <w:pPr>
        <w:rPr>
          <w:color w:val="000000"/>
          <w:sz w:val="16"/>
          <w:szCs w:val="16"/>
        </w:rPr>
      </w:pPr>
    </w:p>
    <w:p w14:paraId="68B4E668" w14:textId="4CB24A80" w:rsidR="00702DEF" w:rsidRPr="002E77AC" w:rsidRDefault="00702DEF" w:rsidP="00702DEF">
      <w:pPr>
        <w:numPr>
          <w:ilvl w:val="0"/>
          <w:numId w:val="2"/>
        </w:numPr>
        <w:ind w:left="714" w:hanging="357"/>
        <w:rPr>
          <w:b/>
          <w:sz w:val="18"/>
          <w:szCs w:val="18"/>
        </w:rPr>
      </w:pPr>
      <w:r w:rsidRPr="002E77AC">
        <w:rPr>
          <w:noProof/>
          <w:sz w:val="18"/>
          <w:szCs w:val="18"/>
          <w:lang w:eastAsia="pt-BR"/>
        </w:rPr>
        <w:drawing>
          <wp:inline distT="0" distB="0" distL="0" distR="0" wp14:anchorId="1E19B32C" wp14:editId="7A9F7F2D">
            <wp:extent cx="114300" cy="247650"/>
            <wp:effectExtent l="1905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sidR="00BE6258">
        <w:rPr>
          <w:b/>
          <w:sz w:val="18"/>
          <w:szCs w:val="18"/>
        </w:rPr>
        <w:t xml:space="preserve"> </w:t>
      </w:r>
      <w:r w:rsidRPr="002E77AC">
        <w:rPr>
          <w:b/>
          <w:sz w:val="18"/>
          <w:szCs w:val="18"/>
        </w:rPr>
        <w:t xml:space="preserve">_______________ </w:t>
      </w:r>
      <w:r w:rsidR="00BE6258">
        <w:rPr>
          <w:b/>
          <w:sz w:val="18"/>
          <w:szCs w:val="18"/>
        </w:rPr>
        <w:t xml:space="preserve"> </w:t>
      </w:r>
      <w:r w:rsidRPr="002E77AC">
        <w:rPr>
          <w:b/>
          <w:sz w:val="18"/>
          <w:szCs w:val="18"/>
        </w:rPr>
        <w:t xml:space="preserve">________ </w:t>
      </w:r>
      <w:r w:rsidR="00BE6258">
        <w:rPr>
          <w:b/>
          <w:sz w:val="18"/>
          <w:szCs w:val="18"/>
        </w:rPr>
        <w:t xml:space="preserve"> </w:t>
      </w:r>
      <w:r w:rsidRPr="002E77AC">
        <w:rPr>
          <w:b/>
          <w:sz w:val="18"/>
          <w:szCs w:val="18"/>
        </w:rPr>
        <w:t xml:space="preserve">_______ </w:t>
      </w:r>
      <w:r w:rsidR="00BE6258">
        <w:rPr>
          <w:b/>
          <w:sz w:val="18"/>
          <w:szCs w:val="18"/>
        </w:rPr>
        <w:t xml:space="preserve"> </w:t>
      </w:r>
      <w:r w:rsidRPr="002E77AC">
        <w:rPr>
          <w:b/>
          <w:sz w:val="18"/>
          <w:szCs w:val="18"/>
        </w:rPr>
        <w:t>___</w:t>
      </w:r>
      <w:r w:rsidR="00BE6258">
        <w:rPr>
          <w:b/>
          <w:sz w:val="18"/>
          <w:szCs w:val="18"/>
        </w:rPr>
        <w:t xml:space="preserve"> </w:t>
      </w:r>
      <w:r w:rsidRPr="002E77AC">
        <w:rPr>
          <w:b/>
          <w:sz w:val="18"/>
          <w:szCs w:val="18"/>
        </w:rPr>
        <w:t xml:space="preserve"> ___ </w:t>
      </w:r>
      <w:r w:rsidR="00BE6258">
        <w:rPr>
          <w:b/>
          <w:sz w:val="18"/>
          <w:szCs w:val="18"/>
        </w:rPr>
        <w:t xml:space="preserve"> </w:t>
      </w:r>
      <w:r w:rsidRPr="002E77AC">
        <w:rPr>
          <w:b/>
          <w:sz w:val="18"/>
          <w:szCs w:val="18"/>
        </w:rPr>
        <w:t xml:space="preserve">___ </w:t>
      </w:r>
      <w:r w:rsidR="00BE6258">
        <w:rPr>
          <w:b/>
          <w:sz w:val="18"/>
          <w:szCs w:val="18"/>
        </w:rPr>
        <w:t xml:space="preserve"> </w:t>
      </w:r>
      <w:r w:rsidRPr="002E77AC">
        <w:rPr>
          <w:b/>
          <w:sz w:val="18"/>
          <w:szCs w:val="18"/>
        </w:rPr>
        <w:t xml:space="preserve">___ </w:t>
      </w:r>
      <w:r w:rsidR="00BE6258">
        <w:rPr>
          <w:b/>
          <w:sz w:val="18"/>
          <w:szCs w:val="18"/>
        </w:rPr>
        <w:t xml:space="preserve"> </w:t>
      </w:r>
      <w:r w:rsidRPr="002E77AC">
        <w:rPr>
          <w:b/>
          <w:sz w:val="18"/>
          <w:szCs w:val="18"/>
        </w:rPr>
        <w:t xml:space="preserve">________ </w:t>
      </w:r>
      <w:r w:rsidR="00BE6258">
        <w:rPr>
          <w:b/>
          <w:sz w:val="18"/>
          <w:szCs w:val="18"/>
        </w:rPr>
        <w:t xml:space="preserve"> </w:t>
      </w:r>
      <w:r w:rsidRPr="002E77AC">
        <w:rPr>
          <w:b/>
          <w:sz w:val="18"/>
          <w:szCs w:val="18"/>
        </w:rPr>
        <w:t>________</w:t>
      </w:r>
      <w:r w:rsidR="00BE6258">
        <w:rPr>
          <w:b/>
          <w:sz w:val="18"/>
          <w:szCs w:val="18"/>
        </w:rPr>
        <w:t xml:space="preserve">    </w:t>
      </w:r>
      <w:r w:rsidRPr="002E77AC">
        <w:rPr>
          <w:noProof/>
          <w:sz w:val="18"/>
          <w:szCs w:val="18"/>
          <w:lang w:eastAsia="pt-BR"/>
        </w:rPr>
        <w:drawing>
          <wp:inline distT="0" distB="0" distL="0" distR="0" wp14:anchorId="77498285" wp14:editId="53DEE033">
            <wp:extent cx="123825" cy="247650"/>
            <wp:effectExtent l="19050" t="0" r="9525"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0C1F9F0C" w14:textId="5A78ECFD" w:rsidR="00702DEF" w:rsidRPr="00E969C1" w:rsidRDefault="00702DEF" w:rsidP="00BE6258">
      <w:pPr>
        <w:ind w:left="714"/>
        <w:rPr>
          <w:rFonts w:cs="Arial"/>
          <w:b/>
          <w:sz w:val="26"/>
          <w:szCs w:val="26"/>
        </w:rPr>
      </w:pPr>
      <w:r w:rsidRPr="00BE6258">
        <w:rPr>
          <w:b/>
          <w:sz w:val="24"/>
          <w:szCs w:val="18"/>
        </w:rPr>
        <w:t xml:space="preserve">    </w:t>
      </w:r>
      <w:r w:rsidR="00BE6258">
        <w:rPr>
          <w:b/>
          <w:sz w:val="24"/>
          <w:szCs w:val="18"/>
        </w:rPr>
        <w:t xml:space="preserve"> </w:t>
      </w:r>
      <w:r w:rsidRPr="00BE6258">
        <w:rPr>
          <w:b/>
          <w:sz w:val="24"/>
          <w:szCs w:val="18"/>
        </w:rPr>
        <w:t xml:space="preserve">       </w:t>
      </w:r>
      <w:r w:rsidR="00E969C1">
        <w:rPr>
          <w:b/>
          <w:sz w:val="24"/>
          <w:szCs w:val="18"/>
        </w:rPr>
        <w:t xml:space="preserve"> </w:t>
      </w:r>
      <w:r w:rsidRPr="00E969C1">
        <w:rPr>
          <w:rFonts w:cs="Arial"/>
          <w:b/>
          <w:sz w:val="26"/>
          <w:szCs w:val="26"/>
        </w:rPr>
        <w:t>p6</w:t>
      </w:r>
      <w:r w:rsidR="00E969C1">
        <w:rPr>
          <w:rFonts w:cs="Arial"/>
          <w:b/>
          <w:sz w:val="26"/>
          <w:szCs w:val="26"/>
        </w:rPr>
        <w:t xml:space="preserve">       </w:t>
      </w:r>
      <w:r w:rsidR="00BE6258" w:rsidRPr="00E969C1">
        <w:rPr>
          <w:rFonts w:cs="Arial"/>
          <w:b/>
          <w:sz w:val="26"/>
          <w:szCs w:val="26"/>
        </w:rPr>
        <w:t xml:space="preserve"> </w:t>
      </w:r>
      <w:r w:rsidRPr="00E969C1">
        <w:rPr>
          <w:rFonts w:cs="Arial"/>
          <w:b/>
          <w:sz w:val="26"/>
          <w:szCs w:val="26"/>
        </w:rPr>
        <w:t xml:space="preserve">     p6</w:t>
      </w:r>
      <w:r w:rsidR="00BE6258" w:rsidRPr="00E969C1">
        <w:rPr>
          <w:rFonts w:cs="Arial"/>
          <w:b/>
          <w:sz w:val="26"/>
          <w:szCs w:val="26"/>
        </w:rPr>
        <w:t xml:space="preserve">     </w:t>
      </w:r>
      <w:r w:rsidRPr="00E969C1">
        <w:rPr>
          <w:rFonts w:cs="Arial"/>
          <w:b/>
          <w:sz w:val="26"/>
          <w:szCs w:val="26"/>
        </w:rPr>
        <w:t xml:space="preserve"> </w:t>
      </w:r>
      <w:r w:rsidR="00BE6258" w:rsidRPr="00E969C1">
        <w:rPr>
          <w:rFonts w:cs="Arial"/>
          <w:b/>
          <w:sz w:val="26"/>
          <w:szCs w:val="26"/>
        </w:rPr>
        <w:t xml:space="preserve">  </w:t>
      </w:r>
      <w:r w:rsidRPr="00E969C1">
        <w:rPr>
          <w:rFonts w:cs="Arial"/>
          <w:b/>
          <w:sz w:val="26"/>
          <w:szCs w:val="26"/>
        </w:rPr>
        <w:t>p6</w:t>
      </w:r>
      <w:r w:rsidR="00E969C1">
        <w:rPr>
          <w:rFonts w:cs="Arial"/>
          <w:b/>
          <w:sz w:val="26"/>
          <w:szCs w:val="26"/>
        </w:rPr>
        <w:t xml:space="preserve">  </w:t>
      </w:r>
      <w:r w:rsidR="00BE6258" w:rsidRPr="00E969C1">
        <w:rPr>
          <w:rFonts w:cs="Arial"/>
          <w:b/>
          <w:sz w:val="26"/>
          <w:szCs w:val="26"/>
        </w:rPr>
        <w:t xml:space="preserve"> </w:t>
      </w:r>
      <w:r w:rsidRPr="00E969C1">
        <w:rPr>
          <w:rFonts w:cs="Arial"/>
          <w:b/>
          <w:sz w:val="26"/>
          <w:szCs w:val="26"/>
        </w:rPr>
        <w:t xml:space="preserve"> </w:t>
      </w:r>
      <w:r w:rsidR="00BE6258" w:rsidRPr="00E969C1">
        <w:rPr>
          <w:rFonts w:cs="Arial"/>
          <w:b/>
          <w:sz w:val="26"/>
          <w:szCs w:val="26"/>
        </w:rPr>
        <w:t xml:space="preserve">p6 p6 </w:t>
      </w:r>
      <w:r w:rsidR="00E969C1">
        <w:rPr>
          <w:rFonts w:cs="Arial"/>
          <w:b/>
          <w:sz w:val="26"/>
          <w:szCs w:val="26"/>
        </w:rPr>
        <w:t xml:space="preserve"> </w:t>
      </w:r>
      <w:r w:rsidR="00BE6258" w:rsidRPr="00E969C1">
        <w:rPr>
          <w:rFonts w:cs="Arial"/>
          <w:b/>
          <w:sz w:val="26"/>
          <w:szCs w:val="26"/>
        </w:rPr>
        <w:t xml:space="preserve">p6 </w:t>
      </w:r>
      <w:r w:rsidRPr="00E969C1">
        <w:rPr>
          <w:rFonts w:cs="Arial"/>
          <w:b/>
          <w:sz w:val="26"/>
          <w:szCs w:val="26"/>
        </w:rPr>
        <w:t>p6</w:t>
      </w:r>
      <w:r w:rsidR="00E969C1">
        <w:rPr>
          <w:rFonts w:cs="Arial"/>
          <w:b/>
          <w:sz w:val="26"/>
          <w:szCs w:val="26"/>
        </w:rPr>
        <w:t xml:space="preserve">    </w:t>
      </w:r>
      <w:r w:rsidRPr="00E969C1">
        <w:rPr>
          <w:rFonts w:cs="Arial"/>
          <w:b/>
          <w:sz w:val="26"/>
          <w:szCs w:val="26"/>
        </w:rPr>
        <w:t xml:space="preserve"> p6</w:t>
      </w:r>
      <w:r w:rsidR="00BE6258" w:rsidRPr="00E969C1">
        <w:rPr>
          <w:rFonts w:cs="Arial"/>
          <w:b/>
          <w:sz w:val="26"/>
          <w:szCs w:val="26"/>
        </w:rPr>
        <w:t xml:space="preserve">   </w:t>
      </w:r>
      <w:r w:rsidRPr="00E969C1">
        <w:rPr>
          <w:rFonts w:cs="Arial"/>
          <w:b/>
          <w:sz w:val="26"/>
          <w:szCs w:val="26"/>
        </w:rPr>
        <w:t xml:space="preserve">    p6 </w:t>
      </w:r>
    </w:p>
    <w:p w14:paraId="34254AC7" w14:textId="1F963190" w:rsidR="00702DEF" w:rsidRPr="002E77AC" w:rsidRDefault="00702DEF" w:rsidP="00702DEF">
      <w:pPr>
        <w:numPr>
          <w:ilvl w:val="0"/>
          <w:numId w:val="2"/>
        </w:numPr>
        <w:ind w:left="714" w:hanging="357"/>
        <w:rPr>
          <w:b/>
          <w:sz w:val="18"/>
          <w:szCs w:val="18"/>
          <w:lang w:val="en-US"/>
        </w:rPr>
      </w:pPr>
      <w:r w:rsidRPr="002E77AC">
        <w:rPr>
          <w:noProof/>
          <w:sz w:val="18"/>
          <w:szCs w:val="18"/>
          <w:lang w:eastAsia="pt-BR"/>
        </w:rPr>
        <w:drawing>
          <wp:inline distT="0" distB="0" distL="0" distR="0" wp14:anchorId="413F748D" wp14:editId="284BF24D">
            <wp:extent cx="114300" cy="247650"/>
            <wp:effectExtent l="1905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sidR="00BE6258">
        <w:rPr>
          <w:b/>
          <w:sz w:val="18"/>
          <w:szCs w:val="18"/>
        </w:rPr>
        <w:t xml:space="preserve"> </w:t>
      </w:r>
      <w:r>
        <w:rPr>
          <w:b/>
          <w:sz w:val="18"/>
          <w:szCs w:val="18"/>
        </w:rPr>
        <w:t xml:space="preserve"> </w:t>
      </w:r>
      <w:r w:rsidRPr="002E77AC">
        <w:rPr>
          <w:b/>
          <w:sz w:val="18"/>
          <w:szCs w:val="18"/>
        </w:rPr>
        <w:t>___</w:t>
      </w:r>
      <w:r w:rsidR="00BE6258">
        <w:rPr>
          <w:b/>
          <w:sz w:val="18"/>
          <w:szCs w:val="18"/>
        </w:rPr>
        <w:t xml:space="preserve"> </w:t>
      </w:r>
      <w:r w:rsidRPr="002E77AC">
        <w:rPr>
          <w:b/>
          <w:sz w:val="18"/>
          <w:szCs w:val="18"/>
        </w:rPr>
        <w:t xml:space="preserve"> ___ </w:t>
      </w:r>
      <w:r w:rsidR="00BE6258">
        <w:rPr>
          <w:b/>
          <w:sz w:val="18"/>
          <w:szCs w:val="18"/>
        </w:rPr>
        <w:t xml:space="preserve"> </w:t>
      </w:r>
      <w:r w:rsidRPr="002E77AC">
        <w:rPr>
          <w:b/>
          <w:sz w:val="18"/>
          <w:szCs w:val="18"/>
        </w:rPr>
        <w:t>___</w:t>
      </w:r>
      <w:r w:rsidR="00BE6258">
        <w:rPr>
          <w:b/>
          <w:sz w:val="18"/>
          <w:szCs w:val="18"/>
        </w:rPr>
        <w:t xml:space="preserve"> </w:t>
      </w:r>
      <w:r w:rsidRPr="002E77AC">
        <w:rPr>
          <w:b/>
          <w:sz w:val="18"/>
          <w:szCs w:val="18"/>
        </w:rPr>
        <w:t xml:space="preserve"> ___ </w:t>
      </w:r>
      <w:r w:rsidR="00BE6258">
        <w:rPr>
          <w:b/>
          <w:sz w:val="18"/>
          <w:szCs w:val="18"/>
        </w:rPr>
        <w:t xml:space="preserve"> </w:t>
      </w:r>
      <w:r w:rsidRPr="002E77AC">
        <w:rPr>
          <w:b/>
          <w:sz w:val="18"/>
          <w:szCs w:val="18"/>
        </w:rPr>
        <w:t xml:space="preserve">___ </w:t>
      </w:r>
      <w:r w:rsidR="00BE6258">
        <w:rPr>
          <w:b/>
          <w:sz w:val="18"/>
          <w:szCs w:val="18"/>
        </w:rPr>
        <w:t xml:space="preserve"> </w:t>
      </w:r>
      <w:r w:rsidRPr="002E77AC">
        <w:rPr>
          <w:b/>
          <w:sz w:val="18"/>
          <w:szCs w:val="18"/>
        </w:rPr>
        <w:t xml:space="preserve">___ </w:t>
      </w:r>
      <w:r w:rsidR="00BE6258">
        <w:rPr>
          <w:b/>
          <w:sz w:val="18"/>
          <w:szCs w:val="18"/>
        </w:rPr>
        <w:t xml:space="preserve"> </w:t>
      </w:r>
      <w:r w:rsidRPr="002E77AC">
        <w:rPr>
          <w:b/>
          <w:sz w:val="18"/>
          <w:szCs w:val="18"/>
        </w:rPr>
        <w:t>___</w:t>
      </w:r>
      <w:r w:rsidR="00BE6258">
        <w:rPr>
          <w:b/>
          <w:sz w:val="18"/>
          <w:szCs w:val="18"/>
        </w:rPr>
        <w:t xml:space="preserve"> </w:t>
      </w:r>
      <w:r w:rsidRPr="002E77AC">
        <w:rPr>
          <w:b/>
          <w:sz w:val="18"/>
          <w:szCs w:val="18"/>
        </w:rPr>
        <w:t xml:space="preserve"> ___</w:t>
      </w:r>
      <w:r w:rsidR="00BE6258">
        <w:rPr>
          <w:b/>
          <w:sz w:val="18"/>
          <w:szCs w:val="18"/>
        </w:rPr>
        <w:t xml:space="preserve"> </w:t>
      </w:r>
      <w:r w:rsidRPr="002E77AC">
        <w:rPr>
          <w:b/>
          <w:sz w:val="18"/>
          <w:szCs w:val="18"/>
        </w:rPr>
        <w:t xml:space="preserve"> ________ </w:t>
      </w:r>
      <w:r w:rsidR="00BE6258">
        <w:rPr>
          <w:b/>
          <w:sz w:val="18"/>
          <w:szCs w:val="18"/>
        </w:rPr>
        <w:t xml:space="preserve"> </w:t>
      </w:r>
      <w:r w:rsidRPr="002E77AC">
        <w:rPr>
          <w:b/>
          <w:sz w:val="18"/>
          <w:szCs w:val="18"/>
        </w:rPr>
        <w:t xml:space="preserve">________ </w:t>
      </w:r>
      <w:r w:rsidR="00BE6258">
        <w:rPr>
          <w:b/>
          <w:sz w:val="18"/>
          <w:szCs w:val="18"/>
        </w:rPr>
        <w:t xml:space="preserve"> </w:t>
      </w:r>
      <w:r w:rsidRPr="002E77AC">
        <w:rPr>
          <w:b/>
          <w:sz w:val="18"/>
          <w:szCs w:val="18"/>
        </w:rPr>
        <w:t>________</w:t>
      </w:r>
      <w:r w:rsidR="00BE6258">
        <w:rPr>
          <w:b/>
          <w:sz w:val="18"/>
          <w:szCs w:val="18"/>
        </w:rPr>
        <w:t xml:space="preserve"> </w:t>
      </w:r>
      <w:r w:rsidRPr="002E77AC">
        <w:rPr>
          <w:b/>
          <w:sz w:val="18"/>
          <w:szCs w:val="18"/>
        </w:rPr>
        <w:t xml:space="preserve"> ________</w:t>
      </w:r>
      <w:r w:rsidR="00BE6258">
        <w:rPr>
          <w:b/>
          <w:sz w:val="18"/>
          <w:szCs w:val="18"/>
        </w:rPr>
        <w:t xml:space="preserve"> </w:t>
      </w:r>
      <w:r w:rsidRPr="002E77AC">
        <w:rPr>
          <w:noProof/>
          <w:sz w:val="18"/>
          <w:szCs w:val="18"/>
          <w:lang w:eastAsia="pt-BR"/>
        </w:rPr>
        <w:drawing>
          <wp:inline distT="0" distB="0" distL="0" distR="0" wp14:anchorId="21D49257" wp14:editId="049B2B6C">
            <wp:extent cx="123825" cy="247650"/>
            <wp:effectExtent l="19050" t="0" r="9525"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15B28FB5" w14:textId="02761930" w:rsidR="00702DEF" w:rsidRPr="00E969C1" w:rsidRDefault="00BE6258" w:rsidP="00702DEF">
      <w:pPr>
        <w:ind w:left="714"/>
        <w:rPr>
          <w:rFonts w:cs="Arial"/>
          <w:b/>
          <w:sz w:val="26"/>
          <w:szCs w:val="26"/>
          <w:lang w:val="en-US"/>
        </w:rPr>
      </w:pPr>
      <w:r w:rsidRPr="00E969C1">
        <w:rPr>
          <w:rFonts w:cs="Arial"/>
          <w:b/>
          <w:sz w:val="26"/>
          <w:szCs w:val="26"/>
          <w:lang w:val="en-US"/>
        </w:rPr>
        <w:t xml:space="preserve"> </w:t>
      </w:r>
      <w:r w:rsidR="00702DEF" w:rsidRPr="00E969C1">
        <w:rPr>
          <w:rFonts w:cs="Arial"/>
          <w:b/>
          <w:sz w:val="26"/>
          <w:szCs w:val="26"/>
          <w:lang w:val="en-US"/>
        </w:rPr>
        <w:t xml:space="preserve">    </w:t>
      </w:r>
      <w:r w:rsidR="00E969C1">
        <w:rPr>
          <w:rFonts w:cs="Arial"/>
          <w:b/>
          <w:sz w:val="26"/>
          <w:szCs w:val="26"/>
          <w:lang w:val="en-US"/>
        </w:rPr>
        <w:t xml:space="preserve">p5 p5 p5  p5 p5 p5 </w:t>
      </w:r>
      <w:r w:rsidRPr="00E969C1">
        <w:rPr>
          <w:rFonts w:cs="Arial"/>
          <w:b/>
          <w:sz w:val="26"/>
          <w:szCs w:val="26"/>
          <w:lang w:val="en-US"/>
        </w:rPr>
        <w:t xml:space="preserve">p5 </w:t>
      </w:r>
      <w:r w:rsidR="00702DEF" w:rsidRPr="00E969C1">
        <w:rPr>
          <w:rFonts w:cs="Arial"/>
          <w:b/>
          <w:sz w:val="26"/>
          <w:szCs w:val="26"/>
          <w:lang w:val="en-US"/>
        </w:rPr>
        <w:t>p5</w:t>
      </w:r>
      <w:r w:rsidR="00E969C1">
        <w:rPr>
          <w:rFonts w:cs="Arial"/>
          <w:b/>
          <w:sz w:val="26"/>
          <w:szCs w:val="26"/>
          <w:lang w:val="en-US"/>
        </w:rPr>
        <w:t xml:space="preserve">   </w:t>
      </w:r>
      <w:r w:rsidR="00702DEF" w:rsidRPr="00E969C1">
        <w:rPr>
          <w:rFonts w:cs="Arial"/>
          <w:b/>
          <w:sz w:val="26"/>
          <w:szCs w:val="26"/>
          <w:lang w:val="en-US"/>
        </w:rPr>
        <w:t xml:space="preserve">  p5</w:t>
      </w:r>
      <w:r w:rsidR="00E969C1">
        <w:rPr>
          <w:rFonts w:cs="Arial"/>
          <w:b/>
          <w:sz w:val="26"/>
          <w:szCs w:val="26"/>
          <w:lang w:val="en-US"/>
        </w:rPr>
        <w:t xml:space="preserve">    </w:t>
      </w:r>
      <w:r w:rsidRPr="00E969C1">
        <w:rPr>
          <w:rFonts w:cs="Arial"/>
          <w:b/>
          <w:sz w:val="26"/>
          <w:szCs w:val="26"/>
          <w:lang w:val="en-US"/>
        </w:rPr>
        <w:t xml:space="preserve">   </w:t>
      </w:r>
      <w:r w:rsidR="00702DEF" w:rsidRPr="00E969C1">
        <w:rPr>
          <w:rFonts w:cs="Arial"/>
          <w:b/>
          <w:sz w:val="26"/>
          <w:szCs w:val="26"/>
          <w:lang w:val="en-US"/>
        </w:rPr>
        <w:t xml:space="preserve">  p5</w:t>
      </w:r>
      <w:r w:rsidR="00E969C1">
        <w:rPr>
          <w:rFonts w:cs="Arial"/>
          <w:b/>
          <w:sz w:val="26"/>
          <w:szCs w:val="26"/>
          <w:lang w:val="en-US"/>
        </w:rPr>
        <w:t xml:space="preserve">     </w:t>
      </w:r>
      <w:r w:rsidRPr="00E969C1">
        <w:rPr>
          <w:rFonts w:cs="Arial"/>
          <w:b/>
          <w:sz w:val="26"/>
          <w:szCs w:val="26"/>
          <w:lang w:val="en-US"/>
        </w:rPr>
        <w:t xml:space="preserve">   </w:t>
      </w:r>
      <w:r w:rsidR="00702DEF" w:rsidRPr="00E969C1">
        <w:rPr>
          <w:rFonts w:cs="Arial"/>
          <w:b/>
          <w:sz w:val="26"/>
          <w:szCs w:val="26"/>
          <w:lang w:val="en-US"/>
        </w:rPr>
        <w:t>p5</w:t>
      </w:r>
      <w:r w:rsidR="00E969C1">
        <w:rPr>
          <w:rFonts w:cs="Arial"/>
          <w:b/>
          <w:sz w:val="26"/>
          <w:szCs w:val="26"/>
          <w:lang w:val="en-US"/>
        </w:rPr>
        <w:t xml:space="preserve"> </w:t>
      </w:r>
      <w:r w:rsidRPr="00E969C1">
        <w:rPr>
          <w:rFonts w:cs="Arial"/>
          <w:b/>
          <w:sz w:val="26"/>
          <w:szCs w:val="26"/>
          <w:lang w:val="en-US"/>
        </w:rPr>
        <w:t xml:space="preserve">     </w:t>
      </w:r>
      <w:r w:rsidR="00702DEF" w:rsidRPr="00E969C1">
        <w:rPr>
          <w:rFonts w:cs="Arial"/>
          <w:b/>
          <w:sz w:val="26"/>
          <w:szCs w:val="26"/>
          <w:lang w:val="en-US"/>
        </w:rPr>
        <w:t xml:space="preserve">  p5                 </w:t>
      </w:r>
    </w:p>
    <w:p w14:paraId="7E3FDD4E" w14:textId="77777777" w:rsidR="00702DEF" w:rsidRPr="002E77AC" w:rsidRDefault="00702DEF" w:rsidP="00702DEF">
      <w:pPr>
        <w:rPr>
          <w:b/>
          <w:sz w:val="18"/>
          <w:szCs w:val="18"/>
          <w:lang w:val="en-US"/>
        </w:rPr>
      </w:pPr>
    </w:p>
    <w:p w14:paraId="7319EF45" w14:textId="62168F3E" w:rsidR="00702DEF" w:rsidRPr="002E77AC" w:rsidRDefault="00702DEF" w:rsidP="00702DEF">
      <w:pPr>
        <w:numPr>
          <w:ilvl w:val="0"/>
          <w:numId w:val="2"/>
        </w:numPr>
        <w:ind w:left="714" w:hanging="357"/>
        <w:rPr>
          <w:b/>
          <w:sz w:val="18"/>
          <w:szCs w:val="18"/>
          <w:lang w:val="en-US"/>
        </w:rPr>
      </w:pPr>
      <w:r w:rsidRPr="002E77AC">
        <w:rPr>
          <w:noProof/>
          <w:sz w:val="18"/>
          <w:szCs w:val="18"/>
          <w:lang w:eastAsia="pt-BR"/>
        </w:rPr>
        <w:drawing>
          <wp:inline distT="0" distB="0" distL="0" distR="0" wp14:anchorId="346D13B0" wp14:editId="4FDD9198">
            <wp:extent cx="114300" cy="247650"/>
            <wp:effectExtent l="1905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00BE6258">
        <w:rPr>
          <w:b/>
          <w:sz w:val="18"/>
          <w:szCs w:val="18"/>
        </w:rPr>
        <w:t xml:space="preserve"> </w:t>
      </w:r>
      <w:r w:rsidRPr="002E77AC">
        <w:rPr>
          <w:b/>
          <w:sz w:val="18"/>
          <w:szCs w:val="18"/>
        </w:rPr>
        <w:t>___</w:t>
      </w:r>
      <w:r w:rsidR="00BE6258">
        <w:rPr>
          <w:b/>
          <w:sz w:val="18"/>
          <w:szCs w:val="18"/>
        </w:rPr>
        <w:t xml:space="preserve"> </w:t>
      </w:r>
      <w:r w:rsidRPr="002E77AC">
        <w:rPr>
          <w:b/>
          <w:sz w:val="18"/>
          <w:szCs w:val="18"/>
        </w:rPr>
        <w:t xml:space="preserve"> ___</w:t>
      </w:r>
      <w:r w:rsidR="00BE6258">
        <w:rPr>
          <w:b/>
          <w:sz w:val="18"/>
          <w:szCs w:val="18"/>
        </w:rPr>
        <w:t xml:space="preserve"> </w:t>
      </w:r>
      <w:r w:rsidRPr="002E77AC">
        <w:rPr>
          <w:b/>
          <w:sz w:val="18"/>
          <w:szCs w:val="18"/>
        </w:rPr>
        <w:t xml:space="preserve"> ___</w:t>
      </w:r>
      <w:r w:rsidR="00BE6258">
        <w:rPr>
          <w:b/>
          <w:sz w:val="18"/>
          <w:szCs w:val="18"/>
        </w:rPr>
        <w:t xml:space="preserve"> </w:t>
      </w:r>
      <w:r w:rsidRPr="002E77AC">
        <w:rPr>
          <w:b/>
          <w:sz w:val="18"/>
          <w:szCs w:val="18"/>
        </w:rPr>
        <w:t xml:space="preserve"> ___</w:t>
      </w:r>
      <w:r w:rsidR="00BE6258">
        <w:rPr>
          <w:b/>
          <w:sz w:val="18"/>
          <w:szCs w:val="18"/>
        </w:rPr>
        <w:t xml:space="preserve"> </w:t>
      </w:r>
      <w:r w:rsidRPr="002E77AC">
        <w:rPr>
          <w:b/>
          <w:sz w:val="18"/>
          <w:szCs w:val="18"/>
        </w:rPr>
        <w:t xml:space="preserve"> _______________</w:t>
      </w:r>
      <w:r w:rsidR="00BE6258">
        <w:rPr>
          <w:b/>
          <w:sz w:val="18"/>
          <w:szCs w:val="18"/>
        </w:rPr>
        <w:t xml:space="preserve"> </w:t>
      </w:r>
      <w:r w:rsidRPr="002E77AC">
        <w:rPr>
          <w:b/>
          <w:sz w:val="18"/>
          <w:szCs w:val="18"/>
        </w:rPr>
        <w:t xml:space="preserve"> ________</w:t>
      </w:r>
      <w:r w:rsidR="00BE6258">
        <w:rPr>
          <w:b/>
          <w:sz w:val="18"/>
          <w:szCs w:val="18"/>
        </w:rPr>
        <w:t xml:space="preserve"> </w:t>
      </w:r>
      <w:r w:rsidRPr="002E77AC">
        <w:rPr>
          <w:b/>
          <w:sz w:val="18"/>
          <w:szCs w:val="18"/>
        </w:rPr>
        <w:t xml:space="preserve"> ________ </w:t>
      </w:r>
      <w:r w:rsidR="00BE6258">
        <w:rPr>
          <w:b/>
          <w:sz w:val="18"/>
          <w:szCs w:val="18"/>
        </w:rPr>
        <w:t xml:space="preserve"> </w:t>
      </w:r>
      <w:r w:rsidRPr="002E77AC">
        <w:rPr>
          <w:b/>
          <w:sz w:val="18"/>
          <w:szCs w:val="18"/>
        </w:rPr>
        <w:t xml:space="preserve">___ </w:t>
      </w:r>
      <w:r w:rsidR="00BE6258">
        <w:rPr>
          <w:b/>
          <w:sz w:val="18"/>
          <w:szCs w:val="18"/>
        </w:rPr>
        <w:t xml:space="preserve"> </w:t>
      </w:r>
      <w:r w:rsidRPr="002E77AC">
        <w:rPr>
          <w:b/>
          <w:sz w:val="18"/>
          <w:szCs w:val="18"/>
        </w:rPr>
        <w:t xml:space="preserve">___  ___  ___ </w:t>
      </w:r>
      <w:r w:rsidR="00BE6258">
        <w:rPr>
          <w:b/>
          <w:sz w:val="18"/>
          <w:szCs w:val="18"/>
        </w:rPr>
        <w:t xml:space="preserve">    </w:t>
      </w:r>
      <w:r w:rsidRPr="002E77AC">
        <w:rPr>
          <w:noProof/>
          <w:sz w:val="18"/>
          <w:szCs w:val="18"/>
          <w:lang w:eastAsia="pt-BR"/>
        </w:rPr>
        <w:drawing>
          <wp:inline distT="0" distB="0" distL="0" distR="0" wp14:anchorId="27B0CDCC" wp14:editId="02275960">
            <wp:extent cx="123825" cy="247650"/>
            <wp:effectExtent l="19050" t="0" r="9525"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44FD26AC" w14:textId="04E31056" w:rsidR="00702DEF" w:rsidRPr="00E969C1" w:rsidRDefault="00702DEF" w:rsidP="00702DEF">
      <w:pPr>
        <w:ind w:left="714"/>
        <w:rPr>
          <w:rFonts w:cs="Arial"/>
          <w:b/>
          <w:sz w:val="26"/>
          <w:szCs w:val="26"/>
          <w:lang w:val="en-US"/>
        </w:rPr>
      </w:pPr>
      <w:r w:rsidRPr="002E77AC">
        <w:rPr>
          <w:b/>
          <w:sz w:val="18"/>
          <w:szCs w:val="18"/>
          <w:lang w:val="en-US"/>
        </w:rPr>
        <w:t xml:space="preserve">     </w:t>
      </w:r>
      <w:r w:rsidR="00E969C1">
        <w:rPr>
          <w:b/>
          <w:sz w:val="18"/>
          <w:szCs w:val="18"/>
          <w:lang w:val="en-US"/>
        </w:rPr>
        <w:t xml:space="preserve"> </w:t>
      </w:r>
      <w:r w:rsidR="00BE6258">
        <w:rPr>
          <w:b/>
          <w:sz w:val="18"/>
          <w:szCs w:val="18"/>
          <w:lang w:val="en-US"/>
        </w:rPr>
        <w:t xml:space="preserve"> </w:t>
      </w:r>
      <w:r w:rsidR="00BE6258" w:rsidRPr="00E969C1">
        <w:rPr>
          <w:rFonts w:cs="Arial"/>
          <w:b/>
          <w:sz w:val="26"/>
          <w:szCs w:val="26"/>
          <w:lang w:val="en-US"/>
        </w:rPr>
        <w:t xml:space="preserve">p5 p5 p5 </w:t>
      </w:r>
      <w:r w:rsidRPr="00E969C1">
        <w:rPr>
          <w:rFonts w:cs="Arial"/>
          <w:b/>
          <w:sz w:val="26"/>
          <w:szCs w:val="26"/>
          <w:lang w:val="en-US"/>
        </w:rPr>
        <w:t>p5</w:t>
      </w:r>
      <w:r w:rsidR="00BE6258" w:rsidRPr="00E969C1">
        <w:rPr>
          <w:rFonts w:cs="Arial"/>
          <w:b/>
          <w:sz w:val="26"/>
          <w:szCs w:val="26"/>
          <w:lang w:val="en-US"/>
        </w:rPr>
        <w:t xml:space="preserve">  </w:t>
      </w:r>
      <w:r w:rsidR="00E969C1">
        <w:rPr>
          <w:rFonts w:cs="Arial"/>
          <w:b/>
          <w:sz w:val="26"/>
          <w:szCs w:val="26"/>
          <w:lang w:val="en-US"/>
        </w:rPr>
        <w:t xml:space="preserve">   </w:t>
      </w:r>
      <w:r w:rsidRPr="00E969C1">
        <w:rPr>
          <w:rFonts w:cs="Arial"/>
          <w:b/>
          <w:sz w:val="26"/>
          <w:szCs w:val="26"/>
          <w:lang w:val="en-US"/>
        </w:rPr>
        <w:t xml:space="preserve"> </w:t>
      </w:r>
      <w:r w:rsidR="00BE6258" w:rsidRPr="00E969C1">
        <w:rPr>
          <w:rFonts w:cs="Arial"/>
          <w:b/>
          <w:sz w:val="26"/>
          <w:szCs w:val="26"/>
          <w:lang w:val="en-US"/>
        </w:rPr>
        <w:t xml:space="preserve"> </w:t>
      </w:r>
      <w:r w:rsidRPr="00E969C1">
        <w:rPr>
          <w:rFonts w:cs="Arial"/>
          <w:b/>
          <w:sz w:val="26"/>
          <w:szCs w:val="26"/>
          <w:lang w:val="en-US"/>
        </w:rPr>
        <w:t xml:space="preserve"> </w:t>
      </w:r>
      <w:r w:rsidR="00BE6258" w:rsidRPr="00E969C1">
        <w:rPr>
          <w:rFonts w:cs="Arial"/>
          <w:b/>
          <w:sz w:val="26"/>
          <w:szCs w:val="26"/>
          <w:lang w:val="en-US"/>
        </w:rPr>
        <w:t xml:space="preserve">  </w:t>
      </w:r>
      <w:r w:rsidRPr="00E969C1">
        <w:rPr>
          <w:rFonts w:cs="Arial"/>
          <w:b/>
          <w:sz w:val="26"/>
          <w:szCs w:val="26"/>
          <w:lang w:val="en-US"/>
        </w:rPr>
        <w:t>p5</w:t>
      </w:r>
      <w:r w:rsidR="00E969C1">
        <w:rPr>
          <w:rFonts w:cs="Arial"/>
          <w:b/>
          <w:sz w:val="26"/>
          <w:szCs w:val="26"/>
          <w:lang w:val="en-US"/>
        </w:rPr>
        <w:t xml:space="preserve">     </w:t>
      </w:r>
      <w:r w:rsidR="00BE6258" w:rsidRPr="00E969C1">
        <w:rPr>
          <w:rFonts w:cs="Arial"/>
          <w:b/>
          <w:sz w:val="26"/>
          <w:szCs w:val="26"/>
          <w:lang w:val="en-US"/>
        </w:rPr>
        <w:t xml:space="preserve">      </w:t>
      </w:r>
      <w:r w:rsidRPr="00E969C1">
        <w:rPr>
          <w:rFonts w:cs="Arial"/>
          <w:b/>
          <w:sz w:val="26"/>
          <w:szCs w:val="26"/>
          <w:lang w:val="en-US"/>
        </w:rPr>
        <w:t xml:space="preserve"> </w:t>
      </w:r>
      <w:r w:rsidR="00BE6258" w:rsidRPr="00E969C1">
        <w:rPr>
          <w:rFonts w:cs="Arial"/>
          <w:b/>
          <w:sz w:val="26"/>
          <w:szCs w:val="26"/>
          <w:lang w:val="en-US"/>
        </w:rPr>
        <w:t xml:space="preserve">  </w:t>
      </w:r>
      <w:r w:rsidRPr="00E969C1">
        <w:rPr>
          <w:rFonts w:cs="Arial"/>
          <w:b/>
          <w:sz w:val="26"/>
          <w:szCs w:val="26"/>
          <w:lang w:val="en-US"/>
        </w:rPr>
        <w:t>p5</w:t>
      </w:r>
      <w:r w:rsidR="00E969C1">
        <w:rPr>
          <w:rFonts w:cs="Arial"/>
          <w:b/>
          <w:sz w:val="26"/>
          <w:szCs w:val="26"/>
          <w:lang w:val="en-US"/>
        </w:rPr>
        <w:t xml:space="preserve">    </w:t>
      </w:r>
      <w:r w:rsidR="00BE6258" w:rsidRPr="00E969C1">
        <w:rPr>
          <w:rFonts w:cs="Arial"/>
          <w:b/>
          <w:sz w:val="26"/>
          <w:szCs w:val="26"/>
          <w:lang w:val="en-US"/>
        </w:rPr>
        <w:t xml:space="preserve">   </w:t>
      </w:r>
      <w:r w:rsidRPr="00E969C1">
        <w:rPr>
          <w:rFonts w:cs="Arial"/>
          <w:b/>
          <w:sz w:val="26"/>
          <w:szCs w:val="26"/>
          <w:lang w:val="en-US"/>
        </w:rPr>
        <w:t xml:space="preserve"> p5</w:t>
      </w:r>
      <w:r w:rsidR="00E969C1">
        <w:rPr>
          <w:rFonts w:cs="Arial"/>
          <w:b/>
          <w:sz w:val="26"/>
          <w:szCs w:val="26"/>
          <w:lang w:val="en-US"/>
        </w:rPr>
        <w:t xml:space="preserve">    </w:t>
      </w:r>
      <w:r w:rsidR="00BE6258" w:rsidRPr="00E969C1">
        <w:rPr>
          <w:rFonts w:cs="Arial"/>
          <w:b/>
          <w:sz w:val="26"/>
          <w:szCs w:val="26"/>
          <w:lang w:val="en-US"/>
        </w:rPr>
        <w:t xml:space="preserve"> p5 p5  p5  </w:t>
      </w:r>
      <w:r w:rsidRPr="00E969C1">
        <w:rPr>
          <w:rFonts w:cs="Arial"/>
          <w:b/>
          <w:sz w:val="26"/>
          <w:szCs w:val="26"/>
          <w:lang w:val="en-US"/>
        </w:rPr>
        <w:t>p5</w:t>
      </w:r>
    </w:p>
    <w:p w14:paraId="3872AFAA" w14:textId="77777777" w:rsidR="00C274ED" w:rsidRPr="002E77AC" w:rsidRDefault="00C274ED" w:rsidP="00C274ED">
      <w:pPr>
        <w:rPr>
          <w:b/>
          <w:sz w:val="18"/>
          <w:szCs w:val="18"/>
          <w:lang w:val="en-US"/>
        </w:rPr>
      </w:pPr>
    </w:p>
    <w:p w14:paraId="22C9E639" w14:textId="3397D015" w:rsidR="00C274ED" w:rsidRPr="002E77AC" w:rsidRDefault="00C274ED" w:rsidP="00C274ED">
      <w:pPr>
        <w:numPr>
          <w:ilvl w:val="0"/>
          <w:numId w:val="2"/>
        </w:numPr>
        <w:tabs>
          <w:tab w:val="clear" w:pos="928"/>
          <w:tab w:val="num" w:pos="720"/>
        </w:tabs>
        <w:ind w:left="714" w:hanging="357"/>
        <w:rPr>
          <w:sz w:val="18"/>
          <w:szCs w:val="18"/>
        </w:rPr>
      </w:pPr>
      <w:r w:rsidRPr="002E77AC">
        <w:rPr>
          <w:noProof/>
          <w:sz w:val="18"/>
          <w:szCs w:val="18"/>
          <w:lang w:eastAsia="pt-BR"/>
        </w:rPr>
        <w:drawing>
          <wp:inline distT="0" distB="0" distL="0" distR="0" wp14:anchorId="2D92CA92" wp14:editId="737212E9">
            <wp:extent cx="114300" cy="247650"/>
            <wp:effectExtent l="19050" t="0" r="0" b="0"/>
            <wp:docPr id="1097" name="Imagem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sidR="00BE6258">
        <w:rPr>
          <w:b/>
          <w:sz w:val="18"/>
          <w:szCs w:val="18"/>
        </w:rPr>
        <w:t xml:space="preserve"> </w:t>
      </w:r>
      <w:r w:rsidRPr="002E77AC">
        <w:rPr>
          <w:b/>
          <w:sz w:val="18"/>
          <w:szCs w:val="18"/>
        </w:rPr>
        <w:t xml:space="preserve">_______________ </w:t>
      </w:r>
      <w:r w:rsidR="00BE6258">
        <w:rPr>
          <w:b/>
          <w:sz w:val="18"/>
          <w:szCs w:val="18"/>
        </w:rPr>
        <w:t xml:space="preserve"> </w:t>
      </w:r>
      <w:r w:rsidRPr="002E77AC">
        <w:rPr>
          <w:b/>
          <w:sz w:val="18"/>
          <w:szCs w:val="18"/>
        </w:rPr>
        <w:t xml:space="preserve">_______________ </w:t>
      </w:r>
      <w:r w:rsidR="00BE6258">
        <w:rPr>
          <w:b/>
          <w:sz w:val="18"/>
          <w:szCs w:val="18"/>
        </w:rPr>
        <w:t xml:space="preserve"> </w:t>
      </w:r>
      <w:r w:rsidRPr="002E77AC">
        <w:rPr>
          <w:b/>
          <w:sz w:val="18"/>
          <w:szCs w:val="18"/>
        </w:rPr>
        <w:t>___</w:t>
      </w:r>
      <w:r w:rsidR="00BE6258">
        <w:rPr>
          <w:b/>
          <w:sz w:val="18"/>
          <w:szCs w:val="18"/>
        </w:rPr>
        <w:t xml:space="preserve"> </w:t>
      </w:r>
      <w:r w:rsidRPr="002E77AC">
        <w:rPr>
          <w:b/>
          <w:sz w:val="18"/>
          <w:szCs w:val="18"/>
        </w:rPr>
        <w:t xml:space="preserve"> ___</w:t>
      </w:r>
      <w:r w:rsidR="00BE6258">
        <w:rPr>
          <w:b/>
          <w:sz w:val="18"/>
          <w:szCs w:val="18"/>
        </w:rPr>
        <w:t xml:space="preserve"> </w:t>
      </w:r>
      <w:r w:rsidRPr="002E77AC">
        <w:rPr>
          <w:b/>
          <w:sz w:val="18"/>
          <w:szCs w:val="18"/>
        </w:rPr>
        <w:t xml:space="preserve"> ___ </w:t>
      </w:r>
      <w:r w:rsidR="00BE6258">
        <w:rPr>
          <w:b/>
          <w:sz w:val="18"/>
          <w:szCs w:val="18"/>
        </w:rPr>
        <w:t xml:space="preserve"> </w:t>
      </w:r>
      <w:r w:rsidRPr="002E77AC">
        <w:rPr>
          <w:b/>
          <w:sz w:val="18"/>
          <w:szCs w:val="18"/>
        </w:rPr>
        <w:t xml:space="preserve">___ </w:t>
      </w:r>
      <w:r w:rsidR="00BE6258">
        <w:rPr>
          <w:b/>
          <w:sz w:val="18"/>
          <w:szCs w:val="18"/>
        </w:rPr>
        <w:t xml:space="preserve"> </w:t>
      </w:r>
      <w:r w:rsidRPr="002E77AC">
        <w:rPr>
          <w:b/>
          <w:sz w:val="18"/>
          <w:szCs w:val="18"/>
        </w:rPr>
        <w:t>________</w:t>
      </w:r>
      <w:r w:rsidR="00BE6258">
        <w:rPr>
          <w:b/>
          <w:sz w:val="18"/>
          <w:szCs w:val="18"/>
        </w:rPr>
        <w:t xml:space="preserve"> </w:t>
      </w:r>
      <w:r w:rsidRPr="002E77AC">
        <w:rPr>
          <w:b/>
          <w:sz w:val="18"/>
          <w:szCs w:val="18"/>
        </w:rPr>
        <w:t xml:space="preserve"> ________</w:t>
      </w:r>
      <w:r w:rsidR="00BE6258">
        <w:rPr>
          <w:b/>
          <w:sz w:val="18"/>
          <w:szCs w:val="18"/>
        </w:rPr>
        <w:t xml:space="preserve">      </w:t>
      </w:r>
      <w:r w:rsidRPr="002E77AC">
        <w:rPr>
          <w:noProof/>
          <w:sz w:val="18"/>
          <w:szCs w:val="18"/>
          <w:lang w:eastAsia="pt-BR"/>
        </w:rPr>
        <w:drawing>
          <wp:inline distT="0" distB="0" distL="0" distR="0" wp14:anchorId="7A4C669B" wp14:editId="60095326">
            <wp:extent cx="123825" cy="247650"/>
            <wp:effectExtent l="19050" t="0" r="9525" b="0"/>
            <wp:docPr id="1098" name="Imagem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3691EDE7" w14:textId="14404F55" w:rsidR="00C274ED" w:rsidRPr="00E969C1" w:rsidRDefault="00BE6258" w:rsidP="00C274ED">
      <w:pPr>
        <w:rPr>
          <w:rFonts w:cs="Arial"/>
          <w:b/>
          <w:sz w:val="26"/>
          <w:szCs w:val="26"/>
        </w:rPr>
      </w:pPr>
      <w:r w:rsidRPr="00E969C1">
        <w:rPr>
          <w:rFonts w:cs="Arial"/>
          <w:sz w:val="26"/>
          <w:szCs w:val="26"/>
        </w:rPr>
        <w:t xml:space="preserve">            </w:t>
      </w:r>
      <w:r w:rsidR="00E969C1">
        <w:rPr>
          <w:rFonts w:cs="Arial"/>
          <w:sz w:val="26"/>
          <w:szCs w:val="26"/>
        </w:rPr>
        <w:t xml:space="preserve">       </w:t>
      </w:r>
      <w:r w:rsidR="00C274ED" w:rsidRPr="00E969C1">
        <w:rPr>
          <w:rFonts w:cs="Arial"/>
          <w:sz w:val="26"/>
          <w:szCs w:val="26"/>
        </w:rPr>
        <w:t xml:space="preserve">  </w:t>
      </w:r>
      <w:r w:rsidR="00C274ED" w:rsidRPr="00E969C1">
        <w:rPr>
          <w:rFonts w:cs="Arial"/>
          <w:b/>
          <w:sz w:val="26"/>
          <w:szCs w:val="26"/>
        </w:rPr>
        <w:t>p6</w:t>
      </w:r>
      <w:r w:rsidR="00E969C1">
        <w:rPr>
          <w:rFonts w:cs="Arial"/>
          <w:b/>
          <w:sz w:val="26"/>
          <w:szCs w:val="26"/>
        </w:rPr>
        <w:t xml:space="preserve">       </w:t>
      </w:r>
      <w:r w:rsidR="00C274ED" w:rsidRPr="00E969C1">
        <w:rPr>
          <w:rFonts w:cs="Arial"/>
          <w:b/>
          <w:sz w:val="26"/>
          <w:szCs w:val="26"/>
        </w:rPr>
        <w:t xml:space="preserve">          </w:t>
      </w:r>
      <w:r w:rsidRPr="00E969C1">
        <w:rPr>
          <w:rFonts w:cs="Arial"/>
          <w:b/>
          <w:sz w:val="26"/>
          <w:szCs w:val="26"/>
        </w:rPr>
        <w:t xml:space="preserve"> </w:t>
      </w:r>
      <w:r w:rsidR="00C274ED" w:rsidRPr="00E969C1">
        <w:rPr>
          <w:rFonts w:cs="Arial"/>
          <w:b/>
          <w:sz w:val="26"/>
          <w:szCs w:val="26"/>
        </w:rPr>
        <w:t>p6</w:t>
      </w:r>
      <w:r w:rsidRPr="00E969C1">
        <w:rPr>
          <w:rFonts w:cs="Arial"/>
          <w:b/>
          <w:sz w:val="26"/>
          <w:szCs w:val="26"/>
        </w:rPr>
        <w:t xml:space="preserve">  </w:t>
      </w:r>
      <w:r w:rsidR="00E969C1">
        <w:rPr>
          <w:rFonts w:cs="Arial"/>
          <w:b/>
          <w:sz w:val="26"/>
          <w:szCs w:val="26"/>
        </w:rPr>
        <w:t xml:space="preserve"> </w:t>
      </w:r>
      <w:r w:rsidR="00C274ED" w:rsidRPr="00E969C1">
        <w:rPr>
          <w:rFonts w:cs="Arial"/>
          <w:b/>
          <w:sz w:val="26"/>
          <w:szCs w:val="26"/>
        </w:rPr>
        <w:t xml:space="preserve"> </w:t>
      </w:r>
      <w:r w:rsidRPr="00E969C1">
        <w:rPr>
          <w:rFonts w:cs="Arial"/>
          <w:b/>
          <w:sz w:val="26"/>
          <w:szCs w:val="26"/>
        </w:rPr>
        <w:t xml:space="preserve">  </w:t>
      </w:r>
      <w:r w:rsidR="00C274ED" w:rsidRPr="00E969C1">
        <w:rPr>
          <w:rFonts w:cs="Arial"/>
          <w:b/>
          <w:sz w:val="26"/>
          <w:szCs w:val="26"/>
        </w:rPr>
        <w:t xml:space="preserve">     </w:t>
      </w:r>
      <w:r w:rsidR="00E969C1">
        <w:rPr>
          <w:rFonts w:cs="Arial"/>
          <w:b/>
          <w:sz w:val="26"/>
          <w:szCs w:val="26"/>
        </w:rPr>
        <w:t>p6 p6  p6</w:t>
      </w:r>
      <w:r w:rsidR="00C274ED" w:rsidRPr="00E969C1">
        <w:rPr>
          <w:rFonts w:cs="Arial"/>
          <w:b/>
          <w:sz w:val="26"/>
          <w:szCs w:val="26"/>
        </w:rPr>
        <w:t xml:space="preserve"> p6</w:t>
      </w:r>
      <w:r w:rsidRPr="00E969C1">
        <w:rPr>
          <w:rFonts w:cs="Arial"/>
          <w:b/>
          <w:sz w:val="26"/>
          <w:szCs w:val="26"/>
        </w:rPr>
        <w:t xml:space="preserve">   </w:t>
      </w:r>
      <w:r w:rsidR="00C274ED" w:rsidRPr="00E969C1">
        <w:rPr>
          <w:rFonts w:cs="Arial"/>
          <w:b/>
          <w:sz w:val="26"/>
          <w:szCs w:val="26"/>
        </w:rPr>
        <w:t xml:space="preserve"> </w:t>
      </w:r>
      <w:r w:rsidR="00E969C1">
        <w:rPr>
          <w:rFonts w:cs="Arial"/>
          <w:b/>
          <w:sz w:val="26"/>
          <w:szCs w:val="26"/>
        </w:rPr>
        <w:t xml:space="preserve"> </w:t>
      </w:r>
      <w:r w:rsidR="00C274ED" w:rsidRPr="00E969C1">
        <w:rPr>
          <w:rFonts w:cs="Arial"/>
          <w:b/>
          <w:sz w:val="26"/>
          <w:szCs w:val="26"/>
        </w:rPr>
        <w:t>p6</w:t>
      </w:r>
      <w:r w:rsidRPr="00E969C1">
        <w:rPr>
          <w:rFonts w:cs="Arial"/>
          <w:b/>
          <w:sz w:val="26"/>
          <w:szCs w:val="26"/>
        </w:rPr>
        <w:t xml:space="preserve">    </w:t>
      </w:r>
      <w:r w:rsidR="00C274ED" w:rsidRPr="00E969C1">
        <w:rPr>
          <w:rFonts w:cs="Arial"/>
          <w:b/>
          <w:sz w:val="26"/>
          <w:szCs w:val="26"/>
        </w:rPr>
        <w:t xml:space="preserve">   p6</w:t>
      </w:r>
    </w:p>
    <w:p w14:paraId="17607E8D" w14:textId="77777777" w:rsidR="00C274ED" w:rsidRPr="002E77AC" w:rsidRDefault="00C274ED" w:rsidP="00C274ED">
      <w:pPr>
        <w:rPr>
          <w:b/>
          <w:sz w:val="18"/>
          <w:szCs w:val="18"/>
        </w:rPr>
      </w:pPr>
    </w:p>
    <w:p w14:paraId="6BE3B392" w14:textId="3AACA829" w:rsidR="00C274ED" w:rsidRPr="002E77AC" w:rsidRDefault="00C274ED" w:rsidP="00C274ED">
      <w:pPr>
        <w:numPr>
          <w:ilvl w:val="0"/>
          <w:numId w:val="2"/>
        </w:numPr>
        <w:tabs>
          <w:tab w:val="clear" w:pos="928"/>
          <w:tab w:val="num" w:pos="720"/>
        </w:tabs>
        <w:ind w:left="714" w:hanging="357"/>
        <w:rPr>
          <w:b/>
          <w:color w:val="000000"/>
          <w:sz w:val="18"/>
          <w:szCs w:val="18"/>
          <w:lang w:val="en-US"/>
        </w:rPr>
      </w:pPr>
      <w:r w:rsidRPr="002E77AC">
        <w:rPr>
          <w:noProof/>
          <w:sz w:val="18"/>
          <w:szCs w:val="18"/>
          <w:lang w:eastAsia="pt-BR"/>
        </w:rPr>
        <w:drawing>
          <wp:inline distT="0" distB="0" distL="0" distR="0" wp14:anchorId="60C7C8F8" wp14:editId="6B75CF12">
            <wp:extent cx="114300" cy="247650"/>
            <wp:effectExtent l="19050" t="0" r="0" b="0"/>
            <wp:docPr id="1099" name="Imagem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sidR="00BE6258">
        <w:rPr>
          <w:b/>
          <w:sz w:val="18"/>
          <w:szCs w:val="18"/>
        </w:rPr>
        <w:t xml:space="preserve">  </w:t>
      </w:r>
      <w:r w:rsidRPr="002E77AC">
        <w:rPr>
          <w:b/>
          <w:sz w:val="18"/>
          <w:szCs w:val="18"/>
        </w:rPr>
        <w:t>___</w:t>
      </w:r>
      <w:r w:rsidR="00BE6258">
        <w:rPr>
          <w:b/>
          <w:sz w:val="18"/>
          <w:szCs w:val="18"/>
        </w:rPr>
        <w:t xml:space="preserve"> </w:t>
      </w:r>
      <w:r w:rsidRPr="002E77AC">
        <w:rPr>
          <w:b/>
          <w:sz w:val="18"/>
          <w:szCs w:val="18"/>
        </w:rPr>
        <w:t xml:space="preserve"> ___  ___  ___  _______  _______  ___  ___  ___  ___  _____________</w:t>
      </w:r>
      <w:r w:rsidR="00BE6258">
        <w:rPr>
          <w:b/>
          <w:sz w:val="18"/>
          <w:szCs w:val="18"/>
        </w:rPr>
        <w:t>__</w:t>
      </w:r>
      <w:r w:rsidRPr="002E77AC">
        <w:rPr>
          <w:b/>
          <w:sz w:val="18"/>
          <w:szCs w:val="18"/>
        </w:rPr>
        <w:t>_</w:t>
      </w:r>
      <w:r w:rsidR="00BE6258">
        <w:rPr>
          <w:b/>
          <w:sz w:val="18"/>
          <w:szCs w:val="18"/>
        </w:rPr>
        <w:t xml:space="preserve">       </w:t>
      </w:r>
      <w:r w:rsidRPr="002E77AC">
        <w:rPr>
          <w:noProof/>
          <w:sz w:val="18"/>
          <w:szCs w:val="18"/>
          <w:lang w:eastAsia="pt-BR"/>
        </w:rPr>
        <w:drawing>
          <wp:inline distT="0" distB="0" distL="0" distR="0" wp14:anchorId="2195E4D8" wp14:editId="0E78FD53">
            <wp:extent cx="123825" cy="247650"/>
            <wp:effectExtent l="19050" t="0" r="9525" b="0"/>
            <wp:docPr id="1100" name="Imagem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196CEBC4" w14:textId="3BEFB4A3" w:rsidR="00C274ED" w:rsidRPr="00E969C1" w:rsidRDefault="00E969C1" w:rsidP="00C274ED">
      <w:pPr>
        <w:rPr>
          <w:rFonts w:cs="Arial"/>
          <w:b/>
          <w:color w:val="000000"/>
          <w:sz w:val="26"/>
          <w:szCs w:val="26"/>
          <w:lang w:val="en-US"/>
        </w:rPr>
      </w:pPr>
      <w:r>
        <w:rPr>
          <w:b/>
          <w:color w:val="000000"/>
          <w:sz w:val="26"/>
          <w:szCs w:val="26"/>
          <w:lang w:val="en-US"/>
        </w:rPr>
        <w:t xml:space="preserve">              </w:t>
      </w:r>
      <w:r>
        <w:rPr>
          <w:rFonts w:cs="Arial"/>
          <w:b/>
          <w:color w:val="000000"/>
          <w:sz w:val="26"/>
          <w:szCs w:val="26"/>
          <w:lang w:val="en-US"/>
        </w:rPr>
        <w:t>p4</w:t>
      </w:r>
      <w:r w:rsidR="00BE6258" w:rsidRPr="00E969C1">
        <w:rPr>
          <w:rFonts w:cs="Arial"/>
          <w:b/>
          <w:color w:val="000000"/>
          <w:sz w:val="26"/>
          <w:szCs w:val="26"/>
          <w:lang w:val="en-US"/>
        </w:rPr>
        <w:t xml:space="preserve"> </w:t>
      </w:r>
      <w:r w:rsidR="00C274ED" w:rsidRPr="00E969C1">
        <w:rPr>
          <w:rFonts w:cs="Arial"/>
          <w:b/>
          <w:color w:val="000000"/>
          <w:sz w:val="26"/>
          <w:szCs w:val="26"/>
          <w:lang w:val="en-US"/>
        </w:rPr>
        <w:t>p4</w:t>
      </w:r>
      <w:r w:rsidR="00BE6258" w:rsidRPr="00E969C1">
        <w:rPr>
          <w:rFonts w:cs="Arial"/>
          <w:b/>
          <w:color w:val="000000"/>
          <w:sz w:val="26"/>
          <w:szCs w:val="26"/>
          <w:lang w:val="en-US"/>
        </w:rPr>
        <w:t xml:space="preserve">  </w:t>
      </w:r>
      <w:r>
        <w:rPr>
          <w:rFonts w:cs="Arial"/>
          <w:b/>
          <w:color w:val="000000"/>
          <w:sz w:val="26"/>
          <w:szCs w:val="26"/>
          <w:lang w:val="en-US"/>
        </w:rPr>
        <w:t xml:space="preserve">p4 </w:t>
      </w:r>
      <w:r w:rsidR="00C274ED" w:rsidRPr="00E969C1">
        <w:rPr>
          <w:rFonts w:cs="Arial"/>
          <w:b/>
          <w:color w:val="000000"/>
          <w:sz w:val="26"/>
          <w:szCs w:val="26"/>
          <w:lang w:val="en-US"/>
        </w:rPr>
        <w:t>p4</w:t>
      </w:r>
      <w:r>
        <w:rPr>
          <w:rFonts w:cs="Arial"/>
          <w:b/>
          <w:color w:val="000000"/>
          <w:sz w:val="26"/>
          <w:szCs w:val="26"/>
          <w:lang w:val="en-US"/>
        </w:rPr>
        <w:t xml:space="preserve">  </w:t>
      </w:r>
      <w:r w:rsidR="00BE6258" w:rsidRPr="00E969C1">
        <w:rPr>
          <w:rFonts w:cs="Arial"/>
          <w:b/>
          <w:color w:val="000000"/>
          <w:sz w:val="26"/>
          <w:szCs w:val="26"/>
          <w:lang w:val="en-US"/>
        </w:rPr>
        <w:t xml:space="preserve"> </w:t>
      </w:r>
      <w:r w:rsidR="00C274ED" w:rsidRPr="00E969C1">
        <w:rPr>
          <w:rFonts w:cs="Arial"/>
          <w:b/>
          <w:color w:val="000000"/>
          <w:sz w:val="26"/>
          <w:szCs w:val="26"/>
          <w:lang w:val="en-US"/>
        </w:rPr>
        <w:t xml:space="preserve"> p4</w:t>
      </w:r>
      <w:r>
        <w:rPr>
          <w:rFonts w:cs="Arial"/>
          <w:b/>
          <w:color w:val="000000"/>
          <w:sz w:val="26"/>
          <w:szCs w:val="26"/>
          <w:lang w:val="en-US"/>
        </w:rPr>
        <w:t xml:space="preserve">    </w:t>
      </w:r>
      <w:r w:rsidR="00C274ED" w:rsidRPr="00E969C1">
        <w:rPr>
          <w:rFonts w:cs="Arial"/>
          <w:b/>
          <w:color w:val="000000"/>
          <w:sz w:val="26"/>
          <w:szCs w:val="26"/>
          <w:lang w:val="en-US"/>
        </w:rPr>
        <w:t xml:space="preserve">  </w:t>
      </w:r>
      <w:r w:rsidR="00BE6258" w:rsidRPr="00E969C1">
        <w:rPr>
          <w:rFonts w:cs="Arial"/>
          <w:b/>
          <w:color w:val="000000"/>
          <w:sz w:val="26"/>
          <w:szCs w:val="26"/>
          <w:lang w:val="en-US"/>
        </w:rPr>
        <w:t xml:space="preserve"> </w:t>
      </w:r>
      <w:r w:rsidR="00C274ED" w:rsidRPr="00E969C1">
        <w:rPr>
          <w:rFonts w:cs="Arial"/>
          <w:b/>
          <w:color w:val="000000"/>
          <w:sz w:val="26"/>
          <w:szCs w:val="26"/>
          <w:lang w:val="en-US"/>
        </w:rPr>
        <w:t>p4</w:t>
      </w:r>
      <w:r w:rsidR="00BE6258" w:rsidRPr="00E969C1">
        <w:rPr>
          <w:rFonts w:cs="Arial"/>
          <w:b/>
          <w:color w:val="000000"/>
          <w:sz w:val="26"/>
          <w:szCs w:val="26"/>
          <w:lang w:val="en-US"/>
        </w:rPr>
        <w:t xml:space="preserve">   </w:t>
      </w:r>
      <w:r w:rsidR="00C274ED" w:rsidRPr="00E969C1">
        <w:rPr>
          <w:rFonts w:cs="Arial"/>
          <w:b/>
          <w:color w:val="000000"/>
          <w:sz w:val="26"/>
          <w:szCs w:val="26"/>
          <w:lang w:val="en-US"/>
        </w:rPr>
        <w:t xml:space="preserve"> p4 </w:t>
      </w:r>
      <w:r w:rsidR="00BE6258" w:rsidRPr="00E969C1">
        <w:rPr>
          <w:rFonts w:cs="Arial"/>
          <w:b/>
          <w:color w:val="000000"/>
          <w:sz w:val="26"/>
          <w:szCs w:val="26"/>
          <w:lang w:val="en-US"/>
        </w:rPr>
        <w:t xml:space="preserve"> </w:t>
      </w:r>
      <w:r w:rsidR="00C274ED" w:rsidRPr="00E969C1">
        <w:rPr>
          <w:rFonts w:cs="Arial"/>
          <w:b/>
          <w:color w:val="000000"/>
          <w:sz w:val="26"/>
          <w:szCs w:val="26"/>
          <w:lang w:val="en-US"/>
        </w:rPr>
        <w:t xml:space="preserve">p4  </w:t>
      </w:r>
      <w:r w:rsidR="00BE6258" w:rsidRPr="00E969C1">
        <w:rPr>
          <w:rFonts w:cs="Arial"/>
          <w:b/>
          <w:color w:val="000000"/>
          <w:sz w:val="26"/>
          <w:szCs w:val="26"/>
          <w:lang w:val="en-US"/>
        </w:rPr>
        <w:t xml:space="preserve">p4 </w:t>
      </w:r>
      <w:r w:rsidR="00C274ED" w:rsidRPr="00E969C1">
        <w:rPr>
          <w:rFonts w:cs="Arial"/>
          <w:b/>
          <w:color w:val="000000"/>
          <w:sz w:val="26"/>
          <w:szCs w:val="26"/>
          <w:lang w:val="en-US"/>
        </w:rPr>
        <w:t xml:space="preserve"> p4</w:t>
      </w:r>
      <w:r>
        <w:rPr>
          <w:rFonts w:cs="Arial"/>
          <w:b/>
          <w:color w:val="000000"/>
          <w:sz w:val="26"/>
          <w:szCs w:val="26"/>
          <w:lang w:val="en-US"/>
        </w:rPr>
        <w:t xml:space="preserve">    </w:t>
      </w:r>
      <w:r w:rsidR="00BE6258" w:rsidRPr="00E969C1">
        <w:rPr>
          <w:rFonts w:cs="Arial"/>
          <w:b/>
          <w:color w:val="000000"/>
          <w:sz w:val="26"/>
          <w:szCs w:val="26"/>
          <w:lang w:val="en-US"/>
        </w:rPr>
        <w:t xml:space="preserve">  </w:t>
      </w:r>
      <w:r w:rsidR="00C274ED" w:rsidRPr="00E969C1">
        <w:rPr>
          <w:rFonts w:cs="Arial"/>
          <w:b/>
          <w:color w:val="000000"/>
          <w:sz w:val="26"/>
          <w:szCs w:val="26"/>
          <w:lang w:val="en-US"/>
        </w:rPr>
        <w:t xml:space="preserve"> </w:t>
      </w:r>
      <w:r w:rsidR="00BE6258" w:rsidRPr="00E969C1">
        <w:rPr>
          <w:rFonts w:cs="Arial"/>
          <w:b/>
          <w:color w:val="000000"/>
          <w:sz w:val="26"/>
          <w:szCs w:val="26"/>
          <w:lang w:val="en-US"/>
        </w:rPr>
        <w:t xml:space="preserve"> </w:t>
      </w:r>
      <w:r w:rsidR="00C274ED" w:rsidRPr="00E969C1">
        <w:rPr>
          <w:rFonts w:cs="Arial"/>
          <w:b/>
          <w:color w:val="000000"/>
          <w:sz w:val="26"/>
          <w:szCs w:val="26"/>
          <w:lang w:val="en-US"/>
        </w:rPr>
        <w:t xml:space="preserve">p4      </w:t>
      </w:r>
    </w:p>
    <w:p w14:paraId="231AA3A4" w14:textId="6E22DE91" w:rsidR="00C274ED" w:rsidRPr="00374AF7" w:rsidRDefault="00C274ED" w:rsidP="00982A48">
      <w:pPr>
        <w:rPr>
          <w:b/>
          <w:bCs/>
          <w:lang w:val="en-US"/>
        </w:rPr>
      </w:pPr>
    </w:p>
    <w:p w14:paraId="1FFE6F6D" w14:textId="6331B121" w:rsidR="00027540" w:rsidRPr="00374AF7" w:rsidRDefault="00027540" w:rsidP="00027540">
      <w:pPr>
        <w:jc w:val="center"/>
        <w:rPr>
          <w:szCs w:val="22"/>
          <w:lang w:val="en-US"/>
        </w:rPr>
      </w:pPr>
    </w:p>
    <w:p w14:paraId="04652C16" w14:textId="77777777" w:rsidR="00861974" w:rsidRPr="00374AF7" w:rsidRDefault="00861974" w:rsidP="00027540">
      <w:pPr>
        <w:jc w:val="center"/>
        <w:rPr>
          <w:szCs w:val="22"/>
          <w:lang w:val="en-US"/>
        </w:rPr>
      </w:pPr>
    </w:p>
    <w:p w14:paraId="0E33B95A" w14:textId="0C41A2C4" w:rsidR="00027540" w:rsidRPr="00374AF7" w:rsidRDefault="00027540" w:rsidP="00027540">
      <w:pPr>
        <w:jc w:val="center"/>
        <w:rPr>
          <w:szCs w:val="22"/>
          <w:lang w:val="en-US"/>
        </w:rPr>
      </w:pPr>
      <w:r w:rsidRPr="005777FE">
        <w:rPr>
          <w:b/>
          <w:bCs/>
          <w:noProof/>
          <w:sz w:val="28"/>
          <w:szCs w:val="32"/>
          <w:lang w:eastAsia="pt-BR"/>
        </w:rPr>
        <mc:AlternateContent>
          <mc:Choice Requires="wps">
            <w:drawing>
              <wp:anchor distT="0" distB="0" distL="114300" distR="114300" simplePos="0" relativeHeight="251778048" behindDoc="1" locked="0" layoutInCell="1" allowOverlap="1" wp14:anchorId="353D1981" wp14:editId="6E8FCC9E">
                <wp:simplePos x="0" y="0"/>
                <wp:positionH relativeFrom="margin">
                  <wp:posOffset>131445</wp:posOffset>
                </wp:positionH>
                <wp:positionV relativeFrom="paragraph">
                  <wp:posOffset>58420</wp:posOffset>
                </wp:positionV>
                <wp:extent cx="5165767" cy="839923"/>
                <wp:effectExtent l="0" t="0" r="15875" b="17780"/>
                <wp:wrapNone/>
                <wp:docPr id="19" name="Retângulo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5767" cy="839923"/>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C77528" id="Retângulo 19" o:spid="_x0000_s1026" style="position:absolute;margin-left:10.35pt;margin-top:4.6pt;width:406.75pt;height:66.15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" fillcolor="#ffd961" strokecolor="#974706 [1609]" strokeweight="2pt">
                <v:path arrowok="t"/>
                <w10:wrap anchorx="margin"/>
              </v:rect>
            </w:pict>
          </mc:Fallback>
        </mc:AlternateContent>
      </w:r>
    </w:p>
    <w:p w14:paraId="592F4E99" w14:textId="7F056D01" w:rsidR="00027540" w:rsidRPr="00027540" w:rsidRDefault="00027540" w:rsidP="00027540">
      <w:pPr>
        <w:jc w:val="center"/>
        <w:rPr>
          <w:szCs w:val="22"/>
        </w:rPr>
      </w:pPr>
      <w:r w:rsidRPr="00027540">
        <w:rPr>
          <w:szCs w:val="22"/>
        </w:rPr>
        <w:t>Aula para execução do exercício 8</w:t>
      </w:r>
    </w:p>
    <w:p w14:paraId="017A8E7F" w14:textId="55B946BF" w:rsidR="00027540" w:rsidRPr="00027540" w:rsidRDefault="00027540" w:rsidP="00982A48">
      <w:pPr>
        <w:rPr>
          <w:sz w:val="18"/>
          <w:szCs w:val="18"/>
        </w:rPr>
      </w:pPr>
    </w:p>
    <w:p w14:paraId="3FDBF876" w14:textId="68B45DF9" w:rsidR="00027540" w:rsidRPr="00027540" w:rsidRDefault="00027540" w:rsidP="00982A48">
      <w:pPr>
        <w:rPr>
          <w:sz w:val="18"/>
          <w:szCs w:val="18"/>
        </w:rPr>
      </w:pPr>
    </w:p>
    <w:p w14:paraId="2FB7FF69" w14:textId="6B88670F" w:rsidR="001C27DA" w:rsidRDefault="00B9373C" w:rsidP="001C27DA">
      <w:pPr>
        <w:jc w:val="center"/>
        <w:rPr>
          <w:rStyle w:val="Hyperlink"/>
          <w:sz w:val="18"/>
          <w:szCs w:val="18"/>
        </w:rPr>
      </w:pPr>
      <w:hyperlink r:id="rId69" w:history="1">
        <w:r w:rsidR="001C27DA" w:rsidRPr="00166693">
          <w:rPr>
            <w:rStyle w:val="Hyperlink"/>
            <w:sz w:val="18"/>
            <w:szCs w:val="18"/>
          </w:rPr>
          <w:t>https://www.youtube.com/watch?v=kJUUjTlLriI&amp;ab_channel=ProjetoS%C3%A3oTiago</w:t>
        </w:r>
      </w:hyperlink>
    </w:p>
    <w:p w14:paraId="1DA9AA95" w14:textId="77777777" w:rsidR="00174AB5" w:rsidRDefault="00174AB5" w:rsidP="001C27DA">
      <w:pPr>
        <w:jc w:val="center"/>
        <w:rPr>
          <w:rStyle w:val="Hyperlink"/>
          <w:sz w:val="18"/>
          <w:szCs w:val="18"/>
        </w:rPr>
      </w:pPr>
    </w:p>
    <w:p w14:paraId="637EE0DC" w14:textId="77777777" w:rsidR="00174AB5" w:rsidRDefault="00174AB5" w:rsidP="001C27DA">
      <w:pPr>
        <w:jc w:val="center"/>
        <w:rPr>
          <w:rStyle w:val="Hyperlink"/>
          <w:sz w:val="18"/>
          <w:szCs w:val="18"/>
        </w:rPr>
      </w:pPr>
    </w:p>
    <w:p w14:paraId="158554AE" w14:textId="77777777" w:rsidR="00174AB5" w:rsidRDefault="00174AB5" w:rsidP="001C27DA">
      <w:pPr>
        <w:jc w:val="center"/>
        <w:rPr>
          <w:sz w:val="18"/>
          <w:szCs w:val="18"/>
        </w:rPr>
      </w:pPr>
    </w:p>
    <w:p w14:paraId="7F423C61" w14:textId="77777777" w:rsidR="003B7BF3" w:rsidRDefault="003B7BF3" w:rsidP="001C27DA">
      <w:pPr>
        <w:jc w:val="center"/>
        <w:rPr>
          <w:sz w:val="18"/>
          <w:szCs w:val="18"/>
        </w:rPr>
      </w:pPr>
    </w:p>
    <w:p w14:paraId="689A1016" w14:textId="77777777" w:rsidR="003B7BF3" w:rsidRDefault="003B7BF3" w:rsidP="001C27DA">
      <w:pPr>
        <w:jc w:val="center"/>
        <w:rPr>
          <w:sz w:val="18"/>
          <w:szCs w:val="18"/>
        </w:rPr>
      </w:pPr>
    </w:p>
    <w:p w14:paraId="1D289DF0" w14:textId="77777777" w:rsidR="00C20904" w:rsidRPr="00CC78F7" w:rsidRDefault="00C20904" w:rsidP="00982A48">
      <w:pPr>
        <w:rPr>
          <w:color w:val="FF0000"/>
        </w:rPr>
      </w:pPr>
    </w:p>
    <w:p w14:paraId="43557AA7" w14:textId="77777777" w:rsidR="00607778" w:rsidRPr="009D7F82" w:rsidRDefault="006F3A80" w:rsidP="0073437C">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46" w:name="_Toc70064085"/>
      <w:bookmarkStart w:id="47" w:name="_Toc99392003"/>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131FC9"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AB5CC9"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9</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A544CC"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Trabalhando com</w:t>
      </w:r>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as primas</w:t>
      </w:r>
      <w:bookmarkEnd w:id="46"/>
      <w:bookmarkEnd w:id="47"/>
    </w:p>
    <w:p w14:paraId="414F42FE" w14:textId="0FF0CC3B" w:rsidR="006F3A80" w:rsidRDefault="00A61740" w:rsidP="000372A2">
      <w:pPr>
        <w:rPr>
          <w:rFonts w:cs="Arial"/>
          <w:color w:val="000000"/>
          <w:szCs w:val="22"/>
        </w:rPr>
      </w:pPr>
      <w:r>
        <w:rPr>
          <w:rFonts w:cs="Arial"/>
          <w:color w:val="000000"/>
          <w:szCs w:val="22"/>
        </w:rPr>
        <w:t>Como já vimos, são as 3 primeiras cordas de baixo para cima</w:t>
      </w:r>
      <w:r w:rsidR="006F3A80" w:rsidRPr="00A92501">
        <w:rPr>
          <w:rFonts w:cs="Arial"/>
          <w:color w:val="000000"/>
          <w:szCs w:val="22"/>
        </w:rPr>
        <w:t xml:space="preserve">. O próximo exercício será para adquirir habilidade e coordenação motora </w:t>
      </w:r>
      <w:r w:rsidR="002A344A" w:rsidRPr="00A92501">
        <w:rPr>
          <w:rFonts w:cs="Arial"/>
          <w:color w:val="000000"/>
          <w:szCs w:val="22"/>
        </w:rPr>
        <w:t xml:space="preserve">nos dedos indicador, médio e anelar </w:t>
      </w:r>
      <w:r w:rsidR="006F3A80" w:rsidRPr="00A92501">
        <w:rPr>
          <w:rFonts w:cs="Arial"/>
          <w:color w:val="000000"/>
          <w:szCs w:val="22"/>
        </w:rPr>
        <w:t>nessas cordas. Toque as cordas como se estivesse pinçando-as, movimentando por inteiro cada dedo e não só a ponta ou só uma parte do dedo.</w:t>
      </w:r>
    </w:p>
    <w:p w14:paraId="23D79CB9" w14:textId="77777777" w:rsidR="00861974" w:rsidRDefault="00861974" w:rsidP="000372A2">
      <w:pPr>
        <w:rPr>
          <w:rFonts w:cs="Arial"/>
          <w:color w:val="000000"/>
          <w:szCs w:val="22"/>
        </w:rPr>
      </w:pPr>
    </w:p>
    <w:p w14:paraId="18C9DA73" w14:textId="77777777" w:rsidR="00F14887" w:rsidRDefault="00F14887" w:rsidP="00F14887">
      <w:pPr>
        <w:jc w:val="center"/>
        <w:rPr>
          <w:rFonts w:cs="Arial"/>
          <w:color w:val="000000"/>
          <w:szCs w:val="22"/>
        </w:rPr>
      </w:pPr>
    </w:p>
    <w:p w14:paraId="12CE2EE5" w14:textId="5E1844BD" w:rsidR="00445C7B" w:rsidRDefault="00445C7B" w:rsidP="00F14887">
      <w:pPr>
        <w:jc w:val="center"/>
        <w:rPr>
          <w:rFonts w:cs="Arial"/>
          <w:color w:val="000000"/>
          <w:szCs w:val="22"/>
        </w:rPr>
      </w:pPr>
      <w:r>
        <w:rPr>
          <w:rFonts w:cs="Arial"/>
          <w:noProof/>
          <w:color w:val="000000"/>
          <w:szCs w:val="22"/>
          <w:lang w:eastAsia="pt-BR"/>
        </w:rPr>
        <w:drawing>
          <wp:inline distT="0" distB="0" distL="0" distR="0" wp14:anchorId="04CA9B4F" wp14:editId="139139F2">
            <wp:extent cx="2900680" cy="1308735"/>
            <wp:effectExtent l="19050" t="0" r="0" b="0"/>
            <wp:docPr id="37"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 cstate="print"/>
                    <a:srcRect/>
                    <a:stretch>
                      <a:fillRect/>
                    </a:stretch>
                  </pic:blipFill>
                  <pic:spPr bwMode="auto">
                    <a:xfrm>
                      <a:off x="0" y="0"/>
                      <a:ext cx="2900680" cy="1308735"/>
                    </a:xfrm>
                    <a:prstGeom prst="rect">
                      <a:avLst/>
                    </a:prstGeom>
                    <a:noFill/>
                    <a:ln w="9525">
                      <a:noFill/>
                      <a:miter lim="800000"/>
                      <a:headEnd/>
                      <a:tailEnd/>
                    </a:ln>
                  </pic:spPr>
                </pic:pic>
              </a:graphicData>
            </a:graphic>
          </wp:inline>
        </w:drawing>
      </w:r>
    </w:p>
    <w:p w14:paraId="6411FAB9" w14:textId="20CC72E9" w:rsidR="00C20904" w:rsidRDefault="00C20904" w:rsidP="00F14887">
      <w:pPr>
        <w:jc w:val="center"/>
        <w:rPr>
          <w:rFonts w:cs="Arial"/>
          <w:color w:val="000000"/>
          <w:szCs w:val="22"/>
        </w:rPr>
      </w:pPr>
    </w:p>
    <w:p w14:paraId="44486F5B" w14:textId="77777777" w:rsidR="00C20904" w:rsidRDefault="00C20904" w:rsidP="00F14887">
      <w:pPr>
        <w:jc w:val="center"/>
        <w:rPr>
          <w:rFonts w:cs="Arial"/>
          <w:color w:val="000000"/>
          <w:szCs w:val="22"/>
        </w:rPr>
      </w:pPr>
    </w:p>
    <w:p w14:paraId="488C6BF4" w14:textId="0797FFD2" w:rsidR="00027540" w:rsidRDefault="00027540" w:rsidP="00F14887">
      <w:pPr>
        <w:jc w:val="center"/>
        <w:rPr>
          <w:rFonts w:cs="Arial"/>
          <w:color w:val="000000"/>
          <w:szCs w:val="22"/>
          <w:highlight w:val="yellow"/>
        </w:rPr>
      </w:pPr>
      <w:r w:rsidRPr="005777FE">
        <w:rPr>
          <w:b/>
          <w:bCs/>
          <w:noProof/>
          <w:sz w:val="28"/>
          <w:szCs w:val="32"/>
          <w:lang w:eastAsia="pt-BR"/>
        </w:rPr>
        <mc:AlternateContent>
          <mc:Choice Requires="wps">
            <w:drawing>
              <wp:anchor distT="0" distB="0" distL="114300" distR="114300" simplePos="0" relativeHeight="251780096" behindDoc="1" locked="0" layoutInCell="1" allowOverlap="1" wp14:anchorId="5C3F09C0" wp14:editId="5923E3F9">
                <wp:simplePos x="0" y="0"/>
                <wp:positionH relativeFrom="margin">
                  <wp:posOffset>163830</wp:posOffset>
                </wp:positionH>
                <wp:positionV relativeFrom="paragraph">
                  <wp:posOffset>140970</wp:posOffset>
                </wp:positionV>
                <wp:extent cx="5165725" cy="839470"/>
                <wp:effectExtent l="0" t="0" r="15875" b="17780"/>
                <wp:wrapNone/>
                <wp:docPr id="23" name="Retâ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5725" cy="83947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1F72276" id="Retângulo 23" o:spid="_x0000_s1026" style="position:absolute;margin-left:12.9pt;margin-top:11.1pt;width:406.75pt;height:66.1pt;z-index:-25153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" fillcolor="#ffd961" strokecolor="#974706 [1609]" strokeweight="2pt">
                <v:path arrowok="t"/>
                <w10:wrap anchorx="margin"/>
              </v:rect>
            </w:pict>
          </mc:Fallback>
        </mc:AlternateContent>
      </w:r>
    </w:p>
    <w:p w14:paraId="47614D1D" w14:textId="1F5128D4" w:rsidR="00027540" w:rsidRDefault="00027540" w:rsidP="00F14887">
      <w:pPr>
        <w:jc w:val="center"/>
        <w:rPr>
          <w:rFonts w:cs="Arial"/>
          <w:color w:val="000000"/>
          <w:szCs w:val="22"/>
          <w:highlight w:val="yellow"/>
        </w:rPr>
      </w:pPr>
    </w:p>
    <w:p w14:paraId="5482F6D6" w14:textId="537ACC5D" w:rsidR="00027540" w:rsidRPr="00027540" w:rsidRDefault="00027540" w:rsidP="00F14887">
      <w:pPr>
        <w:jc w:val="center"/>
        <w:rPr>
          <w:rFonts w:cs="Arial"/>
          <w:color w:val="000000"/>
          <w:szCs w:val="22"/>
        </w:rPr>
      </w:pPr>
      <w:r w:rsidRPr="00027540">
        <w:rPr>
          <w:rFonts w:cs="Arial"/>
          <w:color w:val="000000"/>
          <w:szCs w:val="22"/>
        </w:rPr>
        <w:t>Aula para execução do exercício 9</w:t>
      </w:r>
    </w:p>
    <w:p w14:paraId="3A96A17D" w14:textId="77777777" w:rsidR="00027540" w:rsidRPr="00027540" w:rsidRDefault="00027540" w:rsidP="00F14887">
      <w:pPr>
        <w:jc w:val="center"/>
        <w:rPr>
          <w:rFonts w:cs="Arial"/>
          <w:color w:val="000000"/>
          <w:szCs w:val="22"/>
        </w:rPr>
      </w:pPr>
    </w:p>
    <w:p w14:paraId="0AE9B4C0" w14:textId="544CE668" w:rsidR="00445C7B" w:rsidRDefault="00B9373C" w:rsidP="00F14887">
      <w:pPr>
        <w:jc w:val="center"/>
        <w:rPr>
          <w:rFonts w:cs="Arial"/>
          <w:color w:val="000000"/>
          <w:sz w:val="18"/>
          <w:szCs w:val="18"/>
        </w:rPr>
      </w:pPr>
      <w:hyperlink r:id="rId71" w:history="1">
        <w:r w:rsidR="001C27DA" w:rsidRPr="00166693">
          <w:rPr>
            <w:rStyle w:val="Hyperlink"/>
            <w:rFonts w:cs="Arial"/>
            <w:sz w:val="18"/>
            <w:szCs w:val="18"/>
          </w:rPr>
          <w:t>https://www.youtube.com/watch?v=LplgipVQifw&amp;ab_channel=ProjetoS%C3%A3oTiago</w:t>
        </w:r>
      </w:hyperlink>
    </w:p>
    <w:p w14:paraId="5FF99BBA" w14:textId="1387B799" w:rsidR="001C27DA" w:rsidRDefault="001C27DA" w:rsidP="00F14887">
      <w:pPr>
        <w:jc w:val="center"/>
        <w:rPr>
          <w:rFonts w:cs="Arial"/>
          <w:color w:val="000000"/>
          <w:szCs w:val="22"/>
        </w:rPr>
      </w:pPr>
    </w:p>
    <w:p w14:paraId="589B17EF" w14:textId="50F2243C" w:rsidR="00C20904" w:rsidRDefault="00C20904" w:rsidP="00F14887">
      <w:pPr>
        <w:jc w:val="center"/>
        <w:rPr>
          <w:rFonts w:cs="Arial"/>
          <w:color w:val="000000"/>
          <w:szCs w:val="22"/>
        </w:rPr>
      </w:pPr>
    </w:p>
    <w:p w14:paraId="5B9B9F5A" w14:textId="77777777" w:rsidR="000F45B6" w:rsidRDefault="000F45B6" w:rsidP="00027540">
      <w:pPr>
        <w:rPr>
          <w:rFonts w:cs="Arial"/>
          <w:color w:val="000000"/>
          <w:szCs w:val="22"/>
        </w:rPr>
      </w:pPr>
    </w:p>
    <w:p w14:paraId="78123CC9" w14:textId="77777777" w:rsidR="00027540" w:rsidRDefault="00027540" w:rsidP="00027540">
      <w:pPr>
        <w:rPr>
          <w:rFonts w:cs="Arial"/>
          <w:color w:val="000000"/>
          <w:szCs w:val="22"/>
        </w:rPr>
      </w:pPr>
    </w:p>
    <w:p w14:paraId="42C7EE03" w14:textId="78EEA91B" w:rsidR="00445C7B" w:rsidRDefault="00D80FD3" w:rsidP="00F14887">
      <w:pPr>
        <w:jc w:val="center"/>
        <w:rPr>
          <w:rFonts w:cs="Arial"/>
          <w:color w:val="000000"/>
          <w:szCs w:val="22"/>
        </w:rPr>
      </w:pPr>
      <w:r>
        <w:rPr>
          <w:noProof/>
          <w:lang w:eastAsia="pt-BR"/>
        </w:rPr>
        <w:drawing>
          <wp:inline distT="0" distB="0" distL="0" distR="0" wp14:anchorId="76DA63D2" wp14:editId="33346899">
            <wp:extent cx="4377690" cy="1488440"/>
            <wp:effectExtent l="0" t="0" r="3810" b="0"/>
            <wp:docPr id="116" name="Imagem 116"/>
            <wp:cNvGraphicFramePr/>
            <a:graphic xmlns:a="http://schemas.openxmlformats.org/drawingml/2006/main">
              <a:graphicData uri="http://schemas.openxmlformats.org/drawingml/2006/picture">
                <pic:pic xmlns:pic="http://schemas.openxmlformats.org/drawingml/2006/picture">
                  <pic:nvPicPr>
                    <pic:cNvPr id="773" name="Imagem 773"/>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77690" cy="1488440"/>
                    </a:xfrm>
                    <a:prstGeom prst="rect">
                      <a:avLst/>
                    </a:prstGeom>
                    <a:noFill/>
                    <a:ln>
                      <a:noFill/>
                    </a:ln>
                  </pic:spPr>
                </pic:pic>
              </a:graphicData>
            </a:graphic>
          </wp:inline>
        </w:drawing>
      </w:r>
    </w:p>
    <w:p w14:paraId="7C9D926A" w14:textId="77777777" w:rsidR="00D80FD3" w:rsidRDefault="00D80FD3" w:rsidP="00D80FD3">
      <w:pPr>
        <w:rPr>
          <w:rFonts w:cs="Arial"/>
          <w:color w:val="000000"/>
          <w:szCs w:val="22"/>
        </w:rPr>
      </w:pPr>
    </w:p>
    <w:p w14:paraId="163837A0" w14:textId="77777777" w:rsidR="003C341C" w:rsidRDefault="003C341C" w:rsidP="00F14887">
      <w:pPr>
        <w:jc w:val="center"/>
        <w:rPr>
          <w:rFonts w:cs="Arial"/>
          <w:color w:val="000000"/>
          <w:szCs w:val="22"/>
        </w:rPr>
      </w:pPr>
    </w:p>
    <w:p w14:paraId="4D562E70" w14:textId="48DB0AC0" w:rsidR="00243145" w:rsidRDefault="003C341C" w:rsidP="00243145">
      <w:pPr>
        <w:rPr>
          <w:rFonts w:cs="Arial"/>
          <w:color w:val="000000"/>
          <w:szCs w:val="22"/>
        </w:rPr>
      </w:pPr>
      <w:r>
        <w:rPr>
          <w:rFonts w:cs="Arial"/>
          <w:color w:val="000000"/>
          <w:szCs w:val="22"/>
        </w:rPr>
        <w:t>Obs.: Os acordes citados no desafio acima são os acordes apresentados na página seguinte.</w:t>
      </w:r>
    </w:p>
    <w:p w14:paraId="50A711E7" w14:textId="77777777" w:rsidR="002440CA" w:rsidRPr="00C20904" w:rsidRDefault="002440CA" w:rsidP="00C20904">
      <w:pPr>
        <w:rPr>
          <w:lang w:eastAsia="pt-BR"/>
        </w:rPr>
      </w:pPr>
    </w:p>
    <w:p w14:paraId="1664C77D" w14:textId="06E967EB" w:rsidR="00D80FD3" w:rsidRDefault="00D80FD3" w:rsidP="00D80FD3">
      <w:pPr>
        <w:jc w:val="center"/>
        <w:rPr>
          <w:rFonts w:cs="Arial"/>
          <w:szCs w:val="22"/>
        </w:rPr>
      </w:pPr>
      <w:r>
        <w:rPr>
          <w:rFonts w:cs="Arial"/>
          <w:szCs w:val="22"/>
        </w:rPr>
        <w:t>Veja abaixo uma foto do aparelho Chord Buddy:</w:t>
      </w:r>
    </w:p>
    <w:p w14:paraId="434457F2" w14:textId="77777777" w:rsidR="00D80FD3" w:rsidRPr="00D80FD3" w:rsidRDefault="00D80FD3" w:rsidP="00D80FD3">
      <w:pPr>
        <w:jc w:val="center"/>
        <w:rPr>
          <w:rFonts w:cs="Arial"/>
          <w:szCs w:val="22"/>
        </w:rPr>
      </w:pPr>
    </w:p>
    <w:p w14:paraId="19151BCE" w14:textId="2FEEB3E2" w:rsidR="00D80FD3" w:rsidRDefault="00D80FD3" w:rsidP="00D80FD3">
      <w:pPr>
        <w:jc w:val="center"/>
        <w:rPr>
          <w:rFonts w:cs="Arial"/>
          <w:color w:val="000000"/>
          <w:szCs w:val="22"/>
        </w:rPr>
      </w:pPr>
      <w:r>
        <w:rPr>
          <w:rFonts w:cs="Arial"/>
          <w:noProof/>
          <w:color w:val="000000"/>
          <w:szCs w:val="22"/>
          <w:lang w:eastAsia="pt-BR"/>
        </w:rPr>
        <w:lastRenderedPageBreak/>
        <w:drawing>
          <wp:inline distT="0" distB="0" distL="0" distR="0" wp14:anchorId="59D87B16" wp14:editId="60F6DF3F">
            <wp:extent cx="2686050" cy="1724025"/>
            <wp:effectExtent l="0" t="0" r="0" b="9525"/>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2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86050" cy="1724025"/>
                    </a:xfrm>
                    <a:prstGeom prst="rect">
                      <a:avLst/>
                    </a:prstGeom>
                    <a:noFill/>
                    <a:ln>
                      <a:noFill/>
                    </a:ln>
                  </pic:spPr>
                </pic:pic>
              </a:graphicData>
            </a:graphic>
          </wp:inline>
        </w:drawing>
      </w:r>
    </w:p>
    <w:p w14:paraId="1B2E9907" w14:textId="77777777" w:rsidR="000F45B6" w:rsidRDefault="000F45B6" w:rsidP="005C083B">
      <w:pPr>
        <w:jc w:val="center"/>
        <w:rPr>
          <w:rFonts w:cs="Arial"/>
          <w:b/>
          <w:caps/>
          <w:noProof/>
          <w:color w:val="FF0000"/>
          <w:sz w:val="20"/>
          <w:szCs w:val="20"/>
        </w:rPr>
      </w:pPr>
    </w:p>
    <w:p w14:paraId="00F7B8ED" w14:textId="4D42FB36" w:rsidR="00C7615F" w:rsidRDefault="008726CD" w:rsidP="005C083B">
      <w:pPr>
        <w:jc w:val="center"/>
        <w:rPr>
          <w:rFonts w:cs="Arial"/>
          <w:b/>
          <w:caps/>
          <w:noProof/>
          <w:color w:val="FF0000"/>
          <w:sz w:val="20"/>
          <w:szCs w:val="20"/>
        </w:rPr>
      </w:pPr>
      <w:r w:rsidRPr="00AD406E">
        <w:rPr>
          <w:rFonts w:cs="Arial"/>
          <w:b/>
          <w:caps/>
          <w:noProof/>
          <w:color w:val="FF0000"/>
          <w:sz w:val="32"/>
          <w:szCs w:val="32"/>
          <w:lang w:eastAsia="pt-BR"/>
        </w:rPr>
        <w:drawing>
          <wp:inline distT="0" distB="0" distL="0" distR="0" wp14:anchorId="5954B22D" wp14:editId="124DDF84">
            <wp:extent cx="4820553" cy="1797062"/>
            <wp:effectExtent l="19050" t="0" r="0" b="0"/>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843426" cy="1805589"/>
                    </a:xfrm>
                    <a:prstGeom prst="rect">
                      <a:avLst/>
                    </a:prstGeom>
                    <a:noFill/>
                    <a:ln>
                      <a:noFill/>
                    </a:ln>
                  </pic:spPr>
                </pic:pic>
              </a:graphicData>
            </a:graphic>
          </wp:inline>
        </w:drawing>
      </w:r>
    </w:p>
    <w:p w14:paraId="1DAC3690" w14:textId="77777777" w:rsidR="000F45B6" w:rsidRDefault="000F45B6" w:rsidP="005C083B">
      <w:pPr>
        <w:jc w:val="center"/>
        <w:rPr>
          <w:rFonts w:cs="Arial"/>
          <w:b/>
          <w:caps/>
          <w:noProof/>
          <w:color w:val="FF0000"/>
          <w:sz w:val="20"/>
          <w:szCs w:val="20"/>
        </w:rPr>
      </w:pPr>
    </w:p>
    <w:p w14:paraId="3A7E0B27" w14:textId="72B5F406" w:rsidR="005C083B" w:rsidRDefault="005C083B" w:rsidP="005C083B">
      <w:pPr>
        <w:jc w:val="center"/>
        <w:rPr>
          <w:rFonts w:cs="Arial"/>
          <w:b/>
          <w:caps/>
          <w:noProof/>
          <w:color w:val="FF0000"/>
          <w:sz w:val="20"/>
          <w:szCs w:val="20"/>
        </w:rPr>
      </w:pPr>
    </w:p>
    <w:p w14:paraId="495F6F7C" w14:textId="77777777" w:rsidR="000F45B6" w:rsidRPr="005C083B" w:rsidRDefault="000F45B6" w:rsidP="005C083B">
      <w:pPr>
        <w:jc w:val="center"/>
        <w:rPr>
          <w:rFonts w:cs="Arial"/>
          <w:b/>
          <w:caps/>
          <w:noProof/>
          <w:color w:val="FF0000"/>
          <w:sz w:val="20"/>
          <w:szCs w:val="20"/>
        </w:rPr>
      </w:pPr>
    </w:p>
    <w:p w14:paraId="107EB3B5" w14:textId="2EA4187C" w:rsidR="00C7615F" w:rsidRDefault="00C12305" w:rsidP="005C083B">
      <w:pPr>
        <w:jc w:val="center"/>
        <w:rPr>
          <w:rFonts w:cs="Arial"/>
          <w:b/>
          <w:caps/>
          <w:noProof/>
          <w:color w:val="FF0000"/>
          <w:sz w:val="20"/>
          <w:szCs w:val="20"/>
        </w:rPr>
      </w:pPr>
      <w:r>
        <w:rPr>
          <w:rFonts w:cs="Arial"/>
          <w:b/>
          <w:caps/>
          <w:noProof/>
          <w:color w:val="FF0000"/>
          <w:sz w:val="32"/>
          <w:szCs w:val="32"/>
          <w:lang w:eastAsia="pt-BR"/>
        </w:rPr>
        <w:drawing>
          <wp:inline distT="0" distB="0" distL="0" distR="0" wp14:anchorId="56C80DC6" wp14:editId="508492F5">
            <wp:extent cx="4838700" cy="1807019"/>
            <wp:effectExtent l="19050" t="0" r="0"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862892" cy="1816054"/>
                    </a:xfrm>
                    <a:prstGeom prst="rect">
                      <a:avLst/>
                    </a:prstGeom>
                    <a:noFill/>
                    <a:ln>
                      <a:noFill/>
                    </a:ln>
                  </pic:spPr>
                </pic:pic>
              </a:graphicData>
            </a:graphic>
          </wp:inline>
        </w:drawing>
      </w:r>
    </w:p>
    <w:p w14:paraId="684C2C0E" w14:textId="6D44B1B3" w:rsidR="000F45B6" w:rsidRDefault="000F45B6" w:rsidP="005C083B">
      <w:pPr>
        <w:jc w:val="center"/>
        <w:rPr>
          <w:rFonts w:cs="Arial"/>
          <w:b/>
          <w:caps/>
          <w:noProof/>
          <w:color w:val="FF0000"/>
          <w:sz w:val="20"/>
          <w:szCs w:val="20"/>
        </w:rPr>
      </w:pPr>
    </w:p>
    <w:p w14:paraId="7F620F11" w14:textId="77777777" w:rsidR="000F45B6" w:rsidRDefault="000F45B6" w:rsidP="005C083B">
      <w:pPr>
        <w:jc w:val="center"/>
        <w:rPr>
          <w:rFonts w:cs="Arial"/>
          <w:b/>
          <w:caps/>
          <w:noProof/>
          <w:color w:val="FF0000"/>
          <w:sz w:val="20"/>
          <w:szCs w:val="20"/>
        </w:rPr>
      </w:pPr>
    </w:p>
    <w:p w14:paraId="67C0F234" w14:textId="77777777" w:rsidR="005C083B" w:rsidRPr="005C083B" w:rsidRDefault="005C083B" w:rsidP="00AD406E">
      <w:pPr>
        <w:rPr>
          <w:rFonts w:cs="Arial"/>
          <w:b/>
          <w:caps/>
          <w:noProof/>
          <w:color w:val="FF0000"/>
          <w:sz w:val="20"/>
          <w:szCs w:val="20"/>
        </w:rPr>
      </w:pPr>
    </w:p>
    <w:p w14:paraId="7018B1B8" w14:textId="1D4EFF9E" w:rsidR="00C7615F" w:rsidRDefault="00C12305" w:rsidP="005C083B">
      <w:pPr>
        <w:jc w:val="center"/>
        <w:rPr>
          <w:rFonts w:cs="Arial"/>
          <w:szCs w:val="22"/>
        </w:rPr>
      </w:pPr>
      <w:r>
        <w:rPr>
          <w:rFonts w:cs="Arial"/>
          <w:noProof/>
          <w:szCs w:val="22"/>
          <w:lang w:eastAsia="pt-BR"/>
        </w:rPr>
        <w:drawing>
          <wp:inline distT="0" distB="0" distL="0" distR="0" wp14:anchorId="54E2B0C0" wp14:editId="0906B033">
            <wp:extent cx="4105275" cy="2013052"/>
            <wp:effectExtent l="0" t="0" r="0" b="635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147928" cy="2033967"/>
                    </a:xfrm>
                    <a:prstGeom prst="rect">
                      <a:avLst/>
                    </a:prstGeom>
                    <a:noFill/>
                    <a:ln>
                      <a:noFill/>
                    </a:ln>
                  </pic:spPr>
                </pic:pic>
              </a:graphicData>
            </a:graphic>
          </wp:inline>
        </w:drawing>
      </w:r>
    </w:p>
    <w:p w14:paraId="3659E6C7" w14:textId="5CC87474" w:rsidR="00702DEF" w:rsidRPr="00374AF7" w:rsidRDefault="00702DEF" w:rsidP="00702DEF">
      <w:pPr>
        <w:rPr>
          <w:rFonts w:cs="Arial"/>
          <w:b/>
          <w:color w:val="000000"/>
          <w:sz w:val="18"/>
          <w:szCs w:val="18"/>
        </w:rPr>
      </w:pPr>
      <w:r w:rsidRPr="00374AF7">
        <w:rPr>
          <w:b/>
          <w:color w:val="000000"/>
          <w:sz w:val="18"/>
          <w:szCs w:val="18"/>
        </w:rPr>
        <w:t xml:space="preserve">                  </w:t>
      </w:r>
    </w:p>
    <w:p w14:paraId="7AB11FE5" w14:textId="16CA8F69" w:rsidR="00702DEF" w:rsidRDefault="00702DEF" w:rsidP="005C083B">
      <w:pPr>
        <w:jc w:val="center"/>
        <w:rPr>
          <w:rFonts w:cs="Arial"/>
          <w:szCs w:val="22"/>
        </w:rPr>
      </w:pPr>
    </w:p>
    <w:p w14:paraId="73EC5BF3" w14:textId="4D906AF1" w:rsidR="00C20904" w:rsidRDefault="00C20904" w:rsidP="005C083B">
      <w:pPr>
        <w:jc w:val="center"/>
        <w:rPr>
          <w:rFonts w:cs="Arial"/>
          <w:szCs w:val="22"/>
        </w:rPr>
      </w:pPr>
    </w:p>
    <w:p w14:paraId="38638E85" w14:textId="067113BD" w:rsidR="00C20904" w:rsidRDefault="00C20904" w:rsidP="005C083B">
      <w:pPr>
        <w:jc w:val="center"/>
        <w:rPr>
          <w:rFonts w:cs="Arial"/>
          <w:szCs w:val="22"/>
        </w:rPr>
      </w:pPr>
    </w:p>
    <w:p w14:paraId="3B0EE365" w14:textId="11D37AED" w:rsidR="00C20904" w:rsidRDefault="00C20904" w:rsidP="005C083B">
      <w:pPr>
        <w:jc w:val="center"/>
        <w:rPr>
          <w:rFonts w:cs="Arial"/>
          <w:szCs w:val="22"/>
        </w:rPr>
      </w:pPr>
    </w:p>
    <w:p w14:paraId="33E0967C" w14:textId="77777777" w:rsidR="000F45B6" w:rsidRDefault="000F45B6" w:rsidP="005C083B">
      <w:pPr>
        <w:jc w:val="center"/>
        <w:rPr>
          <w:rFonts w:cs="Arial"/>
          <w:szCs w:val="22"/>
        </w:rPr>
      </w:pPr>
    </w:p>
    <w:p w14:paraId="714BAEBE" w14:textId="3E4058C0" w:rsidR="00C20904" w:rsidRDefault="00C20904" w:rsidP="005C083B">
      <w:pPr>
        <w:jc w:val="center"/>
        <w:rPr>
          <w:rFonts w:cs="Arial"/>
          <w:szCs w:val="22"/>
        </w:rPr>
      </w:pPr>
    </w:p>
    <w:p w14:paraId="459992B8" w14:textId="5FAFCC5E" w:rsidR="00C20904" w:rsidRDefault="00C20904" w:rsidP="005C083B">
      <w:pPr>
        <w:jc w:val="center"/>
        <w:rPr>
          <w:rFonts w:cs="Arial"/>
          <w:szCs w:val="22"/>
        </w:rPr>
      </w:pPr>
    </w:p>
    <w:p w14:paraId="76402310" w14:textId="64285DBC" w:rsidR="00C20904" w:rsidRDefault="00C20904" w:rsidP="005C083B">
      <w:pPr>
        <w:jc w:val="center"/>
        <w:rPr>
          <w:rFonts w:cs="Arial"/>
          <w:szCs w:val="22"/>
        </w:rPr>
      </w:pPr>
    </w:p>
    <w:p w14:paraId="7BA0D4AD" w14:textId="340CCE4A" w:rsidR="00C20904" w:rsidRDefault="00C20904" w:rsidP="005C083B">
      <w:pPr>
        <w:jc w:val="center"/>
        <w:rPr>
          <w:rFonts w:cs="Arial"/>
          <w:szCs w:val="22"/>
        </w:rPr>
      </w:pPr>
    </w:p>
    <w:p w14:paraId="1A68E806" w14:textId="77777777" w:rsidR="000F45B6" w:rsidRDefault="000F45B6" w:rsidP="000F45B6">
      <w:pPr>
        <w:rPr>
          <w:rFonts w:cs="Arial"/>
          <w:szCs w:val="22"/>
        </w:rPr>
      </w:pPr>
    </w:p>
    <w:p w14:paraId="7377BE30" w14:textId="77777777" w:rsidR="00D80FD3" w:rsidRPr="005C083B" w:rsidRDefault="00D80FD3" w:rsidP="000F45B6">
      <w:pPr>
        <w:rPr>
          <w:rFonts w:cs="Arial"/>
          <w:szCs w:val="22"/>
        </w:rPr>
      </w:pPr>
    </w:p>
    <w:p w14:paraId="7E66D135" w14:textId="77777777" w:rsidR="008E28CE" w:rsidRPr="00264F83" w:rsidRDefault="00076318" w:rsidP="0013581D">
      <w:pPr>
        <w:pStyle w:val="Ttulo1"/>
        <w:rPr>
          <w:rFonts w:cs="Arial"/>
          <w:color w:val="ED3611"/>
          <w:kern w:val="0"/>
          <w:szCs w:val="40"/>
        </w:rPr>
      </w:pPr>
      <w:bookmarkStart w:id="48" w:name="_Toc70064086"/>
      <w:bookmarkStart w:id="49" w:name="_Toc99392004"/>
      <w:r>
        <w:rPr>
          <w:rFonts w:cs="Arial"/>
          <w:color w:val="ED3611"/>
          <w:kern w:val="0"/>
          <w:szCs w:val="40"/>
        </w:rPr>
        <w:t>9</w:t>
      </w:r>
      <w:r w:rsidR="0083385D" w:rsidRPr="00264F83">
        <w:rPr>
          <w:rFonts w:cs="Arial"/>
          <w:color w:val="ED3611"/>
          <w:kern w:val="0"/>
          <w:szCs w:val="40"/>
        </w:rPr>
        <w:t xml:space="preserve"> - </w:t>
      </w:r>
      <w:r w:rsidR="00EA1F11" w:rsidRPr="00264F83">
        <w:rPr>
          <w:rFonts w:cs="Arial"/>
          <w:color w:val="ED3611"/>
          <w:kern w:val="0"/>
          <w:szCs w:val="40"/>
        </w:rPr>
        <w:t>Int</w:t>
      </w:r>
      <w:r w:rsidR="00F460F3" w:rsidRPr="00264F83">
        <w:rPr>
          <w:rFonts w:cs="Arial"/>
          <w:color w:val="ED3611"/>
          <w:kern w:val="0"/>
          <w:szCs w:val="40"/>
        </w:rPr>
        <w:t>ensidade</w:t>
      </w:r>
      <w:r w:rsidR="00A92501" w:rsidRPr="00264F83">
        <w:rPr>
          <w:rFonts w:cs="Arial"/>
          <w:color w:val="ED3611"/>
          <w:kern w:val="0"/>
          <w:szCs w:val="40"/>
        </w:rPr>
        <w:t>:</w:t>
      </w:r>
      <w:bookmarkEnd w:id="48"/>
      <w:bookmarkEnd w:id="49"/>
    </w:p>
    <w:p w14:paraId="4974D7B6" w14:textId="77777777" w:rsidR="00380BC0" w:rsidRDefault="00380BC0" w:rsidP="000372A2">
      <w:pPr>
        <w:rPr>
          <w:rFonts w:cs="Arial"/>
          <w:szCs w:val="22"/>
        </w:rPr>
      </w:pPr>
    </w:p>
    <w:p w14:paraId="22844BE4" w14:textId="2C02DEA3" w:rsidR="00EA1F11" w:rsidRDefault="00EA1F11" w:rsidP="000372A2">
      <w:pPr>
        <w:rPr>
          <w:rFonts w:cs="Arial"/>
          <w:szCs w:val="22"/>
        </w:rPr>
      </w:pPr>
      <w:r w:rsidRPr="00281EA1">
        <w:rPr>
          <w:rFonts w:cs="Arial"/>
          <w:szCs w:val="22"/>
        </w:rPr>
        <w:t>Propriedade do som de ser forte (</w:t>
      </w:r>
      <w:r w:rsidR="00AE0B97" w:rsidRPr="00281EA1">
        <w:rPr>
          <w:rFonts w:cs="Arial"/>
          <w:szCs w:val="22"/>
        </w:rPr>
        <w:t xml:space="preserve">volume </w:t>
      </w:r>
      <w:r w:rsidRPr="00281EA1">
        <w:rPr>
          <w:rFonts w:cs="Arial"/>
          <w:szCs w:val="22"/>
        </w:rPr>
        <w:t>alto) ou piano (</w:t>
      </w:r>
      <w:r w:rsidR="00AE0B97" w:rsidRPr="00281EA1">
        <w:rPr>
          <w:rFonts w:cs="Arial"/>
          <w:szCs w:val="22"/>
        </w:rPr>
        <w:t xml:space="preserve">volume </w:t>
      </w:r>
      <w:r w:rsidRPr="00281EA1">
        <w:rPr>
          <w:rFonts w:cs="Arial"/>
          <w:szCs w:val="22"/>
        </w:rPr>
        <w:t>baixo).</w:t>
      </w:r>
    </w:p>
    <w:p w14:paraId="2F223387" w14:textId="77777777" w:rsidR="00380BC0" w:rsidRPr="00281EA1" w:rsidRDefault="00380BC0" w:rsidP="000372A2">
      <w:pPr>
        <w:rPr>
          <w:rFonts w:cs="Arial"/>
          <w:szCs w:val="22"/>
        </w:rPr>
      </w:pPr>
    </w:p>
    <w:p w14:paraId="4E1F9836" w14:textId="77777777" w:rsidR="00EA1F11" w:rsidRPr="00A92501" w:rsidRDefault="00EA1F11" w:rsidP="008E0F1C">
      <w:pPr>
        <w:jc w:val="both"/>
        <w:rPr>
          <w:rFonts w:cs="Arial"/>
          <w:szCs w:val="22"/>
        </w:rPr>
      </w:pPr>
    </w:p>
    <w:p w14:paraId="2D1F251D" w14:textId="176B01B8" w:rsidR="00CE2B2F" w:rsidRPr="004E7DD0" w:rsidRDefault="003C13AF" w:rsidP="00CE2B2F">
      <w:pPr>
        <w:jc w:val="center"/>
        <w:rPr>
          <w:i/>
        </w:rPr>
      </w:pPr>
      <w:r w:rsidRPr="004E7DD0">
        <w:rPr>
          <w:i/>
          <w:noProof/>
          <w:lang w:eastAsia="pt-BR"/>
        </w:rPr>
        <w:drawing>
          <wp:inline distT="0" distB="0" distL="0" distR="0" wp14:anchorId="0B772478" wp14:editId="42D86B4F">
            <wp:extent cx="5181600" cy="1076325"/>
            <wp:effectExtent l="0" t="0" r="0" b="0"/>
            <wp:docPr id="1177" name="Imagem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81600" cy="1076325"/>
                    </a:xfrm>
                    <a:prstGeom prst="rect">
                      <a:avLst/>
                    </a:prstGeom>
                    <a:noFill/>
                    <a:ln>
                      <a:noFill/>
                    </a:ln>
                  </pic:spPr>
                </pic:pic>
              </a:graphicData>
            </a:graphic>
          </wp:inline>
        </w:drawing>
      </w:r>
    </w:p>
    <w:p w14:paraId="1EDF86AE" w14:textId="77777777" w:rsidR="0063133E" w:rsidRDefault="002F2BDC" w:rsidP="002E77AC">
      <w:pPr>
        <w:pStyle w:val="Legenda"/>
        <w:jc w:val="center"/>
      </w:pPr>
      <w:r w:rsidRPr="004E7DD0">
        <w:t>Fig</w:t>
      </w:r>
      <w:r w:rsidR="00243C29" w:rsidRPr="004E7DD0">
        <w:t xml:space="preserve"> - </w:t>
      </w:r>
      <w:r w:rsidR="00076318" w:rsidRPr="004E7DD0">
        <w:t>9</w:t>
      </w:r>
      <w:r w:rsidR="00C55EAD" w:rsidRPr="004E7DD0">
        <w:t>.</w:t>
      </w:r>
      <w:r w:rsidR="00003472" w:rsidRPr="004E7DD0">
        <w:t>0</w:t>
      </w:r>
      <w:r w:rsidR="00C55EAD" w:rsidRPr="004E7DD0">
        <w:t>.1</w:t>
      </w:r>
    </w:p>
    <w:p w14:paraId="65E11066" w14:textId="77777777" w:rsidR="00861974" w:rsidRDefault="00861974" w:rsidP="00380BC0">
      <w:pPr>
        <w:rPr>
          <w:color w:val="FF0000"/>
          <w:lang w:eastAsia="pt-BR"/>
        </w:rPr>
      </w:pPr>
    </w:p>
    <w:p w14:paraId="714DE986" w14:textId="2BD001C8" w:rsidR="003B2681" w:rsidRDefault="00A602D0" w:rsidP="00380BC0">
      <w:pPr>
        <w:rPr>
          <w:color w:val="FF0000"/>
          <w:lang w:eastAsia="pt-BR"/>
        </w:rPr>
      </w:pPr>
      <w:r>
        <w:rPr>
          <w:noProof/>
          <w:color w:val="FF0000"/>
          <w:lang w:eastAsia="pt-BR"/>
        </w:rPr>
        <mc:AlternateContent>
          <mc:Choice Requires="wps">
            <w:drawing>
              <wp:anchor distT="0" distB="0" distL="114300" distR="114300" simplePos="0" relativeHeight="251710976" behindDoc="1" locked="0" layoutInCell="1" allowOverlap="1" wp14:anchorId="580284D6" wp14:editId="7D642857">
                <wp:simplePos x="0" y="0"/>
                <wp:positionH relativeFrom="margin">
                  <wp:posOffset>1763395</wp:posOffset>
                </wp:positionH>
                <wp:positionV relativeFrom="paragraph">
                  <wp:posOffset>11430</wp:posOffset>
                </wp:positionV>
                <wp:extent cx="1840865" cy="720090"/>
                <wp:effectExtent l="0" t="0" r="6985" b="3810"/>
                <wp:wrapNone/>
                <wp:docPr id="195" name="Elipse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0865" cy="72009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89AB53" id="Elipse 195" o:spid="_x0000_s1026" style="position:absolute;margin-left:138.85pt;margin-top:.9pt;width:144.95pt;height:56.7pt;z-index:-25160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" fillcolor="#ffc000" strokecolor="#e36c0a [2409]" strokeweight="2pt">
                <v:path arrowok="t"/>
                <w10:wrap anchorx="margin"/>
              </v:oval>
            </w:pict>
          </mc:Fallback>
        </mc:AlternateContent>
      </w:r>
    </w:p>
    <w:p w14:paraId="3A4EF1F7" w14:textId="4C79A6EB" w:rsidR="00861974" w:rsidRDefault="00373163" w:rsidP="00861974">
      <w:pPr>
        <w:jc w:val="center"/>
        <w:rPr>
          <w:rFonts w:cs="Arial"/>
          <w:szCs w:val="22"/>
        </w:rPr>
      </w:pPr>
      <w:r>
        <w:rPr>
          <w:rFonts w:cs="Arial"/>
          <w:szCs w:val="22"/>
        </w:rPr>
        <w:object w:dxaOrig="1540" w:dyaOrig="993" w14:anchorId="77B19BBB">
          <v:shape id="_x0000_i1035" type="#_x0000_t75" style="width:66.75pt;height:35.25pt" o:ole="">
            <v:imagedata r:id="rId78" o:title="" cropbottom="15041f"/>
          </v:shape>
          <o:OLEObject Type="Embed" ProgID="Package" ShapeID="_x0000_i1035" DrawAspect="Icon" ObjectID="_1710162524" r:id="rId79"/>
        </w:object>
      </w:r>
      <w:r>
        <w:rPr>
          <w:rFonts w:cs="Arial"/>
          <w:szCs w:val="22"/>
        </w:rPr>
        <w:object w:dxaOrig="1540" w:dyaOrig="993" w14:anchorId="73B04A1E">
          <v:shape id="_x0000_i1036" type="#_x0000_t75" style="width:66.75pt;height:35.25pt" o:ole="">
            <v:imagedata r:id="rId80" o:title="" cropbottom="15855f"/>
          </v:shape>
          <o:OLEObject Type="Embed" ProgID="Package" ShapeID="_x0000_i1036" DrawAspect="Icon" ObjectID="_1710162525" r:id="rId81"/>
        </w:object>
      </w:r>
      <w:bookmarkStart w:id="50" w:name="_Toc70064087"/>
    </w:p>
    <w:p w14:paraId="28ED949E" w14:textId="77777777" w:rsidR="00861974" w:rsidRPr="00861974" w:rsidRDefault="00861974" w:rsidP="00861974">
      <w:pPr>
        <w:jc w:val="center"/>
        <w:rPr>
          <w:rFonts w:cs="Arial"/>
          <w:szCs w:val="22"/>
        </w:rPr>
      </w:pPr>
    </w:p>
    <w:p w14:paraId="7851471F" w14:textId="063F027C" w:rsidR="00CE2B2F" w:rsidRPr="009D7F82" w:rsidRDefault="004F792F"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51" w:name="_Toc99392005"/>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9927F5"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A5A0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w:t>
      </w:r>
      <w:r w:rsidR="00AB5CC9"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0</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83385D"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Sons fortes e </w:t>
      </w:r>
      <w:r w:rsidR="007B769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pianos</w:t>
      </w:r>
      <w:bookmarkEnd w:id="50"/>
      <w:bookmarkEnd w:id="51"/>
    </w:p>
    <w:p w14:paraId="61226ED1" w14:textId="77777777" w:rsidR="00EA1F11" w:rsidRDefault="00EA1F11" w:rsidP="000372A2">
      <w:pPr>
        <w:rPr>
          <w:rFonts w:cs="Arial"/>
          <w:szCs w:val="22"/>
        </w:rPr>
      </w:pPr>
      <w:r w:rsidRPr="00A92501">
        <w:rPr>
          <w:rFonts w:cs="Arial"/>
          <w:szCs w:val="22"/>
        </w:rPr>
        <w:t xml:space="preserve">Vamos </w:t>
      </w:r>
      <w:r w:rsidR="00607778">
        <w:rPr>
          <w:rFonts w:cs="Arial"/>
          <w:szCs w:val="22"/>
        </w:rPr>
        <w:t xml:space="preserve">tocar os bordões do violão e aumentar </w:t>
      </w:r>
      <w:r w:rsidRPr="00A92501">
        <w:rPr>
          <w:rFonts w:cs="Arial"/>
          <w:szCs w:val="22"/>
        </w:rPr>
        <w:t>o volume pouco a pouco?</w:t>
      </w:r>
    </w:p>
    <w:p w14:paraId="01022836" w14:textId="77777777" w:rsidR="00411FDA" w:rsidRDefault="00411FDA" w:rsidP="000372A2">
      <w:pPr>
        <w:rPr>
          <w:rFonts w:cs="Arial"/>
          <w:szCs w:val="22"/>
        </w:rPr>
      </w:pPr>
    </w:p>
    <w:p w14:paraId="4ACD62C1" w14:textId="77777777" w:rsidR="00380BC0" w:rsidRDefault="00380BC0" w:rsidP="000372A2">
      <w:pPr>
        <w:rPr>
          <w:rFonts w:cs="Arial"/>
          <w:szCs w:val="22"/>
        </w:rPr>
      </w:pPr>
    </w:p>
    <w:p w14:paraId="4452565D" w14:textId="77777777" w:rsidR="00411FDA" w:rsidRPr="00A92501" w:rsidRDefault="00411FDA" w:rsidP="004037F2">
      <w:pPr>
        <w:jc w:val="center"/>
      </w:pPr>
      <w:r>
        <w:rPr>
          <w:noProof/>
          <w:lang w:eastAsia="pt-BR"/>
        </w:rPr>
        <w:drawing>
          <wp:inline distT="0" distB="0" distL="0" distR="0" wp14:anchorId="3D5FA546" wp14:editId="0399935D">
            <wp:extent cx="4572000" cy="857250"/>
            <wp:effectExtent l="0" t="0" r="0" b="0"/>
            <wp:docPr id="1152" name="Imagem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572000" cy="857250"/>
                    </a:xfrm>
                    <a:prstGeom prst="rect">
                      <a:avLst/>
                    </a:prstGeom>
                    <a:noFill/>
                    <a:ln>
                      <a:noFill/>
                    </a:ln>
                  </pic:spPr>
                </pic:pic>
              </a:graphicData>
            </a:graphic>
          </wp:inline>
        </w:drawing>
      </w:r>
    </w:p>
    <w:p w14:paraId="25C80155" w14:textId="77777777" w:rsidR="00380BC0" w:rsidRDefault="00076318" w:rsidP="004037F2">
      <w:pPr>
        <w:pStyle w:val="Legenda"/>
        <w:jc w:val="center"/>
      </w:pPr>
      <w:r>
        <w:t>Fig – 9</w:t>
      </w:r>
      <w:r w:rsidR="004037F2">
        <w:t>.0.2</w:t>
      </w:r>
    </w:p>
    <w:p w14:paraId="04E7E1AA" w14:textId="77777777" w:rsidR="00380BC0" w:rsidRDefault="00380BC0" w:rsidP="000372A2">
      <w:pPr>
        <w:rPr>
          <w:rFonts w:cs="Arial"/>
          <w:szCs w:val="22"/>
        </w:rPr>
      </w:pPr>
    </w:p>
    <w:p w14:paraId="6E9D67CA" w14:textId="77777777" w:rsidR="00373163" w:rsidRDefault="00373163" w:rsidP="000372A2">
      <w:pPr>
        <w:rPr>
          <w:rFonts w:cs="Arial"/>
          <w:szCs w:val="22"/>
        </w:rPr>
      </w:pPr>
    </w:p>
    <w:p w14:paraId="666A5332" w14:textId="1CA7219C" w:rsidR="00861974" w:rsidRDefault="00EA1F11" w:rsidP="008B0E1E">
      <w:pPr>
        <w:rPr>
          <w:rFonts w:cs="Arial"/>
          <w:szCs w:val="22"/>
        </w:rPr>
      </w:pPr>
      <w:r w:rsidRPr="00A92501">
        <w:rPr>
          <w:rFonts w:cs="Arial"/>
          <w:szCs w:val="22"/>
        </w:rPr>
        <w:t>Se</w:t>
      </w:r>
      <w:r w:rsidR="00607778">
        <w:rPr>
          <w:rFonts w:cs="Arial"/>
          <w:szCs w:val="22"/>
        </w:rPr>
        <w:t>guindo</w:t>
      </w:r>
      <w:r w:rsidR="000414E6">
        <w:rPr>
          <w:rFonts w:cs="Arial"/>
          <w:szCs w:val="22"/>
        </w:rPr>
        <w:t xml:space="preserve"> </w:t>
      </w:r>
      <w:r w:rsidR="00416521">
        <w:rPr>
          <w:rFonts w:cs="Arial"/>
          <w:szCs w:val="22"/>
        </w:rPr>
        <w:t>os sinais da figura 9.0.2</w:t>
      </w:r>
      <w:r w:rsidR="00607778">
        <w:rPr>
          <w:rFonts w:cs="Arial"/>
          <w:szCs w:val="22"/>
        </w:rPr>
        <w:t xml:space="preserve">, </w:t>
      </w:r>
      <w:r w:rsidRPr="00A92501">
        <w:rPr>
          <w:rFonts w:cs="Arial"/>
          <w:szCs w:val="22"/>
        </w:rPr>
        <w:t xml:space="preserve">experimente executar os graves do instrumento focando sua coordenação motora em “tirar” os extremos do </w:t>
      </w:r>
      <w:r w:rsidRPr="00A92501">
        <w:rPr>
          <w:rFonts w:cs="Arial"/>
          <w:i/>
          <w:szCs w:val="22"/>
        </w:rPr>
        <w:t>forte</w:t>
      </w:r>
      <w:r w:rsidRPr="00A92501">
        <w:rPr>
          <w:rFonts w:cs="Arial"/>
          <w:szCs w:val="22"/>
        </w:rPr>
        <w:t xml:space="preserve"> (muito volume) e do </w:t>
      </w:r>
      <w:r w:rsidRPr="00A92501">
        <w:rPr>
          <w:rFonts w:cs="Arial"/>
          <w:i/>
          <w:szCs w:val="22"/>
        </w:rPr>
        <w:t>piano</w:t>
      </w:r>
      <w:r w:rsidRPr="00A92501">
        <w:rPr>
          <w:rFonts w:cs="Arial"/>
          <w:szCs w:val="22"/>
        </w:rPr>
        <w:t xml:space="preserve"> (pouco</w:t>
      </w:r>
      <w:r w:rsidR="00607778">
        <w:rPr>
          <w:rFonts w:cs="Arial"/>
          <w:szCs w:val="22"/>
        </w:rPr>
        <w:t xml:space="preserve"> volume) do violão</w:t>
      </w:r>
      <w:r w:rsidR="00861974">
        <w:rPr>
          <w:rFonts w:cs="Arial"/>
          <w:szCs w:val="22"/>
        </w:rPr>
        <w:t>,</w:t>
      </w:r>
      <w:r w:rsidR="00607778">
        <w:rPr>
          <w:rFonts w:cs="Arial"/>
          <w:szCs w:val="22"/>
        </w:rPr>
        <w:t xml:space="preserve"> se atentando a</w:t>
      </w:r>
      <w:r w:rsidRPr="00A92501">
        <w:rPr>
          <w:rFonts w:cs="Arial"/>
          <w:szCs w:val="22"/>
        </w:rPr>
        <w:t xml:space="preserve"> não perder a qualidade do som.</w:t>
      </w:r>
    </w:p>
    <w:p w14:paraId="51ED49C1" w14:textId="77777777" w:rsidR="00861974" w:rsidRDefault="00861974" w:rsidP="008B0E1E">
      <w:pPr>
        <w:rPr>
          <w:rFonts w:cs="Arial"/>
          <w:szCs w:val="22"/>
        </w:rPr>
      </w:pPr>
    </w:p>
    <w:p w14:paraId="27A39790" w14:textId="77777777" w:rsidR="00373163" w:rsidRDefault="00373163" w:rsidP="008B0E1E">
      <w:pPr>
        <w:rPr>
          <w:rFonts w:cs="Arial"/>
          <w:szCs w:val="22"/>
        </w:rPr>
      </w:pPr>
    </w:p>
    <w:p w14:paraId="0AED3D55" w14:textId="6206BE27" w:rsidR="00380BC0" w:rsidRPr="00063A28" w:rsidRDefault="00411FDA" w:rsidP="008B0E1E">
      <w:pPr>
        <w:rPr>
          <w:rFonts w:cs="Arial"/>
          <w:bCs/>
          <w:color w:val="FF0000"/>
          <w:szCs w:val="22"/>
        </w:rPr>
      </w:pPr>
      <w:r>
        <w:rPr>
          <w:rFonts w:cs="Arial"/>
          <w:szCs w:val="22"/>
        </w:rPr>
        <w:t>Agora, que tal tentar controlar a intensidade do som ao tocar a corda 6</w:t>
      </w:r>
      <w:r w:rsidRPr="00677A18">
        <w:rPr>
          <w:rFonts w:cs="Arial"/>
          <w:szCs w:val="22"/>
        </w:rPr>
        <w:t>,</w:t>
      </w:r>
      <w:r>
        <w:rPr>
          <w:rFonts w:cs="Arial"/>
          <w:szCs w:val="22"/>
        </w:rPr>
        <w:t xml:space="preserve"> seguindo os sinais</w:t>
      </w:r>
      <w:r w:rsidR="00373163">
        <w:rPr>
          <w:rFonts w:cs="Arial"/>
          <w:szCs w:val="22"/>
        </w:rPr>
        <w:t xml:space="preserve"> apresentados na figura 9.0.3</w:t>
      </w:r>
      <w:r>
        <w:rPr>
          <w:rFonts w:cs="Arial"/>
          <w:szCs w:val="22"/>
        </w:rPr>
        <w:t>?</w:t>
      </w:r>
      <w:r w:rsidR="00677A18">
        <w:rPr>
          <w:rFonts w:cs="Arial"/>
          <w:szCs w:val="22"/>
        </w:rPr>
        <w:t xml:space="preserve"> </w:t>
      </w:r>
    </w:p>
    <w:p w14:paraId="49FA276F" w14:textId="77777777" w:rsidR="00373163" w:rsidRDefault="00373163" w:rsidP="00DB43B4">
      <w:pPr>
        <w:keepNext/>
        <w:jc w:val="center"/>
      </w:pPr>
    </w:p>
    <w:p w14:paraId="1CC7A90A" w14:textId="77777777" w:rsidR="00373163" w:rsidRDefault="00373163" w:rsidP="00DB43B4">
      <w:pPr>
        <w:keepNext/>
        <w:jc w:val="center"/>
      </w:pPr>
    </w:p>
    <w:p w14:paraId="7C4498A5" w14:textId="77777777" w:rsidR="00DB43B4" w:rsidRDefault="00B75F78" w:rsidP="00DB43B4">
      <w:pPr>
        <w:keepNext/>
        <w:jc w:val="center"/>
      </w:pPr>
      <w:r>
        <w:rPr>
          <w:rFonts w:cs="Arial"/>
          <w:b/>
          <w:noProof/>
          <w:color w:val="FF0000"/>
          <w:szCs w:val="22"/>
          <w:lang w:eastAsia="pt-BR"/>
        </w:rPr>
        <w:drawing>
          <wp:inline distT="0" distB="0" distL="0" distR="0" wp14:anchorId="5256C5E0" wp14:editId="35B70C36">
            <wp:extent cx="4114800" cy="43815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114800" cy="438150"/>
                    </a:xfrm>
                    <a:prstGeom prst="rect">
                      <a:avLst/>
                    </a:prstGeom>
                    <a:noFill/>
                    <a:ln>
                      <a:noFill/>
                    </a:ln>
                  </pic:spPr>
                </pic:pic>
              </a:graphicData>
            </a:graphic>
          </wp:inline>
        </w:drawing>
      </w:r>
    </w:p>
    <w:p w14:paraId="4D11F5F1" w14:textId="7749118B" w:rsidR="00380BC0" w:rsidRPr="000B0675" w:rsidRDefault="00DB43B4" w:rsidP="000B0675">
      <w:pPr>
        <w:pStyle w:val="Legenda"/>
        <w:jc w:val="center"/>
        <w:rPr>
          <w:rFonts w:cs="Arial"/>
          <w:b w:val="0"/>
          <w:color w:val="FF0000"/>
          <w:szCs w:val="22"/>
        </w:rPr>
      </w:pPr>
      <w:r>
        <w:t>Figura 9.0.</w:t>
      </w:r>
      <w:r w:rsidR="000B0675">
        <w:t>3</w:t>
      </w:r>
    </w:p>
    <w:p w14:paraId="4514F6E4" w14:textId="77777777" w:rsidR="004037F2" w:rsidRDefault="004037F2" w:rsidP="00F7230E">
      <w:pPr>
        <w:jc w:val="center"/>
      </w:pPr>
    </w:p>
    <w:p w14:paraId="50506896" w14:textId="77777777" w:rsidR="004037F2" w:rsidRDefault="004037F2" w:rsidP="00F7230E">
      <w:pPr>
        <w:jc w:val="center"/>
      </w:pPr>
    </w:p>
    <w:p w14:paraId="3B7ABC7A" w14:textId="77777777" w:rsidR="00373163" w:rsidRDefault="00373163" w:rsidP="00F7230E">
      <w:pPr>
        <w:jc w:val="center"/>
      </w:pPr>
    </w:p>
    <w:p w14:paraId="066C92DC" w14:textId="77777777" w:rsidR="00373163" w:rsidRDefault="00373163" w:rsidP="00F7230E">
      <w:pPr>
        <w:jc w:val="center"/>
      </w:pPr>
    </w:p>
    <w:p w14:paraId="0E4AC224" w14:textId="77777777" w:rsidR="00373163" w:rsidRDefault="00373163" w:rsidP="00F7230E">
      <w:pPr>
        <w:jc w:val="center"/>
      </w:pPr>
    </w:p>
    <w:p w14:paraId="650685BD" w14:textId="77777777" w:rsidR="00373163" w:rsidRDefault="00373163" w:rsidP="00F7230E">
      <w:pPr>
        <w:jc w:val="center"/>
      </w:pPr>
    </w:p>
    <w:p w14:paraId="37C92194" w14:textId="1906AEB5" w:rsidR="00380BC0" w:rsidRDefault="007B7696" w:rsidP="007B7696">
      <w:r>
        <w:t>Outros sinais que também servem para alterar a dinâmica da música são os sinais crescendo e decrescendo que veremos logo abaixo:</w:t>
      </w:r>
    </w:p>
    <w:p w14:paraId="4645995F" w14:textId="77777777" w:rsidR="00373163" w:rsidRDefault="00373163" w:rsidP="007B7696"/>
    <w:p w14:paraId="3A19F180" w14:textId="77777777" w:rsidR="00380BC0" w:rsidRDefault="00380BC0" w:rsidP="00F7230E">
      <w:pPr>
        <w:jc w:val="center"/>
      </w:pPr>
    </w:p>
    <w:p w14:paraId="15C4EA6A" w14:textId="5F95ABEC" w:rsidR="000B0675" w:rsidRDefault="007B7696" w:rsidP="000B0675">
      <w:pPr>
        <w:keepNext/>
        <w:jc w:val="center"/>
      </w:pPr>
      <w:r>
        <w:rPr>
          <w:noProof/>
          <w:color w:val="FF0000"/>
          <w:lang w:eastAsia="pt-BR"/>
        </w:rPr>
        <w:drawing>
          <wp:inline distT="0" distB="0" distL="0" distR="0" wp14:anchorId="51DC6EE0" wp14:editId="4A5C3AA6">
            <wp:extent cx="4459605" cy="1294130"/>
            <wp:effectExtent l="0" t="0" r="0" b="0"/>
            <wp:docPr id="1178" name="Imagem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59605" cy="1294130"/>
                    </a:xfrm>
                    <a:prstGeom prst="rect">
                      <a:avLst/>
                    </a:prstGeom>
                    <a:noFill/>
                    <a:ln>
                      <a:noFill/>
                    </a:ln>
                  </pic:spPr>
                </pic:pic>
              </a:graphicData>
            </a:graphic>
          </wp:inline>
        </w:drawing>
      </w:r>
    </w:p>
    <w:p w14:paraId="105280F6" w14:textId="63A780E9" w:rsidR="00380BC0" w:rsidRDefault="000B0675" w:rsidP="000B0675">
      <w:pPr>
        <w:pStyle w:val="Legenda"/>
        <w:jc w:val="center"/>
      </w:pPr>
      <w:r>
        <w:t>Figura 9.0.4</w:t>
      </w:r>
    </w:p>
    <w:p w14:paraId="2C095C76" w14:textId="77777777" w:rsidR="000B0675" w:rsidRDefault="000B0675" w:rsidP="000B0675">
      <w:pPr>
        <w:rPr>
          <w:lang w:eastAsia="pt-BR"/>
        </w:rPr>
      </w:pPr>
    </w:p>
    <w:p w14:paraId="7719B90F" w14:textId="77777777" w:rsidR="00373163" w:rsidRPr="000B0675" w:rsidRDefault="00373163" w:rsidP="000B0675">
      <w:pPr>
        <w:rPr>
          <w:lang w:eastAsia="pt-BR"/>
        </w:rPr>
      </w:pPr>
    </w:p>
    <w:p w14:paraId="1996A292" w14:textId="77777777" w:rsidR="00861974" w:rsidRDefault="00861974" w:rsidP="00677A18"/>
    <w:p w14:paraId="0F28014C" w14:textId="68838BCA" w:rsidR="00677A18" w:rsidRDefault="00677A18" w:rsidP="00677A18">
      <w:r>
        <w:t>Esses sinais nos indicam que devemos mudar a dinâmica de forma gradual. No crescendo deve haver um aumento na intensidade do volume da voz gradualmente, e no decrescendo uma diminuição do volume da voz gradualmente também.</w:t>
      </w:r>
    </w:p>
    <w:p w14:paraId="4BB8E7BD" w14:textId="0F9F0B70" w:rsidR="00861974" w:rsidRDefault="00861974" w:rsidP="00677A18"/>
    <w:p w14:paraId="63868FFE" w14:textId="3C4EE7FA" w:rsidR="00861974" w:rsidRDefault="00861974" w:rsidP="00677A18"/>
    <w:p w14:paraId="3A264075" w14:textId="77777777" w:rsidR="00861974" w:rsidRDefault="00861974" w:rsidP="00677A18"/>
    <w:p w14:paraId="482A1F74" w14:textId="0505FF44" w:rsidR="00D340EE" w:rsidRDefault="005154C2" w:rsidP="00F7230E">
      <w:pPr>
        <w:jc w:val="center"/>
      </w:pPr>
      <w:r>
        <w:rPr>
          <w:noProof/>
          <w:lang w:eastAsia="pt-BR"/>
        </w:rPr>
        <w:drawing>
          <wp:inline distT="0" distB="0" distL="0" distR="0" wp14:anchorId="0F31DDFC" wp14:editId="4F42D3A3">
            <wp:extent cx="4420598" cy="1057637"/>
            <wp:effectExtent l="0" t="0" r="0" b="9525"/>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564562" cy="1092081"/>
                    </a:xfrm>
                    <a:prstGeom prst="rect">
                      <a:avLst/>
                    </a:prstGeom>
                    <a:noFill/>
                    <a:ln>
                      <a:noFill/>
                    </a:ln>
                  </pic:spPr>
                </pic:pic>
              </a:graphicData>
            </a:graphic>
          </wp:inline>
        </w:drawing>
      </w:r>
    </w:p>
    <w:p w14:paraId="521E92DE" w14:textId="79F52D34" w:rsidR="00C20904" w:rsidRDefault="00C20904" w:rsidP="00F7230E">
      <w:pPr>
        <w:jc w:val="center"/>
      </w:pPr>
    </w:p>
    <w:p w14:paraId="4DD42CEF" w14:textId="657B0409" w:rsidR="00C20904" w:rsidRDefault="00C20904" w:rsidP="00F7230E">
      <w:pPr>
        <w:jc w:val="center"/>
      </w:pPr>
    </w:p>
    <w:p w14:paraId="3B56AD8E" w14:textId="59235095" w:rsidR="00C20904" w:rsidRDefault="00C20904" w:rsidP="00F7230E">
      <w:pPr>
        <w:jc w:val="center"/>
      </w:pPr>
    </w:p>
    <w:p w14:paraId="3AD75A4B" w14:textId="36E19E2A" w:rsidR="00C20904" w:rsidRDefault="00C20904" w:rsidP="00F7230E">
      <w:pPr>
        <w:jc w:val="center"/>
      </w:pPr>
    </w:p>
    <w:p w14:paraId="087D8F85" w14:textId="297DF70E" w:rsidR="00C20904" w:rsidRDefault="00C20904" w:rsidP="00F7230E">
      <w:pPr>
        <w:jc w:val="center"/>
      </w:pPr>
    </w:p>
    <w:p w14:paraId="607B8FE1" w14:textId="244627EC" w:rsidR="00C20904" w:rsidRDefault="00C20904" w:rsidP="00F7230E">
      <w:pPr>
        <w:jc w:val="center"/>
      </w:pPr>
    </w:p>
    <w:p w14:paraId="32764D38" w14:textId="46B3B6AF" w:rsidR="00C20904" w:rsidRDefault="00C20904" w:rsidP="00F7230E">
      <w:pPr>
        <w:jc w:val="center"/>
      </w:pPr>
    </w:p>
    <w:p w14:paraId="7774298C" w14:textId="088F19D1" w:rsidR="00C20904" w:rsidRDefault="00C20904" w:rsidP="00F7230E">
      <w:pPr>
        <w:jc w:val="center"/>
      </w:pPr>
    </w:p>
    <w:p w14:paraId="74DE24BD" w14:textId="012C7399" w:rsidR="00C20904" w:rsidRDefault="00C20904" w:rsidP="00F7230E">
      <w:pPr>
        <w:jc w:val="center"/>
      </w:pPr>
    </w:p>
    <w:p w14:paraId="215B66B6" w14:textId="24FA946E" w:rsidR="00C20904" w:rsidRDefault="00C20904" w:rsidP="00F7230E">
      <w:pPr>
        <w:jc w:val="center"/>
      </w:pPr>
    </w:p>
    <w:p w14:paraId="3C1D1574" w14:textId="5F93B8D8" w:rsidR="00C20904" w:rsidRDefault="00C20904" w:rsidP="00F7230E">
      <w:pPr>
        <w:jc w:val="center"/>
      </w:pPr>
    </w:p>
    <w:p w14:paraId="41270EA9" w14:textId="7D3C60AE" w:rsidR="00C20904" w:rsidRDefault="00C20904" w:rsidP="00F7230E">
      <w:pPr>
        <w:jc w:val="center"/>
      </w:pPr>
    </w:p>
    <w:p w14:paraId="1055E614" w14:textId="099A7279" w:rsidR="00C20904" w:rsidRDefault="00C20904" w:rsidP="00F7230E">
      <w:pPr>
        <w:jc w:val="center"/>
      </w:pPr>
    </w:p>
    <w:p w14:paraId="05263EC3" w14:textId="30495EF2" w:rsidR="00C20904" w:rsidRDefault="00C20904" w:rsidP="00F7230E">
      <w:pPr>
        <w:jc w:val="center"/>
      </w:pPr>
    </w:p>
    <w:p w14:paraId="09CC2F00" w14:textId="6E998E33" w:rsidR="00C20904" w:rsidRDefault="00C20904" w:rsidP="00F7230E">
      <w:pPr>
        <w:jc w:val="center"/>
      </w:pPr>
    </w:p>
    <w:p w14:paraId="07D93337" w14:textId="4B6924AC" w:rsidR="00C20904" w:rsidRDefault="00C20904" w:rsidP="00F7230E">
      <w:pPr>
        <w:jc w:val="center"/>
      </w:pPr>
    </w:p>
    <w:p w14:paraId="27D4E72D" w14:textId="77777777" w:rsidR="00DF4344" w:rsidRDefault="00DF4344" w:rsidP="00F7230E">
      <w:pPr>
        <w:jc w:val="center"/>
      </w:pPr>
    </w:p>
    <w:p w14:paraId="1BB0A99C" w14:textId="1A49CC3A" w:rsidR="00C20904" w:rsidRDefault="00C20904" w:rsidP="00F7230E">
      <w:pPr>
        <w:jc w:val="center"/>
      </w:pPr>
    </w:p>
    <w:p w14:paraId="1C2C9DB2" w14:textId="2DD2FD5D" w:rsidR="00C20904" w:rsidRDefault="00C20904" w:rsidP="00F7230E">
      <w:pPr>
        <w:jc w:val="center"/>
      </w:pPr>
    </w:p>
    <w:p w14:paraId="194C53D7" w14:textId="0ACC7639" w:rsidR="00C20904" w:rsidRDefault="00C20904" w:rsidP="00F7230E">
      <w:pPr>
        <w:jc w:val="center"/>
      </w:pPr>
    </w:p>
    <w:p w14:paraId="30DD75B4" w14:textId="77777777" w:rsidR="00373163" w:rsidRDefault="00373163" w:rsidP="00F7230E">
      <w:pPr>
        <w:jc w:val="center"/>
      </w:pPr>
    </w:p>
    <w:p w14:paraId="60E02F96" w14:textId="1584A50A" w:rsidR="00C20904" w:rsidRDefault="00C20904" w:rsidP="00F7230E">
      <w:pPr>
        <w:jc w:val="center"/>
      </w:pPr>
    </w:p>
    <w:p w14:paraId="2C822AB8" w14:textId="5778500D" w:rsidR="00C20904" w:rsidRDefault="00C20904" w:rsidP="00F7230E">
      <w:pPr>
        <w:jc w:val="center"/>
      </w:pPr>
    </w:p>
    <w:p w14:paraId="21F52B60" w14:textId="77777777" w:rsidR="00C20904" w:rsidRDefault="00C20904" w:rsidP="00F7230E">
      <w:pPr>
        <w:jc w:val="center"/>
      </w:pPr>
    </w:p>
    <w:p w14:paraId="130586ED" w14:textId="77777777" w:rsidR="00EA1F11" w:rsidRPr="00264F83" w:rsidRDefault="00076318" w:rsidP="005843EE">
      <w:pPr>
        <w:pStyle w:val="Ttulo1"/>
        <w:rPr>
          <w:rFonts w:cs="Arial"/>
          <w:color w:val="ED3611"/>
          <w:kern w:val="0"/>
          <w:szCs w:val="40"/>
        </w:rPr>
      </w:pPr>
      <w:bookmarkStart w:id="52" w:name="_Toc70064088"/>
      <w:bookmarkStart w:id="53" w:name="_Toc99392006"/>
      <w:r>
        <w:rPr>
          <w:rFonts w:cs="Arial"/>
          <w:color w:val="ED3611"/>
          <w:kern w:val="0"/>
          <w:szCs w:val="40"/>
        </w:rPr>
        <w:t>10</w:t>
      </w:r>
      <w:r w:rsidR="0083385D" w:rsidRPr="00264F83">
        <w:rPr>
          <w:rFonts w:cs="Arial"/>
          <w:color w:val="ED3611"/>
          <w:kern w:val="0"/>
          <w:szCs w:val="40"/>
        </w:rPr>
        <w:t xml:space="preserve"> - </w:t>
      </w:r>
      <w:r w:rsidR="00EA1F11" w:rsidRPr="00264F83">
        <w:rPr>
          <w:rFonts w:cs="Arial"/>
          <w:color w:val="ED3611"/>
          <w:kern w:val="0"/>
          <w:szCs w:val="40"/>
        </w:rPr>
        <w:t>Timbre</w:t>
      </w:r>
      <w:r w:rsidR="0083385D" w:rsidRPr="00264F83">
        <w:rPr>
          <w:rFonts w:cs="Arial"/>
          <w:color w:val="ED3611"/>
          <w:kern w:val="0"/>
          <w:szCs w:val="40"/>
        </w:rPr>
        <w:t>:</w:t>
      </w:r>
      <w:bookmarkEnd w:id="52"/>
      <w:bookmarkEnd w:id="53"/>
    </w:p>
    <w:p w14:paraId="5615E725" w14:textId="77777777" w:rsidR="00EA1F11" w:rsidRPr="008110A8" w:rsidRDefault="00EA1F11" w:rsidP="000372A2">
      <w:pPr>
        <w:rPr>
          <w:rFonts w:cs="Arial"/>
          <w:b/>
          <w:i/>
          <w:szCs w:val="22"/>
        </w:rPr>
      </w:pPr>
      <w:r w:rsidRPr="000372A2">
        <w:rPr>
          <w:rFonts w:cs="Arial"/>
          <w:iCs/>
          <w:szCs w:val="22"/>
        </w:rPr>
        <w:t>Definição</w:t>
      </w:r>
      <w:r w:rsidRPr="000372A2">
        <w:rPr>
          <w:rFonts w:cs="Arial"/>
          <w:b/>
          <w:iCs/>
          <w:szCs w:val="22"/>
        </w:rPr>
        <w:t>:</w:t>
      </w:r>
      <w:r w:rsidRPr="008110A8">
        <w:rPr>
          <w:rFonts w:cs="Arial"/>
          <w:b/>
          <w:i/>
          <w:szCs w:val="22"/>
        </w:rPr>
        <w:t xml:space="preserve"> </w:t>
      </w:r>
      <w:r w:rsidRPr="008110A8">
        <w:rPr>
          <w:rFonts w:cs="Arial"/>
          <w:szCs w:val="22"/>
        </w:rPr>
        <w:t xml:space="preserve">Qualidade do som que permite identificar e reconhecer a sua fonte (origem). </w:t>
      </w:r>
      <w:r w:rsidR="002B6246">
        <w:rPr>
          <w:rFonts w:cs="Arial"/>
          <w:szCs w:val="22"/>
        </w:rPr>
        <w:t xml:space="preserve">O que nos permite </w:t>
      </w:r>
      <w:r w:rsidRPr="008110A8">
        <w:rPr>
          <w:rFonts w:cs="Arial"/>
          <w:szCs w:val="22"/>
        </w:rPr>
        <w:t>distinguir as vozes das pessoas (cantores, amigos, etc.) e de instrumentos musicais (diferenças en</w:t>
      </w:r>
      <w:r w:rsidR="00455468" w:rsidRPr="008110A8">
        <w:rPr>
          <w:rFonts w:cs="Arial"/>
          <w:szCs w:val="22"/>
        </w:rPr>
        <w:t>tre um violão e um violino, etc.).</w:t>
      </w:r>
    </w:p>
    <w:p w14:paraId="094B8CED" w14:textId="77777777" w:rsidR="00DD552F" w:rsidRDefault="00DD552F" w:rsidP="000372A2">
      <w:pPr>
        <w:rPr>
          <w:rFonts w:cs="Arial"/>
          <w:iCs/>
          <w:szCs w:val="22"/>
        </w:rPr>
      </w:pPr>
    </w:p>
    <w:p w14:paraId="2151675C" w14:textId="77777777" w:rsidR="00EA1F11" w:rsidRDefault="00EA1F11" w:rsidP="000372A2">
      <w:pPr>
        <w:rPr>
          <w:rFonts w:cs="Arial"/>
          <w:iCs/>
          <w:szCs w:val="22"/>
        </w:rPr>
      </w:pPr>
      <w:r w:rsidRPr="000372A2">
        <w:rPr>
          <w:rFonts w:cs="Arial"/>
          <w:iCs/>
          <w:szCs w:val="22"/>
        </w:rPr>
        <w:t>Exemplos:</w:t>
      </w:r>
    </w:p>
    <w:p w14:paraId="218BBFD8" w14:textId="77777777" w:rsidR="00DD552F" w:rsidRPr="000372A2" w:rsidRDefault="00DD552F" w:rsidP="000372A2">
      <w:pPr>
        <w:rPr>
          <w:rFonts w:cs="Arial"/>
          <w:iCs/>
          <w:szCs w:val="22"/>
        </w:rPr>
      </w:pPr>
    </w:p>
    <w:p w14:paraId="4AF703FF" w14:textId="77777777" w:rsidR="00EA1F11" w:rsidRDefault="00EA1F11" w:rsidP="000372A2">
      <w:pPr>
        <w:rPr>
          <w:rFonts w:cs="Arial"/>
          <w:szCs w:val="22"/>
        </w:rPr>
      </w:pPr>
      <w:r w:rsidRPr="008110A8">
        <w:rPr>
          <w:rFonts w:cs="Arial"/>
          <w:szCs w:val="22"/>
        </w:rPr>
        <w:t>Timbre da voz de um homem para a da voz de u</w:t>
      </w:r>
      <w:r w:rsidR="008110A8">
        <w:rPr>
          <w:rFonts w:cs="Arial"/>
          <w:szCs w:val="22"/>
        </w:rPr>
        <w:t xml:space="preserve">ma mulher, som de um piano e </w:t>
      </w:r>
      <w:r w:rsidRPr="008110A8">
        <w:rPr>
          <w:rFonts w:cs="Arial"/>
          <w:szCs w:val="22"/>
        </w:rPr>
        <w:t>uma flauta</w:t>
      </w:r>
      <w:r w:rsidR="008110A8">
        <w:rPr>
          <w:rFonts w:cs="Arial"/>
          <w:szCs w:val="22"/>
        </w:rPr>
        <w:t xml:space="preserve"> para a mesma nota musical</w:t>
      </w:r>
      <w:r w:rsidRPr="008110A8">
        <w:rPr>
          <w:rFonts w:cs="Arial"/>
          <w:szCs w:val="22"/>
        </w:rPr>
        <w:t>, etc.</w:t>
      </w:r>
    </w:p>
    <w:p w14:paraId="4754D179" w14:textId="77777777" w:rsidR="00DD552F" w:rsidRDefault="00DD552F" w:rsidP="000372A2">
      <w:pPr>
        <w:rPr>
          <w:rFonts w:cs="Arial"/>
          <w:szCs w:val="22"/>
        </w:rPr>
      </w:pPr>
    </w:p>
    <w:p w14:paraId="5748DE7A" w14:textId="77777777" w:rsidR="00DD552F" w:rsidRDefault="00DD552F" w:rsidP="000372A2">
      <w:pPr>
        <w:rPr>
          <w:rFonts w:cs="Arial"/>
          <w:szCs w:val="22"/>
        </w:rPr>
      </w:pPr>
    </w:p>
    <w:p w14:paraId="016123BC" w14:textId="77777777" w:rsidR="00C66578" w:rsidRPr="008110A8" w:rsidRDefault="00C66578" w:rsidP="008E0F1C">
      <w:pPr>
        <w:jc w:val="both"/>
        <w:rPr>
          <w:rFonts w:cs="Arial"/>
          <w:szCs w:val="22"/>
        </w:rPr>
      </w:pPr>
    </w:p>
    <w:p w14:paraId="06A48B76" w14:textId="77777777" w:rsidR="009D1651" w:rsidRPr="008110A8" w:rsidRDefault="00EA1F11" w:rsidP="00EA1F11">
      <w:pPr>
        <w:jc w:val="center"/>
        <w:rPr>
          <w:rFonts w:cs="Arial"/>
          <w:i/>
          <w:szCs w:val="22"/>
        </w:rPr>
      </w:pPr>
      <w:r w:rsidRPr="008110A8">
        <w:rPr>
          <w:rFonts w:cs="Arial"/>
          <w:noProof/>
          <w:color w:val="5C5C5C"/>
          <w:szCs w:val="22"/>
          <w:lang w:eastAsia="pt-BR"/>
        </w:rPr>
        <w:drawing>
          <wp:inline distT="0" distB="0" distL="0" distR="0" wp14:anchorId="1AE97D07" wp14:editId="51BDEC2E">
            <wp:extent cx="5161496" cy="652007"/>
            <wp:effectExtent l="19050" t="0" r="1054" b="0"/>
            <wp:docPr id="317"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6" cstate="print">
                      <a:lum bright="-25000" contrast="40000"/>
                    </a:blip>
                    <a:srcRect/>
                    <a:stretch>
                      <a:fillRect/>
                    </a:stretch>
                  </pic:blipFill>
                  <pic:spPr bwMode="auto">
                    <a:xfrm>
                      <a:off x="0" y="0"/>
                      <a:ext cx="5162550" cy="652140"/>
                    </a:xfrm>
                    <a:prstGeom prst="rect">
                      <a:avLst/>
                    </a:prstGeom>
                    <a:solidFill>
                      <a:srgbClr val="FFFFFF"/>
                    </a:solidFill>
                    <a:ln w="9525">
                      <a:noFill/>
                      <a:miter lim="800000"/>
                      <a:headEnd/>
                      <a:tailEnd/>
                    </a:ln>
                  </pic:spPr>
                </pic:pic>
              </a:graphicData>
            </a:graphic>
          </wp:inline>
        </w:drawing>
      </w:r>
    </w:p>
    <w:p w14:paraId="7186EF21" w14:textId="77777777" w:rsidR="009D1651" w:rsidRDefault="002F2BDC" w:rsidP="009D1651">
      <w:pPr>
        <w:pStyle w:val="Legenda"/>
        <w:jc w:val="center"/>
      </w:pPr>
      <w:r w:rsidRPr="009927F5">
        <w:t>Fig.</w:t>
      </w:r>
      <w:r w:rsidR="009D1651">
        <w:t xml:space="preserve"> 1</w:t>
      </w:r>
      <w:r w:rsidR="00076318">
        <w:t>0</w:t>
      </w:r>
      <w:r w:rsidR="009D1651">
        <w:t>.0.1</w:t>
      </w:r>
    </w:p>
    <w:p w14:paraId="6090B257" w14:textId="77777777" w:rsidR="0063133E" w:rsidRDefault="0063133E" w:rsidP="00F22E6E">
      <w:pPr>
        <w:jc w:val="center"/>
        <w:rPr>
          <w:rFonts w:cs="Arial"/>
          <w:i/>
          <w:szCs w:val="22"/>
        </w:rPr>
      </w:pPr>
    </w:p>
    <w:p w14:paraId="45461BA7" w14:textId="6068F439" w:rsidR="00DD552F" w:rsidRDefault="00EA1F11" w:rsidP="00E14C28">
      <w:pPr>
        <w:jc w:val="center"/>
        <w:rPr>
          <w:rFonts w:cs="Arial"/>
          <w:i/>
          <w:szCs w:val="22"/>
        </w:rPr>
      </w:pPr>
      <w:r w:rsidRPr="008110A8">
        <w:rPr>
          <w:rFonts w:cs="Arial"/>
          <w:i/>
          <w:szCs w:val="22"/>
        </w:rPr>
        <w:t>Exemplos de timbres vocais. Cada pessoa tem seu próprio timbre de voz.</w:t>
      </w:r>
    </w:p>
    <w:p w14:paraId="39C7F6D3" w14:textId="77777777" w:rsidR="00DD552F" w:rsidRPr="0063133E" w:rsidRDefault="00DD552F" w:rsidP="00DD552F">
      <w:pPr>
        <w:jc w:val="center"/>
        <w:rPr>
          <w:rFonts w:cs="Arial"/>
          <w:i/>
          <w:szCs w:val="22"/>
        </w:rPr>
      </w:pPr>
    </w:p>
    <w:p w14:paraId="326A1034" w14:textId="462A50C2" w:rsidR="00DD552F" w:rsidRPr="00E14C28" w:rsidRDefault="004F792F" w:rsidP="00E14C2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54" w:name="_Toc70064089"/>
      <w:bookmarkStart w:id="55" w:name="_Toc99392007"/>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83385D"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A5A0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w:t>
      </w:r>
      <w:r w:rsidR="00AB5CC9"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62B64">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EA1F11"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Diferentes</w:t>
      </w:r>
      <w:r w:rsidR="00062B64">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EA1F11"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timbres no violão</w:t>
      </w:r>
      <w:bookmarkEnd w:id="54"/>
      <w:bookmarkEnd w:id="55"/>
    </w:p>
    <w:p w14:paraId="0995A386" w14:textId="562E87F3" w:rsidR="00076318" w:rsidRDefault="007E4176" w:rsidP="008110A8">
      <w:pPr>
        <w:rPr>
          <w:rFonts w:cs="Arial"/>
          <w:szCs w:val="22"/>
        </w:rPr>
      </w:pPr>
      <w:r>
        <w:rPr>
          <w:rFonts w:cs="Arial"/>
          <w:szCs w:val="22"/>
        </w:rPr>
        <w:t xml:space="preserve">Agora, vamos </w:t>
      </w:r>
      <w:r w:rsidR="00EA1F11" w:rsidRPr="008110A8">
        <w:rPr>
          <w:rFonts w:cs="Arial"/>
          <w:szCs w:val="22"/>
        </w:rPr>
        <w:t xml:space="preserve">explorar o instrumento, visando tirar o maior número de timbres. Observe que conforme você movimenta a mão direita para a </w:t>
      </w:r>
      <w:r w:rsidR="00EF6BB6">
        <w:rPr>
          <w:rFonts w:cs="Arial"/>
          <w:szCs w:val="22"/>
        </w:rPr>
        <w:t>direita</w:t>
      </w:r>
      <w:r w:rsidR="00EA1F11" w:rsidRPr="008110A8">
        <w:rPr>
          <w:rFonts w:cs="Arial"/>
          <w:szCs w:val="22"/>
        </w:rPr>
        <w:t xml:space="preserve"> (direção do cavalete) ou para a esquerda (direção </w:t>
      </w:r>
      <w:r w:rsidR="00EF6BB6">
        <w:rPr>
          <w:rFonts w:cs="Arial"/>
          <w:szCs w:val="22"/>
        </w:rPr>
        <w:t>da mão</w:t>
      </w:r>
      <w:r w:rsidR="00571424">
        <w:rPr>
          <w:rFonts w:cs="Arial"/>
          <w:szCs w:val="22"/>
        </w:rPr>
        <w:t xml:space="preserve"> do violão</w:t>
      </w:r>
      <w:r w:rsidR="00EA1F11" w:rsidRPr="008110A8">
        <w:rPr>
          <w:rFonts w:cs="Arial"/>
          <w:szCs w:val="22"/>
        </w:rPr>
        <w:t xml:space="preserve">) haverá uma mudança no timbre executado. Tente definir essa mudança com suas palavras e posteriormente descubra mais diferenças de timbres no violão. </w:t>
      </w:r>
      <w:r w:rsidR="00B96B7E">
        <w:rPr>
          <w:rFonts w:cs="Arial"/>
          <w:szCs w:val="22"/>
        </w:rPr>
        <w:t xml:space="preserve">Experimente </w:t>
      </w:r>
      <w:r w:rsidR="004F792F">
        <w:rPr>
          <w:rFonts w:cs="Arial"/>
          <w:szCs w:val="22"/>
        </w:rPr>
        <w:t>batidas suaves no corpo do instrumento produz</w:t>
      </w:r>
      <w:r w:rsidR="00B96B7E">
        <w:rPr>
          <w:rFonts w:cs="Arial"/>
          <w:szCs w:val="22"/>
        </w:rPr>
        <w:t>indo</w:t>
      </w:r>
      <w:r w:rsidR="004F792F">
        <w:rPr>
          <w:rFonts w:cs="Arial"/>
          <w:szCs w:val="22"/>
        </w:rPr>
        <w:t xml:space="preserve"> diferentes sons, assim como a mão espalmada sobre as cordas </w:t>
      </w:r>
      <w:r w:rsidR="00B96B7E">
        <w:rPr>
          <w:rFonts w:cs="Arial"/>
          <w:szCs w:val="22"/>
        </w:rPr>
        <w:t>interrompendo o som produzido pelo toque anterior</w:t>
      </w:r>
      <w:r w:rsidR="008602EC">
        <w:rPr>
          <w:rFonts w:cs="Arial"/>
          <w:szCs w:val="22"/>
        </w:rPr>
        <w:t>.</w:t>
      </w:r>
      <w:r w:rsidR="000F49EF">
        <w:rPr>
          <w:rFonts w:cs="Arial"/>
          <w:szCs w:val="22"/>
        </w:rPr>
        <w:t xml:space="preserve"> </w:t>
      </w:r>
    </w:p>
    <w:p w14:paraId="4D19383A" w14:textId="77777777" w:rsidR="00380BC0" w:rsidRDefault="00380BC0" w:rsidP="008110A8">
      <w:pPr>
        <w:rPr>
          <w:rFonts w:cs="Arial"/>
          <w:szCs w:val="22"/>
        </w:rPr>
      </w:pPr>
    </w:p>
    <w:p w14:paraId="29FC65E5" w14:textId="77777777" w:rsidR="00DD552F" w:rsidRDefault="00DD552F" w:rsidP="008110A8">
      <w:pPr>
        <w:rPr>
          <w:rFonts w:cs="Arial"/>
          <w:szCs w:val="22"/>
        </w:rPr>
      </w:pPr>
    </w:p>
    <w:p w14:paraId="2C712395" w14:textId="0B909ED7" w:rsidR="00E14C28" w:rsidRDefault="00380BC0" w:rsidP="00E14C28">
      <w:pPr>
        <w:jc w:val="center"/>
        <w:rPr>
          <w:rFonts w:cs="Arial"/>
          <w:szCs w:val="22"/>
        </w:rPr>
      </w:pPr>
      <w:r>
        <w:rPr>
          <w:rFonts w:cs="Arial"/>
          <w:b/>
          <w:noProof/>
          <w:color w:val="000000"/>
          <w:szCs w:val="22"/>
          <w:lang w:eastAsia="pt-BR"/>
        </w:rPr>
        <w:drawing>
          <wp:inline distT="0" distB="0" distL="0" distR="0" wp14:anchorId="40CC239B" wp14:editId="7E1A83FD">
            <wp:extent cx="4381500" cy="942868"/>
            <wp:effectExtent l="0" t="0" r="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447919" cy="957161"/>
                    </a:xfrm>
                    <a:prstGeom prst="rect">
                      <a:avLst/>
                    </a:prstGeom>
                    <a:noFill/>
                    <a:ln>
                      <a:noFill/>
                    </a:ln>
                  </pic:spPr>
                </pic:pic>
              </a:graphicData>
            </a:graphic>
          </wp:inline>
        </w:drawing>
      </w:r>
    </w:p>
    <w:p w14:paraId="756A2EDE" w14:textId="4923B0DC" w:rsidR="007E4176" w:rsidRPr="009D7F82" w:rsidRDefault="00F4251B"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56" w:name="_Toc70064090"/>
      <w:bookmarkStart w:id="57" w:name="_Toc99392008"/>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83385D"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A5A0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w:t>
      </w:r>
      <w:r w:rsidR="00AB5CC9"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2</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582769"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Cada dedo na sua corda</w:t>
      </w:r>
      <w:bookmarkEnd w:id="56"/>
      <w:bookmarkEnd w:id="57"/>
    </w:p>
    <w:p w14:paraId="630ED019" w14:textId="70477A33" w:rsidR="00C20904" w:rsidRDefault="00C83E99" w:rsidP="00910F8B">
      <w:pPr>
        <w:rPr>
          <w:rFonts w:cs="Arial"/>
          <w:color w:val="000000"/>
          <w:szCs w:val="22"/>
        </w:rPr>
      </w:pPr>
      <w:r w:rsidRPr="008110A8">
        <w:rPr>
          <w:rFonts w:cs="Arial"/>
          <w:color w:val="000000"/>
          <w:szCs w:val="22"/>
        </w:rPr>
        <w:lastRenderedPageBreak/>
        <w:t>Agora</w:t>
      </w:r>
      <w:r w:rsidR="00214CC0">
        <w:rPr>
          <w:rFonts w:cs="Arial"/>
          <w:color w:val="000000"/>
          <w:szCs w:val="22"/>
        </w:rPr>
        <w:t>,</w:t>
      </w:r>
      <w:r w:rsidRPr="008110A8">
        <w:rPr>
          <w:rFonts w:cs="Arial"/>
          <w:color w:val="000000"/>
          <w:szCs w:val="22"/>
        </w:rPr>
        <w:t xml:space="preserve"> cada dedo trabalhará na sua corda. O polegar (</w:t>
      </w:r>
      <w:r w:rsidRPr="008110A8">
        <w:rPr>
          <w:rFonts w:cs="Arial"/>
          <w:b/>
          <w:color w:val="000000"/>
          <w:szCs w:val="22"/>
        </w:rPr>
        <w:t>p</w:t>
      </w:r>
      <w:r w:rsidRPr="008110A8">
        <w:rPr>
          <w:rFonts w:cs="Arial"/>
          <w:color w:val="000000"/>
          <w:szCs w:val="22"/>
        </w:rPr>
        <w:t>) ficará por conta dos três bordões (4ª, 5ª e 6ª cordas contando de baixo para cima) do violão, alternando as cordas de acor</w:t>
      </w:r>
      <w:r w:rsidR="00A50E47">
        <w:rPr>
          <w:rFonts w:cs="Arial"/>
          <w:color w:val="000000"/>
          <w:szCs w:val="22"/>
        </w:rPr>
        <w:t>do com o número correspondente à</w:t>
      </w:r>
      <w:r w:rsidRPr="008110A8">
        <w:rPr>
          <w:rFonts w:cs="Arial"/>
          <w:color w:val="000000"/>
          <w:szCs w:val="22"/>
        </w:rPr>
        <w:t xml:space="preserve"> frente do </w:t>
      </w:r>
      <w:r w:rsidRPr="008110A8">
        <w:rPr>
          <w:rFonts w:cs="Arial"/>
          <w:b/>
          <w:color w:val="000000"/>
          <w:szCs w:val="22"/>
        </w:rPr>
        <w:t>p</w:t>
      </w:r>
      <w:r w:rsidRPr="008110A8">
        <w:rPr>
          <w:rFonts w:cs="Arial"/>
          <w:color w:val="000000"/>
          <w:szCs w:val="22"/>
        </w:rPr>
        <w:t>. O indicador (</w:t>
      </w:r>
      <w:r w:rsidRPr="008110A8">
        <w:rPr>
          <w:rFonts w:cs="Arial"/>
          <w:b/>
          <w:color w:val="000000"/>
          <w:szCs w:val="22"/>
        </w:rPr>
        <w:t>i)</w:t>
      </w:r>
      <w:r w:rsidRPr="008110A8">
        <w:rPr>
          <w:rFonts w:cs="Arial"/>
          <w:color w:val="000000"/>
          <w:szCs w:val="22"/>
        </w:rPr>
        <w:t xml:space="preserve"> ficar</w:t>
      </w:r>
      <w:r w:rsidR="005843EE">
        <w:rPr>
          <w:rFonts w:cs="Arial"/>
          <w:color w:val="000000"/>
          <w:szCs w:val="22"/>
        </w:rPr>
        <w:t>á</w:t>
      </w:r>
      <w:r w:rsidRPr="008110A8">
        <w:rPr>
          <w:rFonts w:cs="Arial"/>
          <w:color w:val="000000"/>
          <w:szCs w:val="22"/>
        </w:rPr>
        <w:t xml:space="preserve"> na terceira, o médio (</w:t>
      </w:r>
      <w:r w:rsidRPr="008110A8">
        <w:rPr>
          <w:rFonts w:cs="Arial"/>
          <w:b/>
          <w:color w:val="000000"/>
          <w:szCs w:val="22"/>
        </w:rPr>
        <w:t>m</w:t>
      </w:r>
      <w:r w:rsidRPr="008110A8">
        <w:rPr>
          <w:rFonts w:cs="Arial"/>
          <w:color w:val="000000"/>
          <w:szCs w:val="22"/>
        </w:rPr>
        <w:t>) ficará na segunda e o anelar (</w:t>
      </w:r>
      <w:r w:rsidRPr="008110A8">
        <w:rPr>
          <w:rFonts w:cs="Arial"/>
          <w:b/>
          <w:color w:val="000000"/>
          <w:szCs w:val="22"/>
        </w:rPr>
        <w:t>a</w:t>
      </w:r>
      <w:r w:rsidRPr="008110A8">
        <w:rPr>
          <w:rFonts w:cs="Arial"/>
          <w:color w:val="000000"/>
          <w:szCs w:val="22"/>
        </w:rPr>
        <w:t>) ficará na primeira corda. Por enquanto não usaremos o dedo mínimo</w:t>
      </w:r>
      <w:r w:rsidR="0046029E">
        <w:rPr>
          <w:rFonts w:cs="Arial"/>
          <w:color w:val="000000"/>
          <w:szCs w:val="22"/>
        </w:rPr>
        <w:t>. Ao executar o exercício</w:t>
      </w:r>
      <w:r w:rsidRPr="008110A8">
        <w:rPr>
          <w:rFonts w:cs="Arial"/>
          <w:color w:val="000000"/>
          <w:szCs w:val="22"/>
        </w:rPr>
        <w:t xml:space="preserve"> evite olhar para os dedos. Tente concentrar seu campo visual na folha de exercícios</w:t>
      </w:r>
    </w:p>
    <w:p w14:paraId="356E0F11" w14:textId="77777777" w:rsidR="00E14C28" w:rsidRDefault="00E14C28" w:rsidP="00910F8B">
      <w:pPr>
        <w:rPr>
          <w:rFonts w:cs="Arial"/>
          <w:color w:val="000000"/>
          <w:szCs w:val="22"/>
        </w:rPr>
      </w:pPr>
    </w:p>
    <w:p w14:paraId="5A44C947" w14:textId="77777777" w:rsidR="00E14C28" w:rsidRDefault="00E14C28" w:rsidP="00910F8B">
      <w:pPr>
        <w:rPr>
          <w:rFonts w:cs="Arial"/>
          <w:color w:val="000000"/>
          <w:szCs w:val="22"/>
        </w:rPr>
      </w:pPr>
    </w:p>
    <w:p w14:paraId="1BEA9B49" w14:textId="77777777" w:rsidR="00E14C28" w:rsidRDefault="00E14C28" w:rsidP="00910F8B">
      <w:pPr>
        <w:rPr>
          <w:rFonts w:cs="Arial"/>
          <w:color w:val="000000"/>
          <w:szCs w:val="22"/>
        </w:rPr>
      </w:pPr>
    </w:p>
    <w:p w14:paraId="125407FA" w14:textId="424B0750" w:rsidR="00E14C28" w:rsidRPr="00E14C28" w:rsidRDefault="00E14C28" w:rsidP="00910F8B">
      <w:pPr>
        <w:rPr>
          <w:rFonts w:cs="Arial"/>
          <w:color w:val="000000"/>
          <w:sz w:val="20"/>
          <w:szCs w:val="20"/>
        </w:rPr>
      </w:pPr>
      <w:r w:rsidRPr="00E14C28">
        <w:rPr>
          <w:rFonts w:cs="Arial"/>
          <w:color w:val="000000"/>
          <w:sz w:val="20"/>
          <w:szCs w:val="20"/>
        </w:rPr>
        <w:t>Veja os exercícios na próxima página:</w:t>
      </w:r>
    </w:p>
    <w:p w14:paraId="4DE46CCD" w14:textId="43D7F039" w:rsidR="00C20904" w:rsidRDefault="00C20904" w:rsidP="00910F8B">
      <w:pPr>
        <w:rPr>
          <w:rFonts w:cs="Arial"/>
          <w:color w:val="000000"/>
          <w:szCs w:val="22"/>
        </w:rPr>
      </w:pPr>
    </w:p>
    <w:p w14:paraId="1C19C5FF" w14:textId="06BC1513" w:rsidR="000E4A30" w:rsidRDefault="00062B64" w:rsidP="000E4A30">
      <w:pPr>
        <w:tabs>
          <w:tab w:val="left" w:pos="567"/>
        </w:tabs>
        <w:rPr>
          <w:rFonts w:cs="Arial"/>
          <w:color w:val="000000"/>
          <w:sz w:val="20"/>
          <w:szCs w:val="20"/>
        </w:rPr>
      </w:pPr>
      <w:r>
        <w:rPr>
          <w:rFonts w:cs="Arial"/>
          <w:color w:val="000000"/>
          <w:sz w:val="20"/>
          <w:szCs w:val="20"/>
        </w:rPr>
        <w:t>IMP</w:t>
      </w:r>
      <w:r w:rsidR="00D2295A" w:rsidRPr="00062B64">
        <w:rPr>
          <w:rFonts w:cs="Arial"/>
          <w:color w:val="000000"/>
          <w:sz w:val="20"/>
          <w:szCs w:val="20"/>
        </w:rPr>
        <w:t>ORTANTE</w:t>
      </w:r>
      <w:r w:rsidR="000E4A30" w:rsidRPr="00062B64">
        <w:rPr>
          <w:rFonts w:cs="Arial"/>
          <w:color w:val="000000"/>
          <w:sz w:val="20"/>
          <w:szCs w:val="20"/>
        </w:rPr>
        <w:t xml:space="preserve">: </w:t>
      </w:r>
      <w:r w:rsidR="00E14C28">
        <w:rPr>
          <w:rFonts w:cs="Arial"/>
          <w:color w:val="000000"/>
          <w:sz w:val="20"/>
          <w:szCs w:val="20"/>
        </w:rPr>
        <w:t>AO FAZER O EXERCÍ</w:t>
      </w:r>
      <w:r w:rsidR="00AE0B97" w:rsidRPr="00062B64">
        <w:rPr>
          <w:rFonts w:cs="Arial"/>
          <w:color w:val="000000"/>
          <w:sz w:val="20"/>
          <w:szCs w:val="20"/>
        </w:rPr>
        <w:t>CIO SOLFEJE</w:t>
      </w:r>
      <w:r w:rsidR="000E4A30" w:rsidRPr="00062B64">
        <w:rPr>
          <w:rFonts w:cs="Arial"/>
          <w:color w:val="000000"/>
          <w:sz w:val="20"/>
          <w:szCs w:val="20"/>
        </w:rPr>
        <w:t xml:space="preserve"> AS CORDAS DEDILHADAS</w:t>
      </w:r>
    </w:p>
    <w:p w14:paraId="23CD92CB" w14:textId="75FD1AFD" w:rsidR="0083385D" w:rsidRPr="00027540" w:rsidRDefault="0083385D" w:rsidP="00027540">
      <w:pPr>
        <w:tabs>
          <w:tab w:val="left" w:pos="567"/>
        </w:tabs>
        <w:rPr>
          <w:rFonts w:cs="Arial"/>
          <w:b/>
          <w:color w:val="000000"/>
          <w:sz w:val="25"/>
          <w:szCs w:val="25"/>
        </w:rPr>
      </w:pPr>
    </w:p>
    <w:tbl>
      <w:tblPr>
        <w:tblW w:w="10273" w:type="dxa"/>
        <w:tblInd w:w="-709" w:type="dxa"/>
        <w:tblCellMar>
          <w:left w:w="70" w:type="dxa"/>
          <w:right w:w="70" w:type="dxa"/>
        </w:tblCellMar>
        <w:tblLook w:val="04A0" w:firstRow="1" w:lastRow="0" w:firstColumn="1" w:lastColumn="0" w:noHBand="0" w:noVBand="1"/>
      </w:tblPr>
      <w:tblGrid>
        <w:gridCol w:w="564"/>
        <w:gridCol w:w="558"/>
        <w:gridCol w:w="94"/>
        <w:gridCol w:w="3345"/>
        <w:gridCol w:w="376"/>
        <w:gridCol w:w="187"/>
        <w:gridCol w:w="455"/>
        <w:gridCol w:w="514"/>
        <w:gridCol w:w="3765"/>
        <w:gridCol w:w="422"/>
      </w:tblGrid>
      <w:tr w:rsidR="00765C7F" w:rsidRPr="00027540" w14:paraId="1E86D68B" w14:textId="77777777" w:rsidTr="0078756D">
        <w:trPr>
          <w:trHeight w:val="484"/>
        </w:trPr>
        <w:tc>
          <w:tcPr>
            <w:tcW w:w="564" w:type="dxa"/>
            <w:tcBorders>
              <w:top w:val="nil"/>
              <w:left w:val="nil"/>
              <w:bottom w:val="nil"/>
              <w:right w:val="nil"/>
            </w:tcBorders>
            <w:shd w:val="clear" w:color="auto" w:fill="auto"/>
            <w:noWrap/>
            <w:vAlign w:val="center"/>
            <w:hideMark/>
          </w:tcPr>
          <w:p w14:paraId="20853058" w14:textId="77777777" w:rsidR="00765C7F" w:rsidRPr="00027540" w:rsidRDefault="00765C7F" w:rsidP="00C20904">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a)</w:t>
            </w:r>
          </w:p>
        </w:tc>
        <w:tc>
          <w:tcPr>
            <w:tcW w:w="557" w:type="dxa"/>
            <w:tcBorders>
              <w:top w:val="nil"/>
              <w:left w:val="nil"/>
              <w:bottom w:val="nil"/>
              <w:right w:val="nil"/>
            </w:tcBorders>
            <w:shd w:val="clear" w:color="auto" w:fill="auto"/>
            <w:noWrap/>
            <w:vAlign w:val="bottom"/>
            <w:hideMark/>
          </w:tcPr>
          <w:p w14:paraId="309C5518" w14:textId="77777777" w:rsidR="00765C7F" w:rsidRPr="00027540" w:rsidRDefault="00765C7F" w:rsidP="00C20904">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610112" behindDoc="0" locked="0" layoutInCell="1" allowOverlap="1" wp14:anchorId="0704AE4E" wp14:editId="5A467499">
                  <wp:simplePos x="0" y="0"/>
                  <wp:positionH relativeFrom="column">
                    <wp:posOffset>123825</wp:posOffset>
                  </wp:positionH>
                  <wp:positionV relativeFrom="paragraph">
                    <wp:posOffset>47625</wp:posOffset>
                  </wp:positionV>
                  <wp:extent cx="171450" cy="371475"/>
                  <wp:effectExtent l="0" t="0" r="635" b="0"/>
                  <wp:wrapNone/>
                  <wp:docPr id="42" name="Imagem 3"/>
                  <wp:cNvGraphicFramePr/>
                  <a:graphic xmlns:a="http://schemas.openxmlformats.org/drawingml/2006/main">
                    <a:graphicData uri="http://schemas.openxmlformats.org/drawingml/2006/picture">
                      <pic:pic xmlns:pic="http://schemas.openxmlformats.org/drawingml/2006/picture">
                        <pic:nvPicPr>
                          <pic:cNvPr id="1058" name="Imagem 3"/>
                          <pic:cNvPicPr>
                            <a:picLocks noChangeAspect="1" noChangeArrowheads="1"/>
                          </pic:cNvPicPr>
                        </pic:nvPicPr>
                        <pic:blipFill>
                          <a:blip r:embed="rId88" cstate="print"/>
                          <a:srcRect/>
                          <a:stretch>
                            <a:fillRect/>
                          </a:stretch>
                        </pic:blipFill>
                        <pic:spPr bwMode="auto">
                          <a:xfrm>
                            <a:off x="0" y="0"/>
                            <a:ext cx="152400" cy="352425"/>
                          </a:xfrm>
                          <a:prstGeom prst="rect">
                            <a:avLst/>
                          </a:prstGeom>
                          <a:solidFill>
                            <a:srgbClr val="FFFFFF"/>
                          </a:solidFill>
                        </pic:spPr>
                      </pic:pic>
                    </a:graphicData>
                  </a:graphic>
                </wp:anchor>
              </w:drawing>
            </w:r>
          </w:p>
          <w:tbl>
            <w:tblPr>
              <w:tblW w:w="418" w:type="dxa"/>
              <w:tblCellSpacing w:w="0" w:type="dxa"/>
              <w:tblCellMar>
                <w:left w:w="0" w:type="dxa"/>
                <w:right w:w="0" w:type="dxa"/>
              </w:tblCellMar>
              <w:tblLook w:val="04A0" w:firstRow="1" w:lastRow="0" w:firstColumn="1" w:lastColumn="0" w:noHBand="0" w:noVBand="1"/>
            </w:tblPr>
            <w:tblGrid>
              <w:gridCol w:w="418"/>
            </w:tblGrid>
            <w:tr w:rsidR="00765C7F" w:rsidRPr="00027540" w14:paraId="604854F9" w14:textId="77777777" w:rsidTr="0078756D">
              <w:trPr>
                <w:trHeight w:val="69"/>
                <w:tblCellSpacing w:w="0" w:type="dxa"/>
              </w:trPr>
              <w:tc>
                <w:tcPr>
                  <w:tcW w:w="418" w:type="dxa"/>
                  <w:tcBorders>
                    <w:top w:val="nil"/>
                    <w:left w:val="nil"/>
                    <w:bottom w:val="nil"/>
                    <w:right w:val="nil"/>
                  </w:tcBorders>
                  <w:shd w:val="clear" w:color="auto" w:fill="auto"/>
                  <w:noWrap/>
                  <w:vAlign w:val="center"/>
                  <w:hideMark/>
                </w:tcPr>
                <w:p w14:paraId="78794B3D" w14:textId="77777777" w:rsidR="00765C7F" w:rsidRPr="00027540" w:rsidRDefault="00765C7F" w:rsidP="00C20904">
                  <w:pPr>
                    <w:suppressAutoHyphens w:val="0"/>
                    <w:ind w:left="-120" w:firstLine="120"/>
                    <w:rPr>
                      <w:rFonts w:ascii="Calibri" w:hAnsi="Calibri" w:cs="Calibri"/>
                      <w:color w:val="000000"/>
                      <w:szCs w:val="22"/>
                      <w:lang w:eastAsia="pt-BR"/>
                    </w:rPr>
                  </w:pPr>
                </w:p>
              </w:tc>
            </w:tr>
          </w:tbl>
          <w:p w14:paraId="51F0D15D" w14:textId="77777777" w:rsidR="00765C7F" w:rsidRPr="00027540" w:rsidRDefault="00765C7F" w:rsidP="00C20904">
            <w:pPr>
              <w:suppressAutoHyphens w:val="0"/>
              <w:ind w:left="-120" w:firstLine="120"/>
              <w:rPr>
                <w:rFonts w:ascii="Calibri" w:hAnsi="Calibri" w:cs="Calibri"/>
                <w:color w:val="000000"/>
                <w:szCs w:val="22"/>
                <w:lang w:eastAsia="pt-BR"/>
              </w:rPr>
            </w:pPr>
          </w:p>
        </w:tc>
        <w:tc>
          <w:tcPr>
            <w:tcW w:w="3439" w:type="dxa"/>
            <w:gridSpan w:val="2"/>
            <w:tcBorders>
              <w:top w:val="nil"/>
              <w:left w:val="nil"/>
              <w:bottom w:val="nil"/>
              <w:right w:val="nil"/>
            </w:tcBorders>
            <w:shd w:val="clear" w:color="auto" w:fill="auto"/>
            <w:noWrap/>
            <w:vAlign w:val="center"/>
            <w:hideMark/>
          </w:tcPr>
          <w:p w14:paraId="1E9CAEC2" w14:textId="2FD2D2E5" w:rsidR="00765C7F" w:rsidRPr="00027540" w:rsidRDefault="00765C7F" w:rsidP="00C20904">
            <w:pPr>
              <w:suppressAutoHyphens w:val="0"/>
              <w:ind w:left="-120" w:firstLine="120"/>
              <w:jc w:val="center"/>
              <w:rPr>
                <w:rFonts w:ascii="Calibri" w:hAnsi="Calibri" w:cs="Calibri"/>
                <w:b/>
                <w:bCs/>
                <w:color w:val="000000"/>
                <w:sz w:val="32"/>
                <w:szCs w:val="32"/>
                <w:lang w:eastAsia="pt-BR"/>
              </w:rPr>
            </w:pPr>
            <w:r w:rsidRPr="0078756D">
              <w:rPr>
                <w:rFonts w:ascii="Calibri" w:hAnsi="Calibri" w:cs="Calibri"/>
                <w:b/>
                <w:bCs/>
                <w:color w:val="000000"/>
                <w:sz w:val="36"/>
                <w:szCs w:val="32"/>
                <w:lang w:eastAsia="pt-BR"/>
              </w:rPr>
              <w:t>p6 - i - m – a</w:t>
            </w:r>
          </w:p>
        </w:tc>
        <w:tc>
          <w:tcPr>
            <w:tcW w:w="375" w:type="dxa"/>
            <w:tcBorders>
              <w:top w:val="nil"/>
              <w:left w:val="nil"/>
              <w:bottom w:val="nil"/>
              <w:right w:val="nil"/>
            </w:tcBorders>
            <w:shd w:val="clear" w:color="auto" w:fill="auto"/>
            <w:noWrap/>
            <w:vAlign w:val="bottom"/>
            <w:hideMark/>
          </w:tcPr>
          <w:p w14:paraId="7BE9175F" w14:textId="78261885" w:rsidR="00765C7F" w:rsidRPr="00027540" w:rsidRDefault="00765C7F" w:rsidP="00C20904">
            <w:pPr>
              <w:suppressAutoHyphens w:val="0"/>
              <w:ind w:left="-120" w:firstLine="120"/>
              <w:rPr>
                <w:rFonts w:ascii="Calibri" w:hAnsi="Calibri" w:cs="Calibri"/>
                <w:color w:val="000000"/>
                <w:szCs w:val="22"/>
                <w:lang w:eastAsia="pt-BR"/>
              </w:rPr>
            </w:pPr>
          </w:p>
          <w:tbl>
            <w:tblPr>
              <w:tblW w:w="236" w:type="dxa"/>
              <w:tblCellSpacing w:w="0" w:type="dxa"/>
              <w:tblCellMar>
                <w:left w:w="0" w:type="dxa"/>
                <w:right w:w="0" w:type="dxa"/>
              </w:tblCellMar>
              <w:tblLook w:val="04A0" w:firstRow="1" w:lastRow="0" w:firstColumn="1" w:lastColumn="0" w:noHBand="0" w:noVBand="1"/>
            </w:tblPr>
            <w:tblGrid>
              <w:gridCol w:w="236"/>
            </w:tblGrid>
            <w:tr w:rsidR="00765C7F" w:rsidRPr="00027540" w14:paraId="097CE770" w14:textId="77777777" w:rsidTr="0078756D">
              <w:trPr>
                <w:trHeight w:val="455"/>
                <w:tblCellSpacing w:w="0" w:type="dxa"/>
              </w:trPr>
              <w:tc>
                <w:tcPr>
                  <w:tcW w:w="236" w:type="dxa"/>
                  <w:tcBorders>
                    <w:top w:val="nil"/>
                    <w:left w:val="nil"/>
                    <w:bottom w:val="nil"/>
                    <w:right w:val="nil"/>
                  </w:tcBorders>
                  <w:shd w:val="clear" w:color="auto" w:fill="auto"/>
                  <w:noWrap/>
                  <w:vAlign w:val="center"/>
                  <w:hideMark/>
                </w:tcPr>
                <w:p w14:paraId="3832A1FB" w14:textId="3865A489" w:rsidR="00765C7F" w:rsidRPr="00027540" w:rsidRDefault="00E02826" w:rsidP="00C20904">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614208" behindDoc="0" locked="0" layoutInCell="1" allowOverlap="1" wp14:anchorId="5C3582B7" wp14:editId="2453D45C">
                        <wp:simplePos x="0" y="0"/>
                        <wp:positionH relativeFrom="column">
                          <wp:posOffset>44450</wp:posOffset>
                        </wp:positionH>
                        <wp:positionV relativeFrom="paragraph">
                          <wp:posOffset>-225425</wp:posOffset>
                        </wp:positionV>
                        <wp:extent cx="180975" cy="390525"/>
                        <wp:effectExtent l="0" t="635" r="0" b="0"/>
                        <wp:wrapNone/>
                        <wp:docPr id="43" name="Imagem 57"/>
                        <wp:cNvGraphicFramePr/>
                        <a:graphic xmlns:a="http://schemas.openxmlformats.org/drawingml/2006/main">
                          <a:graphicData uri="http://schemas.openxmlformats.org/drawingml/2006/picture">
                            <pic:pic xmlns:pic="http://schemas.openxmlformats.org/drawingml/2006/picture">
                              <pic:nvPicPr>
                                <pic:cNvPr id="1057" name="Imagem 57"/>
                                <pic:cNvPicPr>
                                  <a:picLocks noChangeAspect="1" noChangeArrowheads="1"/>
                                </pic:cNvPicPr>
                              </pic:nvPicPr>
                              <pic:blipFill>
                                <a:blip r:embed="rId89" cstate="print"/>
                                <a:srcRect/>
                                <a:stretch>
                                  <a:fillRect/>
                                </a:stretch>
                              </pic:blipFill>
                              <pic:spPr bwMode="auto">
                                <a:xfrm>
                                  <a:off x="0" y="0"/>
                                  <a:ext cx="180975" cy="39052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r>
          </w:tbl>
          <w:p w14:paraId="17C77195" w14:textId="77777777" w:rsidR="00765C7F" w:rsidRPr="00027540" w:rsidRDefault="00765C7F" w:rsidP="00C20904">
            <w:pPr>
              <w:suppressAutoHyphens w:val="0"/>
              <w:ind w:left="-120" w:firstLine="120"/>
              <w:rPr>
                <w:rFonts w:ascii="Calibri" w:hAnsi="Calibri" w:cs="Calibri"/>
                <w:color w:val="000000"/>
                <w:szCs w:val="22"/>
                <w:lang w:eastAsia="pt-BR"/>
              </w:rPr>
            </w:pPr>
          </w:p>
        </w:tc>
        <w:tc>
          <w:tcPr>
            <w:tcW w:w="187" w:type="dxa"/>
            <w:tcBorders>
              <w:top w:val="nil"/>
              <w:left w:val="nil"/>
              <w:bottom w:val="nil"/>
              <w:right w:val="nil"/>
            </w:tcBorders>
            <w:shd w:val="clear" w:color="auto" w:fill="auto"/>
            <w:noWrap/>
            <w:vAlign w:val="bottom"/>
            <w:hideMark/>
          </w:tcPr>
          <w:p w14:paraId="595D15F4" w14:textId="1C4C5BAC" w:rsidR="00765C7F" w:rsidRPr="00027540" w:rsidRDefault="00765C7F" w:rsidP="00C20904">
            <w:pPr>
              <w:suppressAutoHyphens w:val="0"/>
              <w:ind w:left="-120" w:firstLine="120"/>
              <w:rPr>
                <w:rFonts w:ascii="Calibri" w:hAnsi="Calibri" w:cs="Calibri"/>
                <w:color w:val="000000"/>
                <w:szCs w:val="22"/>
                <w:lang w:eastAsia="pt-BR"/>
              </w:rPr>
            </w:pPr>
          </w:p>
        </w:tc>
        <w:tc>
          <w:tcPr>
            <w:tcW w:w="451" w:type="dxa"/>
            <w:tcBorders>
              <w:top w:val="nil"/>
              <w:left w:val="nil"/>
              <w:bottom w:val="nil"/>
              <w:right w:val="nil"/>
            </w:tcBorders>
            <w:shd w:val="clear" w:color="auto" w:fill="auto"/>
            <w:noWrap/>
            <w:vAlign w:val="center"/>
            <w:hideMark/>
          </w:tcPr>
          <w:p w14:paraId="63200DA7" w14:textId="77777777" w:rsidR="00765C7F" w:rsidRPr="00027540" w:rsidRDefault="00765C7F" w:rsidP="00C20904">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j)</w:t>
            </w:r>
          </w:p>
        </w:tc>
        <w:tc>
          <w:tcPr>
            <w:tcW w:w="513" w:type="dxa"/>
            <w:tcBorders>
              <w:top w:val="nil"/>
              <w:left w:val="nil"/>
              <w:bottom w:val="nil"/>
              <w:right w:val="nil"/>
            </w:tcBorders>
            <w:shd w:val="clear" w:color="auto" w:fill="auto"/>
            <w:noWrap/>
            <w:vAlign w:val="bottom"/>
            <w:hideMark/>
          </w:tcPr>
          <w:p w14:paraId="5FB89B9A" w14:textId="77777777" w:rsidR="00765C7F" w:rsidRPr="00027540" w:rsidRDefault="00765C7F" w:rsidP="00C20904">
            <w:pPr>
              <w:suppressAutoHyphens w:val="0"/>
              <w:ind w:left="-120" w:firstLine="120"/>
              <w:rPr>
                <w:rFonts w:ascii="Calibri" w:hAnsi="Calibri" w:cs="Calibri"/>
                <w:color w:val="000000"/>
                <w:szCs w:val="22"/>
                <w:lang w:eastAsia="pt-BR"/>
              </w:rPr>
            </w:pPr>
          </w:p>
          <w:tbl>
            <w:tblPr>
              <w:tblW w:w="374" w:type="dxa"/>
              <w:tblCellSpacing w:w="0" w:type="dxa"/>
              <w:tblCellMar>
                <w:left w:w="0" w:type="dxa"/>
                <w:right w:w="0" w:type="dxa"/>
              </w:tblCellMar>
              <w:tblLook w:val="04A0" w:firstRow="1" w:lastRow="0" w:firstColumn="1" w:lastColumn="0" w:noHBand="0" w:noVBand="1"/>
            </w:tblPr>
            <w:tblGrid>
              <w:gridCol w:w="374"/>
            </w:tblGrid>
            <w:tr w:rsidR="00765C7F" w:rsidRPr="00027540" w14:paraId="68CBA2E1" w14:textId="77777777" w:rsidTr="0078756D">
              <w:trPr>
                <w:trHeight w:val="416"/>
                <w:tblCellSpacing w:w="0" w:type="dxa"/>
              </w:trPr>
              <w:tc>
                <w:tcPr>
                  <w:tcW w:w="374" w:type="dxa"/>
                  <w:tcBorders>
                    <w:top w:val="nil"/>
                    <w:left w:val="nil"/>
                    <w:bottom w:val="nil"/>
                    <w:right w:val="nil"/>
                  </w:tcBorders>
                  <w:shd w:val="clear" w:color="auto" w:fill="auto"/>
                  <w:noWrap/>
                  <w:vAlign w:val="center"/>
                  <w:hideMark/>
                </w:tcPr>
                <w:p w14:paraId="48365E47" w14:textId="77777777" w:rsidR="00765C7F" w:rsidRPr="00027540" w:rsidRDefault="00765C7F" w:rsidP="00C20904">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626496" behindDoc="0" locked="0" layoutInCell="1" allowOverlap="1" wp14:anchorId="58AB54FE" wp14:editId="0C7AC16A">
                        <wp:simplePos x="0" y="0"/>
                        <wp:positionH relativeFrom="column">
                          <wp:posOffset>45085</wp:posOffset>
                        </wp:positionH>
                        <wp:positionV relativeFrom="paragraph">
                          <wp:posOffset>-212725</wp:posOffset>
                        </wp:positionV>
                        <wp:extent cx="168910" cy="421005"/>
                        <wp:effectExtent l="0" t="0" r="2540" b="0"/>
                        <wp:wrapNone/>
                        <wp:docPr id="52" name="Imagem 52"/>
                        <wp:cNvGraphicFramePr/>
                        <a:graphic xmlns:a="http://schemas.openxmlformats.org/drawingml/2006/main">
                          <a:graphicData uri="http://schemas.openxmlformats.org/drawingml/2006/picture">
                            <pic:pic xmlns:pic="http://schemas.openxmlformats.org/drawingml/2006/picture">
                              <pic:nvPicPr>
                                <pic:cNvPr id="46" name="Imagem 3"/>
                                <pic:cNvPicPr>
                                  <a:picLocks noChangeAspect="1" noChangeArrowheads="1"/>
                                </pic:cNvPicPr>
                              </pic:nvPicPr>
                              <pic:blipFill>
                                <a:blip r:embed="rId88" cstate="print"/>
                                <a:srcRect/>
                                <a:stretch>
                                  <a:fillRect/>
                                </a:stretch>
                              </pic:blipFill>
                              <pic:spPr bwMode="auto">
                                <a:xfrm>
                                  <a:off x="0" y="0"/>
                                  <a:ext cx="168910" cy="42100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r>
          </w:tbl>
          <w:p w14:paraId="673490D1" w14:textId="77777777" w:rsidR="00765C7F" w:rsidRPr="00027540" w:rsidRDefault="00765C7F" w:rsidP="00C20904">
            <w:pPr>
              <w:suppressAutoHyphens w:val="0"/>
              <w:ind w:left="-120" w:firstLine="120"/>
              <w:rPr>
                <w:rFonts w:ascii="Calibri" w:hAnsi="Calibri" w:cs="Calibri"/>
                <w:color w:val="000000"/>
                <w:szCs w:val="22"/>
                <w:lang w:eastAsia="pt-BR"/>
              </w:rPr>
            </w:pPr>
          </w:p>
        </w:tc>
        <w:tc>
          <w:tcPr>
            <w:tcW w:w="3765" w:type="dxa"/>
            <w:tcBorders>
              <w:top w:val="nil"/>
              <w:left w:val="nil"/>
              <w:bottom w:val="nil"/>
              <w:right w:val="nil"/>
            </w:tcBorders>
            <w:shd w:val="clear" w:color="auto" w:fill="auto"/>
            <w:noWrap/>
            <w:vAlign w:val="center"/>
            <w:hideMark/>
          </w:tcPr>
          <w:p w14:paraId="66A47E29" w14:textId="77777777" w:rsidR="00765C7F" w:rsidRPr="0078756D" w:rsidRDefault="00765C7F" w:rsidP="00C20904">
            <w:pPr>
              <w:suppressAutoHyphens w:val="0"/>
              <w:ind w:left="-120" w:firstLine="120"/>
              <w:rPr>
                <w:rFonts w:ascii="Calibri" w:hAnsi="Calibri" w:cs="Calibri"/>
                <w:b/>
                <w:bCs/>
                <w:color w:val="000000"/>
                <w:sz w:val="36"/>
                <w:szCs w:val="32"/>
                <w:lang w:eastAsia="pt-BR"/>
              </w:rPr>
            </w:pPr>
            <w:r w:rsidRPr="0078756D">
              <w:rPr>
                <w:rFonts w:ascii="Calibri" w:hAnsi="Calibri" w:cs="Calibri"/>
                <w:b/>
                <w:bCs/>
                <w:color w:val="000000"/>
                <w:sz w:val="36"/>
                <w:szCs w:val="32"/>
                <w:lang w:eastAsia="pt-BR"/>
              </w:rPr>
              <w:t>p6 - i - m - i - a - i - m - i</w:t>
            </w:r>
          </w:p>
        </w:tc>
        <w:tc>
          <w:tcPr>
            <w:tcW w:w="422" w:type="dxa"/>
            <w:tcBorders>
              <w:top w:val="nil"/>
              <w:left w:val="nil"/>
              <w:bottom w:val="nil"/>
              <w:right w:val="nil"/>
            </w:tcBorders>
            <w:shd w:val="clear" w:color="auto" w:fill="auto"/>
            <w:noWrap/>
            <w:vAlign w:val="bottom"/>
            <w:hideMark/>
          </w:tcPr>
          <w:p w14:paraId="4F88DBBC" w14:textId="40FC2D6F" w:rsidR="00765C7F" w:rsidRPr="0078756D" w:rsidRDefault="00765C7F" w:rsidP="00C20904">
            <w:pPr>
              <w:suppressAutoHyphens w:val="0"/>
              <w:ind w:left="-120" w:firstLine="120"/>
              <w:rPr>
                <w:rFonts w:ascii="Calibri" w:hAnsi="Calibri" w:cs="Calibri"/>
                <w:color w:val="000000"/>
                <w:sz w:val="36"/>
                <w:szCs w:val="22"/>
                <w:lang w:eastAsia="pt-BR"/>
              </w:rPr>
            </w:pPr>
          </w:p>
          <w:tbl>
            <w:tblPr>
              <w:tblW w:w="0" w:type="auto"/>
              <w:tblCellSpacing w:w="0" w:type="dxa"/>
              <w:tblCellMar>
                <w:left w:w="0" w:type="dxa"/>
                <w:right w:w="0" w:type="dxa"/>
              </w:tblCellMar>
              <w:tblLook w:val="04A0" w:firstRow="1" w:lastRow="0" w:firstColumn="1" w:lastColumn="0" w:noHBand="0" w:noVBand="1"/>
            </w:tblPr>
            <w:tblGrid>
              <w:gridCol w:w="278"/>
            </w:tblGrid>
            <w:tr w:rsidR="00765C7F" w:rsidRPr="0078756D" w14:paraId="742ACCEA" w14:textId="77777777" w:rsidTr="0078756D">
              <w:trPr>
                <w:trHeight w:val="490"/>
                <w:tblCellSpacing w:w="0" w:type="dxa"/>
              </w:trPr>
              <w:tc>
                <w:tcPr>
                  <w:tcW w:w="278" w:type="dxa"/>
                  <w:tcBorders>
                    <w:top w:val="nil"/>
                    <w:left w:val="nil"/>
                    <w:bottom w:val="nil"/>
                    <w:right w:val="nil"/>
                  </w:tcBorders>
                  <w:shd w:val="clear" w:color="auto" w:fill="auto"/>
                  <w:noWrap/>
                  <w:vAlign w:val="center"/>
                  <w:hideMark/>
                </w:tcPr>
                <w:p w14:paraId="5062AA44" w14:textId="2567DA1C" w:rsidR="00765C7F" w:rsidRPr="0078756D" w:rsidRDefault="00062B64" w:rsidP="00C20904">
                  <w:pPr>
                    <w:suppressAutoHyphens w:val="0"/>
                    <w:ind w:left="-120" w:firstLine="120"/>
                    <w:rPr>
                      <w:rFonts w:ascii="Calibri" w:hAnsi="Calibri" w:cs="Calibri"/>
                      <w:color w:val="000000"/>
                      <w:sz w:val="36"/>
                      <w:szCs w:val="22"/>
                      <w:lang w:eastAsia="pt-BR"/>
                    </w:rPr>
                  </w:pPr>
                  <w:r w:rsidRPr="0078756D">
                    <w:rPr>
                      <w:rFonts w:ascii="Calibri" w:hAnsi="Calibri" w:cs="Calibri"/>
                      <w:noProof/>
                      <w:color w:val="000000"/>
                      <w:sz w:val="36"/>
                      <w:szCs w:val="22"/>
                      <w:lang w:eastAsia="pt-BR"/>
                    </w:rPr>
                    <w:drawing>
                      <wp:anchor distT="0" distB="0" distL="114300" distR="114300" simplePos="0" relativeHeight="251646976" behindDoc="0" locked="0" layoutInCell="1" allowOverlap="1" wp14:anchorId="56617757" wp14:editId="141B3594">
                        <wp:simplePos x="0" y="0"/>
                        <wp:positionH relativeFrom="column">
                          <wp:posOffset>53975</wp:posOffset>
                        </wp:positionH>
                        <wp:positionV relativeFrom="paragraph">
                          <wp:posOffset>-40005</wp:posOffset>
                        </wp:positionV>
                        <wp:extent cx="180975" cy="390525"/>
                        <wp:effectExtent l="0" t="635" r="0" b="0"/>
                        <wp:wrapNone/>
                        <wp:docPr id="69" name="Imagem 69"/>
                        <wp:cNvGraphicFramePr/>
                        <a:graphic xmlns:a="http://schemas.openxmlformats.org/drawingml/2006/main">
                          <a:graphicData uri="http://schemas.openxmlformats.org/drawingml/2006/picture">
                            <pic:pic xmlns:pic="http://schemas.openxmlformats.org/drawingml/2006/picture">
                              <pic:nvPicPr>
                                <pic:cNvPr id="63" name="Imagem 57"/>
                                <pic:cNvPicPr>
                                  <a:picLocks noChangeAspect="1" noChangeArrowheads="1"/>
                                </pic:cNvPicPr>
                              </pic:nvPicPr>
                              <pic:blipFill>
                                <a:blip r:embed="rId89" cstate="print"/>
                                <a:srcRect/>
                                <a:stretch>
                                  <a:fillRect/>
                                </a:stretch>
                              </pic:blipFill>
                              <pic:spPr bwMode="auto">
                                <a:xfrm>
                                  <a:off x="0" y="0"/>
                                  <a:ext cx="180975" cy="39052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r>
          </w:tbl>
          <w:p w14:paraId="29042186" w14:textId="77777777" w:rsidR="00765C7F" w:rsidRPr="0078756D" w:rsidRDefault="00765C7F" w:rsidP="00C20904">
            <w:pPr>
              <w:suppressAutoHyphens w:val="0"/>
              <w:ind w:left="-120" w:firstLine="120"/>
              <w:rPr>
                <w:rFonts w:ascii="Calibri" w:hAnsi="Calibri" w:cs="Calibri"/>
                <w:color w:val="000000"/>
                <w:sz w:val="36"/>
                <w:szCs w:val="22"/>
                <w:lang w:eastAsia="pt-BR"/>
              </w:rPr>
            </w:pPr>
          </w:p>
        </w:tc>
      </w:tr>
      <w:tr w:rsidR="00765C7F" w:rsidRPr="00027540" w14:paraId="7D5AA989" w14:textId="77777777" w:rsidTr="0078756D">
        <w:trPr>
          <w:trHeight w:val="611"/>
        </w:trPr>
        <w:tc>
          <w:tcPr>
            <w:tcW w:w="564" w:type="dxa"/>
            <w:tcBorders>
              <w:top w:val="nil"/>
              <w:left w:val="nil"/>
              <w:bottom w:val="nil"/>
              <w:right w:val="nil"/>
            </w:tcBorders>
            <w:shd w:val="clear" w:color="auto" w:fill="auto"/>
            <w:noWrap/>
            <w:vAlign w:val="center"/>
            <w:hideMark/>
          </w:tcPr>
          <w:p w14:paraId="35E14333" w14:textId="77777777" w:rsidR="00765C7F" w:rsidRPr="00027540" w:rsidRDefault="00765C7F" w:rsidP="00C20904">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b)</w:t>
            </w:r>
          </w:p>
        </w:tc>
        <w:tc>
          <w:tcPr>
            <w:tcW w:w="557" w:type="dxa"/>
            <w:tcBorders>
              <w:top w:val="nil"/>
              <w:left w:val="nil"/>
              <w:bottom w:val="nil"/>
              <w:right w:val="nil"/>
            </w:tcBorders>
            <w:shd w:val="clear" w:color="auto" w:fill="auto"/>
            <w:noWrap/>
            <w:vAlign w:val="center"/>
            <w:hideMark/>
          </w:tcPr>
          <w:p w14:paraId="1DDBD7EB" w14:textId="77777777" w:rsidR="00765C7F" w:rsidRPr="00027540" w:rsidRDefault="00765C7F" w:rsidP="00C20904">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618304" behindDoc="0" locked="0" layoutInCell="1" allowOverlap="1" wp14:anchorId="5BD80A3D" wp14:editId="703EADCA">
                  <wp:simplePos x="0" y="0"/>
                  <wp:positionH relativeFrom="column">
                    <wp:posOffset>130810</wp:posOffset>
                  </wp:positionH>
                  <wp:positionV relativeFrom="paragraph">
                    <wp:posOffset>12065</wp:posOffset>
                  </wp:positionV>
                  <wp:extent cx="171450" cy="371475"/>
                  <wp:effectExtent l="0" t="0" r="635" b="0"/>
                  <wp:wrapNone/>
                  <wp:docPr id="44" name="Imagem 44"/>
                  <wp:cNvGraphicFramePr/>
                  <a:graphic xmlns:a="http://schemas.openxmlformats.org/drawingml/2006/main">
                    <a:graphicData uri="http://schemas.openxmlformats.org/drawingml/2006/picture">
                      <pic:pic xmlns:pic="http://schemas.openxmlformats.org/drawingml/2006/picture">
                        <pic:nvPicPr>
                          <pic:cNvPr id="38" name="Imagem 3"/>
                          <pic:cNvPicPr>
                            <a:picLocks noChangeAspect="1" noChangeArrowheads="1"/>
                          </pic:cNvPicPr>
                        </pic:nvPicPr>
                        <pic:blipFill>
                          <a:blip r:embed="rId88" cstate="print"/>
                          <a:srcRect/>
                          <a:stretch>
                            <a:fillRect/>
                          </a:stretch>
                        </pic:blipFill>
                        <pic:spPr bwMode="auto">
                          <a:xfrm>
                            <a:off x="0" y="0"/>
                            <a:ext cx="171450" cy="37147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3439" w:type="dxa"/>
            <w:gridSpan w:val="2"/>
            <w:tcBorders>
              <w:top w:val="nil"/>
              <w:left w:val="nil"/>
              <w:bottom w:val="nil"/>
              <w:right w:val="nil"/>
            </w:tcBorders>
            <w:shd w:val="clear" w:color="auto" w:fill="auto"/>
            <w:noWrap/>
            <w:vAlign w:val="center"/>
            <w:hideMark/>
          </w:tcPr>
          <w:p w14:paraId="15F7046D" w14:textId="376BE1DB" w:rsidR="00765C7F" w:rsidRPr="00027540" w:rsidRDefault="00765C7F" w:rsidP="00C20904">
            <w:pPr>
              <w:suppressAutoHyphens w:val="0"/>
              <w:ind w:left="-120" w:firstLine="120"/>
              <w:jc w:val="center"/>
              <w:rPr>
                <w:rFonts w:ascii="Calibri" w:hAnsi="Calibri" w:cs="Calibri"/>
                <w:b/>
                <w:bCs/>
                <w:color w:val="000000"/>
                <w:sz w:val="32"/>
                <w:szCs w:val="32"/>
                <w:lang w:eastAsia="pt-BR"/>
              </w:rPr>
            </w:pPr>
            <w:r w:rsidRPr="0078756D">
              <w:rPr>
                <w:rFonts w:ascii="Calibri" w:hAnsi="Calibri" w:cs="Calibri"/>
                <w:b/>
                <w:bCs/>
                <w:color w:val="000000"/>
                <w:sz w:val="36"/>
                <w:szCs w:val="32"/>
                <w:lang w:eastAsia="pt-BR"/>
              </w:rPr>
              <w:t>p5 - i - m – a</w:t>
            </w:r>
          </w:p>
        </w:tc>
        <w:tc>
          <w:tcPr>
            <w:tcW w:w="375" w:type="dxa"/>
            <w:tcBorders>
              <w:top w:val="nil"/>
              <w:left w:val="nil"/>
              <w:bottom w:val="nil"/>
              <w:right w:val="nil"/>
            </w:tcBorders>
            <w:shd w:val="clear" w:color="auto" w:fill="auto"/>
            <w:noWrap/>
            <w:vAlign w:val="center"/>
            <w:hideMark/>
          </w:tcPr>
          <w:p w14:paraId="407189F6" w14:textId="50CCB21B" w:rsidR="00765C7F" w:rsidRPr="00027540" w:rsidRDefault="00062B64" w:rsidP="00C20904">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630592" behindDoc="0" locked="0" layoutInCell="1" allowOverlap="1" wp14:anchorId="4B57C84A" wp14:editId="2B055FED">
                  <wp:simplePos x="0" y="0"/>
                  <wp:positionH relativeFrom="column">
                    <wp:posOffset>45085</wp:posOffset>
                  </wp:positionH>
                  <wp:positionV relativeFrom="paragraph">
                    <wp:posOffset>-109220</wp:posOffset>
                  </wp:positionV>
                  <wp:extent cx="180975" cy="390525"/>
                  <wp:effectExtent l="0" t="635" r="0" b="0"/>
                  <wp:wrapNone/>
                  <wp:docPr id="53" name="Imagem 53"/>
                  <wp:cNvGraphicFramePr/>
                  <a:graphic xmlns:a="http://schemas.openxmlformats.org/drawingml/2006/main">
                    <a:graphicData uri="http://schemas.openxmlformats.org/drawingml/2006/picture">
                      <pic:pic xmlns:pic="http://schemas.openxmlformats.org/drawingml/2006/picture">
                        <pic:nvPicPr>
                          <pic:cNvPr id="47" name="Imagem 57"/>
                          <pic:cNvPicPr>
                            <a:picLocks noChangeAspect="1" noChangeArrowheads="1"/>
                          </pic:cNvPicPr>
                        </pic:nvPicPr>
                        <pic:blipFill>
                          <a:blip r:embed="rId89" cstate="print"/>
                          <a:srcRect/>
                          <a:stretch>
                            <a:fillRect/>
                          </a:stretch>
                        </pic:blipFill>
                        <pic:spPr bwMode="auto">
                          <a:xfrm>
                            <a:off x="0" y="0"/>
                            <a:ext cx="180975" cy="39052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187" w:type="dxa"/>
            <w:tcBorders>
              <w:top w:val="nil"/>
              <w:left w:val="nil"/>
              <w:bottom w:val="nil"/>
              <w:right w:val="nil"/>
            </w:tcBorders>
            <w:shd w:val="clear" w:color="auto" w:fill="auto"/>
            <w:noWrap/>
            <w:vAlign w:val="bottom"/>
            <w:hideMark/>
          </w:tcPr>
          <w:p w14:paraId="5EC67D54" w14:textId="50DD31CF" w:rsidR="00765C7F" w:rsidRPr="00027540" w:rsidRDefault="00765C7F" w:rsidP="00C20904">
            <w:pPr>
              <w:suppressAutoHyphens w:val="0"/>
              <w:ind w:left="-120" w:firstLine="120"/>
              <w:rPr>
                <w:rFonts w:ascii="Calibri" w:hAnsi="Calibri" w:cs="Calibri"/>
                <w:color w:val="000000"/>
                <w:szCs w:val="22"/>
                <w:lang w:eastAsia="pt-BR"/>
              </w:rPr>
            </w:pPr>
          </w:p>
        </w:tc>
        <w:tc>
          <w:tcPr>
            <w:tcW w:w="451" w:type="dxa"/>
            <w:tcBorders>
              <w:top w:val="nil"/>
              <w:left w:val="nil"/>
              <w:bottom w:val="nil"/>
              <w:right w:val="nil"/>
            </w:tcBorders>
            <w:shd w:val="clear" w:color="auto" w:fill="auto"/>
            <w:noWrap/>
            <w:vAlign w:val="center"/>
            <w:hideMark/>
          </w:tcPr>
          <w:p w14:paraId="7FC2ECFB" w14:textId="7FB12A41" w:rsidR="00765C7F" w:rsidRPr="00027540" w:rsidRDefault="00765C7F" w:rsidP="00C20904">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k)</w:t>
            </w:r>
          </w:p>
        </w:tc>
        <w:tc>
          <w:tcPr>
            <w:tcW w:w="513" w:type="dxa"/>
            <w:tcBorders>
              <w:top w:val="nil"/>
              <w:left w:val="nil"/>
              <w:bottom w:val="nil"/>
              <w:right w:val="nil"/>
            </w:tcBorders>
            <w:shd w:val="clear" w:color="auto" w:fill="auto"/>
            <w:noWrap/>
            <w:vAlign w:val="center"/>
            <w:hideMark/>
          </w:tcPr>
          <w:p w14:paraId="740A67D8" w14:textId="77777777" w:rsidR="00765C7F" w:rsidRPr="00027540" w:rsidRDefault="00765C7F" w:rsidP="00C20904">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638784" behindDoc="0" locked="0" layoutInCell="1" allowOverlap="1" wp14:anchorId="2CD59C7D" wp14:editId="67D32288">
                  <wp:simplePos x="0" y="0"/>
                  <wp:positionH relativeFrom="column">
                    <wp:posOffset>50165</wp:posOffset>
                  </wp:positionH>
                  <wp:positionV relativeFrom="paragraph">
                    <wp:posOffset>-123190</wp:posOffset>
                  </wp:positionV>
                  <wp:extent cx="180340" cy="354330"/>
                  <wp:effectExtent l="0" t="0" r="0" b="7620"/>
                  <wp:wrapNone/>
                  <wp:docPr id="38" name="Imagem 61"/>
                  <wp:cNvGraphicFramePr/>
                  <a:graphic xmlns:a="http://schemas.openxmlformats.org/drawingml/2006/main">
                    <a:graphicData uri="http://schemas.openxmlformats.org/drawingml/2006/picture">
                      <pic:pic xmlns:pic="http://schemas.openxmlformats.org/drawingml/2006/picture">
                        <pic:nvPicPr>
                          <pic:cNvPr id="55" name="Imagem 3"/>
                          <pic:cNvPicPr>
                            <a:picLocks noChangeAspect="1" noChangeArrowheads="1"/>
                          </pic:cNvPicPr>
                        </pic:nvPicPr>
                        <pic:blipFill>
                          <a:blip r:embed="rId88" cstate="print"/>
                          <a:srcRect/>
                          <a:stretch>
                            <a:fillRect/>
                          </a:stretch>
                        </pic:blipFill>
                        <pic:spPr bwMode="auto">
                          <a:xfrm>
                            <a:off x="0" y="0"/>
                            <a:ext cx="180340" cy="35433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3765" w:type="dxa"/>
            <w:tcBorders>
              <w:top w:val="nil"/>
              <w:left w:val="nil"/>
              <w:bottom w:val="nil"/>
              <w:right w:val="nil"/>
            </w:tcBorders>
            <w:shd w:val="clear" w:color="auto" w:fill="auto"/>
            <w:noWrap/>
            <w:vAlign w:val="center"/>
            <w:hideMark/>
          </w:tcPr>
          <w:p w14:paraId="4E3EC3AD" w14:textId="77777777" w:rsidR="00765C7F" w:rsidRPr="0078756D" w:rsidRDefault="00765C7F" w:rsidP="00C20904">
            <w:pPr>
              <w:suppressAutoHyphens w:val="0"/>
              <w:ind w:left="-120" w:firstLine="120"/>
              <w:rPr>
                <w:rFonts w:ascii="Calibri" w:hAnsi="Calibri" w:cs="Calibri"/>
                <w:b/>
                <w:bCs/>
                <w:color w:val="000000"/>
                <w:sz w:val="36"/>
                <w:szCs w:val="32"/>
                <w:lang w:eastAsia="pt-BR"/>
              </w:rPr>
            </w:pPr>
            <w:r w:rsidRPr="0078756D">
              <w:rPr>
                <w:rFonts w:ascii="Calibri" w:hAnsi="Calibri" w:cs="Calibri"/>
                <w:b/>
                <w:bCs/>
                <w:color w:val="000000"/>
                <w:sz w:val="36"/>
                <w:szCs w:val="32"/>
                <w:lang w:eastAsia="pt-BR"/>
              </w:rPr>
              <w:t xml:space="preserve">p5 - i - m - i - a - i - m - i </w:t>
            </w:r>
          </w:p>
        </w:tc>
        <w:tc>
          <w:tcPr>
            <w:tcW w:w="422" w:type="dxa"/>
            <w:tcBorders>
              <w:top w:val="nil"/>
              <w:left w:val="nil"/>
              <w:bottom w:val="nil"/>
              <w:right w:val="nil"/>
            </w:tcBorders>
            <w:shd w:val="clear" w:color="auto" w:fill="auto"/>
            <w:noWrap/>
            <w:vAlign w:val="center"/>
            <w:hideMark/>
          </w:tcPr>
          <w:p w14:paraId="58E5A793" w14:textId="77777777" w:rsidR="00765C7F" w:rsidRPr="0078756D" w:rsidRDefault="00765C7F" w:rsidP="00C20904">
            <w:pPr>
              <w:suppressAutoHyphens w:val="0"/>
              <w:ind w:left="-120" w:firstLine="120"/>
              <w:rPr>
                <w:rFonts w:ascii="Calibri" w:hAnsi="Calibri" w:cs="Calibri"/>
                <w:color w:val="000000"/>
                <w:sz w:val="36"/>
                <w:szCs w:val="22"/>
                <w:lang w:eastAsia="pt-BR"/>
              </w:rPr>
            </w:pPr>
            <w:r w:rsidRPr="0078756D">
              <w:rPr>
                <w:rFonts w:ascii="Calibri" w:hAnsi="Calibri" w:cs="Calibri"/>
                <w:noProof/>
                <w:color w:val="000000"/>
                <w:sz w:val="36"/>
                <w:szCs w:val="22"/>
                <w:lang w:eastAsia="pt-BR"/>
              </w:rPr>
              <w:drawing>
                <wp:anchor distT="0" distB="0" distL="114300" distR="114300" simplePos="0" relativeHeight="251651072" behindDoc="0" locked="0" layoutInCell="1" allowOverlap="1" wp14:anchorId="6D4CCE11" wp14:editId="2EAF68B2">
                  <wp:simplePos x="0" y="0"/>
                  <wp:positionH relativeFrom="column">
                    <wp:posOffset>59055</wp:posOffset>
                  </wp:positionH>
                  <wp:positionV relativeFrom="paragraph">
                    <wp:posOffset>19685</wp:posOffset>
                  </wp:positionV>
                  <wp:extent cx="180975" cy="390525"/>
                  <wp:effectExtent l="0" t="635" r="0" b="0"/>
                  <wp:wrapNone/>
                  <wp:docPr id="70" name="Imagem 70"/>
                  <wp:cNvGraphicFramePr/>
                  <a:graphic xmlns:a="http://schemas.openxmlformats.org/drawingml/2006/main">
                    <a:graphicData uri="http://schemas.openxmlformats.org/drawingml/2006/picture">
                      <pic:pic xmlns:pic="http://schemas.openxmlformats.org/drawingml/2006/picture">
                        <pic:nvPicPr>
                          <pic:cNvPr id="64" name="Imagem 57"/>
                          <pic:cNvPicPr>
                            <a:picLocks noChangeAspect="1" noChangeArrowheads="1"/>
                          </pic:cNvPicPr>
                        </pic:nvPicPr>
                        <pic:blipFill>
                          <a:blip r:embed="rId89" cstate="print"/>
                          <a:srcRect/>
                          <a:stretch>
                            <a:fillRect/>
                          </a:stretch>
                        </pic:blipFill>
                        <pic:spPr bwMode="auto">
                          <a:xfrm>
                            <a:off x="0" y="0"/>
                            <a:ext cx="180975" cy="39052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r>
      <w:tr w:rsidR="00765C7F" w:rsidRPr="00027540" w14:paraId="487F8177" w14:textId="77777777" w:rsidTr="0078756D">
        <w:trPr>
          <w:trHeight w:val="406"/>
        </w:trPr>
        <w:tc>
          <w:tcPr>
            <w:tcW w:w="564" w:type="dxa"/>
            <w:tcBorders>
              <w:top w:val="nil"/>
              <w:left w:val="nil"/>
              <w:bottom w:val="nil"/>
              <w:right w:val="nil"/>
            </w:tcBorders>
            <w:shd w:val="clear" w:color="auto" w:fill="auto"/>
            <w:noWrap/>
            <w:vAlign w:val="center"/>
            <w:hideMark/>
          </w:tcPr>
          <w:p w14:paraId="1A26E5A2" w14:textId="77777777" w:rsidR="00765C7F" w:rsidRPr="00027540" w:rsidRDefault="00765C7F" w:rsidP="00C20904">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c)</w:t>
            </w:r>
          </w:p>
        </w:tc>
        <w:tc>
          <w:tcPr>
            <w:tcW w:w="557" w:type="dxa"/>
            <w:tcBorders>
              <w:top w:val="nil"/>
              <w:left w:val="nil"/>
              <w:bottom w:val="nil"/>
              <w:right w:val="nil"/>
            </w:tcBorders>
            <w:shd w:val="clear" w:color="auto" w:fill="auto"/>
            <w:noWrap/>
            <w:vAlign w:val="center"/>
            <w:hideMark/>
          </w:tcPr>
          <w:p w14:paraId="61442AE0" w14:textId="77777777" w:rsidR="00765C7F" w:rsidRPr="00027540" w:rsidRDefault="00765C7F" w:rsidP="00C20904">
            <w:pPr>
              <w:suppressAutoHyphens w:val="0"/>
              <w:ind w:left="-120" w:firstLine="120"/>
              <w:rPr>
                <w:rFonts w:ascii="Calibri" w:hAnsi="Calibri" w:cs="Calibri"/>
                <w:color w:val="FF9900"/>
                <w:szCs w:val="22"/>
                <w:lang w:eastAsia="pt-BR"/>
              </w:rPr>
            </w:pPr>
            <w:r w:rsidRPr="00027540">
              <w:rPr>
                <w:rFonts w:ascii="Calibri" w:hAnsi="Calibri" w:cs="Calibri"/>
                <w:noProof/>
                <w:color w:val="FF9900"/>
                <w:szCs w:val="22"/>
                <w:lang w:eastAsia="pt-BR"/>
              </w:rPr>
              <w:drawing>
                <wp:anchor distT="0" distB="0" distL="114300" distR="114300" simplePos="0" relativeHeight="251622400" behindDoc="0" locked="0" layoutInCell="1" allowOverlap="1" wp14:anchorId="7377713B" wp14:editId="60F345AC">
                  <wp:simplePos x="0" y="0"/>
                  <wp:positionH relativeFrom="column">
                    <wp:posOffset>125095</wp:posOffset>
                  </wp:positionH>
                  <wp:positionV relativeFrom="paragraph">
                    <wp:posOffset>11430</wp:posOffset>
                  </wp:positionV>
                  <wp:extent cx="171450" cy="361950"/>
                  <wp:effectExtent l="0" t="0" r="635" b="0"/>
                  <wp:wrapNone/>
                  <wp:docPr id="45" name="Imagem 45"/>
                  <wp:cNvGraphicFramePr/>
                  <a:graphic xmlns:a="http://schemas.openxmlformats.org/drawingml/2006/main">
                    <a:graphicData uri="http://schemas.openxmlformats.org/drawingml/2006/picture">
                      <pic:pic xmlns:pic="http://schemas.openxmlformats.org/drawingml/2006/picture">
                        <pic:nvPicPr>
                          <pic:cNvPr id="39" name="Imagem 3"/>
                          <pic:cNvPicPr>
                            <a:picLocks noChangeAspect="1" noChangeArrowheads="1"/>
                          </pic:cNvPicPr>
                        </pic:nvPicPr>
                        <pic:blipFill>
                          <a:blip r:embed="rId88" cstate="print"/>
                          <a:srcRect/>
                          <a:stretch>
                            <a:fillRect/>
                          </a:stretch>
                        </pic:blipFill>
                        <pic:spPr bwMode="auto">
                          <a:xfrm>
                            <a:off x="0" y="0"/>
                            <a:ext cx="171450" cy="36195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3439" w:type="dxa"/>
            <w:gridSpan w:val="2"/>
            <w:tcBorders>
              <w:top w:val="nil"/>
              <w:left w:val="nil"/>
              <w:bottom w:val="nil"/>
              <w:right w:val="nil"/>
            </w:tcBorders>
            <w:shd w:val="clear" w:color="auto" w:fill="auto"/>
            <w:noWrap/>
            <w:vAlign w:val="center"/>
            <w:hideMark/>
          </w:tcPr>
          <w:p w14:paraId="0F2DC7F7" w14:textId="16211F8F" w:rsidR="00765C7F" w:rsidRPr="0078756D" w:rsidRDefault="00765C7F" w:rsidP="00C20904">
            <w:pPr>
              <w:suppressAutoHyphens w:val="0"/>
              <w:ind w:left="-120" w:firstLine="120"/>
              <w:jc w:val="center"/>
              <w:rPr>
                <w:rFonts w:ascii="Calibri" w:hAnsi="Calibri" w:cs="Calibri"/>
                <w:b/>
                <w:bCs/>
                <w:color w:val="000000"/>
                <w:sz w:val="36"/>
                <w:szCs w:val="32"/>
                <w:lang w:eastAsia="pt-BR"/>
              </w:rPr>
            </w:pPr>
            <w:r w:rsidRPr="0078756D">
              <w:rPr>
                <w:rFonts w:ascii="Calibri" w:hAnsi="Calibri" w:cs="Calibri"/>
                <w:b/>
                <w:bCs/>
                <w:color w:val="000000"/>
                <w:sz w:val="36"/>
                <w:szCs w:val="32"/>
                <w:lang w:eastAsia="pt-BR"/>
              </w:rPr>
              <w:t>p4 - i - m – a</w:t>
            </w:r>
          </w:p>
        </w:tc>
        <w:tc>
          <w:tcPr>
            <w:tcW w:w="375" w:type="dxa"/>
            <w:tcBorders>
              <w:top w:val="nil"/>
              <w:left w:val="nil"/>
              <w:bottom w:val="nil"/>
              <w:right w:val="nil"/>
            </w:tcBorders>
            <w:shd w:val="clear" w:color="auto" w:fill="auto"/>
            <w:noWrap/>
            <w:vAlign w:val="center"/>
            <w:hideMark/>
          </w:tcPr>
          <w:p w14:paraId="6A5D1A7B" w14:textId="022C2C4F" w:rsidR="00765C7F" w:rsidRPr="0078756D" w:rsidRDefault="00062B64" w:rsidP="00C20904">
            <w:pPr>
              <w:suppressAutoHyphens w:val="0"/>
              <w:ind w:left="-120" w:firstLine="120"/>
              <w:rPr>
                <w:rFonts w:ascii="Calibri" w:hAnsi="Calibri" w:cs="Calibri"/>
                <w:color w:val="000000"/>
                <w:sz w:val="36"/>
                <w:szCs w:val="22"/>
                <w:lang w:eastAsia="pt-BR"/>
              </w:rPr>
            </w:pPr>
            <w:r w:rsidRPr="0078756D">
              <w:rPr>
                <w:rFonts w:ascii="Calibri" w:hAnsi="Calibri" w:cs="Calibri"/>
                <w:noProof/>
                <w:color w:val="000000"/>
                <w:sz w:val="36"/>
                <w:szCs w:val="22"/>
                <w:lang w:eastAsia="pt-BR"/>
              </w:rPr>
              <w:drawing>
                <wp:anchor distT="0" distB="0" distL="114300" distR="114300" simplePos="0" relativeHeight="251634688" behindDoc="0" locked="0" layoutInCell="1" allowOverlap="1" wp14:anchorId="5367533D" wp14:editId="7D244318">
                  <wp:simplePos x="0" y="0"/>
                  <wp:positionH relativeFrom="column">
                    <wp:posOffset>44450</wp:posOffset>
                  </wp:positionH>
                  <wp:positionV relativeFrom="paragraph">
                    <wp:posOffset>-33655</wp:posOffset>
                  </wp:positionV>
                  <wp:extent cx="180975" cy="390525"/>
                  <wp:effectExtent l="0" t="0" r="0" b="635"/>
                  <wp:wrapNone/>
                  <wp:docPr id="54" name="Imagem 54"/>
                  <wp:cNvGraphicFramePr/>
                  <a:graphic xmlns:a="http://schemas.openxmlformats.org/drawingml/2006/main">
                    <a:graphicData uri="http://schemas.openxmlformats.org/drawingml/2006/picture">
                      <pic:pic xmlns:pic="http://schemas.openxmlformats.org/drawingml/2006/picture">
                        <pic:nvPicPr>
                          <pic:cNvPr id="48" name="Imagem 57"/>
                          <pic:cNvPicPr>
                            <a:picLocks noChangeAspect="1" noChangeArrowheads="1"/>
                          </pic:cNvPicPr>
                        </pic:nvPicPr>
                        <pic:blipFill>
                          <a:blip r:embed="rId89" cstate="print"/>
                          <a:srcRect/>
                          <a:stretch>
                            <a:fillRect/>
                          </a:stretch>
                        </pic:blipFill>
                        <pic:spPr bwMode="auto">
                          <a:xfrm>
                            <a:off x="0" y="0"/>
                            <a:ext cx="180975" cy="39052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187" w:type="dxa"/>
            <w:tcBorders>
              <w:top w:val="nil"/>
              <w:left w:val="nil"/>
              <w:bottom w:val="nil"/>
              <w:right w:val="nil"/>
            </w:tcBorders>
            <w:shd w:val="clear" w:color="auto" w:fill="auto"/>
            <w:noWrap/>
            <w:vAlign w:val="bottom"/>
            <w:hideMark/>
          </w:tcPr>
          <w:p w14:paraId="10CDD307" w14:textId="5BC07A99" w:rsidR="00765C7F" w:rsidRPr="00027540" w:rsidRDefault="00765C7F" w:rsidP="00C20904">
            <w:pPr>
              <w:suppressAutoHyphens w:val="0"/>
              <w:ind w:left="-120" w:firstLine="120"/>
              <w:rPr>
                <w:rFonts w:ascii="Calibri" w:hAnsi="Calibri" w:cs="Calibri"/>
                <w:color w:val="000000"/>
                <w:szCs w:val="22"/>
                <w:lang w:eastAsia="pt-BR"/>
              </w:rPr>
            </w:pPr>
          </w:p>
        </w:tc>
        <w:tc>
          <w:tcPr>
            <w:tcW w:w="451" w:type="dxa"/>
            <w:tcBorders>
              <w:top w:val="nil"/>
              <w:left w:val="nil"/>
              <w:bottom w:val="nil"/>
              <w:right w:val="nil"/>
            </w:tcBorders>
            <w:shd w:val="clear" w:color="auto" w:fill="auto"/>
            <w:noWrap/>
            <w:vAlign w:val="center"/>
            <w:hideMark/>
          </w:tcPr>
          <w:p w14:paraId="43256E10" w14:textId="77777777" w:rsidR="00765C7F" w:rsidRPr="00027540" w:rsidRDefault="00364D9A" w:rsidP="00C20904">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l</w:t>
            </w:r>
            <w:r w:rsidR="00765C7F" w:rsidRPr="00027540">
              <w:rPr>
                <w:rFonts w:ascii="Calibri" w:hAnsi="Calibri" w:cs="Calibri"/>
                <w:b/>
                <w:bCs/>
                <w:color w:val="FF9900"/>
                <w:sz w:val="28"/>
                <w:szCs w:val="28"/>
                <w:lang w:eastAsia="pt-BR"/>
              </w:rPr>
              <w:t>)</w:t>
            </w:r>
          </w:p>
        </w:tc>
        <w:tc>
          <w:tcPr>
            <w:tcW w:w="513" w:type="dxa"/>
            <w:tcBorders>
              <w:top w:val="nil"/>
              <w:left w:val="nil"/>
              <w:bottom w:val="nil"/>
              <w:right w:val="nil"/>
            </w:tcBorders>
            <w:shd w:val="clear" w:color="auto" w:fill="auto"/>
            <w:noWrap/>
            <w:vAlign w:val="center"/>
            <w:hideMark/>
          </w:tcPr>
          <w:p w14:paraId="0DFC3056" w14:textId="77777777" w:rsidR="00765C7F" w:rsidRPr="00027540" w:rsidRDefault="00765C7F" w:rsidP="00C20904">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642880" behindDoc="0" locked="0" layoutInCell="1" allowOverlap="1" wp14:anchorId="67B7DC13" wp14:editId="0334B196">
                  <wp:simplePos x="0" y="0"/>
                  <wp:positionH relativeFrom="column">
                    <wp:posOffset>51435</wp:posOffset>
                  </wp:positionH>
                  <wp:positionV relativeFrom="paragraph">
                    <wp:posOffset>-50800</wp:posOffset>
                  </wp:positionV>
                  <wp:extent cx="187325" cy="405765"/>
                  <wp:effectExtent l="0" t="0" r="3175" b="0"/>
                  <wp:wrapNone/>
                  <wp:docPr id="62" name="Imagem 62"/>
                  <wp:cNvGraphicFramePr/>
                  <a:graphic xmlns:a="http://schemas.openxmlformats.org/drawingml/2006/main">
                    <a:graphicData uri="http://schemas.openxmlformats.org/drawingml/2006/picture">
                      <pic:pic xmlns:pic="http://schemas.openxmlformats.org/drawingml/2006/picture">
                        <pic:nvPicPr>
                          <pic:cNvPr id="56" name="Imagem 3"/>
                          <pic:cNvPicPr>
                            <a:picLocks noChangeAspect="1" noChangeArrowheads="1"/>
                          </pic:cNvPicPr>
                        </pic:nvPicPr>
                        <pic:blipFill>
                          <a:blip r:embed="rId88" cstate="print"/>
                          <a:srcRect/>
                          <a:stretch>
                            <a:fillRect/>
                          </a:stretch>
                        </pic:blipFill>
                        <pic:spPr bwMode="auto">
                          <a:xfrm>
                            <a:off x="0" y="0"/>
                            <a:ext cx="187325" cy="40576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3765" w:type="dxa"/>
            <w:tcBorders>
              <w:top w:val="nil"/>
              <w:left w:val="nil"/>
              <w:bottom w:val="nil"/>
              <w:right w:val="nil"/>
            </w:tcBorders>
            <w:shd w:val="clear" w:color="auto" w:fill="auto"/>
            <w:noWrap/>
            <w:vAlign w:val="center"/>
            <w:hideMark/>
          </w:tcPr>
          <w:p w14:paraId="1ED70286" w14:textId="77777777" w:rsidR="00765C7F" w:rsidRPr="0078756D" w:rsidRDefault="00765C7F" w:rsidP="00C20904">
            <w:pPr>
              <w:suppressAutoHyphens w:val="0"/>
              <w:ind w:left="-120" w:firstLine="120"/>
              <w:rPr>
                <w:rFonts w:ascii="Calibri" w:hAnsi="Calibri" w:cs="Calibri"/>
                <w:b/>
                <w:bCs/>
                <w:color w:val="000000"/>
                <w:sz w:val="36"/>
                <w:szCs w:val="32"/>
                <w:lang w:eastAsia="pt-BR"/>
              </w:rPr>
            </w:pPr>
            <w:r w:rsidRPr="0078756D">
              <w:rPr>
                <w:rFonts w:ascii="Calibri" w:hAnsi="Calibri" w:cs="Calibri"/>
                <w:b/>
                <w:bCs/>
                <w:color w:val="000000"/>
                <w:sz w:val="36"/>
                <w:szCs w:val="32"/>
                <w:lang w:eastAsia="pt-BR"/>
              </w:rPr>
              <w:t>p4 - i - m - i - a - i - m – i</w:t>
            </w:r>
          </w:p>
        </w:tc>
        <w:tc>
          <w:tcPr>
            <w:tcW w:w="422" w:type="dxa"/>
            <w:tcBorders>
              <w:top w:val="nil"/>
              <w:left w:val="nil"/>
              <w:bottom w:val="nil"/>
              <w:right w:val="nil"/>
            </w:tcBorders>
            <w:shd w:val="clear" w:color="auto" w:fill="auto"/>
            <w:noWrap/>
            <w:vAlign w:val="center"/>
            <w:hideMark/>
          </w:tcPr>
          <w:p w14:paraId="398899C2" w14:textId="77777777" w:rsidR="00765C7F" w:rsidRPr="0078756D" w:rsidRDefault="00765C7F" w:rsidP="00C20904">
            <w:pPr>
              <w:suppressAutoHyphens w:val="0"/>
              <w:ind w:left="-120" w:firstLine="120"/>
              <w:rPr>
                <w:rFonts w:ascii="Calibri" w:hAnsi="Calibri" w:cs="Calibri"/>
                <w:color w:val="000000"/>
                <w:sz w:val="36"/>
                <w:szCs w:val="22"/>
                <w:lang w:eastAsia="pt-BR"/>
              </w:rPr>
            </w:pPr>
            <w:r w:rsidRPr="0078756D">
              <w:rPr>
                <w:rFonts w:ascii="Calibri" w:hAnsi="Calibri" w:cs="Calibri"/>
                <w:noProof/>
                <w:color w:val="000000"/>
                <w:sz w:val="36"/>
                <w:szCs w:val="22"/>
                <w:lang w:eastAsia="pt-BR"/>
              </w:rPr>
              <w:drawing>
                <wp:anchor distT="0" distB="0" distL="114300" distR="114300" simplePos="0" relativeHeight="251655168" behindDoc="0" locked="0" layoutInCell="1" allowOverlap="1" wp14:anchorId="17FEEEF2" wp14:editId="66239D79">
                  <wp:simplePos x="0" y="0"/>
                  <wp:positionH relativeFrom="column">
                    <wp:posOffset>53975</wp:posOffset>
                  </wp:positionH>
                  <wp:positionV relativeFrom="paragraph">
                    <wp:posOffset>10795</wp:posOffset>
                  </wp:positionV>
                  <wp:extent cx="180975" cy="381000"/>
                  <wp:effectExtent l="0" t="0" r="0" b="0"/>
                  <wp:wrapNone/>
                  <wp:docPr id="71" name="Imagem 71"/>
                  <wp:cNvGraphicFramePr/>
                  <a:graphic xmlns:a="http://schemas.openxmlformats.org/drawingml/2006/main">
                    <a:graphicData uri="http://schemas.openxmlformats.org/drawingml/2006/picture">
                      <pic:pic xmlns:pic="http://schemas.openxmlformats.org/drawingml/2006/picture">
                        <pic:nvPicPr>
                          <pic:cNvPr id="65" name="Imagem 57"/>
                          <pic:cNvPicPr>
                            <a:picLocks noChangeAspect="1" noChangeArrowheads="1"/>
                          </pic:cNvPicPr>
                        </pic:nvPicPr>
                        <pic:blipFill>
                          <a:blip r:embed="rId89" cstate="print"/>
                          <a:srcRect/>
                          <a:stretch>
                            <a:fillRect/>
                          </a:stretch>
                        </pic:blipFill>
                        <pic:spPr bwMode="auto">
                          <a:xfrm>
                            <a:off x="0" y="0"/>
                            <a:ext cx="180975" cy="38100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r>
      <w:tr w:rsidR="00765C7F" w:rsidRPr="00027540" w14:paraId="1E2DEA13" w14:textId="77777777" w:rsidTr="0078756D">
        <w:trPr>
          <w:trHeight w:val="121"/>
        </w:trPr>
        <w:tc>
          <w:tcPr>
            <w:tcW w:w="564" w:type="dxa"/>
            <w:tcBorders>
              <w:top w:val="nil"/>
              <w:left w:val="nil"/>
              <w:bottom w:val="nil"/>
              <w:right w:val="nil"/>
            </w:tcBorders>
            <w:shd w:val="clear" w:color="auto" w:fill="auto"/>
            <w:noWrap/>
            <w:vAlign w:val="center"/>
            <w:hideMark/>
          </w:tcPr>
          <w:p w14:paraId="5E9691D6" w14:textId="77777777" w:rsidR="006E4988" w:rsidRPr="00027540" w:rsidRDefault="006E4988" w:rsidP="00C20904">
            <w:pPr>
              <w:suppressAutoHyphens w:val="0"/>
              <w:ind w:left="-120" w:firstLine="120"/>
              <w:rPr>
                <w:rFonts w:ascii="Calibri" w:hAnsi="Calibri" w:cs="Calibri"/>
                <w:color w:val="FFC000"/>
                <w:szCs w:val="22"/>
                <w:lang w:eastAsia="pt-BR"/>
              </w:rPr>
            </w:pPr>
          </w:p>
        </w:tc>
        <w:tc>
          <w:tcPr>
            <w:tcW w:w="651" w:type="dxa"/>
            <w:gridSpan w:val="2"/>
            <w:tcBorders>
              <w:top w:val="nil"/>
              <w:left w:val="nil"/>
              <w:bottom w:val="nil"/>
              <w:right w:val="nil"/>
            </w:tcBorders>
            <w:shd w:val="clear" w:color="auto" w:fill="auto"/>
            <w:noWrap/>
            <w:vAlign w:val="center"/>
            <w:hideMark/>
          </w:tcPr>
          <w:p w14:paraId="5165B641" w14:textId="77777777" w:rsidR="006E4988" w:rsidRPr="00027540" w:rsidRDefault="006E4988" w:rsidP="00C20904">
            <w:pPr>
              <w:suppressAutoHyphens w:val="0"/>
              <w:ind w:left="-120" w:firstLine="120"/>
              <w:rPr>
                <w:rFonts w:ascii="Calibri" w:hAnsi="Calibri" w:cs="Calibri"/>
                <w:color w:val="000000"/>
                <w:szCs w:val="22"/>
                <w:lang w:eastAsia="pt-BR"/>
              </w:rPr>
            </w:pPr>
          </w:p>
        </w:tc>
        <w:tc>
          <w:tcPr>
            <w:tcW w:w="3344" w:type="dxa"/>
            <w:tcBorders>
              <w:top w:val="nil"/>
              <w:left w:val="nil"/>
              <w:bottom w:val="nil"/>
              <w:right w:val="nil"/>
            </w:tcBorders>
            <w:shd w:val="clear" w:color="auto" w:fill="auto"/>
            <w:noWrap/>
            <w:vAlign w:val="center"/>
            <w:hideMark/>
          </w:tcPr>
          <w:p w14:paraId="37671D72" w14:textId="6408179F" w:rsidR="006E4988" w:rsidRPr="00027540" w:rsidRDefault="006E4988" w:rsidP="00C20904">
            <w:pPr>
              <w:suppressAutoHyphens w:val="0"/>
              <w:rPr>
                <w:rFonts w:ascii="Calibri" w:hAnsi="Calibri" w:cs="Calibri"/>
                <w:color w:val="000000"/>
                <w:szCs w:val="22"/>
                <w:lang w:eastAsia="pt-BR"/>
              </w:rPr>
            </w:pPr>
          </w:p>
          <w:p w14:paraId="460DAA96" w14:textId="353117B4" w:rsidR="00CC78F7" w:rsidRPr="00027540" w:rsidRDefault="00CC78F7" w:rsidP="00C20904">
            <w:pPr>
              <w:suppressAutoHyphens w:val="0"/>
              <w:ind w:left="-120" w:firstLine="120"/>
              <w:rPr>
                <w:rFonts w:ascii="Calibri" w:hAnsi="Calibri" w:cs="Calibri"/>
                <w:color w:val="000000"/>
                <w:szCs w:val="22"/>
                <w:lang w:eastAsia="pt-BR"/>
              </w:rPr>
            </w:pPr>
          </w:p>
        </w:tc>
        <w:tc>
          <w:tcPr>
            <w:tcW w:w="375" w:type="dxa"/>
            <w:tcBorders>
              <w:top w:val="nil"/>
              <w:left w:val="nil"/>
              <w:bottom w:val="nil"/>
              <w:right w:val="nil"/>
            </w:tcBorders>
            <w:shd w:val="clear" w:color="auto" w:fill="auto"/>
            <w:noWrap/>
            <w:vAlign w:val="center"/>
            <w:hideMark/>
          </w:tcPr>
          <w:p w14:paraId="15562791" w14:textId="5D618183" w:rsidR="006E4988" w:rsidRPr="00027540" w:rsidRDefault="006E4988" w:rsidP="00C20904">
            <w:pPr>
              <w:suppressAutoHyphens w:val="0"/>
              <w:ind w:left="-120" w:firstLine="120"/>
              <w:rPr>
                <w:rFonts w:ascii="Calibri" w:hAnsi="Calibri" w:cs="Calibri"/>
                <w:color w:val="000000"/>
                <w:szCs w:val="22"/>
                <w:lang w:eastAsia="pt-BR"/>
              </w:rPr>
            </w:pPr>
          </w:p>
        </w:tc>
        <w:tc>
          <w:tcPr>
            <w:tcW w:w="187" w:type="dxa"/>
            <w:tcBorders>
              <w:top w:val="nil"/>
              <w:left w:val="nil"/>
              <w:bottom w:val="nil"/>
              <w:right w:val="nil"/>
            </w:tcBorders>
            <w:shd w:val="clear" w:color="auto" w:fill="auto"/>
            <w:noWrap/>
            <w:vAlign w:val="bottom"/>
            <w:hideMark/>
          </w:tcPr>
          <w:p w14:paraId="2538AECF" w14:textId="4E18D844" w:rsidR="006E4988" w:rsidRPr="00027540" w:rsidRDefault="006E4988" w:rsidP="00C20904">
            <w:pPr>
              <w:suppressAutoHyphens w:val="0"/>
              <w:ind w:left="-120" w:firstLine="120"/>
              <w:rPr>
                <w:rFonts w:ascii="Calibri" w:hAnsi="Calibri" w:cs="Calibri"/>
                <w:color w:val="000000"/>
                <w:szCs w:val="22"/>
                <w:lang w:eastAsia="pt-BR"/>
              </w:rPr>
            </w:pPr>
          </w:p>
        </w:tc>
        <w:tc>
          <w:tcPr>
            <w:tcW w:w="451" w:type="dxa"/>
            <w:tcBorders>
              <w:top w:val="nil"/>
              <w:left w:val="nil"/>
              <w:bottom w:val="nil"/>
              <w:right w:val="nil"/>
            </w:tcBorders>
            <w:shd w:val="clear" w:color="auto" w:fill="auto"/>
            <w:noWrap/>
            <w:vAlign w:val="center"/>
            <w:hideMark/>
          </w:tcPr>
          <w:p w14:paraId="0A96F978" w14:textId="77777777" w:rsidR="006E4988" w:rsidRPr="00027540" w:rsidRDefault="006E4988" w:rsidP="00C20904">
            <w:pPr>
              <w:suppressAutoHyphens w:val="0"/>
              <w:ind w:left="-120" w:firstLine="120"/>
              <w:rPr>
                <w:rFonts w:ascii="Calibri" w:hAnsi="Calibri" w:cs="Calibri"/>
                <w:color w:val="FFC000"/>
                <w:szCs w:val="22"/>
                <w:lang w:eastAsia="pt-BR"/>
              </w:rPr>
            </w:pPr>
          </w:p>
        </w:tc>
        <w:tc>
          <w:tcPr>
            <w:tcW w:w="513" w:type="dxa"/>
            <w:tcBorders>
              <w:top w:val="nil"/>
              <w:left w:val="nil"/>
              <w:bottom w:val="nil"/>
              <w:right w:val="nil"/>
            </w:tcBorders>
            <w:shd w:val="clear" w:color="auto" w:fill="auto"/>
            <w:noWrap/>
            <w:vAlign w:val="center"/>
            <w:hideMark/>
          </w:tcPr>
          <w:p w14:paraId="5CED21E5" w14:textId="77777777" w:rsidR="006E4988" w:rsidRPr="00027540" w:rsidRDefault="006E4988" w:rsidP="00C20904">
            <w:pPr>
              <w:suppressAutoHyphens w:val="0"/>
              <w:ind w:left="-120" w:firstLine="120"/>
              <w:rPr>
                <w:rFonts w:ascii="Calibri" w:hAnsi="Calibri" w:cs="Calibri"/>
                <w:color w:val="000000"/>
                <w:szCs w:val="22"/>
                <w:lang w:eastAsia="pt-BR"/>
              </w:rPr>
            </w:pPr>
          </w:p>
        </w:tc>
        <w:tc>
          <w:tcPr>
            <w:tcW w:w="3765" w:type="dxa"/>
            <w:tcBorders>
              <w:top w:val="nil"/>
              <w:left w:val="nil"/>
              <w:bottom w:val="nil"/>
              <w:right w:val="nil"/>
            </w:tcBorders>
            <w:shd w:val="clear" w:color="auto" w:fill="auto"/>
            <w:noWrap/>
            <w:vAlign w:val="center"/>
            <w:hideMark/>
          </w:tcPr>
          <w:p w14:paraId="103A3BF7" w14:textId="257F0A40" w:rsidR="006E4988" w:rsidRPr="0078756D" w:rsidRDefault="006E4988" w:rsidP="00C20904">
            <w:pPr>
              <w:suppressAutoHyphens w:val="0"/>
              <w:rPr>
                <w:rFonts w:ascii="Calibri" w:hAnsi="Calibri" w:cs="Calibri"/>
                <w:color w:val="000000"/>
                <w:sz w:val="36"/>
                <w:szCs w:val="22"/>
                <w:lang w:eastAsia="pt-BR"/>
              </w:rPr>
            </w:pPr>
          </w:p>
        </w:tc>
        <w:tc>
          <w:tcPr>
            <w:tcW w:w="422" w:type="dxa"/>
            <w:tcBorders>
              <w:top w:val="nil"/>
              <w:left w:val="nil"/>
              <w:bottom w:val="nil"/>
              <w:right w:val="nil"/>
            </w:tcBorders>
            <w:shd w:val="clear" w:color="auto" w:fill="auto"/>
            <w:noWrap/>
            <w:vAlign w:val="center"/>
            <w:hideMark/>
          </w:tcPr>
          <w:p w14:paraId="251B2A2E" w14:textId="77777777" w:rsidR="006E4988" w:rsidRPr="0078756D" w:rsidRDefault="006E4988" w:rsidP="00C20904">
            <w:pPr>
              <w:suppressAutoHyphens w:val="0"/>
              <w:ind w:left="-120" w:firstLine="120"/>
              <w:rPr>
                <w:rFonts w:ascii="Calibri" w:hAnsi="Calibri" w:cs="Calibri"/>
                <w:color w:val="000000"/>
                <w:sz w:val="36"/>
                <w:szCs w:val="22"/>
                <w:lang w:eastAsia="pt-BR"/>
              </w:rPr>
            </w:pPr>
          </w:p>
        </w:tc>
      </w:tr>
      <w:tr w:rsidR="00A22A39" w:rsidRPr="00027540" w14:paraId="19DF5E1B" w14:textId="77777777" w:rsidTr="0078756D">
        <w:trPr>
          <w:trHeight w:val="478"/>
        </w:trPr>
        <w:tc>
          <w:tcPr>
            <w:tcW w:w="564" w:type="dxa"/>
            <w:tcBorders>
              <w:top w:val="nil"/>
              <w:left w:val="nil"/>
              <w:bottom w:val="nil"/>
              <w:right w:val="nil"/>
            </w:tcBorders>
            <w:shd w:val="clear" w:color="auto" w:fill="auto"/>
            <w:noWrap/>
            <w:vAlign w:val="center"/>
            <w:hideMark/>
          </w:tcPr>
          <w:p w14:paraId="627999B1" w14:textId="77777777" w:rsidR="00A22A39" w:rsidRPr="00027540" w:rsidRDefault="00A22A39" w:rsidP="00C20904">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d)</w:t>
            </w:r>
          </w:p>
        </w:tc>
        <w:tc>
          <w:tcPr>
            <w:tcW w:w="557" w:type="dxa"/>
            <w:tcBorders>
              <w:top w:val="nil"/>
              <w:left w:val="nil"/>
              <w:bottom w:val="nil"/>
              <w:right w:val="nil"/>
            </w:tcBorders>
            <w:shd w:val="clear" w:color="auto" w:fill="auto"/>
            <w:noWrap/>
            <w:vAlign w:val="center"/>
            <w:hideMark/>
          </w:tcPr>
          <w:p w14:paraId="6E09FD61" w14:textId="77777777" w:rsidR="00A22A39" w:rsidRPr="00027540" w:rsidRDefault="00A22A39" w:rsidP="00C20904">
            <w:pPr>
              <w:suppressAutoHyphens w:val="0"/>
              <w:ind w:left="-120" w:firstLine="120"/>
              <w:rPr>
                <w:rFonts w:ascii="Calibri" w:hAnsi="Calibri" w:cs="Calibri"/>
                <w:color w:val="FF9900"/>
                <w:szCs w:val="22"/>
                <w:lang w:eastAsia="pt-BR"/>
              </w:rPr>
            </w:pPr>
            <w:r w:rsidRPr="00027540">
              <w:rPr>
                <w:rFonts w:ascii="Calibri" w:hAnsi="Calibri" w:cs="Calibri"/>
                <w:noProof/>
                <w:color w:val="FF9900"/>
                <w:szCs w:val="22"/>
                <w:lang w:eastAsia="pt-BR"/>
              </w:rPr>
              <w:drawing>
                <wp:anchor distT="0" distB="0" distL="114300" distR="114300" simplePos="0" relativeHeight="251659264" behindDoc="0" locked="0" layoutInCell="1" allowOverlap="1" wp14:anchorId="5F268A3B" wp14:editId="70F8FE02">
                  <wp:simplePos x="0" y="0"/>
                  <wp:positionH relativeFrom="column">
                    <wp:posOffset>127000</wp:posOffset>
                  </wp:positionH>
                  <wp:positionV relativeFrom="paragraph">
                    <wp:posOffset>-31115</wp:posOffset>
                  </wp:positionV>
                  <wp:extent cx="171450" cy="371475"/>
                  <wp:effectExtent l="0" t="0" r="635" b="0"/>
                  <wp:wrapNone/>
                  <wp:docPr id="46" name="Imagem 46"/>
                  <wp:cNvGraphicFramePr/>
                  <a:graphic xmlns:a="http://schemas.openxmlformats.org/drawingml/2006/main">
                    <a:graphicData uri="http://schemas.openxmlformats.org/drawingml/2006/picture">
                      <pic:pic xmlns:pic="http://schemas.openxmlformats.org/drawingml/2006/picture">
                        <pic:nvPicPr>
                          <pic:cNvPr id="40" name="Imagem 3"/>
                          <pic:cNvPicPr>
                            <a:picLocks noChangeAspect="1" noChangeArrowheads="1"/>
                          </pic:cNvPicPr>
                        </pic:nvPicPr>
                        <pic:blipFill>
                          <a:blip r:embed="rId88" cstate="print"/>
                          <a:srcRect/>
                          <a:stretch>
                            <a:fillRect/>
                          </a:stretch>
                        </pic:blipFill>
                        <pic:spPr bwMode="auto">
                          <a:xfrm>
                            <a:off x="0" y="0"/>
                            <a:ext cx="171450" cy="37147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3439" w:type="dxa"/>
            <w:gridSpan w:val="2"/>
            <w:tcBorders>
              <w:top w:val="nil"/>
              <w:left w:val="nil"/>
              <w:bottom w:val="nil"/>
              <w:right w:val="nil"/>
            </w:tcBorders>
            <w:shd w:val="clear" w:color="auto" w:fill="auto"/>
            <w:noWrap/>
            <w:vAlign w:val="center"/>
            <w:hideMark/>
          </w:tcPr>
          <w:p w14:paraId="104A6987" w14:textId="77777777" w:rsidR="00A22A39" w:rsidRPr="0078756D" w:rsidRDefault="00A22A39" w:rsidP="00C20904">
            <w:pPr>
              <w:suppressAutoHyphens w:val="0"/>
              <w:ind w:left="-120" w:firstLine="120"/>
              <w:jc w:val="center"/>
              <w:rPr>
                <w:rFonts w:ascii="Calibri" w:hAnsi="Calibri" w:cs="Calibri"/>
                <w:b/>
                <w:bCs/>
                <w:color w:val="000000"/>
                <w:sz w:val="36"/>
                <w:szCs w:val="32"/>
                <w:lang w:eastAsia="pt-BR"/>
              </w:rPr>
            </w:pPr>
            <w:r w:rsidRPr="0078756D">
              <w:rPr>
                <w:rFonts w:ascii="Calibri" w:hAnsi="Calibri" w:cs="Calibri"/>
                <w:b/>
                <w:bCs/>
                <w:color w:val="000000"/>
                <w:sz w:val="36"/>
                <w:szCs w:val="32"/>
                <w:lang w:eastAsia="pt-BR"/>
              </w:rPr>
              <w:t>p6 - a - m – i</w:t>
            </w:r>
          </w:p>
        </w:tc>
        <w:tc>
          <w:tcPr>
            <w:tcW w:w="375" w:type="dxa"/>
            <w:tcBorders>
              <w:top w:val="nil"/>
              <w:left w:val="nil"/>
              <w:bottom w:val="nil"/>
              <w:right w:val="nil"/>
            </w:tcBorders>
            <w:shd w:val="clear" w:color="auto" w:fill="auto"/>
            <w:noWrap/>
            <w:vAlign w:val="center"/>
            <w:hideMark/>
          </w:tcPr>
          <w:p w14:paraId="11BF1A1E" w14:textId="01025115" w:rsidR="00A22A39" w:rsidRPr="00027540" w:rsidRDefault="00062B64" w:rsidP="00C20904">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671552" behindDoc="0" locked="0" layoutInCell="1" allowOverlap="1" wp14:anchorId="4D42A97C" wp14:editId="0FB4E4E9">
                  <wp:simplePos x="0" y="0"/>
                  <wp:positionH relativeFrom="column">
                    <wp:posOffset>45720</wp:posOffset>
                  </wp:positionH>
                  <wp:positionV relativeFrom="paragraph">
                    <wp:posOffset>-118745</wp:posOffset>
                  </wp:positionV>
                  <wp:extent cx="180975" cy="390525"/>
                  <wp:effectExtent l="0" t="635" r="0" b="0"/>
                  <wp:wrapNone/>
                  <wp:docPr id="55" name="Imagem 55"/>
                  <wp:cNvGraphicFramePr/>
                  <a:graphic xmlns:a="http://schemas.openxmlformats.org/drawingml/2006/main">
                    <a:graphicData uri="http://schemas.openxmlformats.org/drawingml/2006/picture">
                      <pic:pic xmlns:pic="http://schemas.openxmlformats.org/drawingml/2006/picture">
                        <pic:nvPicPr>
                          <pic:cNvPr id="49" name="Imagem 57"/>
                          <pic:cNvPicPr>
                            <a:picLocks noChangeAspect="1" noChangeArrowheads="1"/>
                          </pic:cNvPicPr>
                        </pic:nvPicPr>
                        <pic:blipFill>
                          <a:blip r:embed="rId89" cstate="print"/>
                          <a:srcRect/>
                          <a:stretch>
                            <a:fillRect/>
                          </a:stretch>
                        </pic:blipFill>
                        <pic:spPr bwMode="auto">
                          <a:xfrm>
                            <a:off x="0" y="0"/>
                            <a:ext cx="180975" cy="39052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187" w:type="dxa"/>
            <w:tcBorders>
              <w:top w:val="nil"/>
              <w:left w:val="nil"/>
              <w:bottom w:val="nil"/>
              <w:right w:val="nil"/>
            </w:tcBorders>
            <w:shd w:val="clear" w:color="auto" w:fill="auto"/>
            <w:noWrap/>
            <w:vAlign w:val="bottom"/>
            <w:hideMark/>
          </w:tcPr>
          <w:p w14:paraId="6B599B9B" w14:textId="4A502E05" w:rsidR="00A22A39" w:rsidRPr="00027540" w:rsidRDefault="00A22A39" w:rsidP="00C20904">
            <w:pPr>
              <w:suppressAutoHyphens w:val="0"/>
              <w:ind w:left="-120" w:firstLine="120"/>
              <w:rPr>
                <w:rFonts w:ascii="Calibri" w:hAnsi="Calibri" w:cs="Calibri"/>
                <w:color w:val="000000"/>
                <w:szCs w:val="22"/>
                <w:lang w:eastAsia="pt-BR"/>
              </w:rPr>
            </w:pPr>
          </w:p>
        </w:tc>
        <w:tc>
          <w:tcPr>
            <w:tcW w:w="451" w:type="dxa"/>
            <w:tcBorders>
              <w:top w:val="nil"/>
              <w:left w:val="nil"/>
              <w:bottom w:val="nil"/>
              <w:right w:val="nil"/>
            </w:tcBorders>
            <w:shd w:val="clear" w:color="auto" w:fill="auto"/>
            <w:noWrap/>
            <w:vAlign w:val="center"/>
            <w:hideMark/>
          </w:tcPr>
          <w:p w14:paraId="67B377AD" w14:textId="77777777" w:rsidR="00A22A39" w:rsidRPr="00027540" w:rsidRDefault="00A22A39" w:rsidP="00C20904">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m)</w:t>
            </w:r>
          </w:p>
        </w:tc>
        <w:tc>
          <w:tcPr>
            <w:tcW w:w="513" w:type="dxa"/>
            <w:tcBorders>
              <w:top w:val="nil"/>
              <w:left w:val="nil"/>
              <w:bottom w:val="nil"/>
              <w:right w:val="nil"/>
            </w:tcBorders>
            <w:shd w:val="clear" w:color="auto" w:fill="auto"/>
            <w:noWrap/>
            <w:vAlign w:val="center"/>
            <w:hideMark/>
          </w:tcPr>
          <w:p w14:paraId="6B03171D" w14:textId="77777777" w:rsidR="00A22A39" w:rsidRPr="00027540" w:rsidRDefault="00A22A39" w:rsidP="00C20904">
            <w:pPr>
              <w:suppressAutoHyphens w:val="0"/>
              <w:ind w:left="-120" w:firstLine="120"/>
              <w:rPr>
                <w:rFonts w:ascii="Calibri" w:hAnsi="Calibri" w:cs="Calibri"/>
                <w:color w:val="FF9900"/>
                <w:szCs w:val="22"/>
                <w:lang w:eastAsia="pt-BR"/>
              </w:rPr>
            </w:pPr>
            <w:r w:rsidRPr="00027540">
              <w:rPr>
                <w:rFonts w:ascii="Calibri" w:hAnsi="Calibri" w:cs="Calibri"/>
                <w:noProof/>
                <w:color w:val="FF9900"/>
                <w:szCs w:val="22"/>
                <w:lang w:eastAsia="pt-BR"/>
              </w:rPr>
              <w:drawing>
                <wp:anchor distT="0" distB="0" distL="114300" distR="114300" simplePos="0" relativeHeight="251683840" behindDoc="0" locked="0" layoutInCell="1" allowOverlap="1" wp14:anchorId="169F21ED" wp14:editId="0C003006">
                  <wp:simplePos x="0" y="0"/>
                  <wp:positionH relativeFrom="column">
                    <wp:posOffset>56515</wp:posOffset>
                  </wp:positionH>
                  <wp:positionV relativeFrom="paragraph">
                    <wp:posOffset>-83185</wp:posOffset>
                  </wp:positionV>
                  <wp:extent cx="168910" cy="398145"/>
                  <wp:effectExtent l="0" t="0" r="2540" b="1905"/>
                  <wp:wrapNone/>
                  <wp:docPr id="63" name="Imagem 63"/>
                  <wp:cNvGraphicFramePr/>
                  <a:graphic xmlns:a="http://schemas.openxmlformats.org/drawingml/2006/main">
                    <a:graphicData uri="http://schemas.openxmlformats.org/drawingml/2006/picture">
                      <pic:pic xmlns:pic="http://schemas.openxmlformats.org/drawingml/2006/picture">
                        <pic:nvPicPr>
                          <pic:cNvPr id="57" name="Imagem 3"/>
                          <pic:cNvPicPr>
                            <a:picLocks noChangeAspect="1" noChangeArrowheads="1"/>
                          </pic:cNvPicPr>
                        </pic:nvPicPr>
                        <pic:blipFill>
                          <a:blip r:embed="rId88" cstate="print"/>
                          <a:srcRect/>
                          <a:stretch>
                            <a:fillRect/>
                          </a:stretch>
                        </pic:blipFill>
                        <pic:spPr bwMode="auto">
                          <a:xfrm>
                            <a:off x="0" y="0"/>
                            <a:ext cx="168910" cy="39814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3765" w:type="dxa"/>
            <w:tcBorders>
              <w:top w:val="nil"/>
              <w:left w:val="nil"/>
              <w:bottom w:val="nil"/>
              <w:right w:val="nil"/>
            </w:tcBorders>
            <w:shd w:val="clear" w:color="auto" w:fill="auto"/>
            <w:noWrap/>
            <w:vAlign w:val="center"/>
            <w:hideMark/>
          </w:tcPr>
          <w:p w14:paraId="709AA99F" w14:textId="77777777" w:rsidR="00A22A39" w:rsidRPr="0078756D" w:rsidRDefault="00A22A39" w:rsidP="00C20904">
            <w:pPr>
              <w:suppressAutoHyphens w:val="0"/>
              <w:ind w:left="-120" w:firstLine="120"/>
              <w:jc w:val="center"/>
              <w:rPr>
                <w:rFonts w:ascii="Calibri" w:hAnsi="Calibri" w:cs="Calibri"/>
                <w:b/>
                <w:bCs/>
                <w:color w:val="000000"/>
                <w:sz w:val="36"/>
                <w:szCs w:val="32"/>
                <w:lang w:eastAsia="pt-BR"/>
              </w:rPr>
            </w:pPr>
            <w:r w:rsidRPr="0078756D">
              <w:rPr>
                <w:rFonts w:ascii="Calibri" w:hAnsi="Calibri" w:cs="Calibri"/>
                <w:b/>
                <w:bCs/>
                <w:color w:val="000000"/>
                <w:sz w:val="36"/>
                <w:szCs w:val="32"/>
                <w:lang w:eastAsia="pt-BR"/>
              </w:rPr>
              <w:t>p6 a - m - i - a - m - a - m</w:t>
            </w:r>
          </w:p>
        </w:tc>
        <w:tc>
          <w:tcPr>
            <w:tcW w:w="422" w:type="dxa"/>
            <w:tcBorders>
              <w:top w:val="nil"/>
              <w:left w:val="nil"/>
              <w:bottom w:val="nil"/>
              <w:right w:val="nil"/>
            </w:tcBorders>
            <w:shd w:val="clear" w:color="auto" w:fill="auto"/>
            <w:noWrap/>
            <w:vAlign w:val="center"/>
            <w:hideMark/>
          </w:tcPr>
          <w:p w14:paraId="786A1CCA" w14:textId="77777777" w:rsidR="00A22A39" w:rsidRPr="0078756D" w:rsidRDefault="00A22A39" w:rsidP="00C20904">
            <w:pPr>
              <w:suppressAutoHyphens w:val="0"/>
              <w:ind w:left="-120" w:firstLine="120"/>
              <w:rPr>
                <w:rFonts w:ascii="Calibri" w:hAnsi="Calibri" w:cs="Calibri"/>
                <w:color w:val="000000"/>
                <w:sz w:val="36"/>
                <w:szCs w:val="22"/>
                <w:lang w:eastAsia="pt-BR"/>
              </w:rPr>
            </w:pPr>
            <w:r w:rsidRPr="0078756D">
              <w:rPr>
                <w:rFonts w:ascii="Calibri" w:hAnsi="Calibri" w:cs="Calibri"/>
                <w:noProof/>
                <w:color w:val="000000"/>
                <w:sz w:val="36"/>
                <w:szCs w:val="22"/>
                <w:lang w:eastAsia="pt-BR"/>
              </w:rPr>
              <w:drawing>
                <wp:anchor distT="0" distB="0" distL="114300" distR="114300" simplePos="0" relativeHeight="251692032" behindDoc="0" locked="0" layoutInCell="1" allowOverlap="1" wp14:anchorId="00E81F89" wp14:editId="1C772534">
                  <wp:simplePos x="0" y="0"/>
                  <wp:positionH relativeFrom="column">
                    <wp:posOffset>58420</wp:posOffset>
                  </wp:positionH>
                  <wp:positionV relativeFrom="paragraph">
                    <wp:posOffset>-50800</wp:posOffset>
                  </wp:positionV>
                  <wp:extent cx="180975" cy="390525"/>
                  <wp:effectExtent l="0" t="635" r="0" b="0"/>
                  <wp:wrapNone/>
                  <wp:docPr id="72" name="Imagem 72"/>
                  <wp:cNvGraphicFramePr/>
                  <a:graphic xmlns:a="http://schemas.openxmlformats.org/drawingml/2006/main">
                    <a:graphicData uri="http://schemas.openxmlformats.org/drawingml/2006/picture">
                      <pic:pic xmlns:pic="http://schemas.openxmlformats.org/drawingml/2006/picture">
                        <pic:nvPicPr>
                          <pic:cNvPr id="66" name="Imagem 57"/>
                          <pic:cNvPicPr>
                            <a:picLocks noChangeAspect="1" noChangeArrowheads="1"/>
                          </pic:cNvPicPr>
                        </pic:nvPicPr>
                        <pic:blipFill>
                          <a:blip r:embed="rId89" cstate="print"/>
                          <a:srcRect/>
                          <a:stretch>
                            <a:fillRect/>
                          </a:stretch>
                        </pic:blipFill>
                        <pic:spPr bwMode="auto">
                          <a:xfrm>
                            <a:off x="0" y="0"/>
                            <a:ext cx="180975" cy="39052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r>
      <w:tr w:rsidR="00A22A39" w:rsidRPr="00027540" w14:paraId="1783617B" w14:textId="77777777" w:rsidTr="0078756D">
        <w:trPr>
          <w:trHeight w:val="509"/>
        </w:trPr>
        <w:tc>
          <w:tcPr>
            <w:tcW w:w="564" w:type="dxa"/>
            <w:tcBorders>
              <w:top w:val="nil"/>
              <w:left w:val="nil"/>
              <w:bottom w:val="nil"/>
              <w:right w:val="nil"/>
            </w:tcBorders>
            <w:shd w:val="clear" w:color="auto" w:fill="auto"/>
            <w:noWrap/>
            <w:vAlign w:val="center"/>
            <w:hideMark/>
          </w:tcPr>
          <w:p w14:paraId="2929FADE" w14:textId="77777777" w:rsidR="00A22A39" w:rsidRPr="00027540" w:rsidRDefault="00A22A39" w:rsidP="00C20904">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e)</w:t>
            </w:r>
          </w:p>
        </w:tc>
        <w:tc>
          <w:tcPr>
            <w:tcW w:w="557" w:type="dxa"/>
            <w:tcBorders>
              <w:top w:val="nil"/>
              <w:left w:val="nil"/>
              <w:bottom w:val="nil"/>
              <w:right w:val="nil"/>
            </w:tcBorders>
            <w:shd w:val="clear" w:color="auto" w:fill="auto"/>
            <w:noWrap/>
            <w:vAlign w:val="center"/>
            <w:hideMark/>
          </w:tcPr>
          <w:p w14:paraId="4A89CDF2" w14:textId="77777777" w:rsidR="00A22A39" w:rsidRPr="00027540" w:rsidRDefault="00A22A39" w:rsidP="00C20904">
            <w:pPr>
              <w:suppressAutoHyphens w:val="0"/>
              <w:ind w:left="-120" w:firstLine="120"/>
              <w:rPr>
                <w:rFonts w:ascii="Calibri" w:hAnsi="Calibri" w:cs="Calibri"/>
                <w:color w:val="FF9900"/>
                <w:szCs w:val="22"/>
                <w:lang w:eastAsia="pt-BR"/>
              </w:rPr>
            </w:pPr>
            <w:r w:rsidRPr="00027540">
              <w:rPr>
                <w:rFonts w:ascii="Calibri" w:hAnsi="Calibri" w:cs="Calibri"/>
                <w:noProof/>
                <w:color w:val="FF9900"/>
                <w:szCs w:val="22"/>
                <w:lang w:eastAsia="pt-BR"/>
              </w:rPr>
              <w:drawing>
                <wp:anchor distT="0" distB="0" distL="114300" distR="114300" simplePos="0" relativeHeight="251663360" behindDoc="0" locked="0" layoutInCell="1" allowOverlap="1" wp14:anchorId="1B3C067E" wp14:editId="143C7EC0">
                  <wp:simplePos x="0" y="0"/>
                  <wp:positionH relativeFrom="column">
                    <wp:posOffset>123825</wp:posOffset>
                  </wp:positionH>
                  <wp:positionV relativeFrom="paragraph">
                    <wp:posOffset>47625</wp:posOffset>
                  </wp:positionV>
                  <wp:extent cx="171450" cy="371475"/>
                  <wp:effectExtent l="0" t="0" r="635" b="0"/>
                  <wp:wrapNone/>
                  <wp:docPr id="47" name="Imagem 47"/>
                  <wp:cNvGraphicFramePr/>
                  <a:graphic xmlns:a="http://schemas.openxmlformats.org/drawingml/2006/main">
                    <a:graphicData uri="http://schemas.openxmlformats.org/drawingml/2006/picture">
                      <pic:pic xmlns:pic="http://schemas.openxmlformats.org/drawingml/2006/picture">
                        <pic:nvPicPr>
                          <pic:cNvPr id="41" name="Imagem 3"/>
                          <pic:cNvPicPr>
                            <a:picLocks noChangeAspect="1" noChangeArrowheads="1"/>
                          </pic:cNvPicPr>
                        </pic:nvPicPr>
                        <pic:blipFill>
                          <a:blip r:embed="rId88" cstate="print"/>
                          <a:srcRect/>
                          <a:stretch>
                            <a:fillRect/>
                          </a:stretch>
                        </pic:blipFill>
                        <pic:spPr bwMode="auto">
                          <a:xfrm>
                            <a:off x="0" y="0"/>
                            <a:ext cx="152400" cy="352425"/>
                          </a:xfrm>
                          <a:prstGeom prst="rect">
                            <a:avLst/>
                          </a:prstGeom>
                          <a:solidFill>
                            <a:srgbClr val="FFFFFF"/>
                          </a:solidFill>
                        </pic:spPr>
                      </pic:pic>
                    </a:graphicData>
                  </a:graphic>
                </wp:anchor>
              </w:drawing>
            </w:r>
          </w:p>
        </w:tc>
        <w:tc>
          <w:tcPr>
            <w:tcW w:w="3439" w:type="dxa"/>
            <w:gridSpan w:val="2"/>
            <w:tcBorders>
              <w:top w:val="nil"/>
              <w:left w:val="nil"/>
              <w:bottom w:val="nil"/>
              <w:right w:val="nil"/>
            </w:tcBorders>
            <w:shd w:val="clear" w:color="auto" w:fill="auto"/>
            <w:noWrap/>
            <w:vAlign w:val="center"/>
            <w:hideMark/>
          </w:tcPr>
          <w:p w14:paraId="23AE98B4" w14:textId="77777777" w:rsidR="00A22A39" w:rsidRPr="0078756D" w:rsidRDefault="00A22A39" w:rsidP="00C20904">
            <w:pPr>
              <w:suppressAutoHyphens w:val="0"/>
              <w:ind w:left="-120" w:firstLine="120"/>
              <w:jc w:val="center"/>
              <w:rPr>
                <w:rFonts w:ascii="Calibri" w:hAnsi="Calibri" w:cs="Calibri"/>
                <w:b/>
                <w:bCs/>
                <w:color w:val="000000"/>
                <w:sz w:val="36"/>
                <w:szCs w:val="32"/>
                <w:lang w:eastAsia="pt-BR"/>
              </w:rPr>
            </w:pPr>
            <w:r w:rsidRPr="0078756D">
              <w:rPr>
                <w:rFonts w:ascii="Calibri" w:hAnsi="Calibri" w:cs="Calibri"/>
                <w:b/>
                <w:bCs/>
                <w:color w:val="000000"/>
                <w:sz w:val="36"/>
                <w:szCs w:val="32"/>
                <w:lang w:eastAsia="pt-BR"/>
              </w:rPr>
              <w:t>p5 - m - a – i</w:t>
            </w:r>
          </w:p>
        </w:tc>
        <w:tc>
          <w:tcPr>
            <w:tcW w:w="375" w:type="dxa"/>
            <w:tcBorders>
              <w:top w:val="nil"/>
              <w:left w:val="nil"/>
              <w:bottom w:val="nil"/>
              <w:right w:val="nil"/>
            </w:tcBorders>
            <w:shd w:val="clear" w:color="auto" w:fill="auto"/>
            <w:noWrap/>
            <w:vAlign w:val="center"/>
            <w:hideMark/>
          </w:tcPr>
          <w:p w14:paraId="7C24F86B" w14:textId="1DAB5886" w:rsidR="00A22A39" w:rsidRPr="00027540" w:rsidRDefault="00062B64" w:rsidP="00C20904">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675648" behindDoc="0" locked="0" layoutInCell="1" allowOverlap="1" wp14:anchorId="5580BA49" wp14:editId="574DF134">
                  <wp:simplePos x="0" y="0"/>
                  <wp:positionH relativeFrom="column">
                    <wp:posOffset>45085</wp:posOffset>
                  </wp:positionH>
                  <wp:positionV relativeFrom="paragraph">
                    <wp:posOffset>28575</wp:posOffset>
                  </wp:positionV>
                  <wp:extent cx="180975" cy="381000"/>
                  <wp:effectExtent l="0" t="0" r="0" b="0"/>
                  <wp:wrapNone/>
                  <wp:docPr id="56" name="Imagem 56"/>
                  <wp:cNvGraphicFramePr/>
                  <a:graphic xmlns:a="http://schemas.openxmlformats.org/drawingml/2006/main">
                    <a:graphicData uri="http://schemas.openxmlformats.org/drawingml/2006/picture">
                      <pic:pic xmlns:pic="http://schemas.openxmlformats.org/drawingml/2006/picture">
                        <pic:nvPicPr>
                          <pic:cNvPr id="50" name="Imagem 57"/>
                          <pic:cNvPicPr>
                            <a:picLocks noChangeAspect="1" noChangeArrowheads="1"/>
                          </pic:cNvPicPr>
                        </pic:nvPicPr>
                        <pic:blipFill>
                          <a:blip r:embed="rId89" cstate="print"/>
                          <a:srcRect/>
                          <a:stretch>
                            <a:fillRect/>
                          </a:stretch>
                        </pic:blipFill>
                        <pic:spPr bwMode="auto">
                          <a:xfrm>
                            <a:off x="0" y="0"/>
                            <a:ext cx="180975" cy="38100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187" w:type="dxa"/>
            <w:tcBorders>
              <w:top w:val="nil"/>
              <w:left w:val="nil"/>
              <w:bottom w:val="nil"/>
              <w:right w:val="nil"/>
            </w:tcBorders>
            <w:shd w:val="clear" w:color="auto" w:fill="auto"/>
            <w:noWrap/>
            <w:vAlign w:val="bottom"/>
            <w:hideMark/>
          </w:tcPr>
          <w:p w14:paraId="315B2891" w14:textId="23CD7FC4" w:rsidR="00A22A39" w:rsidRPr="00027540" w:rsidRDefault="00A22A39" w:rsidP="00C20904">
            <w:pPr>
              <w:suppressAutoHyphens w:val="0"/>
              <w:ind w:left="-120" w:firstLine="120"/>
              <w:rPr>
                <w:rFonts w:ascii="Calibri" w:hAnsi="Calibri" w:cs="Calibri"/>
                <w:color w:val="000000"/>
                <w:szCs w:val="22"/>
                <w:lang w:eastAsia="pt-BR"/>
              </w:rPr>
            </w:pPr>
          </w:p>
        </w:tc>
        <w:tc>
          <w:tcPr>
            <w:tcW w:w="451" w:type="dxa"/>
            <w:tcBorders>
              <w:top w:val="nil"/>
              <w:left w:val="nil"/>
              <w:bottom w:val="nil"/>
              <w:right w:val="nil"/>
            </w:tcBorders>
            <w:shd w:val="clear" w:color="auto" w:fill="auto"/>
            <w:noWrap/>
            <w:vAlign w:val="center"/>
            <w:hideMark/>
          </w:tcPr>
          <w:p w14:paraId="11301AB8" w14:textId="77777777" w:rsidR="00A22A39" w:rsidRPr="00027540" w:rsidRDefault="00A22A39" w:rsidP="00C20904">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n)</w:t>
            </w:r>
          </w:p>
        </w:tc>
        <w:tc>
          <w:tcPr>
            <w:tcW w:w="513" w:type="dxa"/>
            <w:tcBorders>
              <w:top w:val="nil"/>
              <w:left w:val="nil"/>
              <w:bottom w:val="nil"/>
              <w:right w:val="nil"/>
            </w:tcBorders>
            <w:shd w:val="clear" w:color="auto" w:fill="auto"/>
            <w:noWrap/>
            <w:vAlign w:val="center"/>
            <w:hideMark/>
          </w:tcPr>
          <w:p w14:paraId="7D7DC8BA" w14:textId="674FE529" w:rsidR="00A22A39" w:rsidRPr="00027540" w:rsidRDefault="00A22A39" w:rsidP="00C20904">
            <w:pPr>
              <w:suppressAutoHyphens w:val="0"/>
              <w:ind w:left="-120" w:firstLine="120"/>
              <w:rPr>
                <w:rFonts w:ascii="Calibri" w:hAnsi="Calibri" w:cs="Calibri"/>
                <w:color w:val="FF9900"/>
                <w:szCs w:val="22"/>
                <w:lang w:eastAsia="pt-BR"/>
              </w:rPr>
            </w:pPr>
            <w:r w:rsidRPr="00027540">
              <w:rPr>
                <w:rFonts w:ascii="Calibri" w:hAnsi="Calibri" w:cs="Calibri"/>
                <w:noProof/>
                <w:color w:val="FF9900"/>
                <w:szCs w:val="22"/>
                <w:lang w:eastAsia="pt-BR"/>
              </w:rPr>
              <w:drawing>
                <wp:anchor distT="0" distB="0" distL="114300" distR="114300" simplePos="0" relativeHeight="251687936" behindDoc="0" locked="0" layoutInCell="1" allowOverlap="1" wp14:anchorId="704F36DA" wp14:editId="17A63FEE">
                  <wp:simplePos x="0" y="0"/>
                  <wp:positionH relativeFrom="column">
                    <wp:posOffset>47625</wp:posOffset>
                  </wp:positionH>
                  <wp:positionV relativeFrom="paragraph">
                    <wp:posOffset>5080</wp:posOffset>
                  </wp:positionV>
                  <wp:extent cx="171450" cy="409575"/>
                  <wp:effectExtent l="0" t="0" r="0" b="9525"/>
                  <wp:wrapNone/>
                  <wp:docPr id="64" name="Imagem 64"/>
                  <wp:cNvGraphicFramePr/>
                  <a:graphic xmlns:a="http://schemas.openxmlformats.org/drawingml/2006/main">
                    <a:graphicData uri="http://schemas.openxmlformats.org/drawingml/2006/picture">
                      <pic:pic xmlns:pic="http://schemas.openxmlformats.org/drawingml/2006/picture">
                        <pic:nvPicPr>
                          <pic:cNvPr id="58" name="Imagem 3"/>
                          <pic:cNvPicPr>
                            <a:picLocks noChangeAspect="1" noChangeArrowheads="1"/>
                          </pic:cNvPicPr>
                        </pic:nvPicPr>
                        <pic:blipFill>
                          <a:blip r:embed="rId88" cstate="print"/>
                          <a:srcRect/>
                          <a:stretch>
                            <a:fillRect/>
                          </a:stretch>
                        </pic:blipFill>
                        <pic:spPr bwMode="auto">
                          <a:xfrm>
                            <a:off x="0" y="0"/>
                            <a:ext cx="171450" cy="40957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3765" w:type="dxa"/>
            <w:tcBorders>
              <w:top w:val="nil"/>
              <w:left w:val="nil"/>
              <w:bottom w:val="nil"/>
              <w:right w:val="nil"/>
            </w:tcBorders>
            <w:shd w:val="clear" w:color="auto" w:fill="auto"/>
            <w:noWrap/>
            <w:vAlign w:val="center"/>
            <w:hideMark/>
          </w:tcPr>
          <w:p w14:paraId="5D8A7723" w14:textId="77777777" w:rsidR="00A22A39" w:rsidRPr="0078756D" w:rsidRDefault="00A22A39" w:rsidP="00C20904">
            <w:pPr>
              <w:suppressAutoHyphens w:val="0"/>
              <w:ind w:left="-120" w:firstLine="120"/>
              <w:rPr>
                <w:rFonts w:ascii="Calibri" w:hAnsi="Calibri" w:cs="Calibri"/>
                <w:b/>
                <w:bCs/>
                <w:color w:val="000000"/>
                <w:sz w:val="36"/>
                <w:szCs w:val="32"/>
                <w:lang w:eastAsia="pt-BR"/>
              </w:rPr>
            </w:pPr>
            <w:r w:rsidRPr="0078756D">
              <w:rPr>
                <w:rFonts w:ascii="Calibri" w:hAnsi="Calibri" w:cs="Calibri"/>
                <w:b/>
                <w:bCs/>
                <w:color w:val="000000"/>
                <w:sz w:val="36"/>
                <w:szCs w:val="32"/>
                <w:lang w:eastAsia="pt-BR"/>
              </w:rPr>
              <w:t xml:space="preserve"> p6 a - m - i - m - a - i - m</w:t>
            </w:r>
          </w:p>
        </w:tc>
        <w:tc>
          <w:tcPr>
            <w:tcW w:w="422" w:type="dxa"/>
            <w:tcBorders>
              <w:top w:val="nil"/>
              <w:left w:val="nil"/>
              <w:bottom w:val="nil"/>
              <w:right w:val="nil"/>
            </w:tcBorders>
            <w:shd w:val="clear" w:color="auto" w:fill="auto"/>
            <w:noWrap/>
            <w:vAlign w:val="center"/>
            <w:hideMark/>
          </w:tcPr>
          <w:p w14:paraId="24096564" w14:textId="77777777" w:rsidR="00A22A39" w:rsidRPr="0078756D" w:rsidRDefault="00A22A39" w:rsidP="00C20904">
            <w:pPr>
              <w:suppressAutoHyphens w:val="0"/>
              <w:ind w:left="-120" w:firstLine="120"/>
              <w:rPr>
                <w:rFonts w:ascii="Calibri" w:hAnsi="Calibri" w:cs="Calibri"/>
                <w:color w:val="000000"/>
                <w:sz w:val="36"/>
                <w:szCs w:val="22"/>
                <w:lang w:eastAsia="pt-BR"/>
              </w:rPr>
            </w:pPr>
            <w:r w:rsidRPr="0078756D">
              <w:rPr>
                <w:rFonts w:ascii="Calibri" w:hAnsi="Calibri" w:cs="Calibri"/>
                <w:noProof/>
                <w:color w:val="000000"/>
                <w:sz w:val="36"/>
                <w:szCs w:val="22"/>
                <w:lang w:eastAsia="pt-BR"/>
              </w:rPr>
              <w:drawing>
                <wp:anchor distT="0" distB="0" distL="114300" distR="114300" simplePos="0" relativeHeight="251696128" behindDoc="0" locked="0" layoutInCell="1" allowOverlap="1" wp14:anchorId="34AEC52E" wp14:editId="34BFD6E4">
                  <wp:simplePos x="0" y="0"/>
                  <wp:positionH relativeFrom="column">
                    <wp:posOffset>53975</wp:posOffset>
                  </wp:positionH>
                  <wp:positionV relativeFrom="paragraph">
                    <wp:posOffset>25400</wp:posOffset>
                  </wp:positionV>
                  <wp:extent cx="180975" cy="381000"/>
                  <wp:effectExtent l="0" t="0" r="0" b="0"/>
                  <wp:wrapNone/>
                  <wp:docPr id="73" name="Imagem 73"/>
                  <wp:cNvGraphicFramePr/>
                  <a:graphic xmlns:a="http://schemas.openxmlformats.org/drawingml/2006/main">
                    <a:graphicData uri="http://schemas.openxmlformats.org/drawingml/2006/picture">
                      <pic:pic xmlns:pic="http://schemas.openxmlformats.org/drawingml/2006/picture">
                        <pic:nvPicPr>
                          <pic:cNvPr id="67" name="Imagem 57"/>
                          <pic:cNvPicPr>
                            <a:picLocks noChangeAspect="1" noChangeArrowheads="1"/>
                          </pic:cNvPicPr>
                        </pic:nvPicPr>
                        <pic:blipFill>
                          <a:blip r:embed="rId89" cstate="print"/>
                          <a:srcRect/>
                          <a:stretch>
                            <a:fillRect/>
                          </a:stretch>
                        </pic:blipFill>
                        <pic:spPr bwMode="auto">
                          <a:xfrm>
                            <a:off x="0" y="0"/>
                            <a:ext cx="180975" cy="38100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r>
      <w:tr w:rsidR="00A22A39" w:rsidRPr="00027540" w14:paraId="41CE1446" w14:textId="77777777" w:rsidTr="0078756D">
        <w:trPr>
          <w:trHeight w:val="572"/>
        </w:trPr>
        <w:tc>
          <w:tcPr>
            <w:tcW w:w="564" w:type="dxa"/>
            <w:tcBorders>
              <w:top w:val="nil"/>
              <w:left w:val="nil"/>
              <w:bottom w:val="nil"/>
              <w:right w:val="nil"/>
            </w:tcBorders>
            <w:shd w:val="clear" w:color="auto" w:fill="auto"/>
            <w:noWrap/>
            <w:vAlign w:val="center"/>
            <w:hideMark/>
          </w:tcPr>
          <w:p w14:paraId="263F6F59" w14:textId="77777777" w:rsidR="00A22A39" w:rsidRPr="00027540" w:rsidRDefault="00A22A39" w:rsidP="00C20904">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f)</w:t>
            </w:r>
          </w:p>
        </w:tc>
        <w:tc>
          <w:tcPr>
            <w:tcW w:w="557" w:type="dxa"/>
            <w:tcBorders>
              <w:top w:val="nil"/>
              <w:left w:val="nil"/>
              <w:bottom w:val="nil"/>
              <w:right w:val="nil"/>
            </w:tcBorders>
            <w:shd w:val="clear" w:color="auto" w:fill="auto"/>
            <w:noWrap/>
            <w:vAlign w:val="center"/>
            <w:hideMark/>
          </w:tcPr>
          <w:p w14:paraId="6A9F5DA1" w14:textId="77777777" w:rsidR="00A22A39" w:rsidRPr="00027540" w:rsidRDefault="00A22A39" w:rsidP="00C20904">
            <w:pPr>
              <w:suppressAutoHyphens w:val="0"/>
              <w:ind w:left="-120" w:firstLine="120"/>
              <w:rPr>
                <w:rFonts w:ascii="Calibri" w:hAnsi="Calibri" w:cs="Calibri"/>
                <w:color w:val="FF9900"/>
                <w:szCs w:val="22"/>
                <w:lang w:eastAsia="pt-BR"/>
              </w:rPr>
            </w:pPr>
            <w:r w:rsidRPr="00027540">
              <w:rPr>
                <w:rFonts w:ascii="Calibri" w:hAnsi="Calibri" w:cs="Calibri"/>
                <w:noProof/>
                <w:color w:val="FF9900"/>
                <w:szCs w:val="22"/>
                <w:lang w:eastAsia="pt-BR"/>
              </w:rPr>
              <w:drawing>
                <wp:anchor distT="0" distB="0" distL="114300" distR="114300" simplePos="0" relativeHeight="251667456" behindDoc="0" locked="0" layoutInCell="1" allowOverlap="1" wp14:anchorId="3DC45610" wp14:editId="34A53ECA">
                  <wp:simplePos x="0" y="0"/>
                  <wp:positionH relativeFrom="column">
                    <wp:posOffset>121920</wp:posOffset>
                  </wp:positionH>
                  <wp:positionV relativeFrom="paragraph">
                    <wp:posOffset>75565</wp:posOffset>
                  </wp:positionV>
                  <wp:extent cx="171450" cy="361950"/>
                  <wp:effectExtent l="0" t="0" r="635" b="0"/>
                  <wp:wrapNone/>
                  <wp:docPr id="48" name="Imagem 48"/>
                  <wp:cNvGraphicFramePr/>
                  <a:graphic xmlns:a="http://schemas.openxmlformats.org/drawingml/2006/main">
                    <a:graphicData uri="http://schemas.openxmlformats.org/drawingml/2006/picture">
                      <pic:pic xmlns:pic="http://schemas.openxmlformats.org/drawingml/2006/picture">
                        <pic:nvPicPr>
                          <pic:cNvPr id="42" name="Imagem 3"/>
                          <pic:cNvPicPr>
                            <a:picLocks noChangeAspect="1" noChangeArrowheads="1"/>
                          </pic:cNvPicPr>
                        </pic:nvPicPr>
                        <pic:blipFill>
                          <a:blip r:embed="rId88" cstate="print"/>
                          <a:srcRect/>
                          <a:stretch>
                            <a:fillRect/>
                          </a:stretch>
                        </pic:blipFill>
                        <pic:spPr bwMode="auto">
                          <a:xfrm>
                            <a:off x="0" y="0"/>
                            <a:ext cx="171450" cy="36195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3439" w:type="dxa"/>
            <w:gridSpan w:val="2"/>
            <w:tcBorders>
              <w:top w:val="nil"/>
              <w:left w:val="nil"/>
              <w:bottom w:val="nil"/>
              <w:right w:val="nil"/>
            </w:tcBorders>
            <w:shd w:val="clear" w:color="auto" w:fill="auto"/>
            <w:noWrap/>
            <w:vAlign w:val="center"/>
            <w:hideMark/>
          </w:tcPr>
          <w:p w14:paraId="7ED7E172" w14:textId="77777777" w:rsidR="00A22A39" w:rsidRPr="0078756D" w:rsidRDefault="00A22A39" w:rsidP="00C20904">
            <w:pPr>
              <w:suppressAutoHyphens w:val="0"/>
              <w:ind w:left="-120" w:firstLine="120"/>
              <w:jc w:val="center"/>
              <w:rPr>
                <w:rFonts w:ascii="Calibri" w:hAnsi="Calibri" w:cs="Calibri"/>
                <w:b/>
                <w:bCs/>
                <w:color w:val="000000"/>
                <w:sz w:val="36"/>
                <w:szCs w:val="32"/>
                <w:lang w:eastAsia="pt-BR"/>
              </w:rPr>
            </w:pPr>
            <w:r w:rsidRPr="0078756D">
              <w:rPr>
                <w:rFonts w:ascii="Calibri" w:hAnsi="Calibri" w:cs="Calibri"/>
                <w:b/>
                <w:bCs/>
                <w:color w:val="000000"/>
                <w:sz w:val="36"/>
                <w:szCs w:val="32"/>
                <w:lang w:eastAsia="pt-BR"/>
              </w:rPr>
              <w:t>p4 - a - m - i - m - a</w:t>
            </w:r>
          </w:p>
        </w:tc>
        <w:tc>
          <w:tcPr>
            <w:tcW w:w="375" w:type="dxa"/>
            <w:tcBorders>
              <w:top w:val="nil"/>
              <w:left w:val="nil"/>
              <w:bottom w:val="nil"/>
              <w:right w:val="nil"/>
            </w:tcBorders>
            <w:shd w:val="clear" w:color="auto" w:fill="auto"/>
            <w:noWrap/>
            <w:vAlign w:val="center"/>
            <w:hideMark/>
          </w:tcPr>
          <w:p w14:paraId="3AF0CB33" w14:textId="77777777" w:rsidR="00A22A39" w:rsidRPr="00027540" w:rsidRDefault="00A22A39" w:rsidP="00C20904">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679744" behindDoc="0" locked="0" layoutInCell="1" allowOverlap="1" wp14:anchorId="4C53C802" wp14:editId="309DD10F">
                  <wp:simplePos x="0" y="0"/>
                  <wp:positionH relativeFrom="column">
                    <wp:posOffset>46355</wp:posOffset>
                  </wp:positionH>
                  <wp:positionV relativeFrom="paragraph">
                    <wp:posOffset>55245</wp:posOffset>
                  </wp:positionV>
                  <wp:extent cx="180975" cy="381000"/>
                  <wp:effectExtent l="0" t="0" r="0" b="0"/>
                  <wp:wrapNone/>
                  <wp:docPr id="57" name="Imagem 57"/>
                  <wp:cNvGraphicFramePr/>
                  <a:graphic xmlns:a="http://schemas.openxmlformats.org/drawingml/2006/main">
                    <a:graphicData uri="http://schemas.openxmlformats.org/drawingml/2006/picture">
                      <pic:pic xmlns:pic="http://schemas.openxmlformats.org/drawingml/2006/picture">
                        <pic:nvPicPr>
                          <pic:cNvPr id="51" name="Imagem 57"/>
                          <pic:cNvPicPr>
                            <a:picLocks noChangeAspect="1" noChangeArrowheads="1"/>
                          </pic:cNvPicPr>
                        </pic:nvPicPr>
                        <pic:blipFill>
                          <a:blip r:embed="rId89" cstate="print"/>
                          <a:srcRect/>
                          <a:stretch>
                            <a:fillRect/>
                          </a:stretch>
                        </pic:blipFill>
                        <pic:spPr bwMode="auto">
                          <a:xfrm>
                            <a:off x="0" y="0"/>
                            <a:ext cx="180975" cy="38100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187" w:type="dxa"/>
            <w:tcBorders>
              <w:top w:val="nil"/>
              <w:left w:val="nil"/>
              <w:bottom w:val="nil"/>
              <w:right w:val="nil"/>
            </w:tcBorders>
            <w:shd w:val="clear" w:color="auto" w:fill="auto"/>
            <w:noWrap/>
            <w:vAlign w:val="bottom"/>
            <w:hideMark/>
          </w:tcPr>
          <w:p w14:paraId="42B035E0" w14:textId="77777777" w:rsidR="00A22A39" w:rsidRPr="00027540" w:rsidRDefault="00A22A39" w:rsidP="00C20904">
            <w:pPr>
              <w:suppressAutoHyphens w:val="0"/>
              <w:ind w:left="-120" w:firstLine="120"/>
              <w:rPr>
                <w:rFonts w:ascii="Calibri" w:hAnsi="Calibri" w:cs="Calibri"/>
                <w:color w:val="000000"/>
                <w:szCs w:val="22"/>
                <w:lang w:eastAsia="pt-BR"/>
              </w:rPr>
            </w:pPr>
          </w:p>
        </w:tc>
        <w:tc>
          <w:tcPr>
            <w:tcW w:w="451" w:type="dxa"/>
            <w:tcBorders>
              <w:top w:val="nil"/>
              <w:left w:val="nil"/>
              <w:bottom w:val="nil"/>
              <w:right w:val="nil"/>
            </w:tcBorders>
            <w:shd w:val="clear" w:color="auto" w:fill="auto"/>
            <w:noWrap/>
            <w:vAlign w:val="center"/>
          </w:tcPr>
          <w:p w14:paraId="7D0F9DC0" w14:textId="641DCCE6" w:rsidR="00A22A39" w:rsidRPr="00027540" w:rsidRDefault="00A22A39" w:rsidP="00C20904">
            <w:pPr>
              <w:suppressAutoHyphens w:val="0"/>
              <w:ind w:left="-120" w:firstLine="120"/>
              <w:jc w:val="center"/>
              <w:rPr>
                <w:rFonts w:ascii="Calibri" w:hAnsi="Calibri" w:cs="Calibri"/>
                <w:b/>
                <w:bCs/>
                <w:color w:val="FF9900"/>
                <w:sz w:val="28"/>
                <w:szCs w:val="28"/>
                <w:lang w:eastAsia="pt-BR"/>
              </w:rPr>
            </w:pPr>
          </w:p>
        </w:tc>
        <w:tc>
          <w:tcPr>
            <w:tcW w:w="513" w:type="dxa"/>
            <w:vMerge w:val="restart"/>
            <w:tcBorders>
              <w:top w:val="nil"/>
              <w:left w:val="nil"/>
              <w:bottom w:val="nil"/>
              <w:right w:val="nil"/>
            </w:tcBorders>
            <w:shd w:val="clear" w:color="auto" w:fill="auto"/>
            <w:noWrap/>
            <w:vAlign w:val="center"/>
          </w:tcPr>
          <w:p w14:paraId="5B23C49C" w14:textId="77777777" w:rsidR="00A22A39" w:rsidRPr="00027540" w:rsidRDefault="00A22A39" w:rsidP="00C20904">
            <w:pPr>
              <w:suppressAutoHyphens w:val="0"/>
              <w:ind w:left="-120" w:firstLine="120"/>
              <w:rPr>
                <w:rFonts w:ascii="Calibri" w:hAnsi="Calibri" w:cs="Calibri"/>
                <w:color w:val="000000"/>
                <w:szCs w:val="22"/>
                <w:lang w:eastAsia="pt-BR"/>
              </w:rPr>
            </w:pPr>
          </w:p>
        </w:tc>
        <w:tc>
          <w:tcPr>
            <w:tcW w:w="3765" w:type="dxa"/>
            <w:tcBorders>
              <w:top w:val="nil"/>
              <w:left w:val="nil"/>
              <w:bottom w:val="nil"/>
              <w:right w:val="nil"/>
            </w:tcBorders>
            <w:shd w:val="clear" w:color="auto" w:fill="auto"/>
            <w:noWrap/>
            <w:vAlign w:val="center"/>
          </w:tcPr>
          <w:p w14:paraId="063A8A3D" w14:textId="336BA85E" w:rsidR="00A22A39" w:rsidRPr="0078756D" w:rsidRDefault="00A22A39" w:rsidP="00C20904">
            <w:pPr>
              <w:suppressAutoHyphens w:val="0"/>
              <w:ind w:left="-120" w:firstLine="120"/>
              <w:rPr>
                <w:rFonts w:ascii="Calibri" w:hAnsi="Calibri" w:cs="Calibri"/>
                <w:b/>
                <w:bCs/>
                <w:color w:val="000000"/>
                <w:sz w:val="36"/>
                <w:szCs w:val="32"/>
                <w:lang w:eastAsia="pt-BR"/>
              </w:rPr>
            </w:pPr>
          </w:p>
        </w:tc>
        <w:tc>
          <w:tcPr>
            <w:tcW w:w="422" w:type="dxa"/>
            <w:tcBorders>
              <w:top w:val="nil"/>
              <w:left w:val="nil"/>
              <w:bottom w:val="nil"/>
              <w:right w:val="nil"/>
            </w:tcBorders>
            <w:shd w:val="clear" w:color="auto" w:fill="auto"/>
            <w:noWrap/>
            <w:vAlign w:val="center"/>
            <w:hideMark/>
          </w:tcPr>
          <w:p w14:paraId="0ED5F96A" w14:textId="77777777" w:rsidR="00A22A39" w:rsidRPr="0078756D" w:rsidRDefault="00A22A39" w:rsidP="00C20904">
            <w:pPr>
              <w:suppressAutoHyphens w:val="0"/>
              <w:ind w:left="-120" w:firstLine="120"/>
              <w:rPr>
                <w:rFonts w:ascii="Calibri" w:hAnsi="Calibri" w:cs="Calibri"/>
                <w:color w:val="000000"/>
                <w:sz w:val="36"/>
                <w:szCs w:val="22"/>
                <w:lang w:eastAsia="pt-BR"/>
              </w:rPr>
            </w:pPr>
          </w:p>
        </w:tc>
      </w:tr>
      <w:tr w:rsidR="00A22A39" w:rsidRPr="00027540" w14:paraId="2253CBB3" w14:textId="77777777" w:rsidTr="0078756D">
        <w:trPr>
          <w:trHeight w:val="64"/>
        </w:trPr>
        <w:tc>
          <w:tcPr>
            <w:tcW w:w="564" w:type="dxa"/>
            <w:tcBorders>
              <w:top w:val="nil"/>
              <w:left w:val="nil"/>
              <w:bottom w:val="nil"/>
              <w:right w:val="nil"/>
            </w:tcBorders>
            <w:shd w:val="clear" w:color="auto" w:fill="auto"/>
            <w:noWrap/>
            <w:vAlign w:val="center"/>
            <w:hideMark/>
          </w:tcPr>
          <w:p w14:paraId="19ECA72F" w14:textId="77777777" w:rsidR="00A22A39" w:rsidRPr="00027540" w:rsidRDefault="00A22A39" w:rsidP="00C20904">
            <w:pPr>
              <w:suppressAutoHyphens w:val="0"/>
              <w:ind w:left="-120" w:firstLine="120"/>
              <w:jc w:val="center"/>
              <w:rPr>
                <w:rFonts w:ascii="Calibri" w:hAnsi="Calibri" w:cs="Calibri"/>
                <w:b/>
                <w:bCs/>
                <w:color w:val="FFC000"/>
                <w:sz w:val="28"/>
                <w:szCs w:val="28"/>
                <w:lang w:eastAsia="pt-BR"/>
              </w:rPr>
            </w:pPr>
            <w:r w:rsidRPr="00027540">
              <w:rPr>
                <w:rFonts w:ascii="Calibri" w:hAnsi="Calibri" w:cs="Calibri"/>
                <w:b/>
                <w:bCs/>
                <w:color w:val="FFC000"/>
                <w:sz w:val="28"/>
                <w:szCs w:val="28"/>
                <w:lang w:eastAsia="pt-BR"/>
              </w:rPr>
              <w:t xml:space="preserve"> </w:t>
            </w:r>
          </w:p>
        </w:tc>
        <w:tc>
          <w:tcPr>
            <w:tcW w:w="557" w:type="dxa"/>
            <w:tcBorders>
              <w:top w:val="nil"/>
              <w:left w:val="nil"/>
              <w:bottom w:val="nil"/>
              <w:right w:val="nil"/>
            </w:tcBorders>
            <w:shd w:val="clear" w:color="auto" w:fill="auto"/>
            <w:noWrap/>
            <w:vAlign w:val="center"/>
            <w:hideMark/>
          </w:tcPr>
          <w:p w14:paraId="26D6832D" w14:textId="77777777" w:rsidR="00A22A39" w:rsidRPr="00027540" w:rsidRDefault="00A22A39" w:rsidP="00C20904">
            <w:pPr>
              <w:suppressAutoHyphens w:val="0"/>
              <w:ind w:left="-120" w:firstLine="120"/>
              <w:rPr>
                <w:rFonts w:ascii="Calibri" w:hAnsi="Calibri" w:cs="Calibri"/>
                <w:color w:val="000000"/>
                <w:szCs w:val="22"/>
                <w:lang w:eastAsia="pt-BR"/>
              </w:rPr>
            </w:pPr>
          </w:p>
        </w:tc>
        <w:tc>
          <w:tcPr>
            <w:tcW w:w="3439" w:type="dxa"/>
            <w:gridSpan w:val="2"/>
            <w:tcBorders>
              <w:top w:val="nil"/>
              <w:left w:val="nil"/>
              <w:bottom w:val="nil"/>
              <w:right w:val="nil"/>
            </w:tcBorders>
            <w:shd w:val="clear" w:color="auto" w:fill="auto"/>
            <w:noWrap/>
            <w:vAlign w:val="center"/>
            <w:hideMark/>
          </w:tcPr>
          <w:p w14:paraId="0E732BAB" w14:textId="3DE98DC0" w:rsidR="00A22A39" w:rsidRPr="0078756D" w:rsidRDefault="00A22A39" w:rsidP="00C20904">
            <w:pPr>
              <w:suppressAutoHyphens w:val="0"/>
              <w:spacing w:before="240"/>
              <w:rPr>
                <w:rFonts w:ascii="Calibri" w:hAnsi="Calibri" w:cs="Calibri"/>
                <w:color w:val="000000"/>
                <w:sz w:val="36"/>
                <w:szCs w:val="22"/>
                <w:lang w:eastAsia="pt-BR"/>
              </w:rPr>
            </w:pPr>
          </w:p>
        </w:tc>
        <w:tc>
          <w:tcPr>
            <w:tcW w:w="375" w:type="dxa"/>
            <w:tcBorders>
              <w:top w:val="nil"/>
              <w:left w:val="nil"/>
              <w:bottom w:val="nil"/>
              <w:right w:val="nil"/>
            </w:tcBorders>
            <w:shd w:val="clear" w:color="auto" w:fill="auto"/>
            <w:noWrap/>
            <w:vAlign w:val="center"/>
            <w:hideMark/>
          </w:tcPr>
          <w:p w14:paraId="735EFC2F" w14:textId="77777777" w:rsidR="00A22A39" w:rsidRPr="00027540" w:rsidRDefault="00A22A39" w:rsidP="00C20904">
            <w:pPr>
              <w:suppressAutoHyphens w:val="0"/>
              <w:rPr>
                <w:rFonts w:ascii="Calibri" w:hAnsi="Calibri" w:cs="Calibri"/>
                <w:color w:val="000000"/>
                <w:szCs w:val="22"/>
                <w:lang w:eastAsia="pt-BR"/>
              </w:rPr>
            </w:pPr>
          </w:p>
        </w:tc>
        <w:tc>
          <w:tcPr>
            <w:tcW w:w="187" w:type="dxa"/>
            <w:tcBorders>
              <w:top w:val="nil"/>
              <w:left w:val="nil"/>
              <w:bottom w:val="nil"/>
              <w:right w:val="nil"/>
            </w:tcBorders>
            <w:shd w:val="clear" w:color="auto" w:fill="auto"/>
            <w:noWrap/>
            <w:vAlign w:val="bottom"/>
            <w:hideMark/>
          </w:tcPr>
          <w:p w14:paraId="1DFD98B4" w14:textId="77777777" w:rsidR="00A22A39" w:rsidRPr="00027540" w:rsidRDefault="00A22A39" w:rsidP="00C20904">
            <w:pPr>
              <w:suppressAutoHyphens w:val="0"/>
              <w:ind w:left="-120" w:firstLine="120"/>
              <w:rPr>
                <w:rFonts w:ascii="Calibri" w:hAnsi="Calibri" w:cs="Calibri"/>
                <w:color w:val="000000"/>
                <w:szCs w:val="22"/>
                <w:lang w:eastAsia="pt-BR"/>
              </w:rPr>
            </w:pPr>
          </w:p>
        </w:tc>
        <w:tc>
          <w:tcPr>
            <w:tcW w:w="451" w:type="dxa"/>
            <w:tcBorders>
              <w:top w:val="nil"/>
              <w:left w:val="nil"/>
              <w:bottom w:val="nil"/>
              <w:right w:val="nil"/>
            </w:tcBorders>
            <w:shd w:val="clear" w:color="auto" w:fill="auto"/>
            <w:noWrap/>
            <w:vAlign w:val="center"/>
          </w:tcPr>
          <w:p w14:paraId="24D7EE29" w14:textId="6F9AAF6B" w:rsidR="00A22A39" w:rsidRPr="00027540" w:rsidRDefault="00A22A39" w:rsidP="00C20904">
            <w:pPr>
              <w:suppressAutoHyphens w:val="0"/>
              <w:ind w:left="-120" w:firstLine="120"/>
              <w:rPr>
                <w:rFonts w:ascii="Calibri" w:hAnsi="Calibri" w:cs="Calibri"/>
                <w:color w:val="FFC000"/>
                <w:szCs w:val="22"/>
                <w:lang w:eastAsia="pt-BR"/>
              </w:rPr>
            </w:pPr>
          </w:p>
        </w:tc>
        <w:tc>
          <w:tcPr>
            <w:tcW w:w="513" w:type="dxa"/>
            <w:vMerge/>
            <w:tcBorders>
              <w:top w:val="nil"/>
              <w:left w:val="nil"/>
              <w:bottom w:val="nil"/>
              <w:right w:val="nil"/>
            </w:tcBorders>
            <w:vAlign w:val="center"/>
          </w:tcPr>
          <w:p w14:paraId="0AD85A4A" w14:textId="77777777" w:rsidR="00A22A39" w:rsidRPr="00027540" w:rsidRDefault="00A22A39" w:rsidP="00C20904">
            <w:pPr>
              <w:suppressAutoHyphens w:val="0"/>
              <w:ind w:left="-120" w:firstLine="120"/>
              <w:rPr>
                <w:rFonts w:ascii="Calibri" w:hAnsi="Calibri" w:cs="Calibri"/>
                <w:color w:val="000000"/>
                <w:szCs w:val="22"/>
                <w:lang w:eastAsia="pt-BR"/>
              </w:rPr>
            </w:pPr>
          </w:p>
        </w:tc>
        <w:tc>
          <w:tcPr>
            <w:tcW w:w="3765" w:type="dxa"/>
            <w:tcBorders>
              <w:top w:val="nil"/>
              <w:left w:val="nil"/>
              <w:bottom w:val="nil"/>
              <w:right w:val="nil"/>
            </w:tcBorders>
            <w:shd w:val="clear" w:color="auto" w:fill="auto"/>
            <w:noWrap/>
            <w:vAlign w:val="center"/>
          </w:tcPr>
          <w:p w14:paraId="290C6F9F" w14:textId="77777777" w:rsidR="00A22A39" w:rsidRPr="00027540" w:rsidRDefault="00A22A39" w:rsidP="00C20904">
            <w:pPr>
              <w:suppressAutoHyphens w:val="0"/>
              <w:ind w:left="-120" w:firstLine="120"/>
              <w:rPr>
                <w:rFonts w:ascii="Calibri" w:hAnsi="Calibri" w:cs="Calibri"/>
                <w:color w:val="000000"/>
                <w:szCs w:val="22"/>
                <w:lang w:eastAsia="pt-BR"/>
              </w:rPr>
            </w:pPr>
          </w:p>
        </w:tc>
        <w:tc>
          <w:tcPr>
            <w:tcW w:w="422" w:type="dxa"/>
            <w:tcBorders>
              <w:top w:val="nil"/>
              <w:left w:val="nil"/>
              <w:bottom w:val="nil"/>
              <w:right w:val="nil"/>
            </w:tcBorders>
            <w:shd w:val="clear" w:color="auto" w:fill="auto"/>
            <w:noWrap/>
            <w:vAlign w:val="center"/>
            <w:hideMark/>
          </w:tcPr>
          <w:p w14:paraId="5D22FD14" w14:textId="77777777" w:rsidR="00A22A39" w:rsidRPr="00027540" w:rsidRDefault="00A22A39" w:rsidP="00C20904">
            <w:pPr>
              <w:suppressAutoHyphens w:val="0"/>
              <w:ind w:left="-120" w:firstLine="120"/>
              <w:rPr>
                <w:rFonts w:ascii="Calibri" w:hAnsi="Calibri" w:cs="Calibri"/>
                <w:color w:val="000000"/>
                <w:szCs w:val="22"/>
                <w:lang w:eastAsia="pt-BR"/>
              </w:rPr>
            </w:pPr>
          </w:p>
        </w:tc>
      </w:tr>
      <w:tr w:rsidR="00A22A39" w:rsidRPr="00027540" w14:paraId="7BBF81B4" w14:textId="77777777" w:rsidTr="0078756D">
        <w:trPr>
          <w:trHeight w:val="479"/>
        </w:trPr>
        <w:tc>
          <w:tcPr>
            <w:tcW w:w="564" w:type="dxa"/>
            <w:tcBorders>
              <w:top w:val="nil"/>
              <w:left w:val="nil"/>
              <w:bottom w:val="nil"/>
              <w:right w:val="nil"/>
            </w:tcBorders>
            <w:shd w:val="clear" w:color="auto" w:fill="auto"/>
            <w:noWrap/>
            <w:vAlign w:val="center"/>
            <w:hideMark/>
          </w:tcPr>
          <w:p w14:paraId="03BA46EE" w14:textId="77777777" w:rsidR="00A22A39" w:rsidRPr="00027540" w:rsidRDefault="00A22A39" w:rsidP="00C20904">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g)</w:t>
            </w:r>
          </w:p>
        </w:tc>
        <w:tc>
          <w:tcPr>
            <w:tcW w:w="557" w:type="dxa"/>
            <w:tcBorders>
              <w:top w:val="nil"/>
              <w:left w:val="nil"/>
              <w:bottom w:val="nil"/>
              <w:right w:val="nil"/>
            </w:tcBorders>
            <w:shd w:val="clear" w:color="auto" w:fill="auto"/>
            <w:noWrap/>
            <w:vAlign w:val="center"/>
            <w:hideMark/>
          </w:tcPr>
          <w:p w14:paraId="1C3FD515" w14:textId="77777777" w:rsidR="00A22A39" w:rsidRPr="00027540" w:rsidRDefault="00A22A39" w:rsidP="00C20904">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700224" behindDoc="0" locked="0" layoutInCell="1" allowOverlap="1" wp14:anchorId="639B7B3C" wp14:editId="4937608D">
                  <wp:simplePos x="0" y="0"/>
                  <wp:positionH relativeFrom="column">
                    <wp:posOffset>121920</wp:posOffset>
                  </wp:positionH>
                  <wp:positionV relativeFrom="paragraph">
                    <wp:posOffset>11430</wp:posOffset>
                  </wp:positionV>
                  <wp:extent cx="171450" cy="352425"/>
                  <wp:effectExtent l="0" t="0" r="635" b="635"/>
                  <wp:wrapNone/>
                  <wp:docPr id="49" name="Imagem 49"/>
                  <wp:cNvGraphicFramePr/>
                  <a:graphic xmlns:a="http://schemas.openxmlformats.org/drawingml/2006/main">
                    <a:graphicData uri="http://schemas.openxmlformats.org/drawingml/2006/picture">
                      <pic:pic xmlns:pic="http://schemas.openxmlformats.org/drawingml/2006/picture">
                        <pic:nvPicPr>
                          <pic:cNvPr id="43" name="Imagem 3"/>
                          <pic:cNvPicPr>
                            <a:picLocks noChangeAspect="1" noChangeArrowheads="1"/>
                          </pic:cNvPicPr>
                        </pic:nvPicPr>
                        <pic:blipFill>
                          <a:blip r:embed="rId88" cstate="print"/>
                          <a:srcRect/>
                          <a:stretch>
                            <a:fillRect/>
                          </a:stretch>
                        </pic:blipFill>
                        <pic:spPr bwMode="auto">
                          <a:xfrm>
                            <a:off x="0" y="0"/>
                            <a:ext cx="171450" cy="35242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3439" w:type="dxa"/>
            <w:gridSpan w:val="2"/>
            <w:tcBorders>
              <w:top w:val="nil"/>
              <w:left w:val="nil"/>
              <w:bottom w:val="nil"/>
              <w:right w:val="nil"/>
            </w:tcBorders>
            <w:shd w:val="clear" w:color="auto" w:fill="auto"/>
            <w:noWrap/>
            <w:vAlign w:val="center"/>
            <w:hideMark/>
          </w:tcPr>
          <w:p w14:paraId="57DE3815" w14:textId="77777777" w:rsidR="00A22A39" w:rsidRPr="0078756D" w:rsidRDefault="00A22A39" w:rsidP="00C20904">
            <w:pPr>
              <w:suppressAutoHyphens w:val="0"/>
              <w:ind w:left="-120" w:firstLine="120"/>
              <w:jc w:val="center"/>
              <w:rPr>
                <w:rFonts w:ascii="Calibri" w:hAnsi="Calibri" w:cs="Calibri"/>
                <w:b/>
                <w:bCs/>
                <w:color w:val="000000"/>
                <w:sz w:val="36"/>
                <w:szCs w:val="32"/>
                <w:lang w:eastAsia="pt-BR"/>
              </w:rPr>
            </w:pPr>
            <w:r w:rsidRPr="0078756D">
              <w:rPr>
                <w:rFonts w:ascii="Calibri" w:hAnsi="Calibri" w:cs="Calibri"/>
                <w:b/>
                <w:bCs/>
                <w:color w:val="000000"/>
                <w:sz w:val="36"/>
                <w:szCs w:val="32"/>
                <w:lang w:eastAsia="pt-BR"/>
              </w:rPr>
              <w:t>p6 - i - m - a - m - i</w:t>
            </w:r>
          </w:p>
        </w:tc>
        <w:tc>
          <w:tcPr>
            <w:tcW w:w="375" w:type="dxa"/>
            <w:tcBorders>
              <w:top w:val="nil"/>
              <w:left w:val="nil"/>
              <w:bottom w:val="nil"/>
              <w:right w:val="nil"/>
            </w:tcBorders>
            <w:shd w:val="clear" w:color="auto" w:fill="auto"/>
            <w:noWrap/>
            <w:vAlign w:val="center"/>
            <w:hideMark/>
          </w:tcPr>
          <w:p w14:paraId="031A52FA" w14:textId="77777777" w:rsidR="00A22A39" w:rsidRPr="00027540" w:rsidRDefault="00A22A39" w:rsidP="00C20904">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712512" behindDoc="0" locked="0" layoutInCell="1" allowOverlap="1" wp14:anchorId="7456C795" wp14:editId="055A9D5E">
                  <wp:simplePos x="0" y="0"/>
                  <wp:positionH relativeFrom="column">
                    <wp:posOffset>46355</wp:posOffset>
                  </wp:positionH>
                  <wp:positionV relativeFrom="paragraph">
                    <wp:posOffset>-80010</wp:posOffset>
                  </wp:positionV>
                  <wp:extent cx="180975" cy="381000"/>
                  <wp:effectExtent l="0" t="0" r="0" b="635"/>
                  <wp:wrapNone/>
                  <wp:docPr id="58" name="Imagem 58"/>
                  <wp:cNvGraphicFramePr/>
                  <a:graphic xmlns:a="http://schemas.openxmlformats.org/drawingml/2006/main">
                    <a:graphicData uri="http://schemas.openxmlformats.org/drawingml/2006/picture">
                      <pic:pic xmlns:pic="http://schemas.openxmlformats.org/drawingml/2006/picture">
                        <pic:nvPicPr>
                          <pic:cNvPr id="52" name="Imagem 57"/>
                          <pic:cNvPicPr>
                            <a:picLocks noChangeAspect="1" noChangeArrowheads="1"/>
                          </pic:cNvPicPr>
                        </pic:nvPicPr>
                        <pic:blipFill>
                          <a:blip r:embed="rId89" cstate="print"/>
                          <a:srcRect/>
                          <a:stretch>
                            <a:fillRect/>
                          </a:stretch>
                        </pic:blipFill>
                        <pic:spPr bwMode="auto">
                          <a:xfrm>
                            <a:off x="0" y="0"/>
                            <a:ext cx="180975" cy="38100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187" w:type="dxa"/>
            <w:tcBorders>
              <w:top w:val="nil"/>
              <w:left w:val="nil"/>
              <w:bottom w:val="nil"/>
              <w:right w:val="nil"/>
            </w:tcBorders>
            <w:shd w:val="clear" w:color="auto" w:fill="auto"/>
            <w:noWrap/>
            <w:vAlign w:val="bottom"/>
            <w:hideMark/>
          </w:tcPr>
          <w:p w14:paraId="23EDF007" w14:textId="77777777" w:rsidR="00A22A39" w:rsidRPr="00027540" w:rsidRDefault="00A22A39" w:rsidP="00C20904">
            <w:pPr>
              <w:suppressAutoHyphens w:val="0"/>
              <w:ind w:left="-120" w:firstLine="120"/>
              <w:rPr>
                <w:rFonts w:ascii="Calibri" w:hAnsi="Calibri" w:cs="Calibri"/>
                <w:color w:val="000000"/>
                <w:szCs w:val="22"/>
                <w:lang w:eastAsia="pt-BR"/>
              </w:rPr>
            </w:pPr>
          </w:p>
        </w:tc>
        <w:tc>
          <w:tcPr>
            <w:tcW w:w="451" w:type="dxa"/>
            <w:tcBorders>
              <w:top w:val="nil"/>
              <w:left w:val="nil"/>
              <w:bottom w:val="nil"/>
              <w:right w:val="nil"/>
            </w:tcBorders>
            <w:shd w:val="clear" w:color="auto" w:fill="auto"/>
            <w:noWrap/>
            <w:vAlign w:val="center"/>
            <w:hideMark/>
          </w:tcPr>
          <w:p w14:paraId="7A1E00A7" w14:textId="4581766B" w:rsidR="00A22A39" w:rsidRPr="00027540" w:rsidRDefault="00A22A39" w:rsidP="00C20904">
            <w:pPr>
              <w:suppressAutoHyphens w:val="0"/>
              <w:ind w:left="-120" w:firstLine="120"/>
              <w:rPr>
                <w:rFonts w:ascii="Calibri" w:hAnsi="Calibri" w:cs="Calibri"/>
                <w:b/>
                <w:bCs/>
                <w:color w:val="FF9900"/>
                <w:sz w:val="28"/>
                <w:szCs w:val="28"/>
                <w:lang w:eastAsia="pt-BR"/>
              </w:rPr>
            </w:pPr>
          </w:p>
        </w:tc>
        <w:tc>
          <w:tcPr>
            <w:tcW w:w="513" w:type="dxa"/>
            <w:tcBorders>
              <w:top w:val="nil"/>
              <w:left w:val="nil"/>
              <w:bottom w:val="nil"/>
              <w:right w:val="nil"/>
            </w:tcBorders>
            <w:shd w:val="clear" w:color="auto" w:fill="auto"/>
            <w:noWrap/>
            <w:vAlign w:val="center"/>
            <w:hideMark/>
          </w:tcPr>
          <w:p w14:paraId="6C0BFBC7" w14:textId="2745B24B" w:rsidR="00A22A39" w:rsidRPr="00027540" w:rsidRDefault="00A22A39" w:rsidP="00C20904">
            <w:pPr>
              <w:suppressAutoHyphens w:val="0"/>
              <w:ind w:left="-120" w:firstLine="120"/>
              <w:rPr>
                <w:rFonts w:ascii="Calibri" w:hAnsi="Calibri" w:cs="Calibri"/>
                <w:color w:val="FF9900"/>
                <w:szCs w:val="22"/>
                <w:lang w:eastAsia="pt-BR"/>
              </w:rPr>
            </w:pPr>
          </w:p>
        </w:tc>
        <w:tc>
          <w:tcPr>
            <w:tcW w:w="3765" w:type="dxa"/>
            <w:tcBorders>
              <w:top w:val="nil"/>
              <w:left w:val="nil"/>
              <w:bottom w:val="nil"/>
              <w:right w:val="nil"/>
            </w:tcBorders>
            <w:shd w:val="clear" w:color="auto" w:fill="auto"/>
            <w:noWrap/>
            <w:vAlign w:val="center"/>
          </w:tcPr>
          <w:p w14:paraId="22C6FDE7" w14:textId="77777777" w:rsidR="00A22A39" w:rsidRPr="00027540" w:rsidRDefault="00A22A39" w:rsidP="00C20904">
            <w:pPr>
              <w:suppressAutoHyphens w:val="0"/>
              <w:ind w:left="-120" w:firstLine="120"/>
              <w:jc w:val="center"/>
              <w:rPr>
                <w:rFonts w:ascii="Calibri" w:hAnsi="Calibri" w:cs="Calibri"/>
                <w:b/>
                <w:bCs/>
                <w:color w:val="000000"/>
                <w:sz w:val="32"/>
                <w:szCs w:val="32"/>
                <w:lang w:eastAsia="pt-BR"/>
              </w:rPr>
            </w:pPr>
          </w:p>
        </w:tc>
        <w:tc>
          <w:tcPr>
            <w:tcW w:w="422" w:type="dxa"/>
            <w:tcBorders>
              <w:top w:val="nil"/>
              <w:left w:val="nil"/>
              <w:bottom w:val="nil"/>
              <w:right w:val="nil"/>
            </w:tcBorders>
            <w:shd w:val="clear" w:color="auto" w:fill="auto"/>
            <w:noWrap/>
            <w:vAlign w:val="center"/>
          </w:tcPr>
          <w:p w14:paraId="47073D17" w14:textId="77777777" w:rsidR="00A22A39" w:rsidRPr="00027540" w:rsidRDefault="00A22A39" w:rsidP="00C20904">
            <w:pPr>
              <w:suppressAutoHyphens w:val="0"/>
              <w:ind w:left="-120" w:firstLine="120"/>
              <w:rPr>
                <w:rFonts w:ascii="Calibri" w:hAnsi="Calibri" w:cs="Calibri"/>
                <w:color w:val="000000"/>
                <w:szCs w:val="22"/>
                <w:lang w:eastAsia="pt-BR"/>
              </w:rPr>
            </w:pPr>
          </w:p>
        </w:tc>
      </w:tr>
      <w:tr w:rsidR="00A22A39" w:rsidRPr="00027540" w14:paraId="24047518" w14:textId="77777777" w:rsidTr="0078756D">
        <w:trPr>
          <w:trHeight w:val="486"/>
        </w:trPr>
        <w:tc>
          <w:tcPr>
            <w:tcW w:w="564" w:type="dxa"/>
            <w:tcBorders>
              <w:top w:val="nil"/>
              <w:left w:val="nil"/>
              <w:bottom w:val="nil"/>
              <w:right w:val="nil"/>
            </w:tcBorders>
            <w:shd w:val="clear" w:color="auto" w:fill="auto"/>
            <w:noWrap/>
            <w:vAlign w:val="center"/>
            <w:hideMark/>
          </w:tcPr>
          <w:p w14:paraId="7CDFDB3C" w14:textId="77777777" w:rsidR="00A22A39" w:rsidRPr="00027540" w:rsidRDefault="00A22A39" w:rsidP="00C20904">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h)</w:t>
            </w:r>
          </w:p>
        </w:tc>
        <w:tc>
          <w:tcPr>
            <w:tcW w:w="557" w:type="dxa"/>
            <w:tcBorders>
              <w:top w:val="nil"/>
              <w:left w:val="nil"/>
              <w:bottom w:val="nil"/>
              <w:right w:val="nil"/>
            </w:tcBorders>
            <w:shd w:val="clear" w:color="auto" w:fill="auto"/>
            <w:noWrap/>
            <w:vAlign w:val="center"/>
            <w:hideMark/>
          </w:tcPr>
          <w:p w14:paraId="32EA8EF3" w14:textId="77777777" w:rsidR="00A22A39" w:rsidRPr="00027540" w:rsidRDefault="00A22A39" w:rsidP="00C20904">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704320" behindDoc="0" locked="0" layoutInCell="1" allowOverlap="1" wp14:anchorId="15100D40" wp14:editId="578E3C39">
                  <wp:simplePos x="0" y="0"/>
                  <wp:positionH relativeFrom="column">
                    <wp:posOffset>120015</wp:posOffset>
                  </wp:positionH>
                  <wp:positionV relativeFrom="paragraph">
                    <wp:posOffset>33020</wp:posOffset>
                  </wp:positionV>
                  <wp:extent cx="171450" cy="371475"/>
                  <wp:effectExtent l="0" t="0" r="635" b="0"/>
                  <wp:wrapNone/>
                  <wp:docPr id="50" name="Imagem 50"/>
                  <wp:cNvGraphicFramePr/>
                  <a:graphic xmlns:a="http://schemas.openxmlformats.org/drawingml/2006/main">
                    <a:graphicData uri="http://schemas.openxmlformats.org/drawingml/2006/picture">
                      <pic:pic xmlns:pic="http://schemas.openxmlformats.org/drawingml/2006/picture">
                        <pic:nvPicPr>
                          <pic:cNvPr id="44" name="Imagem 3"/>
                          <pic:cNvPicPr>
                            <a:picLocks noChangeAspect="1" noChangeArrowheads="1"/>
                          </pic:cNvPicPr>
                        </pic:nvPicPr>
                        <pic:blipFill>
                          <a:blip r:embed="rId88" cstate="print"/>
                          <a:srcRect/>
                          <a:stretch>
                            <a:fillRect/>
                          </a:stretch>
                        </pic:blipFill>
                        <pic:spPr bwMode="auto">
                          <a:xfrm>
                            <a:off x="0" y="0"/>
                            <a:ext cx="171450" cy="37147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3439" w:type="dxa"/>
            <w:gridSpan w:val="2"/>
            <w:tcBorders>
              <w:top w:val="nil"/>
              <w:left w:val="nil"/>
              <w:bottom w:val="nil"/>
              <w:right w:val="nil"/>
            </w:tcBorders>
            <w:shd w:val="clear" w:color="auto" w:fill="auto"/>
            <w:noWrap/>
            <w:vAlign w:val="center"/>
            <w:hideMark/>
          </w:tcPr>
          <w:p w14:paraId="6B7AC762" w14:textId="77777777" w:rsidR="00A22A39" w:rsidRPr="0078756D" w:rsidRDefault="00A22A39" w:rsidP="00C20904">
            <w:pPr>
              <w:suppressAutoHyphens w:val="0"/>
              <w:ind w:left="-120" w:firstLine="120"/>
              <w:jc w:val="center"/>
              <w:rPr>
                <w:rFonts w:ascii="Calibri" w:hAnsi="Calibri" w:cs="Calibri"/>
                <w:b/>
                <w:bCs/>
                <w:color w:val="000000"/>
                <w:sz w:val="36"/>
                <w:szCs w:val="32"/>
                <w:lang w:eastAsia="pt-BR"/>
              </w:rPr>
            </w:pPr>
            <w:r w:rsidRPr="0078756D">
              <w:rPr>
                <w:rFonts w:ascii="Calibri" w:hAnsi="Calibri" w:cs="Calibri"/>
                <w:b/>
                <w:bCs/>
                <w:color w:val="000000"/>
                <w:sz w:val="36"/>
                <w:szCs w:val="32"/>
                <w:lang w:eastAsia="pt-BR"/>
              </w:rPr>
              <w:t>p5 - i - m - a - m - i</w:t>
            </w:r>
          </w:p>
        </w:tc>
        <w:tc>
          <w:tcPr>
            <w:tcW w:w="375" w:type="dxa"/>
            <w:tcBorders>
              <w:top w:val="nil"/>
              <w:left w:val="nil"/>
              <w:bottom w:val="nil"/>
              <w:right w:val="nil"/>
            </w:tcBorders>
            <w:shd w:val="clear" w:color="auto" w:fill="auto"/>
            <w:noWrap/>
            <w:vAlign w:val="center"/>
            <w:hideMark/>
          </w:tcPr>
          <w:p w14:paraId="603FE2E6" w14:textId="77777777" w:rsidR="00A22A39" w:rsidRPr="00027540" w:rsidRDefault="00A22A39" w:rsidP="00C20904">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716608" behindDoc="0" locked="0" layoutInCell="1" allowOverlap="1" wp14:anchorId="58C6D8DA" wp14:editId="5A227C9A">
                  <wp:simplePos x="0" y="0"/>
                  <wp:positionH relativeFrom="column">
                    <wp:posOffset>47625</wp:posOffset>
                  </wp:positionH>
                  <wp:positionV relativeFrom="paragraph">
                    <wp:posOffset>12700</wp:posOffset>
                  </wp:positionV>
                  <wp:extent cx="180975" cy="390525"/>
                  <wp:effectExtent l="0" t="635" r="0" b="0"/>
                  <wp:wrapNone/>
                  <wp:docPr id="59" name="Imagem 59"/>
                  <wp:cNvGraphicFramePr/>
                  <a:graphic xmlns:a="http://schemas.openxmlformats.org/drawingml/2006/main">
                    <a:graphicData uri="http://schemas.openxmlformats.org/drawingml/2006/picture">
                      <pic:pic xmlns:pic="http://schemas.openxmlformats.org/drawingml/2006/picture">
                        <pic:nvPicPr>
                          <pic:cNvPr id="53" name="Imagem 57"/>
                          <pic:cNvPicPr>
                            <a:picLocks noChangeAspect="1" noChangeArrowheads="1"/>
                          </pic:cNvPicPr>
                        </pic:nvPicPr>
                        <pic:blipFill>
                          <a:blip r:embed="rId89" cstate="print"/>
                          <a:srcRect/>
                          <a:stretch>
                            <a:fillRect/>
                          </a:stretch>
                        </pic:blipFill>
                        <pic:spPr bwMode="auto">
                          <a:xfrm>
                            <a:off x="0" y="0"/>
                            <a:ext cx="180975" cy="39052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187" w:type="dxa"/>
            <w:tcBorders>
              <w:top w:val="nil"/>
              <w:left w:val="nil"/>
              <w:bottom w:val="nil"/>
              <w:right w:val="nil"/>
            </w:tcBorders>
            <w:shd w:val="clear" w:color="auto" w:fill="auto"/>
            <w:noWrap/>
            <w:vAlign w:val="bottom"/>
            <w:hideMark/>
          </w:tcPr>
          <w:p w14:paraId="0DF08BC4" w14:textId="77777777" w:rsidR="00A22A39" w:rsidRPr="00027540" w:rsidRDefault="00A22A39" w:rsidP="00C20904">
            <w:pPr>
              <w:suppressAutoHyphens w:val="0"/>
              <w:ind w:left="-120" w:firstLine="120"/>
              <w:rPr>
                <w:rFonts w:ascii="Calibri" w:hAnsi="Calibri" w:cs="Calibri"/>
                <w:color w:val="000000"/>
                <w:szCs w:val="22"/>
                <w:lang w:eastAsia="pt-BR"/>
              </w:rPr>
            </w:pPr>
          </w:p>
        </w:tc>
        <w:tc>
          <w:tcPr>
            <w:tcW w:w="451" w:type="dxa"/>
            <w:tcBorders>
              <w:top w:val="nil"/>
              <w:left w:val="nil"/>
              <w:bottom w:val="nil"/>
              <w:right w:val="nil"/>
            </w:tcBorders>
            <w:shd w:val="clear" w:color="auto" w:fill="auto"/>
            <w:noWrap/>
            <w:vAlign w:val="center"/>
            <w:hideMark/>
          </w:tcPr>
          <w:p w14:paraId="602E9B7E" w14:textId="77777777" w:rsidR="00A22A39" w:rsidRPr="00027540" w:rsidRDefault="00A22A39" w:rsidP="00C20904">
            <w:pPr>
              <w:suppressAutoHyphens w:val="0"/>
              <w:ind w:left="-120" w:firstLine="120"/>
              <w:jc w:val="center"/>
              <w:rPr>
                <w:rFonts w:ascii="Calibri" w:hAnsi="Calibri" w:cs="Calibri"/>
                <w:b/>
                <w:bCs/>
                <w:color w:val="FF9900"/>
                <w:sz w:val="28"/>
                <w:szCs w:val="28"/>
                <w:lang w:eastAsia="pt-BR"/>
              </w:rPr>
            </w:pPr>
          </w:p>
        </w:tc>
        <w:tc>
          <w:tcPr>
            <w:tcW w:w="513" w:type="dxa"/>
            <w:tcBorders>
              <w:top w:val="nil"/>
              <w:left w:val="nil"/>
              <w:bottom w:val="nil"/>
              <w:right w:val="nil"/>
            </w:tcBorders>
            <w:shd w:val="clear" w:color="auto" w:fill="auto"/>
            <w:noWrap/>
            <w:vAlign w:val="center"/>
            <w:hideMark/>
          </w:tcPr>
          <w:p w14:paraId="771020F0" w14:textId="5A796999" w:rsidR="00A22A39" w:rsidRPr="00027540" w:rsidRDefault="00A22A39" w:rsidP="00C20904">
            <w:pPr>
              <w:suppressAutoHyphens w:val="0"/>
              <w:ind w:left="-120" w:firstLine="120"/>
              <w:rPr>
                <w:rFonts w:ascii="Calibri" w:hAnsi="Calibri" w:cs="Calibri"/>
                <w:color w:val="FF9900"/>
                <w:szCs w:val="22"/>
                <w:lang w:eastAsia="pt-BR"/>
              </w:rPr>
            </w:pPr>
          </w:p>
        </w:tc>
        <w:tc>
          <w:tcPr>
            <w:tcW w:w="3765" w:type="dxa"/>
            <w:tcBorders>
              <w:top w:val="nil"/>
              <w:left w:val="nil"/>
              <w:bottom w:val="nil"/>
              <w:right w:val="nil"/>
            </w:tcBorders>
            <w:shd w:val="clear" w:color="auto" w:fill="auto"/>
            <w:noWrap/>
            <w:vAlign w:val="center"/>
          </w:tcPr>
          <w:p w14:paraId="40CC942B" w14:textId="77777777" w:rsidR="00A22A39" w:rsidRPr="00027540" w:rsidRDefault="00A22A39" w:rsidP="0078756D">
            <w:pPr>
              <w:suppressAutoHyphens w:val="0"/>
              <w:ind w:left="-389" w:right="72" w:hanging="141"/>
              <w:jc w:val="center"/>
              <w:rPr>
                <w:rFonts w:ascii="Calibri" w:hAnsi="Calibri" w:cs="Calibri"/>
                <w:b/>
                <w:bCs/>
                <w:color w:val="000000"/>
                <w:sz w:val="32"/>
                <w:szCs w:val="32"/>
                <w:lang w:eastAsia="pt-BR"/>
              </w:rPr>
            </w:pPr>
          </w:p>
        </w:tc>
        <w:tc>
          <w:tcPr>
            <w:tcW w:w="422" w:type="dxa"/>
            <w:tcBorders>
              <w:top w:val="nil"/>
              <w:left w:val="nil"/>
              <w:bottom w:val="nil"/>
              <w:right w:val="nil"/>
            </w:tcBorders>
            <w:shd w:val="clear" w:color="auto" w:fill="auto"/>
            <w:noWrap/>
            <w:vAlign w:val="center"/>
          </w:tcPr>
          <w:p w14:paraId="035D0E91" w14:textId="77777777" w:rsidR="00A22A39" w:rsidRPr="00027540" w:rsidRDefault="00A22A39" w:rsidP="00C20904">
            <w:pPr>
              <w:suppressAutoHyphens w:val="0"/>
              <w:ind w:left="-120" w:firstLine="120"/>
              <w:rPr>
                <w:rFonts w:ascii="Calibri" w:hAnsi="Calibri" w:cs="Calibri"/>
                <w:color w:val="000000"/>
                <w:szCs w:val="22"/>
                <w:lang w:eastAsia="pt-BR"/>
              </w:rPr>
            </w:pPr>
          </w:p>
        </w:tc>
      </w:tr>
      <w:tr w:rsidR="00A22A39" w:rsidRPr="00027540" w14:paraId="48275929" w14:textId="77777777" w:rsidTr="0078756D">
        <w:trPr>
          <w:trHeight w:val="585"/>
        </w:trPr>
        <w:tc>
          <w:tcPr>
            <w:tcW w:w="564" w:type="dxa"/>
            <w:tcBorders>
              <w:top w:val="nil"/>
              <w:left w:val="nil"/>
              <w:bottom w:val="nil"/>
              <w:right w:val="nil"/>
            </w:tcBorders>
            <w:shd w:val="clear" w:color="auto" w:fill="auto"/>
            <w:noWrap/>
            <w:vAlign w:val="center"/>
            <w:hideMark/>
          </w:tcPr>
          <w:p w14:paraId="5A0CD7D5" w14:textId="77777777" w:rsidR="00A22A39" w:rsidRPr="00027540" w:rsidRDefault="00A22A39" w:rsidP="00C20904">
            <w:pPr>
              <w:suppressAutoHyphens w:val="0"/>
              <w:ind w:left="-120" w:firstLine="120"/>
              <w:jc w:val="center"/>
              <w:rPr>
                <w:rFonts w:ascii="Calibri" w:hAnsi="Calibri" w:cs="Calibri"/>
                <w:b/>
                <w:bCs/>
                <w:color w:val="FF0000"/>
                <w:sz w:val="28"/>
                <w:szCs w:val="28"/>
                <w:lang w:eastAsia="pt-BR"/>
              </w:rPr>
            </w:pPr>
            <w:r w:rsidRPr="00027540">
              <w:rPr>
                <w:rFonts w:ascii="Calibri" w:hAnsi="Calibri" w:cs="Calibri"/>
                <w:b/>
                <w:bCs/>
                <w:color w:val="FF9900"/>
                <w:sz w:val="28"/>
                <w:szCs w:val="28"/>
                <w:lang w:eastAsia="pt-BR"/>
              </w:rPr>
              <w:t>i)</w:t>
            </w:r>
          </w:p>
        </w:tc>
        <w:tc>
          <w:tcPr>
            <w:tcW w:w="557" w:type="dxa"/>
            <w:tcBorders>
              <w:top w:val="nil"/>
              <w:left w:val="nil"/>
              <w:bottom w:val="nil"/>
              <w:right w:val="nil"/>
            </w:tcBorders>
            <w:shd w:val="clear" w:color="auto" w:fill="auto"/>
            <w:noWrap/>
            <w:vAlign w:val="center"/>
            <w:hideMark/>
          </w:tcPr>
          <w:p w14:paraId="39C0F679" w14:textId="77777777" w:rsidR="00A22A39" w:rsidRPr="00027540" w:rsidRDefault="00A22A39" w:rsidP="00C20904">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708416" behindDoc="0" locked="0" layoutInCell="1" allowOverlap="1" wp14:anchorId="671AE65C" wp14:editId="2E1B5D30">
                  <wp:simplePos x="0" y="0"/>
                  <wp:positionH relativeFrom="column">
                    <wp:posOffset>123825</wp:posOffset>
                  </wp:positionH>
                  <wp:positionV relativeFrom="paragraph">
                    <wp:posOffset>47625</wp:posOffset>
                  </wp:positionV>
                  <wp:extent cx="171450" cy="371475"/>
                  <wp:effectExtent l="0" t="0" r="635" b="0"/>
                  <wp:wrapNone/>
                  <wp:docPr id="51" name="Imagem 51"/>
                  <wp:cNvGraphicFramePr/>
                  <a:graphic xmlns:a="http://schemas.openxmlformats.org/drawingml/2006/main">
                    <a:graphicData uri="http://schemas.openxmlformats.org/drawingml/2006/picture">
                      <pic:pic xmlns:pic="http://schemas.openxmlformats.org/drawingml/2006/picture">
                        <pic:nvPicPr>
                          <pic:cNvPr id="45" name="Imagem 3"/>
                          <pic:cNvPicPr>
                            <a:picLocks noChangeAspect="1" noChangeArrowheads="1"/>
                          </pic:cNvPicPr>
                        </pic:nvPicPr>
                        <pic:blipFill>
                          <a:blip r:embed="rId88" cstate="print"/>
                          <a:srcRect/>
                          <a:stretch>
                            <a:fillRect/>
                          </a:stretch>
                        </pic:blipFill>
                        <pic:spPr bwMode="auto">
                          <a:xfrm>
                            <a:off x="0" y="0"/>
                            <a:ext cx="152400" cy="352425"/>
                          </a:xfrm>
                          <a:prstGeom prst="rect">
                            <a:avLst/>
                          </a:prstGeom>
                          <a:solidFill>
                            <a:srgbClr val="FFFFFF"/>
                          </a:solidFill>
                        </pic:spPr>
                      </pic:pic>
                    </a:graphicData>
                  </a:graphic>
                </wp:anchor>
              </w:drawing>
            </w:r>
          </w:p>
        </w:tc>
        <w:tc>
          <w:tcPr>
            <w:tcW w:w="3439" w:type="dxa"/>
            <w:gridSpan w:val="2"/>
            <w:tcBorders>
              <w:top w:val="nil"/>
              <w:left w:val="nil"/>
              <w:bottom w:val="nil"/>
              <w:right w:val="nil"/>
            </w:tcBorders>
            <w:shd w:val="clear" w:color="auto" w:fill="auto"/>
            <w:noWrap/>
            <w:vAlign w:val="center"/>
            <w:hideMark/>
          </w:tcPr>
          <w:p w14:paraId="3ABC4F9B" w14:textId="77777777" w:rsidR="00A22A39" w:rsidRPr="0078756D" w:rsidRDefault="00A22A39" w:rsidP="00C20904">
            <w:pPr>
              <w:suppressAutoHyphens w:val="0"/>
              <w:ind w:left="-120" w:firstLine="120"/>
              <w:jc w:val="center"/>
              <w:rPr>
                <w:rFonts w:ascii="Calibri" w:hAnsi="Calibri" w:cs="Calibri"/>
                <w:b/>
                <w:bCs/>
                <w:color w:val="000000"/>
                <w:sz w:val="36"/>
                <w:szCs w:val="32"/>
                <w:lang w:eastAsia="pt-BR"/>
              </w:rPr>
            </w:pPr>
            <w:r w:rsidRPr="0078756D">
              <w:rPr>
                <w:rFonts w:ascii="Calibri" w:hAnsi="Calibri" w:cs="Calibri"/>
                <w:b/>
                <w:bCs/>
                <w:color w:val="000000"/>
                <w:sz w:val="36"/>
                <w:szCs w:val="32"/>
                <w:lang w:eastAsia="pt-BR"/>
              </w:rPr>
              <w:t>p4 - i - m - a - m - i</w:t>
            </w:r>
          </w:p>
        </w:tc>
        <w:tc>
          <w:tcPr>
            <w:tcW w:w="375" w:type="dxa"/>
            <w:tcBorders>
              <w:top w:val="nil"/>
              <w:left w:val="nil"/>
              <w:bottom w:val="nil"/>
              <w:right w:val="nil"/>
            </w:tcBorders>
            <w:shd w:val="clear" w:color="auto" w:fill="auto"/>
            <w:noWrap/>
            <w:vAlign w:val="center"/>
            <w:hideMark/>
          </w:tcPr>
          <w:p w14:paraId="6546CA5E" w14:textId="77777777" w:rsidR="00A22A39" w:rsidRPr="00027540" w:rsidRDefault="00A22A39" w:rsidP="00C20904">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720704" behindDoc="0" locked="0" layoutInCell="1" allowOverlap="1" wp14:anchorId="55F61A11" wp14:editId="6AD2CA62">
                  <wp:simplePos x="0" y="0"/>
                  <wp:positionH relativeFrom="column">
                    <wp:posOffset>57150</wp:posOffset>
                  </wp:positionH>
                  <wp:positionV relativeFrom="paragraph">
                    <wp:posOffset>28575</wp:posOffset>
                  </wp:positionV>
                  <wp:extent cx="180975" cy="390525"/>
                  <wp:effectExtent l="0" t="635" r="0" b="0"/>
                  <wp:wrapNone/>
                  <wp:docPr id="60" name="Imagem 60"/>
                  <wp:cNvGraphicFramePr/>
                  <a:graphic xmlns:a="http://schemas.openxmlformats.org/drawingml/2006/main">
                    <a:graphicData uri="http://schemas.openxmlformats.org/drawingml/2006/picture">
                      <pic:pic xmlns:pic="http://schemas.openxmlformats.org/drawingml/2006/picture">
                        <pic:nvPicPr>
                          <pic:cNvPr id="54" name="Imagem 57"/>
                          <pic:cNvPicPr>
                            <a:picLocks noChangeAspect="1" noChangeArrowheads="1"/>
                          </pic:cNvPicPr>
                        </pic:nvPicPr>
                        <pic:blipFill>
                          <a:blip r:embed="rId89" cstate="print"/>
                          <a:srcRect/>
                          <a:stretch>
                            <a:fillRect/>
                          </a:stretch>
                        </pic:blipFill>
                        <pic:spPr bwMode="auto">
                          <a:xfrm>
                            <a:off x="0" y="0"/>
                            <a:ext cx="161925" cy="371475"/>
                          </a:xfrm>
                          <a:prstGeom prst="rect">
                            <a:avLst/>
                          </a:prstGeom>
                          <a:solidFill>
                            <a:srgbClr val="FFFFFF"/>
                          </a:solidFill>
                        </pic:spPr>
                      </pic:pic>
                    </a:graphicData>
                  </a:graphic>
                </wp:anchor>
              </w:drawing>
            </w:r>
          </w:p>
        </w:tc>
        <w:tc>
          <w:tcPr>
            <w:tcW w:w="187" w:type="dxa"/>
            <w:tcBorders>
              <w:top w:val="nil"/>
              <w:left w:val="nil"/>
              <w:bottom w:val="nil"/>
              <w:right w:val="nil"/>
            </w:tcBorders>
            <w:shd w:val="clear" w:color="auto" w:fill="auto"/>
            <w:noWrap/>
            <w:vAlign w:val="bottom"/>
            <w:hideMark/>
          </w:tcPr>
          <w:p w14:paraId="67CE68EA" w14:textId="77777777" w:rsidR="00A22A39" w:rsidRPr="00027540" w:rsidRDefault="00A22A39" w:rsidP="00C20904">
            <w:pPr>
              <w:suppressAutoHyphens w:val="0"/>
              <w:ind w:left="-120" w:firstLine="120"/>
              <w:rPr>
                <w:rFonts w:ascii="Calibri" w:hAnsi="Calibri" w:cs="Calibri"/>
                <w:color w:val="000000"/>
                <w:szCs w:val="22"/>
                <w:lang w:eastAsia="pt-BR"/>
              </w:rPr>
            </w:pPr>
          </w:p>
        </w:tc>
        <w:tc>
          <w:tcPr>
            <w:tcW w:w="451" w:type="dxa"/>
            <w:tcBorders>
              <w:top w:val="nil"/>
              <w:left w:val="nil"/>
              <w:bottom w:val="nil"/>
              <w:right w:val="nil"/>
            </w:tcBorders>
            <w:shd w:val="clear" w:color="auto" w:fill="auto"/>
            <w:noWrap/>
            <w:vAlign w:val="center"/>
            <w:hideMark/>
          </w:tcPr>
          <w:p w14:paraId="749BC101" w14:textId="469E3AEA" w:rsidR="00A22A39" w:rsidRPr="00027540" w:rsidRDefault="00A22A39" w:rsidP="00C20904">
            <w:pPr>
              <w:suppressAutoHyphens w:val="0"/>
              <w:ind w:left="-120" w:firstLine="120"/>
              <w:jc w:val="center"/>
              <w:rPr>
                <w:rFonts w:ascii="Calibri" w:hAnsi="Calibri" w:cs="Calibri"/>
                <w:b/>
                <w:bCs/>
                <w:color w:val="FF9900"/>
                <w:sz w:val="28"/>
                <w:szCs w:val="28"/>
                <w:lang w:eastAsia="pt-BR"/>
              </w:rPr>
            </w:pPr>
          </w:p>
        </w:tc>
        <w:tc>
          <w:tcPr>
            <w:tcW w:w="513" w:type="dxa"/>
            <w:tcBorders>
              <w:top w:val="nil"/>
              <w:left w:val="nil"/>
              <w:bottom w:val="nil"/>
              <w:right w:val="nil"/>
            </w:tcBorders>
            <w:shd w:val="clear" w:color="auto" w:fill="auto"/>
            <w:noWrap/>
            <w:vAlign w:val="center"/>
            <w:hideMark/>
          </w:tcPr>
          <w:p w14:paraId="16484810" w14:textId="77777777" w:rsidR="00A22A39" w:rsidRPr="00027540" w:rsidRDefault="00A22A39" w:rsidP="00C20904">
            <w:pPr>
              <w:suppressAutoHyphens w:val="0"/>
              <w:ind w:left="-120" w:firstLine="120"/>
              <w:rPr>
                <w:rFonts w:ascii="Calibri" w:hAnsi="Calibri" w:cs="Calibri"/>
                <w:color w:val="000000"/>
                <w:szCs w:val="22"/>
                <w:lang w:eastAsia="pt-BR"/>
              </w:rPr>
            </w:pPr>
          </w:p>
        </w:tc>
        <w:tc>
          <w:tcPr>
            <w:tcW w:w="3765" w:type="dxa"/>
            <w:tcBorders>
              <w:top w:val="nil"/>
              <w:left w:val="nil"/>
              <w:bottom w:val="nil"/>
              <w:right w:val="nil"/>
            </w:tcBorders>
            <w:shd w:val="clear" w:color="auto" w:fill="auto"/>
            <w:noWrap/>
            <w:vAlign w:val="center"/>
          </w:tcPr>
          <w:p w14:paraId="6E015BA9" w14:textId="77777777" w:rsidR="005C083B" w:rsidRPr="00027540" w:rsidRDefault="005C083B" w:rsidP="00C20904">
            <w:pPr>
              <w:suppressAutoHyphens w:val="0"/>
              <w:ind w:left="-120" w:firstLine="120"/>
              <w:rPr>
                <w:rFonts w:ascii="Calibri" w:hAnsi="Calibri" w:cs="Calibri"/>
                <w:b/>
                <w:bCs/>
                <w:color w:val="000000"/>
                <w:sz w:val="32"/>
                <w:szCs w:val="32"/>
                <w:lang w:eastAsia="pt-BR"/>
              </w:rPr>
            </w:pPr>
          </w:p>
          <w:p w14:paraId="45265808" w14:textId="77777777" w:rsidR="00910F8B" w:rsidRPr="00027540" w:rsidRDefault="00910F8B" w:rsidP="00C20904">
            <w:pPr>
              <w:suppressAutoHyphens w:val="0"/>
              <w:ind w:left="-120" w:firstLine="120"/>
              <w:rPr>
                <w:rFonts w:ascii="Calibri" w:hAnsi="Calibri" w:cs="Calibri"/>
                <w:b/>
                <w:bCs/>
                <w:color w:val="000000"/>
                <w:sz w:val="32"/>
                <w:szCs w:val="32"/>
                <w:lang w:eastAsia="pt-BR"/>
              </w:rPr>
            </w:pPr>
          </w:p>
        </w:tc>
        <w:tc>
          <w:tcPr>
            <w:tcW w:w="422" w:type="dxa"/>
            <w:tcBorders>
              <w:top w:val="nil"/>
              <w:left w:val="nil"/>
              <w:bottom w:val="nil"/>
              <w:right w:val="nil"/>
            </w:tcBorders>
            <w:shd w:val="clear" w:color="auto" w:fill="auto"/>
            <w:noWrap/>
            <w:vAlign w:val="center"/>
          </w:tcPr>
          <w:p w14:paraId="6B0C0BA3" w14:textId="77777777" w:rsidR="00A22A39" w:rsidRPr="00027540" w:rsidRDefault="00A22A39" w:rsidP="00C20904">
            <w:pPr>
              <w:suppressAutoHyphens w:val="0"/>
              <w:ind w:left="-120" w:firstLine="120"/>
              <w:rPr>
                <w:rFonts w:ascii="Calibri" w:hAnsi="Calibri" w:cs="Calibri"/>
                <w:color w:val="000000"/>
                <w:szCs w:val="22"/>
                <w:lang w:eastAsia="pt-BR"/>
              </w:rPr>
            </w:pPr>
          </w:p>
        </w:tc>
      </w:tr>
    </w:tbl>
    <w:p w14:paraId="5EB7D551" w14:textId="285B6001" w:rsidR="00027540" w:rsidRDefault="00027540" w:rsidP="00CA470E"/>
    <w:p w14:paraId="31E75E1D" w14:textId="6B7BE1F2" w:rsidR="00027540" w:rsidRDefault="00027540" w:rsidP="00027540">
      <w:pPr>
        <w:jc w:val="center"/>
      </w:pPr>
    </w:p>
    <w:tbl>
      <w:tblPr>
        <w:tblW w:w="9398" w:type="dxa"/>
        <w:tblInd w:w="-284" w:type="dxa"/>
        <w:tblCellMar>
          <w:left w:w="70" w:type="dxa"/>
          <w:right w:w="70" w:type="dxa"/>
        </w:tblCellMar>
        <w:tblLook w:val="04A0" w:firstRow="1" w:lastRow="0" w:firstColumn="1" w:lastColumn="0" w:noHBand="0" w:noVBand="1"/>
      </w:tblPr>
      <w:tblGrid>
        <w:gridCol w:w="8371"/>
        <w:gridCol w:w="1027"/>
      </w:tblGrid>
      <w:tr w:rsidR="00027540" w:rsidRPr="00027540" w14:paraId="1EC51E43" w14:textId="77777777" w:rsidTr="001C27DA">
        <w:trPr>
          <w:trHeight w:val="1844"/>
        </w:trPr>
        <w:tc>
          <w:tcPr>
            <w:tcW w:w="3422" w:type="dxa"/>
            <w:tcBorders>
              <w:top w:val="nil"/>
              <w:left w:val="nil"/>
              <w:bottom w:val="nil"/>
              <w:right w:val="nil"/>
            </w:tcBorders>
            <w:shd w:val="clear" w:color="auto" w:fill="auto"/>
            <w:noWrap/>
            <w:vAlign w:val="center"/>
          </w:tcPr>
          <w:p w14:paraId="1D759A86" w14:textId="0A97ED7D" w:rsidR="002440CA" w:rsidRDefault="002440CA" w:rsidP="00E14C28">
            <w:r w:rsidRPr="00027540">
              <w:rPr>
                <w:b/>
                <w:bCs/>
                <w:noProof/>
                <w:sz w:val="28"/>
                <w:szCs w:val="32"/>
                <w:lang w:eastAsia="pt-BR"/>
              </w:rPr>
              <mc:AlternateContent>
                <mc:Choice Requires="wps">
                  <w:drawing>
                    <wp:anchor distT="0" distB="0" distL="114300" distR="114300" simplePos="0" relativeHeight="251782144" behindDoc="1" locked="0" layoutInCell="1" allowOverlap="1" wp14:anchorId="3880A5E5" wp14:editId="4BBA028F">
                      <wp:simplePos x="0" y="0"/>
                      <wp:positionH relativeFrom="margin">
                        <wp:posOffset>709930</wp:posOffset>
                      </wp:positionH>
                      <wp:positionV relativeFrom="paragraph">
                        <wp:posOffset>113030</wp:posOffset>
                      </wp:positionV>
                      <wp:extent cx="4000500" cy="1371600"/>
                      <wp:effectExtent l="0" t="0" r="19050" b="19050"/>
                      <wp:wrapNone/>
                      <wp:docPr id="252" name="Retângulo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00" cy="137160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39A4DB8" id="Retângulo 252" o:spid="_x0000_s1026" style="position:absolute;margin-left:55.9pt;margin-top:8.9pt;width:315pt;height:108pt;z-index:-25153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" fillcolor="#ffd961" strokecolor="#974706 [1609]" strokeweight="2pt">
                      <v:path arrowok="t"/>
                      <w10:wrap anchorx="margin"/>
                    </v:rect>
                  </w:pict>
                </mc:Fallback>
              </mc:AlternateContent>
            </w:r>
          </w:p>
          <w:p w14:paraId="4F776A81" w14:textId="11524D8B" w:rsidR="00027540" w:rsidRPr="00027540" w:rsidRDefault="00027540" w:rsidP="00E02826">
            <w:pPr>
              <w:jc w:val="center"/>
            </w:pPr>
            <w:r w:rsidRPr="00027540">
              <w:t>Aulas para a execução do exercício 12</w:t>
            </w:r>
          </w:p>
          <w:p w14:paraId="62E4BC60" w14:textId="77777777" w:rsidR="00027540" w:rsidRPr="00027540" w:rsidRDefault="00027540" w:rsidP="00027540">
            <w:pPr>
              <w:jc w:val="center"/>
            </w:pPr>
          </w:p>
          <w:p w14:paraId="333DC828" w14:textId="3E788BA0" w:rsidR="00027540" w:rsidRDefault="00027540" w:rsidP="00027540">
            <w:pPr>
              <w:suppressAutoHyphens w:val="0"/>
              <w:jc w:val="center"/>
              <w:rPr>
                <w:rFonts w:cs="Arial"/>
                <w:szCs w:val="22"/>
              </w:rPr>
            </w:pPr>
            <w:r w:rsidRPr="00027540">
              <w:rPr>
                <w:rFonts w:cs="Arial"/>
                <w:szCs w:val="22"/>
              </w:rPr>
              <w:t xml:space="preserve">a-b-c </w:t>
            </w:r>
            <w:hyperlink r:id="rId90" w:history="1">
              <w:r w:rsidR="001C27DA" w:rsidRPr="00166693">
                <w:rPr>
                  <w:rStyle w:val="Hyperlink"/>
                  <w:rFonts w:cs="Arial"/>
                  <w:szCs w:val="22"/>
                </w:rPr>
                <w:t>https://youtu.be/fwJ0NIb9UZM</w:t>
              </w:r>
            </w:hyperlink>
          </w:p>
          <w:p w14:paraId="1BA72C83" w14:textId="6AD543F6" w:rsidR="001C27DA" w:rsidRDefault="001C27DA" w:rsidP="00027540">
            <w:pPr>
              <w:suppressAutoHyphens w:val="0"/>
              <w:jc w:val="center"/>
              <w:rPr>
                <w:rFonts w:cs="Calibri"/>
                <w:szCs w:val="22"/>
              </w:rPr>
            </w:pPr>
            <w:r>
              <w:rPr>
                <w:rFonts w:cs="Calibri"/>
                <w:szCs w:val="22"/>
              </w:rPr>
              <w:t xml:space="preserve">d-e-f </w:t>
            </w:r>
            <w:hyperlink r:id="rId91" w:history="1">
              <w:r w:rsidRPr="00166693">
                <w:rPr>
                  <w:rStyle w:val="Hyperlink"/>
                  <w:rFonts w:cs="Calibri"/>
                  <w:szCs w:val="22"/>
                </w:rPr>
                <w:t>https://youtu.be/mJomqJ5yH30</w:t>
              </w:r>
            </w:hyperlink>
          </w:p>
          <w:p w14:paraId="64347295" w14:textId="6D9600B8" w:rsidR="00027540" w:rsidRDefault="001C27DA" w:rsidP="001C27DA">
            <w:pPr>
              <w:jc w:val="center"/>
              <w:rPr>
                <w:rFonts w:cs="Arial"/>
                <w:szCs w:val="22"/>
              </w:rPr>
            </w:pPr>
            <w:r>
              <w:rPr>
                <w:rFonts w:cs="Arial"/>
                <w:szCs w:val="22"/>
              </w:rPr>
              <w:t xml:space="preserve">g-h-i </w:t>
            </w:r>
            <w:hyperlink r:id="rId92" w:history="1">
              <w:r w:rsidRPr="00166693">
                <w:rPr>
                  <w:rStyle w:val="Hyperlink"/>
                  <w:rFonts w:cs="Arial"/>
                  <w:szCs w:val="22"/>
                </w:rPr>
                <w:t>https://youtu.be/TMz3LDtzSP0</w:t>
              </w:r>
            </w:hyperlink>
          </w:p>
          <w:p w14:paraId="4B1CA5FB" w14:textId="195C7221" w:rsidR="00027540" w:rsidRPr="00374AF7" w:rsidRDefault="001C27DA" w:rsidP="001C27DA">
            <w:pPr>
              <w:jc w:val="center"/>
              <w:rPr>
                <w:lang w:val="en-US"/>
              </w:rPr>
            </w:pPr>
            <w:r w:rsidRPr="00374AF7">
              <w:rPr>
                <w:lang w:val="en-US"/>
              </w:rPr>
              <w:t xml:space="preserve">j-k-l </w:t>
            </w:r>
            <w:hyperlink r:id="rId93" w:history="1">
              <w:r w:rsidRPr="00374AF7">
                <w:rPr>
                  <w:rStyle w:val="Hyperlink"/>
                  <w:lang w:val="en-US"/>
                </w:rPr>
                <w:t>https://youtu.be/sfXI8ekGzq4</w:t>
              </w:r>
            </w:hyperlink>
          </w:p>
          <w:p w14:paraId="14124AAA" w14:textId="4AB3E2F3" w:rsidR="001C27DA" w:rsidRPr="001C27DA" w:rsidRDefault="001C27DA" w:rsidP="00E14C28">
            <w:pPr>
              <w:suppressAutoHyphens w:val="0"/>
              <w:jc w:val="center"/>
            </w:pPr>
            <w:r>
              <w:t xml:space="preserve">m-n </w:t>
            </w:r>
            <w:hyperlink r:id="rId94" w:history="1">
              <w:r w:rsidRPr="00166693">
                <w:rPr>
                  <w:rStyle w:val="Hyperlink"/>
                </w:rPr>
                <w:t>https://you.be/KFH4q556Yq4</w:t>
              </w:r>
            </w:hyperlink>
          </w:p>
        </w:tc>
        <w:tc>
          <w:tcPr>
            <w:tcW w:w="420" w:type="dxa"/>
            <w:tcBorders>
              <w:top w:val="nil"/>
              <w:left w:val="nil"/>
              <w:bottom w:val="nil"/>
              <w:right w:val="nil"/>
            </w:tcBorders>
            <w:shd w:val="clear" w:color="auto" w:fill="auto"/>
            <w:noWrap/>
            <w:vAlign w:val="center"/>
            <w:hideMark/>
          </w:tcPr>
          <w:p w14:paraId="1CC72437" w14:textId="5E40C280" w:rsidR="00027540" w:rsidRPr="00027540" w:rsidRDefault="00027540" w:rsidP="0087395E">
            <w:pPr>
              <w:suppressAutoHyphens w:val="0"/>
              <w:rPr>
                <w:rFonts w:ascii="Calibri" w:hAnsi="Calibri" w:cs="Calibri"/>
                <w:color w:val="000000"/>
                <w:szCs w:val="22"/>
                <w:lang w:eastAsia="pt-BR"/>
              </w:rPr>
            </w:pPr>
          </w:p>
        </w:tc>
      </w:tr>
    </w:tbl>
    <w:p w14:paraId="04F208D4" w14:textId="3466B252" w:rsidR="00910F8B" w:rsidRDefault="00910F8B" w:rsidP="007540C0">
      <w:pPr>
        <w:rPr>
          <w:rFonts w:cs="Arial"/>
          <w:color w:val="000000"/>
          <w:szCs w:val="22"/>
        </w:rPr>
      </w:pPr>
    </w:p>
    <w:p w14:paraId="45C0B817" w14:textId="144B83FF" w:rsidR="002440CA" w:rsidRPr="00D80FD3" w:rsidRDefault="00D80FD3" w:rsidP="00D80FD3">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58" w:name="_Toc87370691"/>
      <w:bookmarkStart w:id="59" w:name="_Toc96715176"/>
      <w:bookmarkStart w:id="60" w:name="_Toc99392009"/>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 13 – Misturando sequências</w:t>
      </w:r>
      <w:bookmarkEnd w:id="58"/>
      <w:bookmarkEnd w:id="59"/>
      <w:bookmarkEnd w:id="60"/>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0B1E464D" w14:textId="77777777" w:rsidR="00D80FD3" w:rsidRDefault="00D80FD3" w:rsidP="00D80FD3">
      <w:pPr>
        <w:rPr>
          <w:rFonts w:cs="Arial"/>
          <w:color w:val="000000"/>
          <w:szCs w:val="22"/>
        </w:rPr>
      </w:pPr>
      <w:r>
        <w:rPr>
          <w:rFonts w:cs="Arial"/>
          <w:color w:val="000000"/>
          <w:szCs w:val="22"/>
        </w:rPr>
        <w:t>Agora que você já está fera nos dedilhados que você fez anteriormente, se estiver disponível, vamos utilizar o Chord Buddy aqui também? Se não estiver disponível ou não quiser usar, tente fazer os acordes da forma comum, com a mão esquerda.</w:t>
      </w:r>
    </w:p>
    <w:p w14:paraId="237BA24F" w14:textId="77777777" w:rsidR="00D80FD3" w:rsidRDefault="00D80FD3" w:rsidP="00D80FD3">
      <w:pPr>
        <w:rPr>
          <w:rFonts w:cs="Arial"/>
          <w:color w:val="000000"/>
          <w:szCs w:val="22"/>
        </w:rPr>
      </w:pPr>
      <w:r>
        <w:rPr>
          <w:rFonts w:cs="Arial"/>
          <w:color w:val="000000"/>
          <w:szCs w:val="22"/>
        </w:rPr>
        <w:lastRenderedPageBreak/>
        <w:t>Usaremos:</w:t>
      </w:r>
    </w:p>
    <w:p w14:paraId="590E7C3A" w14:textId="77777777" w:rsidR="00D80FD3" w:rsidRDefault="00D80FD3" w:rsidP="00D80FD3">
      <w:pPr>
        <w:suppressAutoHyphens w:val="0"/>
        <w:rPr>
          <w:rFonts w:cs="Arial"/>
          <w:color w:val="000000"/>
          <w:szCs w:val="22"/>
        </w:rPr>
        <w:sectPr w:rsidR="00D80FD3" w:rsidSect="00EC22DF">
          <w:type w:val="continuous"/>
          <w:pgSz w:w="11906" w:h="16838"/>
          <w:pgMar w:top="1418" w:right="1701" w:bottom="1418" w:left="1701" w:header="57" w:footer="316" w:gutter="0"/>
          <w:cols w:space="720"/>
        </w:sectPr>
      </w:pPr>
    </w:p>
    <w:p w14:paraId="1BC09A82" w14:textId="77777777" w:rsidR="00D80FD3" w:rsidRDefault="00D80FD3" w:rsidP="00D80FD3">
      <w:pPr>
        <w:rPr>
          <w:rFonts w:cs="Arial"/>
          <w:color w:val="000000"/>
          <w:szCs w:val="22"/>
        </w:rPr>
      </w:pPr>
      <w:r>
        <w:rPr>
          <w:rFonts w:cs="Arial"/>
          <w:color w:val="000000"/>
          <w:szCs w:val="22"/>
        </w:rPr>
        <w:t>O acorde Sol (Bolinha azul) nas letras A,</w:t>
      </w:r>
    </w:p>
    <w:p w14:paraId="46F4341C" w14:textId="77777777" w:rsidR="00D80FD3" w:rsidRDefault="00D80FD3" w:rsidP="00D80FD3">
      <w:pPr>
        <w:rPr>
          <w:rFonts w:cs="Arial"/>
          <w:color w:val="000000"/>
          <w:szCs w:val="22"/>
        </w:rPr>
      </w:pPr>
      <w:r>
        <w:rPr>
          <w:rFonts w:cs="Arial"/>
          <w:color w:val="000000"/>
          <w:szCs w:val="22"/>
        </w:rPr>
        <w:t>O acorde Dó (Bolinha verde) nas letras B,</w:t>
      </w:r>
    </w:p>
    <w:p w14:paraId="217FE992" w14:textId="77777777" w:rsidR="00D80FD3" w:rsidRDefault="00D80FD3" w:rsidP="00D80FD3">
      <w:pPr>
        <w:rPr>
          <w:rFonts w:cs="Arial"/>
          <w:color w:val="000000"/>
          <w:szCs w:val="22"/>
        </w:rPr>
      </w:pPr>
      <w:r>
        <w:rPr>
          <w:rFonts w:cs="Arial"/>
          <w:color w:val="000000"/>
          <w:szCs w:val="22"/>
        </w:rPr>
        <w:t>O acorde Ré (Bolinha Rosa), nas letras C,</w:t>
      </w:r>
    </w:p>
    <w:p w14:paraId="2D0FA3A2" w14:textId="2C401901" w:rsidR="00D80FD3" w:rsidRDefault="00D80FD3" w:rsidP="00D80FD3">
      <w:pPr>
        <w:rPr>
          <w:rFonts w:cs="Arial"/>
          <w:color w:val="000000"/>
          <w:szCs w:val="22"/>
        </w:rPr>
        <w:sectPr w:rsidR="00D80FD3">
          <w:type w:val="continuous"/>
          <w:pgSz w:w="11906" w:h="16838"/>
          <w:pgMar w:top="1418" w:right="1701" w:bottom="1418" w:left="1701" w:header="57" w:footer="316" w:gutter="0"/>
          <w:cols w:space="720"/>
        </w:sectPr>
      </w:pPr>
      <w:r>
        <w:rPr>
          <w:rFonts w:cs="Arial"/>
          <w:color w:val="000000"/>
          <w:szCs w:val="22"/>
        </w:rPr>
        <w:t>O acorde Sol (Bolinha azul</w:t>
      </w:r>
      <w:r w:rsidR="00E14C28">
        <w:rPr>
          <w:rFonts w:cs="Arial"/>
          <w:color w:val="000000"/>
          <w:szCs w:val="22"/>
        </w:rPr>
        <w:t>) nas letras A, para finalizar.</w:t>
      </w:r>
    </w:p>
    <w:p w14:paraId="4C055238" w14:textId="77777777" w:rsidR="00D80FD3" w:rsidRDefault="00D80FD3" w:rsidP="00D80FD3">
      <w:pPr>
        <w:rPr>
          <w:rFonts w:cs="Arial"/>
          <w:color w:val="000000"/>
          <w:szCs w:val="22"/>
        </w:rPr>
      </w:pPr>
    </w:p>
    <w:p w14:paraId="4229347B" w14:textId="301399B1" w:rsidR="002440CA" w:rsidRDefault="00D80FD3" w:rsidP="007540C0">
      <w:pPr>
        <w:rPr>
          <w:rFonts w:cs="Arial"/>
          <w:color w:val="000000"/>
          <w:szCs w:val="22"/>
        </w:rPr>
      </w:pPr>
      <w:r>
        <w:rPr>
          <w:rFonts w:cs="Arial"/>
          <w:color w:val="000000"/>
          <w:szCs w:val="22"/>
        </w:rPr>
        <w:t>Agora crie várias sequências com sua própria ordem, utilizando os padrões de dedilhado dados, e experimentando os acordes possíveis no aparelho Chord Buddy.</w:t>
      </w:r>
    </w:p>
    <w:p w14:paraId="2388E703" w14:textId="77777777" w:rsidR="004C1AF1" w:rsidRDefault="004C1AF1" w:rsidP="007540C0">
      <w:pPr>
        <w:rPr>
          <w:rFonts w:cs="Arial"/>
          <w:color w:val="000000"/>
          <w:szCs w:val="22"/>
        </w:rPr>
      </w:pPr>
    </w:p>
    <w:p w14:paraId="544964E9" w14:textId="77777777" w:rsidR="005014ED" w:rsidRPr="00264F83" w:rsidRDefault="00076318" w:rsidP="0013581D">
      <w:pPr>
        <w:pStyle w:val="Ttulo1"/>
        <w:rPr>
          <w:rFonts w:cs="Arial"/>
          <w:color w:val="ED3611"/>
          <w:kern w:val="0"/>
          <w:szCs w:val="40"/>
        </w:rPr>
      </w:pPr>
      <w:bookmarkStart w:id="61" w:name="_Toc70064092"/>
      <w:bookmarkStart w:id="62" w:name="_Toc99392010"/>
      <w:r>
        <w:rPr>
          <w:rFonts w:cs="Arial"/>
          <w:color w:val="ED3611"/>
          <w:kern w:val="0"/>
          <w:szCs w:val="40"/>
        </w:rPr>
        <w:t>11</w:t>
      </w:r>
      <w:r w:rsidR="0083385D" w:rsidRPr="00264F83">
        <w:rPr>
          <w:rFonts w:cs="Arial"/>
          <w:color w:val="ED3611"/>
          <w:kern w:val="0"/>
          <w:szCs w:val="40"/>
        </w:rPr>
        <w:t xml:space="preserve"> - </w:t>
      </w:r>
      <w:r w:rsidR="005014ED" w:rsidRPr="00264F83">
        <w:rPr>
          <w:rFonts w:cs="Arial"/>
          <w:color w:val="ED3611"/>
          <w:kern w:val="0"/>
          <w:szCs w:val="40"/>
        </w:rPr>
        <w:t xml:space="preserve">Aprofundando </w:t>
      </w:r>
      <w:r w:rsidR="0083385D" w:rsidRPr="00264F83">
        <w:rPr>
          <w:rFonts w:cs="Arial"/>
          <w:color w:val="ED3611"/>
          <w:kern w:val="0"/>
          <w:szCs w:val="40"/>
        </w:rPr>
        <w:t>um pouco mais nos intervalos:</w:t>
      </w:r>
      <w:bookmarkEnd w:id="61"/>
      <w:bookmarkEnd w:id="62"/>
    </w:p>
    <w:p w14:paraId="1EB12BD1" w14:textId="77777777" w:rsidR="005014ED" w:rsidRPr="00264F83" w:rsidRDefault="00076318" w:rsidP="00E8617D">
      <w:pPr>
        <w:pStyle w:val="Subttulo"/>
        <w:outlineLvl w:val="1"/>
        <w:rPr>
          <w:rFonts w:eastAsia="Times New Roman" w:cs="Times New Roman"/>
          <w:bCs/>
          <w:color w:val="E36C0A" w:themeColor="accent6" w:themeShade="BF"/>
          <w:spacing w:val="0"/>
          <w:kern w:val="36"/>
          <w:szCs w:val="44"/>
          <w:lang w:eastAsia="pt-BR"/>
        </w:rPr>
      </w:pPr>
      <w:bookmarkStart w:id="63" w:name="_Toc70064093"/>
      <w:bookmarkStart w:id="64" w:name="_Toc99392011"/>
      <w:r>
        <w:rPr>
          <w:rFonts w:eastAsia="Times New Roman" w:cs="Times New Roman"/>
          <w:bCs/>
          <w:color w:val="E36C0A" w:themeColor="accent6" w:themeShade="BF"/>
          <w:spacing w:val="0"/>
          <w:kern w:val="36"/>
          <w:szCs w:val="44"/>
          <w:lang w:eastAsia="pt-BR"/>
        </w:rPr>
        <w:t>11</w:t>
      </w:r>
      <w:r w:rsidR="0083385D" w:rsidRPr="00264F83">
        <w:rPr>
          <w:rFonts w:eastAsia="Times New Roman" w:cs="Times New Roman"/>
          <w:bCs/>
          <w:color w:val="E36C0A" w:themeColor="accent6" w:themeShade="BF"/>
          <w:spacing w:val="0"/>
          <w:kern w:val="36"/>
          <w:szCs w:val="44"/>
          <w:lang w:eastAsia="pt-BR"/>
        </w:rPr>
        <w:t>.1 - Tipos de Intervalos:</w:t>
      </w:r>
      <w:bookmarkEnd w:id="63"/>
      <w:bookmarkEnd w:id="64"/>
    </w:p>
    <w:p w14:paraId="0DEABD5B" w14:textId="77777777" w:rsidR="005014ED" w:rsidRPr="004C3F94" w:rsidRDefault="005014ED" w:rsidP="005014ED">
      <w:pPr>
        <w:autoSpaceDE w:val="0"/>
        <w:jc w:val="both"/>
        <w:rPr>
          <w:rFonts w:cs="Arial"/>
          <w:b/>
          <w:sz w:val="14"/>
        </w:rPr>
      </w:pPr>
    </w:p>
    <w:p w14:paraId="016F0A07" w14:textId="77777777" w:rsidR="002B1C9B" w:rsidRPr="007F7938" w:rsidRDefault="002B1C9B" w:rsidP="000372A2">
      <w:pPr>
        <w:autoSpaceDE w:val="0"/>
        <w:rPr>
          <w:rFonts w:cs="Arial"/>
          <w:szCs w:val="22"/>
        </w:rPr>
      </w:pPr>
      <w:r w:rsidRPr="007F7938">
        <w:rPr>
          <w:rFonts w:cs="Arial"/>
          <w:szCs w:val="22"/>
        </w:rPr>
        <w:t>- Vocês lembram que há um tempo atrás nós vimos os intervalos de Tom e Semitom, e como são importantes para a música ocidental, certo? Agora nós...</w:t>
      </w:r>
    </w:p>
    <w:p w14:paraId="1BE06A57" w14:textId="77777777" w:rsidR="005014ED" w:rsidRPr="007F7938" w:rsidRDefault="005014ED" w:rsidP="000372A2">
      <w:pPr>
        <w:autoSpaceDE w:val="0"/>
        <w:rPr>
          <w:rFonts w:cs="Arial"/>
          <w:szCs w:val="22"/>
        </w:rPr>
      </w:pPr>
      <w:r w:rsidRPr="007F7938">
        <w:rPr>
          <w:rFonts w:cs="Arial"/>
          <w:szCs w:val="22"/>
        </w:rPr>
        <w:t>- Mas professor, então só há esses dois tipos de intervalo, não é?</w:t>
      </w:r>
    </w:p>
    <w:p w14:paraId="0B5C3D23" w14:textId="77777777" w:rsidR="005014ED" w:rsidRPr="007F7938" w:rsidRDefault="005014ED" w:rsidP="000372A2">
      <w:pPr>
        <w:autoSpaceDE w:val="0"/>
        <w:rPr>
          <w:rFonts w:cs="Arial"/>
          <w:szCs w:val="22"/>
        </w:rPr>
      </w:pPr>
      <w:r w:rsidRPr="007F7938">
        <w:rPr>
          <w:rFonts w:cs="Arial"/>
          <w:szCs w:val="22"/>
        </w:rPr>
        <w:t>- Não.</w:t>
      </w:r>
      <w:r w:rsidR="002B1C9B" w:rsidRPr="007F7938">
        <w:rPr>
          <w:rFonts w:cs="Arial"/>
          <w:szCs w:val="22"/>
        </w:rPr>
        <w:t xml:space="preserve"> Era sobre isso que eu ia falar nesse exato momento.</w:t>
      </w:r>
    </w:p>
    <w:p w14:paraId="6CA2292A" w14:textId="77777777" w:rsidR="005014ED" w:rsidRPr="007F7938" w:rsidRDefault="005014ED" w:rsidP="000372A2">
      <w:pPr>
        <w:autoSpaceDE w:val="0"/>
        <w:rPr>
          <w:rFonts w:cs="Arial"/>
          <w:szCs w:val="22"/>
        </w:rPr>
      </w:pPr>
      <w:r w:rsidRPr="007F7938">
        <w:rPr>
          <w:rFonts w:cs="Arial"/>
          <w:szCs w:val="22"/>
        </w:rPr>
        <w:t>- Não!?</w:t>
      </w:r>
    </w:p>
    <w:p w14:paraId="2412105B" w14:textId="05F2C573" w:rsidR="005014ED" w:rsidRPr="004C3F94" w:rsidRDefault="005014ED" w:rsidP="000372A2">
      <w:pPr>
        <w:autoSpaceDE w:val="0"/>
        <w:rPr>
          <w:rFonts w:cs="Arial"/>
          <w:szCs w:val="22"/>
        </w:rPr>
      </w:pPr>
      <w:r w:rsidRPr="007F7938">
        <w:rPr>
          <w:rFonts w:cs="Arial"/>
          <w:szCs w:val="22"/>
        </w:rPr>
        <w:t xml:space="preserve">- Não, há outros vários intervalos e tipos de intervalos. Quando digo que há outros </w:t>
      </w:r>
      <w:r w:rsidR="000D1370" w:rsidRPr="007F7938">
        <w:rPr>
          <w:rFonts w:cs="Arial"/>
          <w:szCs w:val="22"/>
        </w:rPr>
        <w:t xml:space="preserve">intervalos estou me referindo à distância nesse caso, não somente de tom e semitom, </w:t>
      </w:r>
      <w:r w:rsidR="00AF37E3">
        <w:rPr>
          <w:rFonts w:cs="Arial"/>
          <w:szCs w:val="22"/>
        </w:rPr>
        <w:t xml:space="preserve">um tom e meio e dois tons, </w:t>
      </w:r>
      <w:r w:rsidR="000D1370" w:rsidRPr="007F7938">
        <w:rPr>
          <w:rFonts w:cs="Arial"/>
          <w:szCs w:val="22"/>
        </w:rPr>
        <w:t xml:space="preserve">mas de </w:t>
      </w:r>
      <w:r w:rsidR="00AF37E3">
        <w:rPr>
          <w:rFonts w:cs="Arial"/>
          <w:szCs w:val="22"/>
        </w:rPr>
        <w:t>três</w:t>
      </w:r>
      <w:r w:rsidR="000D1370" w:rsidRPr="007F7938">
        <w:rPr>
          <w:rFonts w:cs="Arial"/>
          <w:szCs w:val="22"/>
        </w:rPr>
        <w:t xml:space="preserve"> tons, </w:t>
      </w:r>
      <w:r w:rsidR="00AF37E3">
        <w:rPr>
          <w:rFonts w:cs="Arial"/>
          <w:szCs w:val="22"/>
        </w:rPr>
        <w:t xml:space="preserve">quatro </w:t>
      </w:r>
      <w:r w:rsidR="000D1370" w:rsidRPr="007F7938">
        <w:rPr>
          <w:rFonts w:cs="Arial"/>
          <w:szCs w:val="22"/>
        </w:rPr>
        <w:t xml:space="preserve">tons </w:t>
      </w:r>
      <w:r w:rsidR="00C13C31">
        <w:rPr>
          <w:rFonts w:cs="Arial"/>
          <w:szCs w:val="22"/>
        </w:rPr>
        <w:t xml:space="preserve">etc. </w:t>
      </w:r>
      <w:r w:rsidRPr="007F7938">
        <w:rPr>
          <w:rFonts w:cs="Arial"/>
          <w:szCs w:val="22"/>
        </w:rPr>
        <w:t xml:space="preserve">Quando digo tipos de intervalo, me refiro </w:t>
      </w:r>
      <w:r w:rsidR="00C13C31">
        <w:rPr>
          <w:rFonts w:cs="Arial"/>
          <w:szCs w:val="22"/>
        </w:rPr>
        <w:t>a</w:t>
      </w:r>
      <w:r w:rsidR="00C13C31" w:rsidRPr="007F7938">
        <w:rPr>
          <w:rFonts w:cs="Arial"/>
          <w:szCs w:val="22"/>
        </w:rPr>
        <w:t xml:space="preserve"> outras formas</w:t>
      </w:r>
      <w:r w:rsidRPr="007F7938">
        <w:rPr>
          <w:rFonts w:cs="Arial"/>
          <w:szCs w:val="22"/>
        </w:rPr>
        <w:t xml:space="preserve"> de classificá-los, vejam no quadro:</w:t>
      </w:r>
    </w:p>
    <w:p w14:paraId="640A3811" w14:textId="77777777" w:rsidR="005014ED" w:rsidRPr="00143E35" w:rsidRDefault="005014ED" w:rsidP="000372A2">
      <w:pPr>
        <w:autoSpaceDE w:val="0"/>
        <w:rPr>
          <w:rFonts w:cs="Arial"/>
          <w:b/>
        </w:rPr>
      </w:pPr>
    </w:p>
    <w:p w14:paraId="7715C92D" w14:textId="77777777" w:rsidR="005014ED" w:rsidRPr="004C3F94" w:rsidRDefault="005014ED" w:rsidP="000372A2">
      <w:pPr>
        <w:autoSpaceDE w:val="0"/>
        <w:rPr>
          <w:rFonts w:cs="Arial"/>
          <w:szCs w:val="22"/>
        </w:rPr>
      </w:pPr>
      <w:r w:rsidRPr="00143E35">
        <w:rPr>
          <w:rFonts w:cs="Arial"/>
          <w:b/>
        </w:rPr>
        <w:t>Intervalo melódico</w:t>
      </w:r>
      <w:r w:rsidRPr="00143E35">
        <w:rPr>
          <w:rFonts w:cs="Arial"/>
        </w:rPr>
        <w:t xml:space="preserve">: </w:t>
      </w:r>
      <w:r w:rsidRPr="004C3F94">
        <w:rPr>
          <w:rFonts w:cs="Arial"/>
          <w:szCs w:val="22"/>
        </w:rPr>
        <w:t>Formado por notas sucessivas, ele pode ser um:</w:t>
      </w:r>
    </w:p>
    <w:p w14:paraId="19D3BDDC" w14:textId="77777777" w:rsidR="005014ED" w:rsidRPr="004C3F94" w:rsidRDefault="005014ED" w:rsidP="000372A2">
      <w:pPr>
        <w:autoSpaceDE w:val="0"/>
        <w:rPr>
          <w:rFonts w:cs="Arial"/>
          <w:szCs w:val="22"/>
        </w:rPr>
      </w:pPr>
    </w:p>
    <w:p w14:paraId="6B2753CC" w14:textId="77777777" w:rsidR="005014ED" w:rsidRPr="004C3F94" w:rsidRDefault="005014ED" w:rsidP="000372A2">
      <w:pPr>
        <w:numPr>
          <w:ilvl w:val="0"/>
          <w:numId w:val="1"/>
        </w:numPr>
        <w:autoSpaceDE w:val="0"/>
        <w:rPr>
          <w:rFonts w:cs="Arial"/>
          <w:szCs w:val="22"/>
        </w:rPr>
      </w:pPr>
      <w:r w:rsidRPr="004C3F94">
        <w:rPr>
          <w:rFonts w:cs="Arial"/>
          <w:szCs w:val="22"/>
        </w:rPr>
        <w:t xml:space="preserve">Intervalo ascendente (ou superior): A primeira nota é mais grave do que a segunda. </w:t>
      </w:r>
    </w:p>
    <w:p w14:paraId="5EC69FC2" w14:textId="77777777" w:rsidR="005014ED" w:rsidRPr="004C3F94" w:rsidRDefault="005014ED" w:rsidP="000372A2">
      <w:pPr>
        <w:numPr>
          <w:ilvl w:val="0"/>
          <w:numId w:val="1"/>
        </w:numPr>
        <w:autoSpaceDE w:val="0"/>
        <w:rPr>
          <w:rFonts w:cs="Arial"/>
          <w:szCs w:val="22"/>
        </w:rPr>
      </w:pPr>
      <w:r w:rsidRPr="004C3F94">
        <w:rPr>
          <w:rFonts w:cs="Arial"/>
          <w:szCs w:val="22"/>
        </w:rPr>
        <w:t>Intervalo descendente (ou inferior): A primeira nota é mais aguda do que a segunda.</w:t>
      </w:r>
    </w:p>
    <w:p w14:paraId="04EBCFFD" w14:textId="77777777" w:rsidR="005014ED" w:rsidRPr="004C3F94" w:rsidRDefault="005014ED" w:rsidP="000372A2">
      <w:pPr>
        <w:numPr>
          <w:ilvl w:val="0"/>
          <w:numId w:val="1"/>
        </w:numPr>
        <w:autoSpaceDE w:val="0"/>
        <w:rPr>
          <w:rFonts w:cs="Arial"/>
          <w:szCs w:val="22"/>
        </w:rPr>
      </w:pPr>
      <w:r w:rsidRPr="004C3F94">
        <w:rPr>
          <w:rFonts w:cs="Arial"/>
          <w:szCs w:val="22"/>
        </w:rPr>
        <w:t xml:space="preserve">Intervalo estático: Repetição da nota. </w:t>
      </w:r>
    </w:p>
    <w:p w14:paraId="6596CFB6" w14:textId="77777777" w:rsidR="005014ED" w:rsidRPr="004C3F94" w:rsidRDefault="005014ED" w:rsidP="000372A2">
      <w:pPr>
        <w:autoSpaceDE w:val="0"/>
        <w:ind w:left="360"/>
        <w:rPr>
          <w:rFonts w:cs="Arial"/>
          <w:sz w:val="10"/>
          <w:szCs w:val="22"/>
        </w:rPr>
      </w:pPr>
    </w:p>
    <w:p w14:paraId="65AB58CC" w14:textId="77777777" w:rsidR="005014ED" w:rsidRPr="004C3F94" w:rsidRDefault="005014ED" w:rsidP="000372A2">
      <w:pPr>
        <w:rPr>
          <w:rFonts w:cs="Arial"/>
          <w:szCs w:val="22"/>
        </w:rPr>
      </w:pPr>
      <w:r w:rsidRPr="004C3F94">
        <w:rPr>
          <w:rFonts w:cs="Arial"/>
          <w:szCs w:val="22"/>
        </w:rPr>
        <w:t xml:space="preserve">                                  </w:t>
      </w:r>
    </w:p>
    <w:p w14:paraId="797A8896" w14:textId="77777777" w:rsidR="005014ED" w:rsidRDefault="005014ED" w:rsidP="000372A2">
      <w:pPr>
        <w:jc w:val="center"/>
        <w:rPr>
          <w:rFonts w:cs="Arial"/>
          <w:szCs w:val="22"/>
        </w:rPr>
      </w:pPr>
      <w:r w:rsidRPr="004C3F94">
        <w:rPr>
          <w:rFonts w:cs="Arial"/>
          <w:szCs w:val="22"/>
        </w:rPr>
        <w:t>Exemplos de intervalos melódicos ascendentes e descendentes:</w:t>
      </w:r>
    </w:p>
    <w:p w14:paraId="6CD6D3B5" w14:textId="77777777" w:rsidR="00C7615F" w:rsidRPr="004C3F94" w:rsidRDefault="00C7615F" w:rsidP="005014ED">
      <w:pPr>
        <w:jc w:val="center"/>
        <w:rPr>
          <w:rFonts w:cs="Arial"/>
          <w:szCs w:val="22"/>
        </w:rPr>
      </w:pPr>
    </w:p>
    <w:p w14:paraId="0884B248" w14:textId="77777777" w:rsidR="00D66732" w:rsidRDefault="005014ED" w:rsidP="00D66732">
      <w:pPr>
        <w:pStyle w:val="Legenda"/>
        <w:jc w:val="center"/>
      </w:pPr>
      <w:r w:rsidRPr="0083385D">
        <w:rPr>
          <w:noProof/>
        </w:rPr>
        <w:drawing>
          <wp:inline distT="0" distB="0" distL="0" distR="0" wp14:anchorId="4E2D4383" wp14:editId="33AB0A89">
            <wp:extent cx="3007130" cy="898634"/>
            <wp:effectExtent l="0" t="0" r="3175" b="0"/>
            <wp:docPr id="28" name="Image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3"/>
                    <pic:cNvPicPr>
                      <a:picLocks noChangeAspect="1" noChangeArrowheads="1"/>
                    </pic:cNvPicPr>
                  </pic:nvPicPr>
                  <pic:blipFill>
                    <a:blip r:embed="rId95" cstate="print">
                      <a:lum bright="-26000" contrast="40000"/>
                    </a:blip>
                    <a:srcRect/>
                    <a:stretch>
                      <a:fillRect/>
                    </a:stretch>
                  </pic:blipFill>
                  <pic:spPr bwMode="auto">
                    <a:xfrm>
                      <a:off x="0" y="0"/>
                      <a:ext cx="3009628" cy="899380"/>
                    </a:xfrm>
                    <a:prstGeom prst="rect">
                      <a:avLst/>
                    </a:prstGeom>
                    <a:solidFill>
                      <a:srgbClr val="FFFFFF"/>
                    </a:solidFill>
                    <a:ln w="9525">
                      <a:noFill/>
                      <a:miter lim="800000"/>
                      <a:headEnd/>
                      <a:tailEnd/>
                    </a:ln>
                  </pic:spPr>
                </pic:pic>
              </a:graphicData>
            </a:graphic>
          </wp:inline>
        </w:drawing>
      </w:r>
    </w:p>
    <w:p w14:paraId="65B81A71" w14:textId="77777777" w:rsidR="005014ED" w:rsidRPr="0083385D" w:rsidRDefault="00222ED0" w:rsidP="00D66732">
      <w:pPr>
        <w:pStyle w:val="Legenda"/>
        <w:jc w:val="center"/>
      </w:pPr>
      <w:r>
        <w:t>F</w:t>
      </w:r>
      <w:r w:rsidR="00076318">
        <w:t>igura 11</w:t>
      </w:r>
      <w:r w:rsidR="00D66732">
        <w:t>.1.1</w:t>
      </w:r>
    </w:p>
    <w:p w14:paraId="62DB5A48" w14:textId="77777777" w:rsidR="00076318" w:rsidRDefault="00076318" w:rsidP="005014ED">
      <w:pPr>
        <w:rPr>
          <w:rFonts w:cs="Arial"/>
          <w:b/>
        </w:rPr>
      </w:pPr>
    </w:p>
    <w:p w14:paraId="14237851" w14:textId="4722FBC5" w:rsidR="005014ED" w:rsidRDefault="005014ED" w:rsidP="005014ED">
      <w:pPr>
        <w:rPr>
          <w:rFonts w:cs="Arial"/>
          <w:szCs w:val="22"/>
        </w:rPr>
      </w:pPr>
      <w:r w:rsidRPr="00143E35">
        <w:rPr>
          <w:rFonts w:cs="Arial"/>
          <w:b/>
        </w:rPr>
        <w:t>Intervalo harmônico</w:t>
      </w:r>
      <w:r w:rsidRPr="00143E35">
        <w:rPr>
          <w:rFonts w:cs="Arial"/>
          <w:szCs w:val="22"/>
        </w:rPr>
        <w:t xml:space="preserve">: </w:t>
      </w:r>
      <w:r w:rsidR="00BC55A8">
        <w:rPr>
          <w:rFonts w:cs="Arial"/>
          <w:szCs w:val="22"/>
        </w:rPr>
        <w:t>F</w:t>
      </w:r>
      <w:r w:rsidRPr="004C3F94">
        <w:rPr>
          <w:rFonts w:cs="Arial"/>
          <w:szCs w:val="22"/>
        </w:rPr>
        <w:t>ormado por notas simultâneas, executadas ao mesmo tempo.</w:t>
      </w:r>
    </w:p>
    <w:p w14:paraId="2FCB6E14" w14:textId="77777777" w:rsidR="00C7615F" w:rsidRPr="004C3F94" w:rsidRDefault="00C7615F" w:rsidP="005014ED">
      <w:pPr>
        <w:rPr>
          <w:rFonts w:cs="Arial"/>
          <w:szCs w:val="22"/>
        </w:rPr>
      </w:pPr>
    </w:p>
    <w:p w14:paraId="2A4AC704" w14:textId="77777777" w:rsidR="005014ED" w:rsidRPr="004C3F94" w:rsidRDefault="005014ED" w:rsidP="005014ED">
      <w:pPr>
        <w:jc w:val="center"/>
        <w:rPr>
          <w:rFonts w:cs="Arial"/>
          <w:b/>
          <w:szCs w:val="22"/>
        </w:rPr>
      </w:pPr>
      <w:r w:rsidRPr="004C3F94">
        <w:rPr>
          <w:rFonts w:cs="Arial"/>
          <w:noProof/>
          <w:color w:val="000000"/>
          <w:szCs w:val="22"/>
          <w:lang w:eastAsia="pt-BR"/>
        </w:rPr>
        <w:drawing>
          <wp:inline distT="0" distB="0" distL="0" distR="0" wp14:anchorId="12F5A313" wp14:editId="43C00A34">
            <wp:extent cx="2569779" cy="1010083"/>
            <wp:effectExtent l="0" t="0" r="2540" b="0"/>
            <wp:docPr id="151" name="Image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4"/>
                    <pic:cNvPicPr>
                      <a:picLocks noChangeAspect="1" noChangeArrowheads="1"/>
                    </pic:cNvPicPr>
                  </pic:nvPicPr>
                  <pic:blipFill>
                    <a:blip r:embed="rId96" cstate="print">
                      <a:lum bright="-26000" contrast="40000"/>
                    </a:blip>
                    <a:srcRect/>
                    <a:stretch>
                      <a:fillRect/>
                    </a:stretch>
                  </pic:blipFill>
                  <pic:spPr bwMode="auto">
                    <a:xfrm>
                      <a:off x="0" y="0"/>
                      <a:ext cx="2569779" cy="1010083"/>
                    </a:xfrm>
                    <a:prstGeom prst="rect">
                      <a:avLst/>
                    </a:prstGeom>
                    <a:solidFill>
                      <a:srgbClr val="FFFFFF"/>
                    </a:solidFill>
                    <a:ln w="9525">
                      <a:noFill/>
                      <a:miter lim="800000"/>
                      <a:headEnd/>
                      <a:tailEnd/>
                    </a:ln>
                  </pic:spPr>
                </pic:pic>
              </a:graphicData>
            </a:graphic>
          </wp:inline>
        </w:drawing>
      </w:r>
    </w:p>
    <w:p w14:paraId="11C19E73" w14:textId="77777777" w:rsidR="00C7615F" w:rsidRDefault="00D66732" w:rsidP="00C7615F">
      <w:pPr>
        <w:pStyle w:val="Legenda"/>
        <w:jc w:val="center"/>
      </w:pPr>
      <w:r w:rsidRPr="00D66732">
        <w:t>Figura</w:t>
      </w:r>
      <w:r w:rsidR="00076318">
        <w:t xml:space="preserve"> 11</w:t>
      </w:r>
      <w:r>
        <w:t>.1.2</w:t>
      </w:r>
    </w:p>
    <w:p w14:paraId="4BE86BE2" w14:textId="77777777" w:rsidR="00C7615F" w:rsidRDefault="00C7615F" w:rsidP="00C7615F">
      <w:pPr>
        <w:rPr>
          <w:lang w:eastAsia="pt-BR"/>
        </w:rPr>
      </w:pPr>
    </w:p>
    <w:p w14:paraId="2E7F893B" w14:textId="77777777" w:rsidR="005C083B" w:rsidRDefault="005C083B" w:rsidP="00C7615F">
      <w:pPr>
        <w:rPr>
          <w:lang w:eastAsia="pt-BR"/>
        </w:rPr>
      </w:pPr>
    </w:p>
    <w:p w14:paraId="6DC064E3" w14:textId="77777777" w:rsidR="005C083B" w:rsidRDefault="005C083B" w:rsidP="00C7615F">
      <w:pPr>
        <w:rPr>
          <w:lang w:eastAsia="pt-BR"/>
        </w:rPr>
      </w:pPr>
    </w:p>
    <w:p w14:paraId="08EB4B1C" w14:textId="77777777" w:rsidR="005C083B" w:rsidRDefault="005C083B" w:rsidP="00C7615F">
      <w:pPr>
        <w:rPr>
          <w:lang w:eastAsia="pt-BR"/>
        </w:rPr>
      </w:pPr>
    </w:p>
    <w:p w14:paraId="45AD215A" w14:textId="77777777" w:rsidR="005C083B" w:rsidRDefault="005C083B" w:rsidP="00C7615F">
      <w:pPr>
        <w:rPr>
          <w:lang w:eastAsia="pt-BR"/>
        </w:rPr>
      </w:pPr>
    </w:p>
    <w:p w14:paraId="1DE54BAB" w14:textId="77777777" w:rsidR="005C083B" w:rsidRDefault="005C083B" w:rsidP="00C7615F">
      <w:pPr>
        <w:rPr>
          <w:lang w:eastAsia="pt-BR"/>
        </w:rPr>
      </w:pPr>
    </w:p>
    <w:p w14:paraId="0094AE06" w14:textId="77777777" w:rsidR="005C083B" w:rsidRDefault="005C083B" w:rsidP="00C7615F">
      <w:pPr>
        <w:rPr>
          <w:lang w:eastAsia="pt-BR"/>
        </w:rPr>
      </w:pPr>
    </w:p>
    <w:p w14:paraId="62E4D9EB" w14:textId="77777777" w:rsidR="005C083B" w:rsidRDefault="005C083B" w:rsidP="00C7615F">
      <w:pPr>
        <w:rPr>
          <w:lang w:eastAsia="pt-BR"/>
        </w:rPr>
      </w:pPr>
    </w:p>
    <w:p w14:paraId="22D15644" w14:textId="77777777" w:rsidR="005C083B" w:rsidRDefault="005C083B" w:rsidP="00C7615F">
      <w:pPr>
        <w:rPr>
          <w:lang w:eastAsia="pt-BR"/>
        </w:rPr>
      </w:pPr>
    </w:p>
    <w:p w14:paraId="2DB58091" w14:textId="77777777" w:rsidR="00DF4344" w:rsidRDefault="00DF4344" w:rsidP="00C7615F">
      <w:pPr>
        <w:rPr>
          <w:lang w:eastAsia="pt-BR"/>
        </w:rPr>
      </w:pPr>
    </w:p>
    <w:p w14:paraId="53E741E0" w14:textId="77777777" w:rsidR="005014ED" w:rsidRPr="00264F83" w:rsidRDefault="00076318" w:rsidP="004A6E15">
      <w:pPr>
        <w:pStyle w:val="Subttulo"/>
        <w:outlineLvl w:val="1"/>
        <w:rPr>
          <w:rFonts w:eastAsia="Times New Roman" w:cs="Times New Roman"/>
          <w:bCs/>
          <w:color w:val="E36C0A" w:themeColor="accent6" w:themeShade="BF"/>
          <w:spacing w:val="0"/>
          <w:kern w:val="36"/>
          <w:szCs w:val="44"/>
          <w:lang w:eastAsia="pt-BR"/>
        </w:rPr>
      </w:pPr>
      <w:bookmarkStart w:id="65" w:name="_Toc70064094"/>
      <w:bookmarkStart w:id="66" w:name="_Toc99392012"/>
      <w:r>
        <w:rPr>
          <w:rFonts w:eastAsia="Times New Roman" w:cs="Times New Roman"/>
          <w:bCs/>
          <w:color w:val="E36C0A" w:themeColor="accent6" w:themeShade="BF"/>
          <w:spacing w:val="0"/>
          <w:kern w:val="36"/>
          <w:szCs w:val="44"/>
          <w:lang w:eastAsia="pt-BR"/>
        </w:rPr>
        <w:t>11</w:t>
      </w:r>
      <w:r w:rsidR="002475D6" w:rsidRPr="00264F83">
        <w:rPr>
          <w:rFonts w:eastAsia="Times New Roman" w:cs="Times New Roman"/>
          <w:bCs/>
          <w:color w:val="E36C0A" w:themeColor="accent6" w:themeShade="BF"/>
          <w:spacing w:val="0"/>
          <w:kern w:val="36"/>
          <w:szCs w:val="44"/>
          <w:lang w:eastAsia="pt-BR"/>
        </w:rPr>
        <w:t xml:space="preserve">.2 - </w:t>
      </w:r>
      <w:r w:rsidR="005014ED" w:rsidRPr="00264F83">
        <w:rPr>
          <w:rFonts w:eastAsia="Times New Roman" w:cs="Times New Roman"/>
          <w:bCs/>
          <w:color w:val="E36C0A" w:themeColor="accent6" w:themeShade="BF"/>
          <w:spacing w:val="0"/>
          <w:kern w:val="36"/>
          <w:szCs w:val="44"/>
          <w:lang w:eastAsia="pt-BR"/>
        </w:rPr>
        <w:t>Intervalos - Nomes</w:t>
      </w:r>
      <w:bookmarkEnd w:id="65"/>
      <w:bookmarkEnd w:id="66"/>
    </w:p>
    <w:p w14:paraId="69D7052D" w14:textId="77777777" w:rsidR="005014ED" w:rsidRPr="004C3F94" w:rsidRDefault="005014ED" w:rsidP="005014ED">
      <w:pPr>
        <w:rPr>
          <w:rFonts w:cs="Arial"/>
        </w:rPr>
      </w:pPr>
    </w:p>
    <w:p w14:paraId="78EE8CED" w14:textId="77777777" w:rsidR="005014ED" w:rsidRDefault="005014ED" w:rsidP="000372A2">
      <w:pPr>
        <w:rPr>
          <w:rFonts w:cs="Arial"/>
          <w:szCs w:val="22"/>
        </w:rPr>
      </w:pPr>
      <w:r w:rsidRPr="004C3F94">
        <w:rPr>
          <w:rFonts w:cs="Arial"/>
          <w:szCs w:val="22"/>
        </w:rPr>
        <w:t>A qualificação de intervalos é feita segundo o número de tons e semitons contidos entre os graus em questão. Dentre os intervalos encontrados na escala maior estudaremos inicialmente os maiores, menores e justos.</w:t>
      </w:r>
    </w:p>
    <w:p w14:paraId="72A14A6B" w14:textId="77777777" w:rsidR="002475D6" w:rsidRDefault="002475D6" w:rsidP="000372A2">
      <w:pPr>
        <w:rPr>
          <w:rFonts w:cs="Arial"/>
          <w:szCs w:val="22"/>
        </w:rPr>
      </w:pPr>
    </w:p>
    <w:p w14:paraId="30B0E17C" w14:textId="77777777" w:rsidR="002475D6" w:rsidRPr="004C3F94" w:rsidRDefault="002475D6" w:rsidP="000372A2">
      <w:pPr>
        <w:rPr>
          <w:rFonts w:cs="Arial"/>
          <w:szCs w:val="22"/>
        </w:rPr>
      </w:pPr>
    </w:p>
    <w:p w14:paraId="0CC71A35" w14:textId="77777777" w:rsidR="00D66732" w:rsidRDefault="005014ED" w:rsidP="00D47817">
      <w:pPr>
        <w:pStyle w:val="Legenda"/>
        <w:jc w:val="center"/>
      </w:pPr>
      <w:r w:rsidRPr="004C3F94">
        <w:rPr>
          <w:noProof/>
        </w:rPr>
        <w:drawing>
          <wp:inline distT="0" distB="0" distL="0" distR="0" wp14:anchorId="173617FE" wp14:editId="39543DF7">
            <wp:extent cx="4629150" cy="1522781"/>
            <wp:effectExtent l="19050" t="0" r="0" b="0"/>
            <wp:docPr id="158"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5"/>
                    <pic:cNvPicPr>
                      <a:picLocks noChangeAspect="1" noChangeArrowheads="1"/>
                    </pic:cNvPicPr>
                  </pic:nvPicPr>
                  <pic:blipFill>
                    <a:blip r:embed="rId97" cstate="print">
                      <a:lum bright="-26000" contrast="40000"/>
                    </a:blip>
                    <a:srcRect/>
                    <a:stretch>
                      <a:fillRect/>
                    </a:stretch>
                  </pic:blipFill>
                  <pic:spPr bwMode="auto">
                    <a:xfrm>
                      <a:off x="0" y="0"/>
                      <a:ext cx="4631791" cy="1523650"/>
                    </a:xfrm>
                    <a:prstGeom prst="rect">
                      <a:avLst/>
                    </a:prstGeom>
                    <a:solidFill>
                      <a:srgbClr val="FFFFFF"/>
                    </a:solidFill>
                    <a:ln w="9525">
                      <a:noFill/>
                      <a:miter lim="800000"/>
                      <a:headEnd/>
                      <a:tailEnd/>
                    </a:ln>
                  </pic:spPr>
                </pic:pic>
              </a:graphicData>
            </a:graphic>
          </wp:inline>
        </w:drawing>
      </w:r>
    </w:p>
    <w:p w14:paraId="4D4513A8" w14:textId="77777777" w:rsidR="005014ED" w:rsidRPr="00D66732" w:rsidRDefault="00076318" w:rsidP="000372A2">
      <w:pPr>
        <w:pStyle w:val="Legenda"/>
        <w:jc w:val="center"/>
      </w:pPr>
      <w:r>
        <w:t>11</w:t>
      </w:r>
      <w:r w:rsidR="00D66732">
        <w:t>.2.1</w:t>
      </w:r>
    </w:p>
    <w:p w14:paraId="6E0FFAE8" w14:textId="77777777" w:rsidR="005014ED" w:rsidRPr="004C3F94" w:rsidRDefault="005014ED" w:rsidP="000372A2">
      <w:pPr>
        <w:rPr>
          <w:rFonts w:cs="Arial"/>
          <w:sz w:val="2"/>
        </w:rPr>
      </w:pPr>
    </w:p>
    <w:p w14:paraId="76197F2E" w14:textId="77777777" w:rsidR="005014ED" w:rsidRPr="004C3F94" w:rsidRDefault="005014ED" w:rsidP="000372A2">
      <w:pPr>
        <w:rPr>
          <w:rFonts w:cs="Arial"/>
          <w:szCs w:val="22"/>
        </w:rPr>
      </w:pPr>
    </w:p>
    <w:p w14:paraId="4B30ECF0" w14:textId="77777777" w:rsidR="005014ED" w:rsidRPr="004C3F94" w:rsidRDefault="005014ED" w:rsidP="000372A2">
      <w:pPr>
        <w:rPr>
          <w:rFonts w:cs="Arial"/>
          <w:szCs w:val="22"/>
        </w:rPr>
      </w:pPr>
      <w:r w:rsidRPr="004C3F94">
        <w:rPr>
          <w:rFonts w:cs="Arial"/>
          <w:szCs w:val="22"/>
        </w:rPr>
        <w:t>Os nomes dos intervalos da escala diatônica ou natural são dados pela distância entre as notas. Assim, temos os seguintes intervalos:</w:t>
      </w:r>
    </w:p>
    <w:p w14:paraId="2EFE9C50" w14:textId="77777777" w:rsidR="002475D6" w:rsidRDefault="002475D6" w:rsidP="000372A2">
      <w:pPr>
        <w:rPr>
          <w:rFonts w:cs="Arial"/>
          <w:b/>
          <w:i/>
          <w:color w:val="000000"/>
          <w:szCs w:val="22"/>
        </w:rPr>
      </w:pPr>
    </w:p>
    <w:p w14:paraId="78BF7CD4" w14:textId="543FCE66" w:rsidR="005014ED" w:rsidRPr="004C3F94" w:rsidRDefault="005014ED" w:rsidP="000372A2">
      <w:r w:rsidRPr="004C3F94">
        <w:rPr>
          <w:rFonts w:cs="Arial"/>
          <w:b/>
          <w:i/>
          <w:color w:val="000000"/>
          <w:szCs w:val="22"/>
        </w:rPr>
        <w:t xml:space="preserve">Primeira justa ou </w:t>
      </w:r>
      <w:hyperlink r:id="rId98" w:history="1">
        <w:r w:rsidR="00BC55A8">
          <w:rPr>
            <w:rStyle w:val="Hyperlink"/>
            <w:rFonts w:cs="Arial"/>
            <w:b/>
            <w:i/>
            <w:color w:val="000000"/>
            <w:szCs w:val="22"/>
          </w:rPr>
          <w:t>U</w:t>
        </w:r>
        <w:r w:rsidRPr="004C3F94">
          <w:rPr>
            <w:rStyle w:val="Hyperlink"/>
            <w:rFonts w:cs="Arial"/>
            <w:b/>
            <w:i/>
            <w:color w:val="000000"/>
            <w:szCs w:val="22"/>
          </w:rPr>
          <w:t>níssono</w:t>
        </w:r>
      </w:hyperlink>
      <w:r w:rsidRPr="004C3F94">
        <w:rPr>
          <w:rFonts w:cs="Arial"/>
          <w:b/>
          <w:i/>
          <w:color w:val="000000"/>
          <w:szCs w:val="22"/>
        </w:rPr>
        <w:t xml:space="preserve">, </w:t>
      </w:r>
      <w:hyperlink r:id="rId99" w:history="1">
        <w:r w:rsidRPr="004C3F94">
          <w:rPr>
            <w:rStyle w:val="Hyperlink"/>
            <w:rFonts w:cs="Arial"/>
            <w:b/>
            <w:i/>
            <w:color w:val="000000"/>
            <w:szCs w:val="22"/>
          </w:rPr>
          <w:t>Segunda</w:t>
        </w:r>
      </w:hyperlink>
      <w:r w:rsidRPr="004C3F94">
        <w:rPr>
          <w:rFonts w:cs="Arial"/>
          <w:b/>
          <w:i/>
          <w:color w:val="000000"/>
          <w:szCs w:val="22"/>
        </w:rPr>
        <w:t xml:space="preserve">, </w:t>
      </w:r>
      <w:hyperlink r:id="rId100" w:history="1">
        <w:r w:rsidRPr="004C3F94">
          <w:rPr>
            <w:rStyle w:val="Hyperlink"/>
            <w:rFonts w:cs="Arial"/>
            <w:b/>
            <w:i/>
            <w:color w:val="000000"/>
            <w:szCs w:val="22"/>
          </w:rPr>
          <w:t>Terça</w:t>
        </w:r>
      </w:hyperlink>
      <w:r w:rsidRPr="004C3F94">
        <w:rPr>
          <w:rFonts w:cs="Arial"/>
          <w:b/>
          <w:i/>
          <w:color w:val="000000"/>
          <w:szCs w:val="22"/>
        </w:rPr>
        <w:t xml:space="preserve"> ou Terceira, </w:t>
      </w:r>
      <w:hyperlink r:id="rId101" w:history="1">
        <w:r w:rsidRPr="004C3F94">
          <w:rPr>
            <w:rStyle w:val="Hyperlink"/>
            <w:rFonts w:cs="Arial"/>
            <w:b/>
            <w:i/>
            <w:color w:val="000000"/>
            <w:szCs w:val="22"/>
          </w:rPr>
          <w:t>Quarta justa</w:t>
        </w:r>
      </w:hyperlink>
      <w:r w:rsidRPr="004C3F94">
        <w:rPr>
          <w:rFonts w:cs="Arial"/>
          <w:b/>
          <w:i/>
          <w:color w:val="000000"/>
          <w:szCs w:val="22"/>
        </w:rPr>
        <w:t xml:space="preserve"> ou </w:t>
      </w:r>
      <w:r w:rsidR="00BC55A8">
        <w:rPr>
          <w:rFonts w:cs="Arial"/>
          <w:b/>
          <w:i/>
          <w:color w:val="000000"/>
          <w:szCs w:val="22"/>
        </w:rPr>
        <w:t>Q</w:t>
      </w:r>
      <w:r w:rsidRPr="004C3F94">
        <w:rPr>
          <w:rFonts w:cs="Arial"/>
          <w:b/>
          <w:i/>
          <w:color w:val="000000"/>
          <w:szCs w:val="22"/>
        </w:rPr>
        <w:t>uarta</w:t>
      </w:r>
      <w:r w:rsidRPr="004C3F94">
        <w:rPr>
          <w:rFonts w:cs="Arial"/>
          <w:b/>
          <w:i/>
          <w:szCs w:val="22"/>
        </w:rPr>
        <w:t>,</w:t>
      </w:r>
      <w:r w:rsidRPr="004C3F94">
        <w:rPr>
          <w:rFonts w:cs="Arial"/>
          <w:szCs w:val="22"/>
        </w:rPr>
        <w:t xml:space="preserve"> </w:t>
      </w:r>
      <w:hyperlink r:id="rId102" w:history="1">
        <w:r w:rsidRPr="004C3F94">
          <w:rPr>
            <w:rStyle w:val="Hyperlink"/>
            <w:rFonts w:cs="Arial"/>
            <w:b/>
            <w:i/>
            <w:color w:val="000000"/>
            <w:szCs w:val="22"/>
          </w:rPr>
          <w:t>Quinta justa</w:t>
        </w:r>
      </w:hyperlink>
      <w:r w:rsidRPr="004C3F94">
        <w:rPr>
          <w:rFonts w:cs="Arial"/>
          <w:b/>
          <w:i/>
          <w:color w:val="000000"/>
          <w:szCs w:val="22"/>
        </w:rPr>
        <w:t xml:space="preserve"> ou </w:t>
      </w:r>
      <w:r w:rsidR="00BC55A8">
        <w:rPr>
          <w:rFonts w:cs="Arial"/>
          <w:b/>
          <w:i/>
          <w:color w:val="000000"/>
          <w:szCs w:val="22"/>
        </w:rPr>
        <w:t>Q</w:t>
      </w:r>
      <w:r w:rsidRPr="004C3F94">
        <w:rPr>
          <w:rFonts w:cs="Arial"/>
          <w:b/>
          <w:i/>
          <w:color w:val="000000"/>
          <w:szCs w:val="22"/>
        </w:rPr>
        <w:t>uinta</w:t>
      </w:r>
      <w:r w:rsidRPr="004C3F94">
        <w:rPr>
          <w:rFonts w:cs="Arial"/>
          <w:b/>
          <w:i/>
          <w:szCs w:val="22"/>
        </w:rPr>
        <w:t>,</w:t>
      </w:r>
      <w:r w:rsidRPr="004C3F94">
        <w:rPr>
          <w:rFonts w:cs="Arial"/>
          <w:szCs w:val="22"/>
        </w:rPr>
        <w:t xml:space="preserve"> </w:t>
      </w:r>
      <w:hyperlink r:id="rId103" w:history="1">
        <w:r w:rsidRPr="004C3F94">
          <w:rPr>
            <w:rStyle w:val="Hyperlink"/>
            <w:rFonts w:cs="Arial"/>
            <w:b/>
            <w:i/>
            <w:color w:val="000000"/>
            <w:szCs w:val="22"/>
          </w:rPr>
          <w:t>Sexta</w:t>
        </w:r>
      </w:hyperlink>
      <w:r w:rsidRPr="004C3F94">
        <w:t>,</w:t>
      </w:r>
      <w:r w:rsidRPr="004C3F94">
        <w:rPr>
          <w:rFonts w:cs="Arial"/>
          <w:b/>
          <w:i/>
          <w:color w:val="000000"/>
          <w:szCs w:val="22"/>
        </w:rPr>
        <w:t xml:space="preserve"> </w:t>
      </w:r>
      <w:hyperlink r:id="rId104" w:history="1">
        <w:r w:rsidRPr="004C3F94">
          <w:rPr>
            <w:rStyle w:val="Hyperlink"/>
            <w:rFonts w:cs="Arial"/>
            <w:b/>
            <w:i/>
            <w:color w:val="000000"/>
            <w:szCs w:val="22"/>
          </w:rPr>
          <w:t>Sétima</w:t>
        </w:r>
      </w:hyperlink>
      <w:r w:rsidRPr="004C3F94">
        <w:rPr>
          <w:rFonts w:cs="Arial"/>
          <w:b/>
          <w:i/>
          <w:color w:val="000000"/>
          <w:szCs w:val="22"/>
        </w:rPr>
        <w:t xml:space="preserve">, </w:t>
      </w:r>
      <w:r w:rsidRPr="004C3F94">
        <w:rPr>
          <w:rFonts w:cs="Arial"/>
          <w:b/>
          <w:i/>
          <w:szCs w:val="22"/>
        </w:rPr>
        <w:t xml:space="preserve">Oitava justa ou </w:t>
      </w:r>
      <w:hyperlink r:id="rId105" w:history="1">
        <w:r w:rsidR="00BC55A8">
          <w:rPr>
            <w:rStyle w:val="Hyperlink"/>
            <w:rFonts w:cs="Arial"/>
            <w:b/>
            <w:i/>
            <w:color w:val="000000"/>
            <w:szCs w:val="22"/>
          </w:rPr>
          <w:t>O</w:t>
        </w:r>
        <w:r w:rsidRPr="004C3F94">
          <w:rPr>
            <w:rStyle w:val="Hyperlink"/>
            <w:rFonts w:cs="Arial"/>
            <w:b/>
            <w:i/>
            <w:color w:val="000000"/>
            <w:szCs w:val="22"/>
          </w:rPr>
          <w:t>itava</w:t>
        </w:r>
      </w:hyperlink>
      <w:r w:rsidRPr="004C3F94">
        <w:t>.</w:t>
      </w:r>
    </w:p>
    <w:p w14:paraId="6524D410" w14:textId="77777777" w:rsidR="005014ED" w:rsidRPr="004C3F94" w:rsidRDefault="005014ED" w:rsidP="000372A2">
      <w:pPr>
        <w:rPr>
          <w:rFonts w:cs="Arial"/>
          <w:szCs w:val="22"/>
        </w:rPr>
      </w:pPr>
    </w:p>
    <w:p w14:paraId="50E85E2D" w14:textId="77777777" w:rsidR="005014ED" w:rsidRPr="004C3F94" w:rsidRDefault="005014ED" w:rsidP="000372A2">
      <w:pPr>
        <w:rPr>
          <w:rFonts w:cs="Arial"/>
          <w:szCs w:val="22"/>
        </w:rPr>
      </w:pPr>
      <w:r w:rsidRPr="004C3F94">
        <w:rPr>
          <w:rFonts w:cs="Arial"/>
          <w:szCs w:val="22"/>
        </w:rPr>
        <w:t xml:space="preserve">Para entendermos melhor esses intervalos podemos pensar na escala de Dó, basta nós contarmos as notas para compreendermos essa nomenclatura que se refere aos números. </w:t>
      </w:r>
    </w:p>
    <w:p w14:paraId="7D71C18E" w14:textId="46F9C0B7" w:rsidR="005014ED" w:rsidRPr="004C3F94" w:rsidRDefault="005014ED" w:rsidP="000372A2">
      <w:pPr>
        <w:rPr>
          <w:rFonts w:cs="Arial"/>
          <w:szCs w:val="22"/>
        </w:rPr>
      </w:pPr>
      <w:r w:rsidRPr="004C3F94">
        <w:rPr>
          <w:rFonts w:cs="Arial"/>
          <w:szCs w:val="22"/>
        </w:rPr>
        <w:t>Dó – Dó – Primeira justa (</w:t>
      </w:r>
      <w:r w:rsidR="00BC55A8">
        <w:rPr>
          <w:rFonts w:cs="Arial"/>
          <w:szCs w:val="22"/>
        </w:rPr>
        <w:t>U</w:t>
      </w:r>
      <w:r w:rsidRPr="004C3F94">
        <w:rPr>
          <w:rFonts w:cs="Arial"/>
          <w:szCs w:val="22"/>
        </w:rPr>
        <w:t>níssono por que é a mesma nota)</w:t>
      </w:r>
    </w:p>
    <w:p w14:paraId="101B634B" w14:textId="082D38F2" w:rsidR="005014ED" w:rsidRPr="004C3F94" w:rsidRDefault="005014ED" w:rsidP="000372A2">
      <w:pPr>
        <w:rPr>
          <w:rFonts w:cs="Arial"/>
          <w:szCs w:val="22"/>
        </w:rPr>
      </w:pPr>
      <w:r w:rsidRPr="004C3F94">
        <w:rPr>
          <w:rFonts w:cs="Arial"/>
          <w:szCs w:val="22"/>
        </w:rPr>
        <w:t>Dó – Ré – Segunda (Podendo ser menor</w:t>
      </w:r>
      <w:r w:rsidR="007E3A07">
        <w:rPr>
          <w:rFonts w:cs="Arial"/>
          <w:szCs w:val="22"/>
        </w:rPr>
        <w:t xml:space="preserve"> 0,5T,</w:t>
      </w:r>
      <w:r w:rsidRPr="004C3F94">
        <w:rPr>
          <w:rFonts w:cs="Arial"/>
          <w:szCs w:val="22"/>
        </w:rPr>
        <w:t xml:space="preserve"> ou maior </w:t>
      </w:r>
      <w:r w:rsidR="007E3A07">
        <w:rPr>
          <w:rFonts w:cs="Arial"/>
          <w:szCs w:val="22"/>
        </w:rPr>
        <w:t>1</w:t>
      </w:r>
      <w:r w:rsidRPr="004C3F94">
        <w:rPr>
          <w:rFonts w:cs="Arial"/>
          <w:szCs w:val="22"/>
        </w:rPr>
        <w:t>T)</w:t>
      </w:r>
    </w:p>
    <w:p w14:paraId="05BCEDB8" w14:textId="09970913" w:rsidR="005014ED" w:rsidRPr="004C3F94" w:rsidRDefault="005014ED" w:rsidP="000372A2">
      <w:pPr>
        <w:rPr>
          <w:rFonts w:cs="Arial"/>
          <w:szCs w:val="22"/>
        </w:rPr>
      </w:pPr>
      <w:r w:rsidRPr="004C3F94">
        <w:rPr>
          <w:rFonts w:cs="Arial"/>
          <w:szCs w:val="22"/>
        </w:rPr>
        <w:t>Dó – Mi – Terça (Podendo ser menor</w:t>
      </w:r>
      <w:r w:rsidR="007E3A07">
        <w:rPr>
          <w:rFonts w:cs="Arial"/>
          <w:szCs w:val="22"/>
        </w:rPr>
        <w:t xml:space="preserve"> 1,5T,</w:t>
      </w:r>
      <w:r w:rsidRPr="004C3F94">
        <w:rPr>
          <w:rFonts w:cs="Arial"/>
          <w:szCs w:val="22"/>
        </w:rPr>
        <w:t xml:space="preserve"> ou maior 2T)</w:t>
      </w:r>
    </w:p>
    <w:p w14:paraId="3BF86B89" w14:textId="4478D9B3" w:rsidR="005014ED" w:rsidRPr="004C3F94" w:rsidRDefault="005014ED" w:rsidP="000372A2">
      <w:pPr>
        <w:rPr>
          <w:rFonts w:cs="Arial"/>
          <w:szCs w:val="22"/>
        </w:rPr>
      </w:pPr>
      <w:r w:rsidRPr="004C3F94">
        <w:rPr>
          <w:rFonts w:cs="Arial"/>
          <w:szCs w:val="22"/>
        </w:rPr>
        <w:t>Dó – Fá – Quarta justa (2,5T) (A quarta pode ser diminuta</w:t>
      </w:r>
      <w:r w:rsidR="007E3A07">
        <w:rPr>
          <w:rFonts w:cs="Arial"/>
          <w:szCs w:val="22"/>
        </w:rPr>
        <w:t xml:space="preserve"> 2T,</w:t>
      </w:r>
      <w:r w:rsidRPr="004C3F94">
        <w:rPr>
          <w:rFonts w:cs="Arial"/>
          <w:szCs w:val="22"/>
        </w:rPr>
        <w:t xml:space="preserve"> ou aumentada,3T)</w:t>
      </w:r>
    </w:p>
    <w:p w14:paraId="44422961" w14:textId="67505DA5" w:rsidR="005014ED" w:rsidRPr="004C3F94" w:rsidRDefault="005014ED" w:rsidP="000372A2">
      <w:pPr>
        <w:rPr>
          <w:rFonts w:cs="Arial"/>
          <w:szCs w:val="22"/>
        </w:rPr>
      </w:pPr>
      <w:r w:rsidRPr="004C3F94">
        <w:rPr>
          <w:rFonts w:cs="Arial"/>
          <w:szCs w:val="22"/>
        </w:rPr>
        <w:t>Dó – Sol – Quinta justa (3,5T) (A quinta pode ser diminuta</w:t>
      </w:r>
      <w:r w:rsidR="007E3A07">
        <w:rPr>
          <w:rFonts w:cs="Arial"/>
          <w:szCs w:val="22"/>
        </w:rPr>
        <w:t xml:space="preserve"> 3T,</w:t>
      </w:r>
      <w:r w:rsidRPr="004C3F94">
        <w:rPr>
          <w:rFonts w:cs="Arial"/>
          <w:szCs w:val="22"/>
        </w:rPr>
        <w:t xml:space="preserve"> ou aumentada 4T)</w:t>
      </w:r>
    </w:p>
    <w:p w14:paraId="393A5A6F" w14:textId="4358EAAC" w:rsidR="005014ED" w:rsidRPr="004C3F94" w:rsidRDefault="005014ED" w:rsidP="000372A2">
      <w:pPr>
        <w:rPr>
          <w:rFonts w:cs="Arial"/>
          <w:szCs w:val="22"/>
        </w:rPr>
      </w:pPr>
      <w:r w:rsidRPr="004C3F94">
        <w:rPr>
          <w:rFonts w:cs="Arial"/>
          <w:szCs w:val="22"/>
        </w:rPr>
        <w:t xml:space="preserve">Dó – Lá – Sexta (Podendo ser menor </w:t>
      </w:r>
      <w:r w:rsidR="007E3A07" w:rsidRPr="004C3F94">
        <w:rPr>
          <w:rFonts w:cs="Arial"/>
          <w:szCs w:val="22"/>
        </w:rPr>
        <w:t>4T</w:t>
      </w:r>
      <w:r w:rsidR="007E3A07">
        <w:rPr>
          <w:rFonts w:cs="Arial"/>
          <w:szCs w:val="22"/>
        </w:rPr>
        <w:t xml:space="preserve">, </w:t>
      </w:r>
      <w:r w:rsidRPr="004C3F94">
        <w:rPr>
          <w:rFonts w:cs="Arial"/>
          <w:szCs w:val="22"/>
        </w:rPr>
        <w:t>ou maior</w:t>
      </w:r>
      <w:r w:rsidR="007E3A07">
        <w:rPr>
          <w:rFonts w:cs="Arial"/>
          <w:szCs w:val="22"/>
        </w:rPr>
        <w:t xml:space="preserve"> </w:t>
      </w:r>
      <w:r w:rsidRPr="004C3F94">
        <w:rPr>
          <w:rFonts w:cs="Arial"/>
          <w:szCs w:val="22"/>
        </w:rPr>
        <w:t>4,5T)</w:t>
      </w:r>
    </w:p>
    <w:p w14:paraId="0EAC3942" w14:textId="17ADC546" w:rsidR="005014ED" w:rsidRPr="004C3F94" w:rsidRDefault="005014ED" w:rsidP="000372A2">
      <w:pPr>
        <w:rPr>
          <w:rFonts w:cs="Arial"/>
          <w:szCs w:val="22"/>
        </w:rPr>
      </w:pPr>
      <w:r w:rsidRPr="004C3F94">
        <w:rPr>
          <w:rFonts w:cs="Arial"/>
          <w:szCs w:val="22"/>
        </w:rPr>
        <w:t xml:space="preserve">Dó – Si – Sétima (Podendo ser menor </w:t>
      </w:r>
      <w:r w:rsidR="007E3A07" w:rsidRPr="004C3F94">
        <w:rPr>
          <w:rFonts w:cs="Arial"/>
          <w:szCs w:val="22"/>
        </w:rPr>
        <w:t>5T</w:t>
      </w:r>
      <w:r w:rsidR="007E3A07">
        <w:rPr>
          <w:rFonts w:cs="Arial"/>
          <w:szCs w:val="22"/>
        </w:rPr>
        <w:t>,</w:t>
      </w:r>
      <w:r w:rsidR="007E3A07" w:rsidRPr="004C3F94">
        <w:rPr>
          <w:rFonts w:cs="Arial"/>
          <w:szCs w:val="22"/>
        </w:rPr>
        <w:t xml:space="preserve"> </w:t>
      </w:r>
      <w:r w:rsidRPr="004C3F94">
        <w:rPr>
          <w:rFonts w:cs="Arial"/>
          <w:szCs w:val="22"/>
        </w:rPr>
        <w:t>ou maior 5,5T)</w:t>
      </w:r>
    </w:p>
    <w:p w14:paraId="001D3FCB" w14:textId="41C1E5C3" w:rsidR="002A7DAB" w:rsidRDefault="005014ED" w:rsidP="00A87DF1">
      <w:pPr>
        <w:rPr>
          <w:rFonts w:cs="Arial"/>
          <w:szCs w:val="22"/>
        </w:rPr>
      </w:pPr>
      <w:r w:rsidRPr="004C3F94">
        <w:rPr>
          <w:rFonts w:cs="Arial"/>
          <w:szCs w:val="22"/>
        </w:rPr>
        <w:t>Dó – Dó - Uma oitava acima (6T)</w:t>
      </w:r>
    </w:p>
    <w:p w14:paraId="7D2505AA" w14:textId="77777777" w:rsidR="002A7DAB" w:rsidRDefault="002A7DAB" w:rsidP="00A87DF1">
      <w:pPr>
        <w:rPr>
          <w:rFonts w:cs="Arial"/>
          <w:szCs w:val="22"/>
        </w:rPr>
      </w:pPr>
    </w:p>
    <w:p w14:paraId="1057506F" w14:textId="77777777" w:rsidR="002A7DAB" w:rsidRDefault="002A7DAB" w:rsidP="00A87DF1">
      <w:pPr>
        <w:rPr>
          <w:rFonts w:cs="Arial"/>
          <w:szCs w:val="22"/>
        </w:rPr>
      </w:pPr>
    </w:p>
    <w:p w14:paraId="00B575FD" w14:textId="77777777" w:rsidR="002A7DAB" w:rsidRDefault="002A7DAB" w:rsidP="00A87DF1">
      <w:pPr>
        <w:rPr>
          <w:rFonts w:cs="Arial"/>
          <w:szCs w:val="22"/>
        </w:rPr>
      </w:pPr>
    </w:p>
    <w:p w14:paraId="4C7C1F36" w14:textId="77777777" w:rsidR="005C083B" w:rsidRDefault="005C083B" w:rsidP="00A87DF1">
      <w:pPr>
        <w:rPr>
          <w:rFonts w:cs="Arial"/>
          <w:szCs w:val="22"/>
        </w:rPr>
      </w:pPr>
    </w:p>
    <w:p w14:paraId="50C62C37" w14:textId="77777777" w:rsidR="00910F8B" w:rsidRDefault="00910F8B" w:rsidP="00A87DF1">
      <w:pPr>
        <w:rPr>
          <w:rFonts w:cs="Arial"/>
          <w:szCs w:val="22"/>
        </w:rPr>
      </w:pPr>
    </w:p>
    <w:p w14:paraId="5D9B17DD" w14:textId="77777777" w:rsidR="005C083B" w:rsidRDefault="005C083B" w:rsidP="00A87DF1">
      <w:pPr>
        <w:rPr>
          <w:rFonts w:cs="Arial"/>
          <w:szCs w:val="22"/>
        </w:rPr>
      </w:pPr>
    </w:p>
    <w:p w14:paraId="21EF69FB" w14:textId="77777777" w:rsidR="004037F2" w:rsidRPr="005014ED" w:rsidRDefault="004037F2" w:rsidP="00A87DF1">
      <w:pPr>
        <w:rPr>
          <w:rFonts w:cs="Arial"/>
          <w:szCs w:val="22"/>
        </w:rPr>
      </w:pPr>
    </w:p>
    <w:p w14:paraId="78C17CD9" w14:textId="77777777" w:rsidR="005C083B" w:rsidRPr="00453905" w:rsidRDefault="008A27CA" w:rsidP="005C083B">
      <w:pPr>
        <w:jc w:val="center"/>
        <w:rPr>
          <w:rFonts w:cs="Arial"/>
          <w:b/>
          <w:color w:val="FF0000"/>
          <w:sz w:val="28"/>
          <w:szCs w:val="28"/>
        </w:rPr>
      </w:pPr>
      <w:r>
        <w:rPr>
          <w:rFonts w:cs="Arial"/>
          <w:b/>
          <w:noProof/>
          <w:color w:val="FF0000"/>
          <w:sz w:val="28"/>
          <w:szCs w:val="28"/>
          <w:lang w:eastAsia="pt-BR"/>
        </w:rPr>
        <w:lastRenderedPageBreak/>
        <w:drawing>
          <wp:inline distT="0" distB="0" distL="0" distR="0" wp14:anchorId="5738FAD6" wp14:editId="6FD9F4BC">
            <wp:extent cx="4707447" cy="1635760"/>
            <wp:effectExtent l="0" t="0" r="0" b="2540"/>
            <wp:docPr id="1153" name="Imagem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707447" cy="1635760"/>
                    </a:xfrm>
                    <a:prstGeom prst="rect">
                      <a:avLst/>
                    </a:prstGeom>
                    <a:noFill/>
                    <a:ln>
                      <a:noFill/>
                    </a:ln>
                  </pic:spPr>
                </pic:pic>
              </a:graphicData>
            </a:graphic>
          </wp:inline>
        </w:drawing>
      </w:r>
    </w:p>
    <w:p w14:paraId="31DF99A7" w14:textId="3658E687" w:rsidR="006806B2" w:rsidRPr="009D7F82" w:rsidRDefault="00970B2D"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67" w:name="_Toc70064095"/>
      <w:bookmarkStart w:id="68" w:name="_Toc99392013"/>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2475D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1</w:t>
      </w:r>
      <w:r w:rsidR="00E14C2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475D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Preparação</w:t>
      </w:r>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para leitura Musical</w:t>
      </w:r>
      <w:bookmarkEnd w:id="67"/>
      <w:bookmarkEnd w:id="68"/>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6A166937" w14:textId="77777777" w:rsidR="00A87DF1" w:rsidRDefault="00970B2D" w:rsidP="006806B2">
      <w:pPr>
        <w:rPr>
          <w:rFonts w:cs="Arial"/>
        </w:rPr>
      </w:pPr>
      <w:r w:rsidRPr="006806B2">
        <w:rPr>
          <w:rFonts w:cs="Arial"/>
        </w:rPr>
        <w:t xml:space="preserve">Antes de entrarmos propriamente na parte da escrita tradicional de música (partitura, tablatura, cifras e etc.), vamos entender o funcionamento do </w:t>
      </w:r>
      <w:r w:rsidRPr="004C69B2">
        <w:rPr>
          <w:rFonts w:cs="Arial"/>
        </w:rPr>
        <w:t xml:space="preserve">mecanismo básico de notação musical, que consiste em anotar a altura e a duração do som. </w:t>
      </w:r>
      <w:r w:rsidR="00A42B90" w:rsidRPr="004C69B2">
        <w:rPr>
          <w:rFonts w:cs="Arial"/>
        </w:rPr>
        <w:t>Por isso,</w:t>
      </w:r>
      <w:r w:rsidR="004C69B2">
        <w:rPr>
          <w:rFonts w:cs="Arial"/>
        </w:rPr>
        <w:t xml:space="preserve"> </w:t>
      </w:r>
      <w:r w:rsidR="00A42B90" w:rsidRPr="004C69B2">
        <w:rPr>
          <w:rFonts w:cs="Arial"/>
        </w:rPr>
        <w:t>ne</w:t>
      </w:r>
      <w:r w:rsidRPr="004C69B2">
        <w:rPr>
          <w:rFonts w:cs="Arial"/>
        </w:rPr>
        <w:t>s</w:t>
      </w:r>
      <w:r w:rsidR="00A42B90" w:rsidRPr="004C69B2">
        <w:rPr>
          <w:rFonts w:cs="Arial"/>
        </w:rPr>
        <w:t>t</w:t>
      </w:r>
      <w:r w:rsidRPr="004C69B2">
        <w:rPr>
          <w:rFonts w:cs="Arial"/>
        </w:rPr>
        <w:t xml:space="preserve">a próxima etapa do estudo, vamos utilizar </w:t>
      </w:r>
      <w:r w:rsidRPr="004C69B2">
        <w:rPr>
          <w:rFonts w:cs="Arial"/>
          <w:i/>
        </w:rPr>
        <w:t>gráficos</w:t>
      </w:r>
      <w:r w:rsidRPr="004C69B2">
        <w:rPr>
          <w:rFonts w:cs="Arial"/>
        </w:rPr>
        <w:t xml:space="preserve"> para entender o mecanismo que relaciona duração/altura</w:t>
      </w:r>
      <w:r w:rsidR="00941FCD" w:rsidRPr="004C69B2">
        <w:rPr>
          <w:rFonts w:cs="Arial"/>
        </w:rPr>
        <w:t>. Esses gráficos se encontram nas próximas páginas.</w:t>
      </w:r>
    </w:p>
    <w:p w14:paraId="78CF631B" w14:textId="77777777" w:rsidR="002A7DAB" w:rsidRDefault="002A7DAB" w:rsidP="006806B2">
      <w:pPr>
        <w:rPr>
          <w:rFonts w:cs="Arial"/>
        </w:rPr>
      </w:pPr>
    </w:p>
    <w:p w14:paraId="4719F3E0" w14:textId="77777777" w:rsidR="002A7DAB" w:rsidRPr="00A87DF1" w:rsidRDefault="002A7DAB" w:rsidP="006806B2">
      <w:pPr>
        <w:rPr>
          <w:rFonts w:cs="Arial"/>
        </w:rPr>
      </w:pPr>
    </w:p>
    <w:p w14:paraId="49ADB5F6" w14:textId="77777777" w:rsidR="00D66732" w:rsidRDefault="00182889" w:rsidP="00D66732">
      <w:pPr>
        <w:pStyle w:val="Legenda"/>
        <w:jc w:val="center"/>
      </w:pPr>
      <w:r>
        <w:rPr>
          <w:noProof/>
        </w:rPr>
        <w:drawing>
          <wp:inline distT="0" distB="0" distL="0" distR="0" wp14:anchorId="36B91968" wp14:editId="178EBF7E">
            <wp:extent cx="3933825" cy="1204127"/>
            <wp:effectExtent l="0" t="0" r="0" b="0"/>
            <wp:docPr id="9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srcRect/>
                    <a:stretch>
                      <a:fillRect/>
                    </a:stretch>
                  </pic:blipFill>
                  <pic:spPr bwMode="auto">
                    <a:xfrm>
                      <a:off x="0" y="0"/>
                      <a:ext cx="3989952" cy="1221307"/>
                    </a:xfrm>
                    <a:prstGeom prst="rect">
                      <a:avLst/>
                    </a:prstGeom>
                    <a:noFill/>
                    <a:ln w="9525">
                      <a:noFill/>
                      <a:miter lim="800000"/>
                      <a:headEnd/>
                      <a:tailEnd/>
                    </a:ln>
                  </pic:spPr>
                </pic:pic>
              </a:graphicData>
            </a:graphic>
          </wp:inline>
        </w:drawing>
      </w:r>
    </w:p>
    <w:p w14:paraId="282A7330" w14:textId="77777777" w:rsidR="00D66732" w:rsidRPr="00D66732" w:rsidRDefault="00F22E6E" w:rsidP="00D66732">
      <w:pPr>
        <w:pStyle w:val="Legenda"/>
        <w:jc w:val="center"/>
      </w:pPr>
      <w:r>
        <w:t>Figura 1</w:t>
      </w:r>
      <w:r w:rsidR="00076318">
        <w:t>1</w:t>
      </w:r>
      <w:r w:rsidR="003E3037">
        <w:t>.</w:t>
      </w:r>
      <w:r w:rsidR="00941FCD">
        <w:t>2</w:t>
      </w:r>
      <w:r w:rsidR="003E3037">
        <w:t>.</w:t>
      </w:r>
      <w:r w:rsidR="00941FCD">
        <w:t>2</w:t>
      </w:r>
    </w:p>
    <w:p w14:paraId="7F91C396" w14:textId="77777777" w:rsidR="00A50E47" w:rsidRPr="00D66732" w:rsidRDefault="00A50E47" w:rsidP="00D66732">
      <w:pPr>
        <w:jc w:val="center"/>
        <w:rPr>
          <w:rFonts w:cs="Arial"/>
          <w:i/>
          <w:sz w:val="18"/>
          <w:szCs w:val="18"/>
        </w:rPr>
      </w:pPr>
    </w:p>
    <w:p w14:paraId="160958D1" w14:textId="77777777" w:rsidR="002A7DAB" w:rsidRDefault="002A7DAB" w:rsidP="000372A2">
      <w:pPr>
        <w:rPr>
          <w:rFonts w:cs="Arial"/>
          <w:szCs w:val="22"/>
        </w:rPr>
      </w:pPr>
    </w:p>
    <w:p w14:paraId="7FA0FF32" w14:textId="7F43B8CF" w:rsidR="005C083B" w:rsidRDefault="00970B2D" w:rsidP="000372A2">
      <w:pPr>
        <w:rPr>
          <w:rFonts w:cs="Arial"/>
          <w:szCs w:val="22"/>
        </w:rPr>
      </w:pPr>
      <w:r w:rsidRPr="00CC60BA">
        <w:rPr>
          <w:rFonts w:cs="Arial"/>
          <w:szCs w:val="22"/>
        </w:rPr>
        <w:t xml:space="preserve">Este gráfico mostra que as três cordas </w:t>
      </w:r>
      <w:r w:rsidRPr="00CC60BA">
        <w:rPr>
          <w:rFonts w:cs="Arial"/>
          <w:i/>
          <w:szCs w:val="22"/>
        </w:rPr>
        <w:t>Mi</w:t>
      </w:r>
      <w:r w:rsidRPr="00CC60BA">
        <w:rPr>
          <w:rFonts w:cs="Arial"/>
          <w:szCs w:val="22"/>
        </w:rPr>
        <w:t xml:space="preserve"> (1ª), </w:t>
      </w:r>
      <w:r w:rsidRPr="00CC60BA">
        <w:rPr>
          <w:rFonts w:cs="Arial"/>
          <w:i/>
          <w:szCs w:val="22"/>
        </w:rPr>
        <w:t>Si</w:t>
      </w:r>
      <w:r w:rsidRPr="00CC60BA">
        <w:rPr>
          <w:rFonts w:cs="Arial"/>
          <w:szCs w:val="22"/>
        </w:rPr>
        <w:t xml:space="preserve"> (2ª) e </w:t>
      </w:r>
      <w:r w:rsidRPr="00CC60BA">
        <w:rPr>
          <w:rFonts w:cs="Arial"/>
          <w:i/>
          <w:szCs w:val="22"/>
        </w:rPr>
        <w:t>Sol</w:t>
      </w:r>
      <w:r w:rsidRPr="00CC60BA">
        <w:rPr>
          <w:rFonts w:cs="Arial"/>
          <w:szCs w:val="22"/>
        </w:rPr>
        <w:t xml:space="preserve"> (3ª) devem ser tocadas duas vezes cada uma mantendo exatamente a mesma duração nas execuções. Se pensarmos que nossa medida de duração é o segundo, cada corda será tocada duas vezes,</w:t>
      </w:r>
      <w:r w:rsidR="00B95884">
        <w:rPr>
          <w:rFonts w:cs="Arial"/>
          <w:szCs w:val="22"/>
        </w:rPr>
        <w:t xml:space="preserve"> uma vez em cada</w:t>
      </w:r>
      <w:r w:rsidRPr="00CC60BA">
        <w:rPr>
          <w:rFonts w:cs="Arial"/>
          <w:szCs w:val="22"/>
        </w:rPr>
        <w:t xml:space="preserve"> segun</w:t>
      </w:r>
      <w:r w:rsidR="00B95884">
        <w:rPr>
          <w:rFonts w:cs="Arial"/>
          <w:szCs w:val="22"/>
        </w:rPr>
        <w:t xml:space="preserve">do. </w:t>
      </w:r>
    </w:p>
    <w:p w14:paraId="5E6B26FC" w14:textId="357B5090" w:rsidR="00D47817" w:rsidRDefault="00970B2D" w:rsidP="000372A2">
      <w:pPr>
        <w:rPr>
          <w:rFonts w:cs="Arial"/>
          <w:szCs w:val="22"/>
        </w:rPr>
      </w:pPr>
      <w:r w:rsidRPr="00CC60BA">
        <w:rPr>
          <w:rFonts w:cs="Arial"/>
          <w:szCs w:val="22"/>
        </w:rPr>
        <w:t xml:space="preserve">Observe que a disposição dos graves (bordões) e agudos (primas) no violão é inversa à disposição física natural. </w:t>
      </w:r>
      <w:r w:rsidRPr="00CC60BA">
        <w:rPr>
          <w:rFonts w:cs="Arial"/>
          <w:i/>
          <w:szCs w:val="22"/>
        </w:rPr>
        <w:t>Como já percebido, observe que quanto mais grave for o som</w:t>
      </w:r>
      <w:r w:rsidR="0046029E">
        <w:rPr>
          <w:rFonts w:cs="Arial"/>
          <w:i/>
          <w:szCs w:val="22"/>
        </w:rPr>
        <w:t>,</w:t>
      </w:r>
      <w:r w:rsidRPr="00CC60BA">
        <w:rPr>
          <w:rFonts w:cs="Arial"/>
          <w:i/>
          <w:szCs w:val="22"/>
        </w:rPr>
        <w:t xml:space="preserve"> mais abaixo ele se localizará nos gráficos. </w:t>
      </w:r>
      <w:r w:rsidRPr="00CC60BA">
        <w:rPr>
          <w:rFonts w:cs="Arial"/>
          <w:szCs w:val="22"/>
        </w:rPr>
        <w:t>Os próximos exercícios são muito simples.</w:t>
      </w:r>
    </w:p>
    <w:p w14:paraId="541A54E3" w14:textId="564A0AAF" w:rsidR="00B95884" w:rsidRDefault="00970B2D" w:rsidP="002A5A06">
      <w:pPr>
        <w:rPr>
          <w:rFonts w:cs="Arial"/>
          <w:szCs w:val="22"/>
        </w:rPr>
      </w:pPr>
      <w:r>
        <w:rPr>
          <w:rFonts w:cs="Arial"/>
          <w:szCs w:val="22"/>
        </w:rPr>
        <w:t>Agora</w:t>
      </w:r>
      <w:r w:rsidR="00B95884">
        <w:rPr>
          <w:rFonts w:cs="Arial"/>
          <w:szCs w:val="22"/>
        </w:rPr>
        <w:t xml:space="preserve">, você deve executar nas cordas Mi, Si e Sol o ritmo </w:t>
      </w:r>
      <w:r w:rsidR="00416521">
        <w:rPr>
          <w:rFonts w:cs="Arial"/>
          <w:szCs w:val="22"/>
        </w:rPr>
        <w:t>que se encontra no gráfico da figura 11.2.2</w:t>
      </w:r>
      <w:r w:rsidR="00B95884">
        <w:rPr>
          <w:rFonts w:cs="Arial"/>
          <w:szCs w:val="22"/>
        </w:rPr>
        <w:t xml:space="preserve">. Se atentando à distribuição dos dedos para cada corda: </w:t>
      </w:r>
    </w:p>
    <w:p w14:paraId="27C4BADC" w14:textId="58076CAF" w:rsidR="00B95884" w:rsidRDefault="00B95884" w:rsidP="002A5A06">
      <w:pPr>
        <w:rPr>
          <w:rFonts w:cs="Arial"/>
          <w:szCs w:val="22"/>
        </w:rPr>
      </w:pPr>
      <w:r>
        <w:rPr>
          <w:rFonts w:cs="Arial"/>
          <w:szCs w:val="22"/>
        </w:rPr>
        <w:t>Mi (1ª corda) – Anelar</w:t>
      </w:r>
    </w:p>
    <w:p w14:paraId="0FD6A2C5" w14:textId="5DFCD395" w:rsidR="00B95884" w:rsidRDefault="00B95884" w:rsidP="002A5A06">
      <w:pPr>
        <w:rPr>
          <w:rFonts w:cs="Arial"/>
          <w:szCs w:val="22"/>
        </w:rPr>
      </w:pPr>
      <w:r>
        <w:rPr>
          <w:rFonts w:cs="Arial"/>
          <w:szCs w:val="22"/>
        </w:rPr>
        <w:t>Si (2ª corda) – Médio</w:t>
      </w:r>
    </w:p>
    <w:p w14:paraId="323F1D64" w14:textId="0ED32C10" w:rsidR="00B95884" w:rsidRDefault="00B95884" w:rsidP="002A5A06">
      <w:pPr>
        <w:rPr>
          <w:rFonts w:cs="Arial"/>
          <w:szCs w:val="22"/>
        </w:rPr>
      </w:pPr>
      <w:r>
        <w:rPr>
          <w:rFonts w:cs="Arial"/>
          <w:szCs w:val="22"/>
        </w:rPr>
        <w:t>Sol (3ª corda) - Indicador</w:t>
      </w:r>
    </w:p>
    <w:p w14:paraId="0CEF856B" w14:textId="77777777" w:rsidR="00B95884" w:rsidRDefault="00970B2D" w:rsidP="002A5A06">
      <w:pPr>
        <w:rPr>
          <w:rFonts w:cs="Arial"/>
          <w:szCs w:val="22"/>
        </w:rPr>
      </w:pPr>
      <w:r w:rsidRPr="00CC60BA">
        <w:rPr>
          <w:rFonts w:cs="Arial"/>
          <w:szCs w:val="22"/>
        </w:rPr>
        <w:t xml:space="preserve"> </w:t>
      </w:r>
    </w:p>
    <w:p w14:paraId="195CEB39" w14:textId="550B6625" w:rsidR="00CB0BE9" w:rsidRPr="00B95884" w:rsidRDefault="00B95884" w:rsidP="002A5A06">
      <w:pPr>
        <w:rPr>
          <w:rFonts w:cs="Arial"/>
          <w:szCs w:val="22"/>
        </w:rPr>
      </w:pPr>
      <w:r>
        <w:rPr>
          <w:rFonts w:cs="Arial"/>
          <w:szCs w:val="22"/>
        </w:rPr>
        <w:t>Depois de já termos entendido a ideia do uso do gráfico, faremos mais alguns exercícios utilizando todas as cordas, se atentando com a postura e a troca de dedos. Vamos tentar?</w:t>
      </w:r>
    </w:p>
    <w:p w14:paraId="24959293" w14:textId="77777777" w:rsidR="00E02826" w:rsidRDefault="00E02826" w:rsidP="002A5A06">
      <w:pPr>
        <w:rPr>
          <w:rFonts w:cs="Arial"/>
          <w:b/>
          <w:i/>
          <w:szCs w:val="22"/>
        </w:rPr>
      </w:pPr>
    </w:p>
    <w:p w14:paraId="4D1C7BE6" w14:textId="77777777" w:rsidR="008459C8" w:rsidRDefault="002A5A06" w:rsidP="002A5A06">
      <w:pPr>
        <w:rPr>
          <w:rFonts w:cs="Arial"/>
          <w:b/>
          <w:i/>
          <w:szCs w:val="22"/>
        </w:rPr>
      </w:pPr>
      <w:r>
        <w:rPr>
          <w:rFonts w:cs="Arial"/>
          <w:b/>
          <w:i/>
          <w:szCs w:val="22"/>
        </w:rPr>
        <w:t>Letra A</w:t>
      </w:r>
    </w:p>
    <w:p w14:paraId="58C9F587" w14:textId="77777777" w:rsidR="002A5A06" w:rsidRDefault="002A5A06" w:rsidP="002A5A06">
      <w:pPr>
        <w:rPr>
          <w:rFonts w:cs="Arial"/>
          <w:b/>
          <w:i/>
          <w:szCs w:val="22"/>
        </w:rPr>
      </w:pPr>
    </w:p>
    <w:p w14:paraId="56DD271D" w14:textId="77777777" w:rsidR="00D145C2" w:rsidRPr="00DB6AEC" w:rsidRDefault="001B6422" w:rsidP="001B6422">
      <w:pPr>
        <w:jc w:val="center"/>
        <w:rPr>
          <w:rFonts w:cs="Arial"/>
          <w:b/>
          <w:i/>
          <w:szCs w:val="22"/>
        </w:rPr>
      </w:pPr>
      <w:r w:rsidRPr="001B6422">
        <w:rPr>
          <w:rFonts w:cs="Arial"/>
          <w:b/>
          <w:i/>
          <w:noProof/>
          <w:szCs w:val="22"/>
          <w:lang w:eastAsia="pt-BR"/>
        </w:rPr>
        <w:lastRenderedPageBreak/>
        <w:drawing>
          <wp:inline distT="0" distB="0" distL="0" distR="0" wp14:anchorId="7191A6E1" wp14:editId="5A550D87">
            <wp:extent cx="4469240" cy="2285855"/>
            <wp:effectExtent l="0" t="0" r="7620" b="635"/>
            <wp:docPr id="79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srcRect/>
                    <a:stretch>
                      <a:fillRect/>
                    </a:stretch>
                  </pic:blipFill>
                  <pic:spPr bwMode="auto">
                    <a:xfrm>
                      <a:off x="0" y="0"/>
                      <a:ext cx="4524697" cy="2314219"/>
                    </a:xfrm>
                    <a:prstGeom prst="rect">
                      <a:avLst/>
                    </a:prstGeom>
                    <a:noFill/>
                    <a:ln w="9525">
                      <a:noFill/>
                      <a:miter lim="800000"/>
                      <a:headEnd/>
                      <a:tailEnd/>
                    </a:ln>
                  </pic:spPr>
                </pic:pic>
              </a:graphicData>
            </a:graphic>
          </wp:inline>
        </w:drawing>
      </w:r>
    </w:p>
    <w:p w14:paraId="578CBF0B" w14:textId="25A3B3F7" w:rsidR="002A7DAB" w:rsidRPr="00E02826" w:rsidRDefault="00076318" w:rsidP="00E02826">
      <w:pPr>
        <w:pStyle w:val="Legenda"/>
        <w:jc w:val="center"/>
      </w:pPr>
      <w:r>
        <w:t>Figura 11</w:t>
      </w:r>
      <w:r w:rsidR="003E3037">
        <w:t>.</w:t>
      </w:r>
      <w:r w:rsidR="00941FCD">
        <w:t>2.3</w:t>
      </w:r>
    </w:p>
    <w:p w14:paraId="4D89EAA1" w14:textId="667E10FA" w:rsidR="000F46E9" w:rsidRDefault="002A5A06" w:rsidP="002A5A06">
      <w:pPr>
        <w:rPr>
          <w:rFonts w:cs="Arial"/>
          <w:b/>
          <w:i/>
          <w:szCs w:val="22"/>
        </w:rPr>
      </w:pPr>
      <w:r>
        <w:rPr>
          <w:rFonts w:cs="Arial"/>
          <w:b/>
          <w:i/>
          <w:szCs w:val="22"/>
        </w:rPr>
        <w:t>Letra B</w:t>
      </w:r>
    </w:p>
    <w:p w14:paraId="3EFAEFF7" w14:textId="326585C1" w:rsidR="006806B2" w:rsidRDefault="006806B2" w:rsidP="006E41EB">
      <w:pPr>
        <w:rPr>
          <w:rFonts w:cs="Arial"/>
          <w:b/>
          <w:i/>
          <w:szCs w:val="22"/>
        </w:rPr>
      </w:pPr>
    </w:p>
    <w:p w14:paraId="68786EDE" w14:textId="556EBF41" w:rsidR="00C7615F" w:rsidRPr="00E02826" w:rsidRDefault="00D46A75" w:rsidP="00E02826">
      <w:pPr>
        <w:jc w:val="center"/>
        <w:rPr>
          <w:rFonts w:cs="Arial"/>
          <w:b/>
          <w:i/>
          <w:szCs w:val="22"/>
        </w:rPr>
      </w:pPr>
      <w:r>
        <w:rPr>
          <w:rFonts w:cs="Arial"/>
          <w:b/>
          <w:i/>
          <w:noProof/>
          <w:szCs w:val="22"/>
          <w:lang w:eastAsia="pt-BR"/>
        </w:rPr>
        <w:drawing>
          <wp:inline distT="0" distB="0" distL="0" distR="0" wp14:anchorId="1E498457" wp14:editId="25048231">
            <wp:extent cx="4210050" cy="1907804"/>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219426" cy="1912053"/>
                    </a:xfrm>
                    <a:prstGeom prst="rect">
                      <a:avLst/>
                    </a:prstGeom>
                    <a:noFill/>
                    <a:ln>
                      <a:noFill/>
                    </a:ln>
                  </pic:spPr>
                </pic:pic>
              </a:graphicData>
            </a:graphic>
          </wp:inline>
        </w:drawing>
      </w:r>
    </w:p>
    <w:p w14:paraId="6F4217C8" w14:textId="70A5C1E5" w:rsidR="00C7615F" w:rsidRPr="00747A02" w:rsidRDefault="00F22E6E" w:rsidP="00747A02">
      <w:pPr>
        <w:pStyle w:val="Legenda"/>
        <w:jc w:val="center"/>
        <w:rPr>
          <w:sz w:val="18"/>
          <w:szCs w:val="18"/>
        </w:rPr>
      </w:pPr>
      <w:r>
        <w:rPr>
          <w:sz w:val="18"/>
          <w:szCs w:val="18"/>
        </w:rPr>
        <w:t>Figura 1</w:t>
      </w:r>
      <w:r w:rsidR="00076318">
        <w:rPr>
          <w:sz w:val="18"/>
          <w:szCs w:val="18"/>
        </w:rPr>
        <w:t>1</w:t>
      </w:r>
      <w:r w:rsidR="003E3037">
        <w:rPr>
          <w:sz w:val="18"/>
          <w:szCs w:val="18"/>
        </w:rPr>
        <w:t>.</w:t>
      </w:r>
      <w:r w:rsidR="00941FCD">
        <w:rPr>
          <w:sz w:val="18"/>
          <w:szCs w:val="18"/>
        </w:rPr>
        <w:t>2</w:t>
      </w:r>
      <w:r w:rsidR="003E3037">
        <w:rPr>
          <w:sz w:val="18"/>
          <w:szCs w:val="18"/>
        </w:rPr>
        <w:t>.</w:t>
      </w:r>
      <w:r w:rsidR="00941FCD">
        <w:rPr>
          <w:sz w:val="18"/>
          <w:szCs w:val="18"/>
        </w:rPr>
        <w:t>4</w:t>
      </w:r>
    </w:p>
    <w:p w14:paraId="72A3D2B4" w14:textId="1B95A30B" w:rsidR="00782AC6" w:rsidRDefault="002A5A06" w:rsidP="00A6128F">
      <w:pPr>
        <w:rPr>
          <w:rFonts w:cs="Arial"/>
          <w:b/>
          <w:i/>
          <w:szCs w:val="22"/>
        </w:rPr>
      </w:pPr>
      <w:r>
        <w:rPr>
          <w:rFonts w:cs="Arial"/>
          <w:b/>
          <w:i/>
          <w:szCs w:val="22"/>
        </w:rPr>
        <w:t>Letra C</w:t>
      </w:r>
    </w:p>
    <w:p w14:paraId="5484B74F" w14:textId="3E2E9977" w:rsidR="006E41EB" w:rsidRDefault="006E41EB" w:rsidP="00A6128F">
      <w:pPr>
        <w:rPr>
          <w:rFonts w:cs="Arial"/>
          <w:b/>
          <w:i/>
          <w:szCs w:val="22"/>
        </w:rPr>
      </w:pPr>
    </w:p>
    <w:p w14:paraId="11D72BC5" w14:textId="5C853AD3" w:rsidR="00D66732" w:rsidRPr="004E7DD0" w:rsidRDefault="00AB6C8D" w:rsidP="002A7DAB">
      <w:pPr>
        <w:jc w:val="center"/>
        <w:rPr>
          <w:rFonts w:cs="Arial"/>
          <w:i/>
        </w:rPr>
      </w:pPr>
      <w:r w:rsidRPr="004E7DD0">
        <w:rPr>
          <w:rFonts w:cs="Arial"/>
          <w:i/>
          <w:noProof/>
          <w:lang w:eastAsia="pt-BR"/>
        </w:rPr>
        <w:drawing>
          <wp:inline distT="0" distB="0" distL="0" distR="0" wp14:anchorId="5A8D9E45" wp14:editId="66EDA727">
            <wp:extent cx="4008830" cy="213360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021442" cy="2140313"/>
                    </a:xfrm>
                    <a:prstGeom prst="rect">
                      <a:avLst/>
                    </a:prstGeom>
                    <a:noFill/>
                    <a:ln>
                      <a:noFill/>
                    </a:ln>
                  </pic:spPr>
                </pic:pic>
              </a:graphicData>
            </a:graphic>
          </wp:inline>
        </w:drawing>
      </w:r>
    </w:p>
    <w:p w14:paraId="06B6D918" w14:textId="77777777" w:rsidR="00D66732" w:rsidRDefault="00D66732" w:rsidP="00A6128F">
      <w:pPr>
        <w:pStyle w:val="Legenda"/>
        <w:jc w:val="center"/>
      </w:pPr>
      <w:r w:rsidRPr="004E7DD0">
        <w:t xml:space="preserve">Figura </w:t>
      </w:r>
      <w:r w:rsidR="00F7106C" w:rsidRPr="004E7DD0">
        <w:t>1</w:t>
      </w:r>
      <w:r w:rsidR="00076318" w:rsidRPr="004E7DD0">
        <w:t>1</w:t>
      </w:r>
      <w:r w:rsidR="003E3037" w:rsidRPr="004E7DD0">
        <w:t>.</w:t>
      </w:r>
      <w:r w:rsidR="00941FCD" w:rsidRPr="004E7DD0">
        <w:t>2</w:t>
      </w:r>
      <w:r w:rsidR="003E3037" w:rsidRPr="004E7DD0">
        <w:t>.</w:t>
      </w:r>
      <w:r w:rsidR="00941FCD" w:rsidRPr="004E7DD0">
        <w:t>5</w:t>
      </w:r>
    </w:p>
    <w:p w14:paraId="2FB32DDC" w14:textId="77777777" w:rsidR="00C7615F" w:rsidRPr="0073437C" w:rsidRDefault="00C7615F" w:rsidP="0073437C">
      <w:pPr>
        <w:rPr>
          <w:lang w:eastAsia="pt-BR"/>
        </w:rPr>
      </w:pPr>
    </w:p>
    <w:p w14:paraId="1832E3D9" w14:textId="7E5ECAC3" w:rsidR="002A7DAB" w:rsidRPr="006E41EB" w:rsidRDefault="00453905" w:rsidP="006E41EB">
      <w:pPr>
        <w:autoSpaceDE w:val="0"/>
        <w:jc w:val="center"/>
        <w:rPr>
          <w:rFonts w:cs="Arial"/>
          <w:szCs w:val="22"/>
        </w:rPr>
      </w:pPr>
      <w:r>
        <w:rPr>
          <w:rFonts w:cs="Arial"/>
          <w:noProof/>
          <w:szCs w:val="22"/>
        </w:rPr>
        <w:t xml:space="preserve">Qual foi a diferença dos exercícios A e </w:t>
      </w:r>
      <w:r w:rsidR="00AB6C8D">
        <w:rPr>
          <w:rFonts w:cs="Arial"/>
          <w:noProof/>
          <w:szCs w:val="22"/>
        </w:rPr>
        <w:t>C</w:t>
      </w:r>
      <w:r>
        <w:rPr>
          <w:rFonts w:cs="Arial"/>
          <w:noProof/>
          <w:szCs w:val="22"/>
        </w:rPr>
        <w:t xml:space="preserve"> para o exercício </w:t>
      </w:r>
      <w:r w:rsidR="00AB6C8D">
        <w:rPr>
          <w:rFonts w:cs="Arial"/>
          <w:noProof/>
          <w:szCs w:val="22"/>
        </w:rPr>
        <w:t>B</w:t>
      </w:r>
      <w:r>
        <w:rPr>
          <w:rFonts w:cs="Arial"/>
          <w:noProof/>
          <w:szCs w:val="22"/>
        </w:rPr>
        <w:t>?</w:t>
      </w:r>
    </w:p>
    <w:p w14:paraId="2010937C" w14:textId="027932BC" w:rsidR="002A5A06" w:rsidRDefault="002A5A06" w:rsidP="002A5A06">
      <w:pPr>
        <w:autoSpaceDE w:val="0"/>
        <w:rPr>
          <w:rFonts w:cs="Arial"/>
          <w:b/>
          <w:i/>
          <w:szCs w:val="22"/>
        </w:rPr>
      </w:pPr>
      <w:r>
        <w:rPr>
          <w:rFonts w:cs="Arial"/>
          <w:b/>
          <w:i/>
          <w:szCs w:val="22"/>
        </w:rPr>
        <w:t>Letra D</w:t>
      </w:r>
    </w:p>
    <w:p w14:paraId="7E9C1263" w14:textId="77777777" w:rsidR="006E41EB" w:rsidRPr="006E41EB" w:rsidRDefault="006E41EB" w:rsidP="002A5A06">
      <w:pPr>
        <w:autoSpaceDE w:val="0"/>
        <w:rPr>
          <w:rFonts w:cs="Arial"/>
          <w:b/>
          <w:i/>
          <w:szCs w:val="22"/>
        </w:rPr>
      </w:pPr>
    </w:p>
    <w:p w14:paraId="36F6C04F" w14:textId="4420B4D2" w:rsidR="007C31EE" w:rsidRDefault="00A262F8" w:rsidP="009620CC">
      <w:pPr>
        <w:autoSpaceDE w:val="0"/>
        <w:jc w:val="center"/>
        <w:rPr>
          <w:rFonts w:cs="Arial"/>
          <w:b/>
          <w:color w:val="FF0000"/>
          <w:szCs w:val="22"/>
        </w:rPr>
      </w:pPr>
      <w:r>
        <w:rPr>
          <w:rFonts w:cs="Arial"/>
          <w:b/>
          <w:noProof/>
          <w:color w:val="FF0000"/>
          <w:szCs w:val="22"/>
          <w:lang w:eastAsia="pt-BR"/>
        </w:rPr>
        <w:lastRenderedPageBreak/>
        <w:drawing>
          <wp:inline distT="0" distB="0" distL="0" distR="0" wp14:anchorId="7359F6B8" wp14:editId="7C6A6759">
            <wp:extent cx="3924300" cy="1736494"/>
            <wp:effectExtent l="0" t="0" r="0" b="0"/>
            <wp:docPr id="23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cstate="print"/>
                    <a:srcRect/>
                    <a:stretch>
                      <a:fillRect/>
                    </a:stretch>
                  </pic:blipFill>
                  <pic:spPr bwMode="auto">
                    <a:xfrm>
                      <a:off x="0" y="0"/>
                      <a:ext cx="3934974" cy="1741217"/>
                    </a:xfrm>
                    <a:prstGeom prst="rect">
                      <a:avLst/>
                    </a:prstGeom>
                    <a:noFill/>
                    <a:ln w="9525">
                      <a:noFill/>
                      <a:miter lim="800000"/>
                      <a:headEnd/>
                      <a:tailEnd/>
                    </a:ln>
                  </pic:spPr>
                </pic:pic>
              </a:graphicData>
            </a:graphic>
          </wp:inline>
        </w:drawing>
      </w:r>
    </w:p>
    <w:p w14:paraId="2DB0F298" w14:textId="56FCEAE0" w:rsidR="002A5A06" w:rsidRPr="00E02826" w:rsidRDefault="00D66732" w:rsidP="00E02826">
      <w:pPr>
        <w:pStyle w:val="Legenda"/>
        <w:jc w:val="center"/>
      </w:pPr>
      <w:r>
        <w:t xml:space="preserve">Figura </w:t>
      </w:r>
      <w:r w:rsidR="00F7106C">
        <w:t>1</w:t>
      </w:r>
      <w:r w:rsidR="00076318">
        <w:t>1</w:t>
      </w:r>
      <w:r w:rsidR="003E3037">
        <w:t>.</w:t>
      </w:r>
      <w:r w:rsidR="00941FCD">
        <w:t>2</w:t>
      </w:r>
      <w:r w:rsidR="00F7106C">
        <w:t>.</w:t>
      </w:r>
      <w:r w:rsidR="00941FCD">
        <w:t>6</w:t>
      </w:r>
    </w:p>
    <w:p w14:paraId="5B14C236" w14:textId="6B28B04F" w:rsidR="00E02826" w:rsidRDefault="00E02826" w:rsidP="00E84FEA">
      <w:pPr>
        <w:rPr>
          <w:rFonts w:cs="Arial"/>
          <w:b/>
          <w:color w:val="000000"/>
          <w:szCs w:val="22"/>
        </w:rPr>
      </w:pPr>
    </w:p>
    <w:p w14:paraId="785786A2" w14:textId="38B96D75" w:rsidR="00D340EE" w:rsidRDefault="00970B2D" w:rsidP="00E84FEA">
      <w:pPr>
        <w:rPr>
          <w:rFonts w:cs="Arial"/>
          <w:b/>
          <w:color w:val="000000"/>
          <w:szCs w:val="22"/>
        </w:rPr>
      </w:pPr>
      <w:r w:rsidRPr="008773B2">
        <w:rPr>
          <w:rFonts w:cs="Arial"/>
          <w:b/>
          <w:color w:val="000000"/>
          <w:szCs w:val="22"/>
        </w:rPr>
        <w:t xml:space="preserve">Obs.: Procure manter a postura adequada das mãos, pulso, braços e </w:t>
      </w:r>
      <w:r w:rsidR="000B54D5">
        <w:rPr>
          <w:rFonts w:cs="Arial"/>
          <w:b/>
          <w:color w:val="000000"/>
          <w:szCs w:val="22"/>
        </w:rPr>
        <w:t>ombros em relação ao</w:t>
      </w:r>
      <w:r w:rsidRPr="008773B2">
        <w:rPr>
          <w:rFonts w:cs="Arial"/>
          <w:b/>
          <w:color w:val="000000"/>
          <w:szCs w:val="22"/>
        </w:rPr>
        <w:t xml:space="preserve"> instrumento</w:t>
      </w:r>
      <w:r w:rsidR="002A7DAB">
        <w:rPr>
          <w:rFonts w:cs="Arial"/>
          <w:b/>
          <w:color w:val="000000"/>
          <w:szCs w:val="22"/>
        </w:rPr>
        <w:t>.</w:t>
      </w:r>
    </w:p>
    <w:p w14:paraId="0BC89C16" w14:textId="7E2E91FB" w:rsidR="006E41EB" w:rsidRDefault="006E41EB" w:rsidP="00E84FEA">
      <w:pPr>
        <w:rPr>
          <w:rFonts w:cs="Arial"/>
          <w:b/>
          <w:color w:val="000000"/>
          <w:szCs w:val="22"/>
        </w:rPr>
      </w:pPr>
      <w:r w:rsidRPr="005777FE">
        <w:rPr>
          <w:b/>
          <w:bCs/>
          <w:noProof/>
          <w:sz w:val="28"/>
          <w:szCs w:val="32"/>
          <w:lang w:eastAsia="pt-BR"/>
        </w:rPr>
        <mc:AlternateContent>
          <mc:Choice Requires="wps">
            <w:drawing>
              <wp:anchor distT="0" distB="0" distL="114300" distR="114300" simplePos="0" relativeHeight="251796480" behindDoc="1" locked="0" layoutInCell="1" allowOverlap="1" wp14:anchorId="4FB136C4" wp14:editId="1AE2312B">
                <wp:simplePos x="0" y="0"/>
                <wp:positionH relativeFrom="margin">
                  <wp:posOffset>259567</wp:posOffset>
                </wp:positionH>
                <wp:positionV relativeFrom="paragraph">
                  <wp:posOffset>57563</wp:posOffset>
                </wp:positionV>
                <wp:extent cx="4901477" cy="723014"/>
                <wp:effectExtent l="0" t="0" r="13970" b="20320"/>
                <wp:wrapNone/>
                <wp:docPr id="1108" name="Retângulo 1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01477" cy="723014"/>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BA228CD" id="Retângulo 1108" o:spid="_x0000_s1026" style="position:absolute;margin-left:20.45pt;margin-top:4.55pt;width:385.95pt;height:56.95pt;z-index:-25152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" fillcolor="#ffd961" strokecolor="#974706 [1609]" strokeweight="2pt">
                <v:path arrowok="t"/>
                <w10:wrap anchorx="margin"/>
              </v:rect>
            </w:pict>
          </mc:Fallback>
        </mc:AlternateContent>
      </w:r>
    </w:p>
    <w:p w14:paraId="1006A5CD" w14:textId="3AB90D1F" w:rsidR="006E41EB" w:rsidRDefault="006E41EB" w:rsidP="006E41EB">
      <w:pPr>
        <w:jc w:val="center"/>
        <w:rPr>
          <w:rFonts w:cs="Arial"/>
          <w:bCs/>
          <w:color w:val="000000"/>
          <w:szCs w:val="22"/>
        </w:rPr>
      </w:pPr>
      <w:r>
        <w:rPr>
          <w:rFonts w:cs="Arial"/>
          <w:bCs/>
          <w:color w:val="000000"/>
          <w:szCs w:val="22"/>
        </w:rPr>
        <w:t>Aula para execução dos Exercícios de preparação para leitura musical</w:t>
      </w:r>
    </w:p>
    <w:p w14:paraId="74C6661A" w14:textId="77777777" w:rsidR="006E41EB" w:rsidRPr="006E41EB" w:rsidRDefault="006E41EB" w:rsidP="006E41EB">
      <w:pPr>
        <w:jc w:val="center"/>
        <w:rPr>
          <w:rFonts w:cs="Arial"/>
          <w:bCs/>
          <w:color w:val="000000"/>
          <w:szCs w:val="22"/>
        </w:rPr>
      </w:pPr>
    </w:p>
    <w:p w14:paraId="7B740BE6" w14:textId="62799117" w:rsidR="006E41EB" w:rsidRPr="006E41EB" w:rsidRDefault="00B9373C" w:rsidP="006E41EB">
      <w:pPr>
        <w:jc w:val="center"/>
        <w:rPr>
          <w:rFonts w:cs="Arial"/>
          <w:bCs/>
          <w:color w:val="000000"/>
          <w:sz w:val="18"/>
          <w:szCs w:val="18"/>
        </w:rPr>
      </w:pPr>
      <w:hyperlink r:id="rId112" w:history="1">
        <w:r w:rsidR="006E41EB" w:rsidRPr="006E41EB">
          <w:rPr>
            <w:rStyle w:val="Hyperlink"/>
            <w:rFonts w:cs="Arial"/>
            <w:bCs/>
            <w:sz w:val="18"/>
            <w:szCs w:val="18"/>
          </w:rPr>
          <w:t>https://youtu.be/6C6gSUWlfAY</w:t>
        </w:r>
      </w:hyperlink>
    </w:p>
    <w:p w14:paraId="179D7093" w14:textId="77777777" w:rsidR="006E41EB" w:rsidRPr="00477304" w:rsidRDefault="006E41EB" w:rsidP="00E84FEA">
      <w:pPr>
        <w:rPr>
          <w:rFonts w:cs="Arial"/>
          <w:b/>
          <w:color w:val="000000"/>
          <w:szCs w:val="22"/>
        </w:rPr>
      </w:pPr>
    </w:p>
    <w:p w14:paraId="50D4F7C0" w14:textId="11B17223" w:rsidR="001155DD" w:rsidRPr="00264F83" w:rsidRDefault="004606FB" w:rsidP="00D47817">
      <w:pPr>
        <w:pStyle w:val="Ttulo1"/>
        <w:rPr>
          <w:rFonts w:cs="Arial"/>
          <w:color w:val="ED3611"/>
          <w:kern w:val="0"/>
          <w:szCs w:val="40"/>
        </w:rPr>
      </w:pPr>
      <w:bookmarkStart w:id="69" w:name="_Toc70064096"/>
      <w:bookmarkStart w:id="70" w:name="_Toc99392014"/>
      <w:r w:rsidRPr="00264F83">
        <w:rPr>
          <w:rFonts w:cs="Arial"/>
          <w:color w:val="ED3611"/>
          <w:kern w:val="0"/>
          <w:szCs w:val="40"/>
        </w:rPr>
        <w:t>1</w:t>
      </w:r>
      <w:r w:rsidR="00076318">
        <w:rPr>
          <w:rFonts w:cs="Arial"/>
          <w:color w:val="ED3611"/>
          <w:kern w:val="0"/>
          <w:szCs w:val="40"/>
        </w:rPr>
        <w:t>2</w:t>
      </w:r>
      <w:r w:rsidR="006806B2" w:rsidRPr="00264F83">
        <w:rPr>
          <w:rFonts w:cs="Arial"/>
          <w:color w:val="ED3611"/>
          <w:kern w:val="0"/>
          <w:szCs w:val="40"/>
        </w:rPr>
        <w:t xml:space="preserve"> </w:t>
      </w:r>
      <w:r w:rsidR="000A215C">
        <w:rPr>
          <w:rFonts w:cs="Arial"/>
          <w:color w:val="ED3611"/>
          <w:kern w:val="0"/>
          <w:szCs w:val="40"/>
        </w:rPr>
        <w:t>–</w:t>
      </w:r>
      <w:r w:rsidR="006806B2" w:rsidRPr="00264F83">
        <w:rPr>
          <w:rFonts w:cs="Arial"/>
          <w:color w:val="ED3611"/>
          <w:kern w:val="0"/>
          <w:szCs w:val="40"/>
        </w:rPr>
        <w:t xml:space="preserve"> </w:t>
      </w:r>
      <w:r w:rsidR="000A215C">
        <w:rPr>
          <w:rFonts w:cs="Arial"/>
          <w:color w:val="ED3611"/>
          <w:kern w:val="0"/>
          <w:szCs w:val="40"/>
        </w:rPr>
        <w:t>Notação Musical</w:t>
      </w:r>
      <w:r w:rsidR="001155DD" w:rsidRPr="00264F83">
        <w:rPr>
          <w:rFonts w:cs="Arial"/>
          <w:color w:val="ED3611"/>
          <w:kern w:val="0"/>
          <w:szCs w:val="40"/>
        </w:rPr>
        <w:t>:</w:t>
      </w:r>
      <w:bookmarkEnd w:id="69"/>
      <w:bookmarkEnd w:id="70"/>
    </w:p>
    <w:p w14:paraId="1531672E" w14:textId="77777777" w:rsidR="00751FCE" w:rsidRPr="004C69B2" w:rsidRDefault="00E53629" w:rsidP="001155DD">
      <w:pPr>
        <w:rPr>
          <w:rFonts w:cs="Arial"/>
          <w:szCs w:val="22"/>
        </w:rPr>
      </w:pPr>
      <w:r w:rsidRPr="004C69B2">
        <w:rPr>
          <w:rFonts w:cs="Arial"/>
          <w:szCs w:val="22"/>
        </w:rPr>
        <w:t>Nesse capítulo conheceremos a</w:t>
      </w:r>
      <w:r w:rsidR="001155DD" w:rsidRPr="004C69B2">
        <w:rPr>
          <w:rFonts w:cs="Arial"/>
          <w:szCs w:val="22"/>
        </w:rPr>
        <w:t xml:space="preserve">s figuras rítmicas e a leitura de partitura em geral. </w:t>
      </w:r>
      <w:r w:rsidRPr="004C69B2">
        <w:rPr>
          <w:rFonts w:cs="Arial"/>
          <w:szCs w:val="22"/>
        </w:rPr>
        <w:t>A</w:t>
      </w:r>
      <w:r w:rsidR="001155DD" w:rsidRPr="004C69B2">
        <w:rPr>
          <w:rFonts w:cs="Arial"/>
          <w:szCs w:val="22"/>
        </w:rPr>
        <w:t xml:space="preserve"> duração das notas na partitura é representada pelos valores</w:t>
      </w:r>
      <w:r w:rsidRPr="004C69B2">
        <w:rPr>
          <w:rFonts w:cs="Arial"/>
          <w:szCs w:val="22"/>
        </w:rPr>
        <w:t>; figuras rítmicas, já a altura delas (nomeação de notas)</w:t>
      </w:r>
      <w:r w:rsidR="001155DD" w:rsidRPr="004C69B2">
        <w:rPr>
          <w:rFonts w:cs="Arial"/>
          <w:szCs w:val="22"/>
        </w:rPr>
        <w:t xml:space="preserve"> </w:t>
      </w:r>
      <w:r w:rsidRPr="004C69B2">
        <w:rPr>
          <w:rFonts w:cs="Arial"/>
          <w:szCs w:val="22"/>
        </w:rPr>
        <w:t>s</w:t>
      </w:r>
      <w:r w:rsidR="005F2335" w:rsidRPr="004C69B2">
        <w:rPr>
          <w:rFonts w:cs="Arial"/>
          <w:szCs w:val="22"/>
        </w:rPr>
        <w:t xml:space="preserve">e dá pela posição da figura rítmica no pentagrama. </w:t>
      </w:r>
    </w:p>
    <w:p w14:paraId="23500ECD" w14:textId="77777777" w:rsidR="00E53629" w:rsidRPr="004C69B2" w:rsidRDefault="00E53629" w:rsidP="001155DD">
      <w:pPr>
        <w:rPr>
          <w:rFonts w:cs="Arial"/>
          <w:szCs w:val="22"/>
        </w:rPr>
      </w:pPr>
    </w:p>
    <w:p w14:paraId="59830C39" w14:textId="77777777" w:rsidR="003C341C" w:rsidRDefault="003C341C" w:rsidP="001155DD">
      <w:pPr>
        <w:rPr>
          <w:rFonts w:cs="Arial"/>
          <w:szCs w:val="22"/>
        </w:rPr>
      </w:pPr>
    </w:p>
    <w:p w14:paraId="5154A610" w14:textId="47499830" w:rsidR="00E84FEA" w:rsidRDefault="00751FCE" w:rsidP="001155DD">
      <w:pPr>
        <w:rPr>
          <w:rFonts w:cs="Arial"/>
          <w:szCs w:val="22"/>
        </w:rPr>
      </w:pPr>
      <w:r w:rsidRPr="004C69B2">
        <w:rPr>
          <w:rFonts w:cs="Arial"/>
          <w:szCs w:val="22"/>
        </w:rPr>
        <w:t>As figuras rítmicas nos mostram a duração d</w:t>
      </w:r>
      <w:r w:rsidR="006806B2" w:rsidRPr="004C69B2">
        <w:rPr>
          <w:rFonts w:cs="Arial"/>
          <w:szCs w:val="22"/>
        </w:rPr>
        <w:t xml:space="preserve">e cada nota presente na música. </w:t>
      </w:r>
      <w:r w:rsidRPr="004C69B2">
        <w:rPr>
          <w:rFonts w:cs="Arial"/>
          <w:szCs w:val="22"/>
        </w:rPr>
        <w:t>E elas possuem uma relação de duração entre si: uma val</w:t>
      </w:r>
      <w:r w:rsidR="0046029E">
        <w:rPr>
          <w:rFonts w:cs="Arial"/>
          <w:szCs w:val="22"/>
        </w:rPr>
        <w:t>e a metade da outra, veja a seguir</w:t>
      </w:r>
      <w:r w:rsidR="00E84FEA" w:rsidRPr="004C69B2">
        <w:rPr>
          <w:rFonts w:cs="Arial"/>
          <w:szCs w:val="22"/>
        </w:rPr>
        <w:t>:</w:t>
      </w:r>
    </w:p>
    <w:p w14:paraId="37739A9D" w14:textId="77777777" w:rsidR="00782AC6" w:rsidRDefault="00782AC6" w:rsidP="001155DD">
      <w:pPr>
        <w:rPr>
          <w:rFonts w:cs="Arial"/>
          <w:szCs w:val="22"/>
        </w:rPr>
      </w:pPr>
    </w:p>
    <w:p w14:paraId="6E0539B0" w14:textId="77777777" w:rsidR="003C341C" w:rsidRDefault="003C341C" w:rsidP="001155DD">
      <w:pPr>
        <w:rPr>
          <w:rFonts w:cs="Arial"/>
          <w:szCs w:val="22"/>
        </w:rPr>
      </w:pPr>
    </w:p>
    <w:p w14:paraId="68FF5AF7" w14:textId="77777777" w:rsidR="006806B2" w:rsidRDefault="006806B2" w:rsidP="001155DD">
      <w:pPr>
        <w:rPr>
          <w:rFonts w:cs="Arial"/>
          <w:szCs w:val="22"/>
        </w:rPr>
      </w:pPr>
    </w:p>
    <w:p w14:paraId="27519F15" w14:textId="77777777" w:rsidR="00BC7C48" w:rsidRDefault="00BC7C48" w:rsidP="00F22E6E">
      <w:pPr>
        <w:jc w:val="center"/>
        <w:rPr>
          <w:rFonts w:cs="Arial"/>
          <w:szCs w:val="22"/>
        </w:rPr>
      </w:pPr>
      <w:r>
        <w:rPr>
          <w:rFonts w:cs="Arial"/>
          <w:noProof/>
          <w:szCs w:val="22"/>
          <w:lang w:eastAsia="pt-BR"/>
        </w:rPr>
        <w:drawing>
          <wp:inline distT="0" distB="0" distL="0" distR="0" wp14:anchorId="02F2A126" wp14:editId="67992946">
            <wp:extent cx="4416745" cy="3152274"/>
            <wp:effectExtent l="0" t="0" r="3175" b="0"/>
            <wp:docPr id="10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srcRect/>
                    <a:stretch>
                      <a:fillRect/>
                    </a:stretch>
                  </pic:blipFill>
                  <pic:spPr bwMode="auto">
                    <a:xfrm>
                      <a:off x="0" y="0"/>
                      <a:ext cx="4416745" cy="3152274"/>
                    </a:xfrm>
                    <a:prstGeom prst="rect">
                      <a:avLst/>
                    </a:prstGeom>
                    <a:noFill/>
                    <a:ln w="9525">
                      <a:noFill/>
                      <a:miter lim="800000"/>
                      <a:headEnd/>
                      <a:tailEnd/>
                    </a:ln>
                  </pic:spPr>
                </pic:pic>
              </a:graphicData>
            </a:graphic>
          </wp:inline>
        </w:drawing>
      </w:r>
    </w:p>
    <w:p w14:paraId="0150AAF2" w14:textId="77777777" w:rsidR="00E54C79" w:rsidRPr="00355C5B" w:rsidRDefault="00D66732" w:rsidP="00355C5B">
      <w:pPr>
        <w:pStyle w:val="Legenda"/>
        <w:jc w:val="center"/>
      </w:pPr>
      <w:r>
        <w:t>Figura 1</w:t>
      </w:r>
      <w:r w:rsidR="00076318">
        <w:t>2</w:t>
      </w:r>
      <w:r w:rsidR="001B08D4">
        <w:t>.</w:t>
      </w:r>
      <w:r>
        <w:t>0.1</w:t>
      </w:r>
    </w:p>
    <w:p w14:paraId="0EBAAFE1" w14:textId="77777777" w:rsidR="00782AC6" w:rsidRDefault="00782AC6" w:rsidP="00B160B6">
      <w:pPr>
        <w:rPr>
          <w:rFonts w:cs="Arial"/>
          <w:color w:val="000000"/>
          <w:szCs w:val="22"/>
        </w:rPr>
      </w:pPr>
    </w:p>
    <w:p w14:paraId="2AF9F36D" w14:textId="65466E38" w:rsidR="00E81D72" w:rsidRDefault="00751FCE" w:rsidP="00135D51">
      <w:pPr>
        <w:rPr>
          <w:rFonts w:cs="Arial"/>
          <w:color w:val="000000"/>
          <w:szCs w:val="22"/>
        </w:rPr>
      </w:pPr>
      <w:r>
        <w:rPr>
          <w:rFonts w:cs="Arial"/>
          <w:color w:val="000000"/>
          <w:szCs w:val="22"/>
        </w:rPr>
        <w:lastRenderedPageBreak/>
        <w:t>A pauta onde a clave está inserida nos diz quais notas serão utilizad</w:t>
      </w:r>
      <w:r w:rsidR="00063A28">
        <w:rPr>
          <w:rFonts w:cs="Arial"/>
          <w:color w:val="000000"/>
          <w:szCs w:val="22"/>
        </w:rPr>
        <w:t>a</w:t>
      </w:r>
      <w:r>
        <w:rPr>
          <w:rFonts w:cs="Arial"/>
          <w:color w:val="000000"/>
          <w:szCs w:val="22"/>
        </w:rPr>
        <w:t>s. Se temos</w:t>
      </w:r>
      <w:r w:rsidR="00721039">
        <w:rPr>
          <w:rFonts w:cs="Arial"/>
          <w:color w:val="000000"/>
          <w:szCs w:val="22"/>
        </w:rPr>
        <w:t xml:space="preserve">, por exemplo, </w:t>
      </w:r>
      <w:r>
        <w:rPr>
          <w:rFonts w:cs="Arial"/>
          <w:color w:val="000000"/>
          <w:szCs w:val="22"/>
        </w:rPr>
        <w:t>a Clave de Sol na segunda linha, a figura rítmica que estiver em cima</w:t>
      </w:r>
      <w:r w:rsidR="00063A28">
        <w:rPr>
          <w:rFonts w:cs="Arial"/>
          <w:color w:val="000000"/>
          <w:szCs w:val="22"/>
        </w:rPr>
        <w:t xml:space="preserve"> </w:t>
      </w:r>
      <w:r>
        <w:rPr>
          <w:rFonts w:cs="Arial"/>
          <w:color w:val="000000"/>
          <w:szCs w:val="22"/>
        </w:rPr>
        <w:t>da segunda linha e</w:t>
      </w:r>
      <w:r w:rsidR="00C7615F">
        <w:rPr>
          <w:rFonts w:cs="Arial"/>
          <w:color w:val="000000"/>
          <w:szCs w:val="22"/>
        </w:rPr>
        <w:t>sta</w:t>
      </w:r>
      <w:r>
        <w:rPr>
          <w:rFonts w:cs="Arial"/>
          <w:color w:val="000000"/>
          <w:szCs w:val="22"/>
        </w:rPr>
        <w:t xml:space="preserve">rá </w:t>
      </w:r>
      <w:r w:rsidR="00C7615F">
        <w:rPr>
          <w:rFonts w:cs="Arial"/>
          <w:color w:val="000000"/>
          <w:szCs w:val="22"/>
        </w:rPr>
        <w:t>nos indicando que devemos tocar a nota Sol</w:t>
      </w:r>
      <w:r>
        <w:rPr>
          <w:rFonts w:cs="Arial"/>
          <w:color w:val="000000"/>
          <w:szCs w:val="22"/>
        </w:rPr>
        <w:t xml:space="preserve">.  </w:t>
      </w:r>
    </w:p>
    <w:p w14:paraId="51FC73C7" w14:textId="77777777" w:rsidR="00782AC6" w:rsidRDefault="00782AC6" w:rsidP="00135D51">
      <w:pPr>
        <w:rPr>
          <w:rFonts w:cs="Arial"/>
          <w:b/>
          <w:color w:val="000000"/>
          <w:sz w:val="28"/>
          <w:szCs w:val="28"/>
        </w:rPr>
      </w:pPr>
    </w:p>
    <w:p w14:paraId="5CF26CF3" w14:textId="77777777" w:rsidR="00782AC6" w:rsidRPr="00782AC6" w:rsidRDefault="008A01D5" w:rsidP="00782AC6">
      <w:pPr>
        <w:pStyle w:val="Legenda"/>
        <w:jc w:val="center"/>
      </w:pPr>
      <w:r>
        <w:rPr>
          <w:noProof/>
        </w:rPr>
        <w:drawing>
          <wp:inline distT="0" distB="0" distL="0" distR="0" wp14:anchorId="3E2FBE2A" wp14:editId="320FE220">
            <wp:extent cx="2981367" cy="1440611"/>
            <wp:effectExtent l="0" t="0" r="0" b="7620"/>
            <wp:docPr id="24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srcRect/>
                    <a:stretch>
                      <a:fillRect/>
                    </a:stretch>
                  </pic:blipFill>
                  <pic:spPr bwMode="auto">
                    <a:xfrm>
                      <a:off x="0" y="0"/>
                      <a:ext cx="2987861" cy="1443749"/>
                    </a:xfrm>
                    <a:prstGeom prst="rect">
                      <a:avLst/>
                    </a:prstGeom>
                    <a:noFill/>
                    <a:ln w="9525">
                      <a:noFill/>
                      <a:miter lim="800000"/>
                      <a:headEnd/>
                      <a:tailEnd/>
                    </a:ln>
                  </pic:spPr>
                </pic:pic>
              </a:graphicData>
            </a:graphic>
          </wp:inline>
        </w:drawing>
      </w:r>
    </w:p>
    <w:p w14:paraId="5B4A8BBB" w14:textId="77777777" w:rsidR="001B08D4" w:rsidRPr="001B08D4" w:rsidRDefault="001B08D4" w:rsidP="001B08D4">
      <w:pPr>
        <w:pStyle w:val="Legenda"/>
        <w:jc w:val="center"/>
      </w:pPr>
      <w:r>
        <w:t>Figura 1</w:t>
      </w:r>
      <w:r w:rsidR="00076318">
        <w:t>2</w:t>
      </w:r>
      <w:r>
        <w:t>.0.2</w:t>
      </w:r>
    </w:p>
    <w:p w14:paraId="55DF5C86" w14:textId="77777777" w:rsidR="00782AC6" w:rsidRDefault="00782AC6" w:rsidP="00E84FEA">
      <w:pPr>
        <w:rPr>
          <w:rFonts w:cs="Arial"/>
          <w:b/>
          <w:color w:val="000000"/>
          <w:sz w:val="28"/>
          <w:szCs w:val="28"/>
        </w:rPr>
      </w:pPr>
    </w:p>
    <w:p w14:paraId="18FD83F9" w14:textId="77777777" w:rsidR="003C341C" w:rsidRDefault="003C341C" w:rsidP="00E84FEA">
      <w:pPr>
        <w:rPr>
          <w:rFonts w:cs="Arial"/>
          <w:b/>
          <w:color w:val="000000"/>
          <w:sz w:val="28"/>
          <w:szCs w:val="28"/>
        </w:rPr>
      </w:pPr>
    </w:p>
    <w:p w14:paraId="50BCB53B" w14:textId="77777777" w:rsidR="003C341C" w:rsidRDefault="003C341C" w:rsidP="00E84FEA">
      <w:pPr>
        <w:rPr>
          <w:rFonts w:cs="Arial"/>
          <w:b/>
          <w:color w:val="000000"/>
          <w:sz w:val="28"/>
          <w:szCs w:val="28"/>
        </w:rPr>
      </w:pPr>
    </w:p>
    <w:p w14:paraId="7281871A" w14:textId="6E28D525" w:rsidR="003C341C" w:rsidRPr="003C341C" w:rsidRDefault="00E20667" w:rsidP="003C341C">
      <w:pPr>
        <w:pStyle w:val="Legenda"/>
        <w:jc w:val="center"/>
      </w:pPr>
      <w:r>
        <w:rPr>
          <w:noProof/>
        </w:rPr>
        <w:drawing>
          <wp:inline distT="0" distB="0" distL="0" distR="0" wp14:anchorId="1CDDB469" wp14:editId="0BE5402E">
            <wp:extent cx="5205506" cy="931653"/>
            <wp:effectExtent l="0" t="0" r="0" b="1905"/>
            <wp:docPr id="2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srcRect/>
                    <a:stretch>
                      <a:fillRect/>
                    </a:stretch>
                  </pic:blipFill>
                  <pic:spPr bwMode="auto">
                    <a:xfrm>
                      <a:off x="0" y="0"/>
                      <a:ext cx="5216067" cy="933543"/>
                    </a:xfrm>
                    <a:prstGeom prst="rect">
                      <a:avLst/>
                    </a:prstGeom>
                    <a:noFill/>
                    <a:ln w="9525">
                      <a:noFill/>
                      <a:miter lim="800000"/>
                      <a:headEnd/>
                      <a:tailEnd/>
                    </a:ln>
                  </pic:spPr>
                </pic:pic>
              </a:graphicData>
            </a:graphic>
          </wp:inline>
        </w:drawing>
      </w:r>
    </w:p>
    <w:p w14:paraId="52A7BB9D" w14:textId="77777777" w:rsidR="000B54D5" w:rsidRDefault="001B08D4" w:rsidP="00C7615F">
      <w:pPr>
        <w:pStyle w:val="Legenda"/>
        <w:jc w:val="center"/>
      </w:pPr>
      <w:r>
        <w:t>Figura 1</w:t>
      </w:r>
      <w:r w:rsidR="00076318">
        <w:t>2</w:t>
      </w:r>
      <w:r>
        <w:t>.0.3</w:t>
      </w:r>
    </w:p>
    <w:p w14:paraId="07D55F77" w14:textId="77777777" w:rsidR="00C7615F" w:rsidRDefault="00C7615F" w:rsidP="00C7615F">
      <w:pPr>
        <w:rPr>
          <w:lang w:eastAsia="pt-BR"/>
        </w:rPr>
      </w:pPr>
    </w:p>
    <w:p w14:paraId="2F85F171" w14:textId="77777777" w:rsidR="003C341C" w:rsidRDefault="003C341C" w:rsidP="00C7615F">
      <w:pPr>
        <w:rPr>
          <w:lang w:eastAsia="pt-BR"/>
        </w:rPr>
      </w:pPr>
    </w:p>
    <w:p w14:paraId="408C3F69" w14:textId="77777777" w:rsidR="003C341C" w:rsidRDefault="003C341C" w:rsidP="00C7615F">
      <w:pPr>
        <w:rPr>
          <w:lang w:eastAsia="pt-BR"/>
        </w:rPr>
      </w:pPr>
    </w:p>
    <w:p w14:paraId="5F69844C" w14:textId="77777777" w:rsidR="003C341C" w:rsidRPr="00C7615F" w:rsidRDefault="003C341C" w:rsidP="00C7615F">
      <w:pPr>
        <w:rPr>
          <w:lang w:eastAsia="pt-BR"/>
        </w:rPr>
      </w:pPr>
    </w:p>
    <w:p w14:paraId="1FBBFB26" w14:textId="77777777" w:rsidR="00F12CD5" w:rsidRDefault="000B54D5" w:rsidP="001B08D4">
      <w:pPr>
        <w:pStyle w:val="Legenda"/>
        <w:jc w:val="center"/>
      </w:pPr>
      <w:r>
        <w:rPr>
          <w:noProof/>
        </w:rPr>
        <w:drawing>
          <wp:inline distT="0" distB="0" distL="0" distR="0" wp14:anchorId="55D453CA" wp14:editId="53071AFE">
            <wp:extent cx="5748382" cy="1846053"/>
            <wp:effectExtent l="0" t="0" r="5080" b="1905"/>
            <wp:docPr id="7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srcRect/>
                    <a:stretch>
                      <a:fillRect/>
                    </a:stretch>
                  </pic:blipFill>
                  <pic:spPr bwMode="auto">
                    <a:xfrm>
                      <a:off x="0" y="0"/>
                      <a:ext cx="5800894" cy="1862917"/>
                    </a:xfrm>
                    <a:prstGeom prst="rect">
                      <a:avLst/>
                    </a:prstGeom>
                    <a:noFill/>
                    <a:ln w="9525">
                      <a:noFill/>
                      <a:miter lim="800000"/>
                      <a:headEnd/>
                      <a:tailEnd/>
                    </a:ln>
                  </pic:spPr>
                </pic:pic>
              </a:graphicData>
            </a:graphic>
          </wp:inline>
        </w:drawing>
      </w:r>
    </w:p>
    <w:p w14:paraId="099EAD03" w14:textId="77777777" w:rsidR="00B717DA" w:rsidRDefault="00F22E6E" w:rsidP="00B717DA">
      <w:pPr>
        <w:pStyle w:val="Legenda"/>
        <w:jc w:val="center"/>
      </w:pPr>
      <w:r>
        <w:t>Figura 1</w:t>
      </w:r>
      <w:r w:rsidR="00076318">
        <w:t>2</w:t>
      </w:r>
      <w:r>
        <w:t>.0</w:t>
      </w:r>
      <w:r w:rsidR="001B08D4">
        <w:t>.4</w:t>
      </w:r>
    </w:p>
    <w:p w14:paraId="275FF527" w14:textId="466B7C77" w:rsidR="00B717DA" w:rsidRDefault="00B717DA" w:rsidP="00B717DA">
      <w:pPr>
        <w:rPr>
          <w:lang w:eastAsia="pt-BR"/>
        </w:rPr>
      </w:pPr>
    </w:p>
    <w:p w14:paraId="2492BBD2" w14:textId="2C3C31EB" w:rsidR="00E02826" w:rsidRDefault="00E02826" w:rsidP="00B717DA">
      <w:pPr>
        <w:rPr>
          <w:lang w:eastAsia="pt-BR"/>
        </w:rPr>
      </w:pPr>
    </w:p>
    <w:p w14:paraId="1C53DAEA" w14:textId="06CEF9BD" w:rsidR="00E02826" w:rsidRDefault="00E02826" w:rsidP="00B717DA">
      <w:pPr>
        <w:rPr>
          <w:lang w:eastAsia="pt-BR"/>
        </w:rPr>
      </w:pPr>
    </w:p>
    <w:p w14:paraId="4D4F6E8C" w14:textId="68B2594B" w:rsidR="00E02826" w:rsidRDefault="00E02826" w:rsidP="00B717DA">
      <w:pPr>
        <w:rPr>
          <w:lang w:eastAsia="pt-BR"/>
        </w:rPr>
      </w:pPr>
    </w:p>
    <w:p w14:paraId="1D187527" w14:textId="294C7091" w:rsidR="00E02826" w:rsidRDefault="00E02826" w:rsidP="00B717DA">
      <w:pPr>
        <w:rPr>
          <w:lang w:eastAsia="pt-BR"/>
        </w:rPr>
      </w:pPr>
    </w:p>
    <w:p w14:paraId="7487324E" w14:textId="51B770C7" w:rsidR="00E02826" w:rsidRDefault="00E02826" w:rsidP="00B717DA">
      <w:pPr>
        <w:rPr>
          <w:lang w:eastAsia="pt-BR"/>
        </w:rPr>
      </w:pPr>
    </w:p>
    <w:p w14:paraId="056E6128" w14:textId="0E4E95DA" w:rsidR="00E02826" w:rsidRDefault="00E02826" w:rsidP="00B717DA">
      <w:pPr>
        <w:rPr>
          <w:lang w:eastAsia="pt-BR"/>
        </w:rPr>
      </w:pPr>
    </w:p>
    <w:p w14:paraId="77D7922D" w14:textId="02895BEB" w:rsidR="00E02826" w:rsidRDefault="00E02826" w:rsidP="00B717DA">
      <w:pPr>
        <w:rPr>
          <w:lang w:eastAsia="pt-BR"/>
        </w:rPr>
      </w:pPr>
    </w:p>
    <w:p w14:paraId="19DD067A" w14:textId="291F7EA6" w:rsidR="00E02826" w:rsidRDefault="00E02826" w:rsidP="00B717DA">
      <w:pPr>
        <w:rPr>
          <w:lang w:eastAsia="pt-BR"/>
        </w:rPr>
      </w:pPr>
    </w:p>
    <w:p w14:paraId="384A77FA" w14:textId="16BF7E39" w:rsidR="00E02826" w:rsidRDefault="00E02826" w:rsidP="00B717DA">
      <w:pPr>
        <w:rPr>
          <w:lang w:eastAsia="pt-BR"/>
        </w:rPr>
      </w:pPr>
    </w:p>
    <w:p w14:paraId="4B5A1CAF" w14:textId="7F6B7AD2" w:rsidR="00E02826" w:rsidRDefault="00E02826" w:rsidP="00B717DA">
      <w:pPr>
        <w:rPr>
          <w:lang w:eastAsia="pt-BR"/>
        </w:rPr>
      </w:pPr>
    </w:p>
    <w:p w14:paraId="5953BBBB" w14:textId="2BAFBC0D" w:rsidR="00E02826" w:rsidRDefault="00E02826" w:rsidP="00B717DA">
      <w:pPr>
        <w:rPr>
          <w:lang w:eastAsia="pt-BR"/>
        </w:rPr>
      </w:pPr>
    </w:p>
    <w:p w14:paraId="0FCDF606" w14:textId="7518C571" w:rsidR="00E02826" w:rsidRDefault="00E02826" w:rsidP="00B717DA">
      <w:pPr>
        <w:rPr>
          <w:lang w:eastAsia="pt-BR"/>
        </w:rPr>
      </w:pPr>
    </w:p>
    <w:p w14:paraId="525B8559" w14:textId="7E483C8C" w:rsidR="00E02826" w:rsidRDefault="00E02826" w:rsidP="00B717DA">
      <w:pPr>
        <w:rPr>
          <w:lang w:eastAsia="pt-BR"/>
        </w:rPr>
      </w:pPr>
    </w:p>
    <w:p w14:paraId="3447B00F" w14:textId="4CC470AA" w:rsidR="00E02826" w:rsidRDefault="00E02826" w:rsidP="00B717DA">
      <w:pPr>
        <w:rPr>
          <w:lang w:eastAsia="pt-BR"/>
        </w:rPr>
      </w:pPr>
    </w:p>
    <w:p w14:paraId="2722FC8E" w14:textId="61C16287" w:rsidR="00E02826" w:rsidRDefault="00E02826" w:rsidP="00B717DA">
      <w:pPr>
        <w:rPr>
          <w:lang w:eastAsia="pt-BR"/>
        </w:rPr>
      </w:pPr>
    </w:p>
    <w:p w14:paraId="52EDB8EC" w14:textId="1BAA3130" w:rsidR="00E02826" w:rsidRDefault="00E02826" w:rsidP="00B717DA">
      <w:pPr>
        <w:rPr>
          <w:lang w:eastAsia="pt-BR"/>
        </w:rPr>
      </w:pPr>
    </w:p>
    <w:p w14:paraId="6B2DBEA6" w14:textId="6D9BC7A3" w:rsidR="00E02826" w:rsidRDefault="00E02826" w:rsidP="00B717DA">
      <w:pPr>
        <w:rPr>
          <w:lang w:eastAsia="pt-BR"/>
        </w:rPr>
      </w:pPr>
    </w:p>
    <w:p w14:paraId="0C46B978" w14:textId="74463A6B" w:rsidR="00E02826" w:rsidRDefault="00E02826" w:rsidP="00B717DA">
      <w:pPr>
        <w:rPr>
          <w:lang w:eastAsia="pt-BR"/>
        </w:rPr>
      </w:pPr>
    </w:p>
    <w:p w14:paraId="453C026C" w14:textId="79A35C0A" w:rsidR="00E02826" w:rsidRDefault="00E02826" w:rsidP="00B717DA">
      <w:pPr>
        <w:rPr>
          <w:lang w:eastAsia="pt-BR"/>
        </w:rPr>
      </w:pPr>
    </w:p>
    <w:p w14:paraId="0B0EE64B" w14:textId="195041AB" w:rsidR="00E02826" w:rsidRDefault="00E02826" w:rsidP="00B717DA">
      <w:pPr>
        <w:rPr>
          <w:lang w:eastAsia="pt-BR"/>
        </w:rPr>
      </w:pPr>
    </w:p>
    <w:p w14:paraId="36F4014F" w14:textId="567D53CE" w:rsidR="00E02826" w:rsidRDefault="00E02826" w:rsidP="00B717DA">
      <w:pPr>
        <w:rPr>
          <w:lang w:eastAsia="pt-BR"/>
        </w:rPr>
      </w:pPr>
    </w:p>
    <w:p w14:paraId="2104E5E5" w14:textId="5359C2CF" w:rsidR="00E02826" w:rsidRDefault="00E02826" w:rsidP="00B717DA">
      <w:pPr>
        <w:rPr>
          <w:lang w:eastAsia="pt-BR"/>
        </w:rPr>
      </w:pPr>
    </w:p>
    <w:p w14:paraId="35935990" w14:textId="71F1FA36" w:rsidR="00E02826" w:rsidRDefault="00E02826" w:rsidP="00B717DA">
      <w:pPr>
        <w:rPr>
          <w:lang w:eastAsia="pt-BR"/>
        </w:rPr>
      </w:pPr>
    </w:p>
    <w:p w14:paraId="6B18E971" w14:textId="407DFF57" w:rsidR="00E02826" w:rsidRDefault="00E02826" w:rsidP="00B717DA">
      <w:pPr>
        <w:rPr>
          <w:lang w:eastAsia="pt-BR"/>
        </w:rPr>
      </w:pPr>
    </w:p>
    <w:p w14:paraId="3CB98698" w14:textId="25648C3C" w:rsidR="00E02826" w:rsidRDefault="00E02826" w:rsidP="00B717DA">
      <w:pPr>
        <w:rPr>
          <w:lang w:eastAsia="pt-BR"/>
        </w:rPr>
      </w:pPr>
    </w:p>
    <w:p w14:paraId="1D649E82" w14:textId="26C4BC9B" w:rsidR="00E02826" w:rsidRDefault="00E02826" w:rsidP="00B717DA">
      <w:pPr>
        <w:rPr>
          <w:lang w:eastAsia="pt-BR"/>
        </w:rPr>
      </w:pPr>
    </w:p>
    <w:p w14:paraId="52CD660F" w14:textId="4B7A113C" w:rsidR="00E02826" w:rsidRDefault="00E02826" w:rsidP="00B717DA">
      <w:pPr>
        <w:rPr>
          <w:lang w:eastAsia="pt-BR"/>
        </w:rPr>
      </w:pPr>
    </w:p>
    <w:p w14:paraId="1378C725" w14:textId="77777777" w:rsidR="003C341C" w:rsidRDefault="003C341C" w:rsidP="00B717DA">
      <w:pPr>
        <w:rPr>
          <w:lang w:eastAsia="pt-BR"/>
        </w:rPr>
      </w:pPr>
    </w:p>
    <w:p w14:paraId="24F3FA4C" w14:textId="77777777" w:rsidR="00E02826" w:rsidRDefault="00E02826" w:rsidP="00B717DA">
      <w:pPr>
        <w:rPr>
          <w:lang w:eastAsia="pt-BR"/>
        </w:rPr>
      </w:pPr>
    </w:p>
    <w:p w14:paraId="274CA153" w14:textId="77777777" w:rsidR="006B2393" w:rsidRPr="00264F83" w:rsidRDefault="00076318" w:rsidP="006B2393">
      <w:pPr>
        <w:pStyle w:val="Ttulo1"/>
        <w:rPr>
          <w:rFonts w:cs="Arial"/>
          <w:color w:val="ED3611"/>
          <w:kern w:val="0"/>
          <w:szCs w:val="40"/>
        </w:rPr>
      </w:pPr>
      <w:bookmarkStart w:id="71" w:name="_Toc70064097"/>
      <w:bookmarkStart w:id="72" w:name="_Toc99392015"/>
      <w:r>
        <w:rPr>
          <w:rFonts w:cs="Arial"/>
          <w:color w:val="ED3611"/>
          <w:kern w:val="0"/>
          <w:szCs w:val="40"/>
        </w:rPr>
        <w:t>13</w:t>
      </w:r>
      <w:r w:rsidR="006B2393" w:rsidRPr="00264F83">
        <w:rPr>
          <w:rFonts w:cs="Arial"/>
          <w:color w:val="ED3611"/>
          <w:kern w:val="0"/>
          <w:szCs w:val="40"/>
        </w:rPr>
        <w:t xml:space="preserve"> - Compasso:</w:t>
      </w:r>
      <w:bookmarkEnd w:id="71"/>
      <w:bookmarkEnd w:id="72"/>
    </w:p>
    <w:p w14:paraId="41D5C3EB" w14:textId="77777777" w:rsidR="006B2393" w:rsidRDefault="006B2393" w:rsidP="006B2393">
      <w:pPr>
        <w:rPr>
          <w:rStyle w:val="Forte"/>
          <w:rFonts w:cs="Arial"/>
          <w:b w:val="0"/>
          <w:szCs w:val="22"/>
        </w:rPr>
      </w:pPr>
    </w:p>
    <w:p w14:paraId="40C9F53F" w14:textId="1C16EB1B" w:rsidR="006B2393" w:rsidRPr="00135D51" w:rsidRDefault="006B2393" w:rsidP="006B2393">
      <w:pPr>
        <w:rPr>
          <w:rFonts w:cs="Arial"/>
          <w:szCs w:val="22"/>
        </w:rPr>
      </w:pPr>
      <w:r w:rsidRPr="00647714">
        <w:rPr>
          <w:rStyle w:val="Forte"/>
          <w:rFonts w:cs="Arial"/>
          <w:b w:val="0"/>
          <w:szCs w:val="22"/>
        </w:rPr>
        <w:t>Compasso</w:t>
      </w:r>
      <w:r w:rsidRPr="00135D51">
        <w:rPr>
          <w:rFonts w:cs="Arial"/>
          <w:szCs w:val="22"/>
        </w:rPr>
        <w:t> </w:t>
      </w:r>
      <w:r>
        <w:rPr>
          <w:rFonts w:cs="Arial"/>
          <w:szCs w:val="22"/>
        </w:rPr>
        <w:t>n</w:t>
      </w:r>
      <w:r w:rsidRPr="00135D51">
        <w:rPr>
          <w:rFonts w:cs="Arial"/>
          <w:szCs w:val="22"/>
        </w:rPr>
        <w:t>a música é uma divisão de tempo em intervalos iguais, com o objetivo de organizar a estrutura e facilitar a orientação para o leitor. Esse intervalo de tempo é representado por barras ve</w:t>
      </w:r>
      <w:r w:rsidR="0046029E">
        <w:rPr>
          <w:rFonts w:cs="Arial"/>
          <w:szCs w:val="22"/>
        </w:rPr>
        <w:t xml:space="preserve">rticais, como no exemplo abaixo </w:t>
      </w:r>
      <w:r w:rsidRPr="00135D51">
        <w:rPr>
          <w:rFonts w:cs="Arial"/>
          <w:szCs w:val="22"/>
        </w:rPr>
        <w:t>(destacado em laranja):</w:t>
      </w:r>
      <w:r w:rsidRPr="00B55DE6">
        <w:rPr>
          <w:rFonts w:cs="Arial"/>
          <w:sz w:val="16"/>
        </w:rPr>
        <w:t xml:space="preserve"> </w:t>
      </w:r>
    </w:p>
    <w:p w14:paraId="1ED25ACA" w14:textId="77777777" w:rsidR="006B2393" w:rsidRDefault="006B2393" w:rsidP="006B2393">
      <w:pPr>
        <w:jc w:val="center"/>
        <w:rPr>
          <w:rFonts w:cs="Arial"/>
          <w:szCs w:val="22"/>
        </w:rPr>
      </w:pPr>
    </w:p>
    <w:p w14:paraId="06F1B640" w14:textId="77777777" w:rsidR="006B2393" w:rsidRDefault="006B2393" w:rsidP="006B2393">
      <w:pPr>
        <w:jc w:val="center"/>
        <w:rPr>
          <w:rFonts w:cs="Arial"/>
          <w:szCs w:val="22"/>
        </w:rPr>
      </w:pPr>
      <w:r w:rsidRPr="00135D51">
        <w:rPr>
          <w:rFonts w:cs="Arial"/>
          <w:noProof/>
          <w:szCs w:val="22"/>
          <w:lang w:eastAsia="pt-BR"/>
        </w:rPr>
        <w:drawing>
          <wp:inline distT="0" distB="0" distL="0" distR="0" wp14:anchorId="71F9DCE7" wp14:editId="043FD343">
            <wp:extent cx="5303086" cy="857250"/>
            <wp:effectExtent l="0" t="0" r="0" b="0"/>
            <wp:docPr id="240" name="Imagem 1" descr="compasso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asso musical"/>
                    <pic:cNvPicPr>
                      <a:picLocks noChangeAspect="1" noChangeArrowheads="1"/>
                    </pic:cNvPicPr>
                  </pic:nvPicPr>
                  <pic:blipFill>
                    <a:blip r:embed="rId117" cstate="print">
                      <a:lum bright="-15000" contrast="40000"/>
                    </a:blip>
                    <a:srcRect/>
                    <a:stretch>
                      <a:fillRect/>
                    </a:stretch>
                  </pic:blipFill>
                  <pic:spPr bwMode="auto">
                    <a:xfrm>
                      <a:off x="0" y="0"/>
                      <a:ext cx="5383291" cy="870215"/>
                    </a:xfrm>
                    <a:prstGeom prst="rect">
                      <a:avLst/>
                    </a:prstGeom>
                    <a:noFill/>
                    <a:ln w="9525">
                      <a:noFill/>
                      <a:miter lim="800000"/>
                      <a:headEnd/>
                      <a:tailEnd/>
                    </a:ln>
                  </pic:spPr>
                </pic:pic>
              </a:graphicData>
            </a:graphic>
          </wp:inline>
        </w:drawing>
      </w:r>
    </w:p>
    <w:p w14:paraId="01E977F1" w14:textId="77777777" w:rsidR="006B2393" w:rsidRDefault="00076318" w:rsidP="006B2393">
      <w:pPr>
        <w:pStyle w:val="Legenda"/>
        <w:jc w:val="center"/>
      </w:pPr>
      <w:r>
        <w:t>13</w:t>
      </w:r>
      <w:r w:rsidR="006B2393">
        <w:t>.0.1</w:t>
      </w:r>
    </w:p>
    <w:p w14:paraId="74AAFEFC" w14:textId="77777777" w:rsidR="006B2393" w:rsidRPr="001B08D4" w:rsidRDefault="006B2393" w:rsidP="006B2393">
      <w:pPr>
        <w:jc w:val="center"/>
        <w:rPr>
          <w:rFonts w:cs="Arial"/>
          <w:b/>
          <w:szCs w:val="22"/>
        </w:rPr>
      </w:pPr>
    </w:p>
    <w:p w14:paraId="5F0510B8" w14:textId="77777777" w:rsidR="006B2393" w:rsidRDefault="006B2393" w:rsidP="006B2393">
      <w:pPr>
        <w:rPr>
          <w:rFonts w:cs="Arial"/>
          <w:szCs w:val="22"/>
        </w:rPr>
      </w:pPr>
    </w:p>
    <w:p w14:paraId="605F4779" w14:textId="36461F42" w:rsidR="006B2393" w:rsidRPr="00135D51" w:rsidRDefault="006B2393" w:rsidP="006B2393">
      <w:pPr>
        <w:rPr>
          <w:rFonts w:cs="Arial"/>
          <w:szCs w:val="22"/>
        </w:rPr>
      </w:pPr>
      <w:r w:rsidRPr="00222ED0">
        <w:rPr>
          <w:rFonts w:cs="Arial"/>
          <w:szCs w:val="22"/>
        </w:rPr>
        <w:t xml:space="preserve">Nesse exemplo, qual foi a organização </w:t>
      </w:r>
      <w:r w:rsidR="0046029E">
        <w:rPr>
          <w:rFonts w:cs="Arial"/>
          <w:szCs w:val="22"/>
        </w:rPr>
        <w:t xml:space="preserve">utilizada para os compassos? A separação de </w:t>
      </w:r>
      <w:r w:rsidRPr="00222ED0">
        <w:rPr>
          <w:rFonts w:cs="Arial"/>
          <w:szCs w:val="22"/>
        </w:rPr>
        <w:t>grupos de 4 semínimas. Isso significa que dentro de cada compasso cabem 4 semínimas. Agora olhe o</w:t>
      </w:r>
      <w:r>
        <w:rPr>
          <w:rFonts w:cs="Arial"/>
          <w:szCs w:val="22"/>
        </w:rPr>
        <w:t xml:space="preserve"> exemplo </w:t>
      </w:r>
      <w:r w:rsidR="0046029E">
        <w:rPr>
          <w:rFonts w:cs="Arial"/>
          <w:szCs w:val="22"/>
        </w:rPr>
        <w:t>a seguir</w:t>
      </w:r>
      <w:r>
        <w:rPr>
          <w:rFonts w:cs="Arial"/>
          <w:szCs w:val="22"/>
        </w:rPr>
        <w:t>:</w:t>
      </w:r>
    </w:p>
    <w:p w14:paraId="4245C4A0" w14:textId="77777777" w:rsidR="006B2393" w:rsidRDefault="006B2393" w:rsidP="006B2393">
      <w:pPr>
        <w:pStyle w:val="Legenda"/>
        <w:jc w:val="center"/>
      </w:pPr>
    </w:p>
    <w:p w14:paraId="0994F589" w14:textId="77777777" w:rsidR="006B2393" w:rsidRPr="002A7DAB" w:rsidRDefault="006B2393" w:rsidP="006B2393">
      <w:pPr>
        <w:rPr>
          <w:lang w:eastAsia="pt-BR"/>
        </w:rPr>
      </w:pPr>
    </w:p>
    <w:p w14:paraId="329C4038" w14:textId="77777777" w:rsidR="006B2393" w:rsidRDefault="006B2393" w:rsidP="006B2393">
      <w:pPr>
        <w:pStyle w:val="Legenda"/>
        <w:jc w:val="center"/>
      </w:pPr>
      <w:r w:rsidRPr="00135D51">
        <w:rPr>
          <w:noProof/>
        </w:rPr>
        <w:drawing>
          <wp:inline distT="0" distB="0" distL="0" distR="0" wp14:anchorId="2166874F" wp14:editId="1F9862F2">
            <wp:extent cx="5153424" cy="933450"/>
            <wp:effectExtent l="0" t="0" r="9525" b="0"/>
            <wp:docPr id="242" name="Imagem 2" descr="compassos music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passos musicais"/>
                    <pic:cNvPicPr>
                      <a:picLocks noChangeAspect="1" noChangeArrowheads="1"/>
                    </pic:cNvPicPr>
                  </pic:nvPicPr>
                  <pic:blipFill>
                    <a:blip r:embed="rId118" cstate="print">
                      <a:lum bright="-15000" contrast="40000"/>
                    </a:blip>
                    <a:srcRect/>
                    <a:stretch>
                      <a:fillRect/>
                    </a:stretch>
                  </pic:blipFill>
                  <pic:spPr bwMode="auto">
                    <a:xfrm>
                      <a:off x="0" y="0"/>
                      <a:ext cx="5291075" cy="958383"/>
                    </a:xfrm>
                    <a:prstGeom prst="rect">
                      <a:avLst/>
                    </a:prstGeom>
                    <a:noFill/>
                    <a:ln w="9525">
                      <a:noFill/>
                      <a:miter lim="800000"/>
                      <a:headEnd/>
                      <a:tailEnd/>
                    </a:ln>
                  </pic:spPr>
                </pic:pic>
              </a:graphicData>
            </a:graphic>
          </wp:inline>
        </w:drawing>
      </w:r>
    </w:p>
    <w:p w14:paraId="2F5867B5" w14:textId="77777777" w:rsidR="006B2393" w:rsidRDefault="00076318" w:rsidP="006B2393">
      <w:pPr>
        <w:pStyle w:val="Legenda"/>
        <w:jc w:val="center"/>
      </w:pPr>
      <w:r>
        <w:t>13</w:t>
      </w:r>
      <w:r w:rsidR="006B2393">
        <w:t>.0.2</w:t>
      </w:r>
    </w:p>
    <w:p w14:paraId="6D8F498B" w14:textId="77777777" w:rsidR="006B2393" w:rsidRPr="001B08D4" w:rsidRDefault="006B2393" w:rsidP="006B2393">
      <w:pPr>
        <w:rPr>
          <w:lang w:eastAsia="pt-BR"/>
        </w:rPr>
      </w:pPr>
    </w:p>
    <w:p w14:paraId="2D053B94" w14:textId="77777777" w:rsidR="006B2393" w:rsidRDefault="006B2393" w:rsidP="006B2393">
      <w:pPr>
        <w:rPr>
          <w:rFonts w:cs="Arial"/>
          <w:szCs w:val="22"/>
        </w:rPr>
      </w:pPr>
    </w:p>
    <w:p w14:paraId="3CCB6DC3" w14:textId="77777777" w:rsidR="006B2393" w:rsidRDefault="006B2393" w:rsidP="006B2393">
      <w:pPr>
        <w:rPr>
          <w:rFonts w:cs="Arial"/>
          <w:szCs w:val="22"/>
        </w:rPr>
      </w:pPr>
      <w:r w:rsidRPr="00135D51">
        <w:rPr>
          <w:rFonts w:cs="Arial"/>
          <w:szCs w:val="22"/>
        </w:rPr>
        <w:t>Nesse exemplo, preste atenção no segundo compasso. Há várias figuras (semínimas, colcheias, semicolcheias e fusas) nele, mas todas elas juntas ocupam o tempo de 4 semínimas, portanto, ficam dentro do mesmo compasso. O mesmo ocorre para os compassos 1 e 3, que apresentam outras figuras que equivalem ao tempo de 4 semínimas.</w:t>
      </w:r>
    </w:p>
    <w:p w14:paraId="633EB93D" w14:textId="77777777" w:rsidR="006B2393" w:rsidRDefault="006B2393" w:rsidP="006B2393">
      <w:pPr>
        <w:rPr>
          <w:rFonts w:cs="Arial"/>
          <w:szCs w:val="22"/>
        </w:rPr>
      </w:pPr>
      <w:r w:rsidRPr="00E14E7A">
        <w:rPr>
          <w:rFonts w:cs="Arial"/>
          <w:szCs w:val="22"/>
        </w:rPr>
        <w:t xml:space="preserve">Moral da história: afirmar “cabem 4 semínimas em um compasso” não significa dizer que em um compasso só pode haver figuras de semínima. Essa referência apenas </w:t>
      </w:r>
      <w:r w:rsidRPr="00E14E7A">
        <w:rPr>
          <w:rFonts w:cs="Arial"/>
          <w:szCs w:val="22"/>
        </w:rPr>
        <w:lastRenderedPageBreak/>
        <w:t>nos diz o tempo que um compasso envolve, independentemente das figuras que estão</w:t>
      </w:r>
      <w:r>
        <w:rPr>
          <w:rFonts w:cs="Arial"/>
          <w:szCs w:val="22"/>
        </w:rPr>
        <w:t xml:space="preserve"> </w:t>
      </w:r>
      <w:r w:rsidRPr="00E14E7A">
        <w:rPr>
          <w:rFonts w:cs="Arial"/>
          <w:szCs w:val="22"/>
        </w:rPr>
        <w:t>ali.</w:t>
      </w:r>
    </w:p>
    <w:p w14:paraId="78554C79" w14:textId="52A36B8C" w:rsidR="006B2393" w:rsidRDefault="006B2393" w:rsidP="00B717DA">
      <w:pPr>
        <w:rPr>
          <w:lang w:eastAsia="pt-BR"/>
        </w:rPr>
      </w:pPr>
    </w:p>
    <w:p w14:paraId="6261BB90" w14:textId="5A657E1E" w:rsidR="00E02826" w:rsidRDefault="00E02826" w:rsidP="00B717DA">
      <w:pPr>
        <w:rPr>
          <w:lang w:eastAsia="pt-BR"/>
        </w:rPr>
      </w:pPr>
    </w:p>
    <w:p w14:paraId="02A439F1" w14:textId="7A624DF8" w:rsidR="00E02826" w:rsidRDefault="00E02826" w:rsidP="00B717DA">
      <w:pPr>
        <w:rPr>
          <w:lang w:eastAsia="pt-BR"/>
        </w:rPr>
      </w:pPr>
    </w:p>
    <w:p w14:paraId="28562D1D" w14:textId="1FAD2A6E" w:rsidR="00E02826" w:rsidRDefault="00E02826" w:rsidP="00B717DA">
      <w:pPr>
        <w:rPr>
          <w:lang w:eastAsia="pt-BR"/>
        </w:rPr>
      </w:pPr>
    </w:p>
    <w:p w14:paraId="5141897D" w14:textId="6F1483E0" w:rsidR="00E02826" w:rsidRDefault="00E02826" w:rsidP="00B717DA">
      <w:pPr>
        <w:rPr>
          <w:lang w:eastAsia="pt-BR"/>
        </w:rPr>
      </w:pPr>
    </w:p>
    <w:p w14:paraId="01140896" w14:textId="7CF7EB72" w:rsidR="00E02826" w:rsidRDefault="00E02826" w:rsidP="00B717DA">
      <w:pPr>
        <w:rPr>
          <w:lang w:eastAsia="pt-BR"/>
        </w:rPr>
      </w:pPr>
    </w:p>
    <w:p w14:paraId="4E106D0C" w14:textId="4D4621FD" w:rsidR="00E02826" w:rsidRDefault="00E02826" w:rsidP="00B717DA">
      <w:pPr>
        <w:rPr>
          <w:lang w:eastAsia="pt-BR"/>
        </w:rPr>
      </w:pPr>
    </w:p>
    <w:p w14:paraId="1692BDD4" w14:textId="4B40C771" w:rsidR="00E02826" w:rsidRDefault="00E02826" w:rsidP="00B717DA">
      <w:pPr>
        <w:rPr>
          <w:lang w:eastAsia="pt-BR"/>
        </w:rPr>
      </w:pPr>
    </w:p>
    <w:p w14:paraId="0F301C0F" w14:textId="2E11E528" w:rsidR="00E02826" w:rsidRDefault="00E02826" w:rsidP="00B717DA">
      <w:pPr>
        <w:rPr>
          <w:lang w:eastAsia="pt-BR"/>
        </w:rPr>
      </w:pPr>
    </w:p>
    <w:p w14:paraId="7F90FB0F" w14:textId="0F8416AF" w:rsidR="00E02826" w:rsidRDefault="00E02826" w:rsidP="00B717DA">
      <w:pPr>
        <w:rPr>
          <w:lang w:eastAsia="pt-BR"/>
        </w:rPr>
      </w:pPr>
    </w:p>
    <w:p w14:paraId="5966EF78" w14:textId="171F76D2" w:rsidR="00E02826" w:rsidRDefault="00E02826" w:rsidP="00B717DA">
      <w:pPr>
        <w:rPr>
          <w:lang w:eastAsia="pt-BR"/>
        </w:rPr>
      </w:pPr>
    </w:p>
    <w:p w14:paraId="2D1E1215" w14:textId="5A0752EF" w:rsidR="00E02826" w:rsidRDefault="00E02826" w:rsidP="00B717DA">
      <w:pPr>
        <w:rPr>
          <w:lang w:eastAsia="pt-BR"/>
        </w:rPr>
      </w:pPr>
    </w:p>
    <w:p w14:paraId="660585AC" w14:textId="243670F3" w:rsidR="00E02826" w:rsidRDefault="00E02826" w:rsidP="00B717DA">
      <w:pPr>
        <w:rPr>
          <w:lang w:eastAsia="pt-BR"/>
        </w:rPr>
      </w:pPr>
    </w:p>
    <w:p w14:paraId="5797EC3F" w14:textId="05498AE6" w:rsidR="00E02826" w:rsidRDefault="00E02826" w:rsidP="00B717DA">
      <w:pPr>
        <w:rPr>
          <w:lang w:eastAsia="pt-BR"/>
        </w:rPr>
      </w:pPr>
    </w:p>
    <w:p w14:paraId="71625771" w14:textId="77777777" w:rsidR="00E02826" w:rsidRPr="00B717DA" w:rsidRDefault="00E02826" w:rsidP="00B717DA">
      <w:pPr>
        <w:rPr>
          <w:lang w:eastAsia="pt-BR"/>
        </w:rPr>
      </w:pPr>
    </w:p>
    <w:p w14:paraId="7B63ACB3" w14:textId="77777777" w:rsidR="00982A48" w:rsidRPr="00264F83" w:rsidRDefault="00076318" w:rsidP="00982A48">
      <w:pPr>
        <w:pStyle w:val="Ttulo1"/>
        <w:rPr>
          <w:rFonts w:cs="Arial"/>
          <w:color w:val="ED3611"/>
          <w:kern w:val="0"/>
          <w:szCs w:val="40"/>
        </w:rPr>
      </w:pPr>
      <w:bookmarkStart w:id="73" w:name="_Toc58588976"/>
      <w:bookmarkStart w:id="74" w:name="_Toc70064098"/>
      <w:bookmarkStart w:id="75" w:name="_Toc99392016"/>
      <w:r>
        <w:rPr>
          <w:rFonts w:cs="Arial"/>
          <w:color w:val="ED3611"/>
          <w:kern w:val="0"/>
          <w:szCs w:val="40"/>
        </w:rPr>
        <w:t xml:space="preserve">14 </w:t>
      </w:r>
      <w:r w:rsidR="00982A48" w:rsidRPr="00264F83">
        <w:rPr>
          <w:rFonts w:cs="Arial"/>
          <w:color w:val="ED3611"/>
          <w:kern w:val="0"/>
          <w:szCs w:val="40"/>
        </w:rPr>
        <w:t>- Fórmula de compasso:</w:t>
      </w:r>
      <w:bookmarkEnd w:id="73"/>
      <w:bookmarkEnd w:id="74"/>
      <w:bookmarkEnd w:id="75"/>
    </w:p>
    <w:p w14:paraId="39E53ADA" w14:textId="77777777" w:rsidR="00982A48" w:rsidRPr="000407E4" w:rsidRDefault="00982A48" w:rsidP="00982A48">
      <w:pPr>
        <w:rPr>
          <w:rStyle w:val="Forte"/>
          <w:rFonts w:cs="Arial"/>
          <w:b w:val="0"/>
          <w:szCs w:val="22"/>
        </w:rPr>
      </w:pPr>
      <w:r w:rsidRPr="000407E4">
        <w:rPr>
          <w:rStyle w:val="Forte"/>
          <w:rFonts w:cs="Arial"/>
          <w:b w:val="0"/>
          <w:szCs w:val="22"/>
        </w:rPr>
        <w:t>Antes de estudarmos fórmula de compasso é importante que tenhamos em mente o que é o compasso.</w:t>
      </w:r>
    </w:p>
    <w:p w14:paraId="2A0F7F5C" w14:textId="77777777" w:rsidR="00982A48" w:rsidRPr="000407E4" w:rsidRDefault="00982A48" w:rsidP="00982A48">
      <w:pPr>
        <w:rPr>
          <w:rFonts w:asciiTheme="minorHAnsi" w:hAnsiTheme="minorHAnsi" w:cs="Arial"/>
          <w:szCs w:val="22"/>
        </w:rPr>
      </w:pPr>
      <w:r w:rsidRPr="000407E4">
        <w:rPr>
          <w:rStyle w:val="Forte"/>
          <w:rFonts w:cs="Arial"/>
          <w:b w:val="0"/>
          <w:szCs w:val="22"/>
        </w:rPr>
        <w:t>Nós vimos no capítulo anterior que o compasso musical</w:t>
      </w:r>
      <w:r w:rsidRPr="000407E4">
        <w:rPr>
          <w:rFonts w:cs="Arial"/>
          <w:szCs w:val="22"/>
        </w:rPr>
        <w:t xml:space="preserve"> é definido como um elemento divisor da música. Ele tem como característica uma acentuação “natural” em seu primeiro tempo, o primeiro tempo é mais forte. </w:t>
      </w:r>
    </w:p>
    <w:p w14:paraId="42CD5C47" w14:textId="29BB319A" w:rsidR="007E3A07" w:rsidRPr="000407E4" w:rsidRDefault="007E3A07" w:rsidP="007E3A07">
      <w:pPr>
        <w:rPr>
          <w:rFonts w:cs="Arial"/>
          <w:szCs w:val="22"/>
        </w:rPr>
      </w:pPr>
      <w:r w:rsidRPr="000407E4">
        <w:rPr>
          <w:rFonts w:cs="Arial"/>
          <w:szCs w:val="22"/>
        </w:rPr>
        <w:t xml:space="preserve">Já a fórmula de compasso é uma organização simbólica do pulso constante na música. </w:t>
      </w:r>
      <w:r>
        <w:rPr>
          <w:rFonts w:cs="Arial"/>
          <w:szCs w:val="22"/>
        </w:rPr>
        <w:t>Ela é</w:t>
      </w:r>
      <w:r w:rsidRPr="000407E4">
        <w:rPr>
          <w:rFonts w:cs="Arial"/>
          <w:szCs w:val="22"/>
        </w:rPr>
        <w:t xml:space="preserve"> colocada no começo de cada peça musical </w:t>
      </w:r>
      <w:r w:rsidR="00982A48" w:rsidRPr="000407E4">
        <w:rPr>
          <w:rFonts w:cs="Arial"/>
          <w:szCs w:val="22"/>
        </w:rPr>
        <w:t>e indica</w:t>
      </w:r>
      <w:r w:rsidRPr="007E3A07">
        <w:rPr>
          <w:rFonts w:cs="Arial"/>
          <w:szCs w:val="22"/>
        </w:rPr>
        <w:t xml:space="preserve"> </w:t>
      </w:r>
      <w:r w:rsidRPr="000407E4">
        <w:rPr>
          <w:rFonts w:cs="Arial"/>
          <w:szCs w:val="22"/>
        </w:rPr>
        <w:t>o tamanho do compasso</w:t>
      </w:r>
      <w:r>
        <w:rPr>
          <w:rFonts w:cs="Arial"/>
          <w:szCs w:val="22"/>
        </w:rPr>
        <w:t>,</w:t>
      </w:r>
      <w:r w:rsidRPr="000407E4">
        <w:rPr>
          <w:rFonts w:cs="Arial"/>
          <w:szCs w:val="22"/>
        </w:rPr>
        <w:t xml:space="preserve"> </w:t>
      </w:r>
      <w:r>
        <w:rPr>
          <w:rFonts w:cs="Arial"/>
          <w:szCs w:val="22"/>
        </w:rPr>
        <w:t xml:space="preserve">geralmente </w:t>
      </w:r>
      <w:r w:rsidRPr="000407E4">
        <w:rPr>
          <w:rFonts w:cs="Arial"/>
          <w:szCs w:val="22"/>
        </w:rPr>
        <w:t>por números em forma de fração</w:t>
      </w:r>
      <w:r>
        <w:rPr>
          <w:rFonts w:cs="Arial"/>
          <w:szCs w:val="22"/>
        </w:rPr>
        <w:t>, e as veze</w:t>
      </w:r>
      <w:r w:rsidR="003744F4">
        <w:rPr>
          <w:rFonts w:cs="Arial"/>
          <w:szCs w:val="22"/>
        </w:rPr>
        <w:t>s</w:t>
      </w:r>
      <w:r>
        <w:rPr>
          <w:rFonts w:cs="Arial"/>
          <w:szCs w:val="22"/>
        </w:rPr>
        <w:t xml:space="preserve"> por letras C</w:t>
      </w:r>
      <w:r w:rsidR="002B5005">
        <w:rPr>
          <w:rFonts w:cs="Arial"/>
          <w:szCs w:val="22"/>
        </w:rPr>
        <w:t xml:space="preserve"> (4/4)</w:t>
      </w:r>
      <w:r>
        <w:rPr>
          <w:rFonts w:cs="Arial"/>
          <w:szCs w:val="22"/>
        </w:rPr>
        <w:t xml:space="preserve"> e C cortad</w:t>
      </w:r>
      <w:r w:rsidR="003744F4">
        <w:rPr>
          <w:rFonts w:cs="Arial"/>
          <w:szCs w:val="22"/>
        </w:rPr>
        <w:t>a</w:t>
      </w:r>
      <w:r w:rsidR="002B5005">
        <w:rPr>
          <w:rFonts w:cs="Arial"/>
          <w:szCs w:val="22"/>
        </w:rPr>
        <w:t xml:space="preserve"> (2/4)</w:t>
      </w:r>
      <w:r>
        <w:rPr>
          <w:rFonts w:cs="Arial"/>
          <w:szCs w:val="22"/>
        </w:rPr>
        <w:t xml:space="preserve">. </w:t>
      </w:r>
    </w:p>
    <w:p w14:paraId="1C60127E" w14:textId="5B59DA1F" w:rsidR="00982A48" w:rsidRPr="00F7106C" w:rsidRDefault="00982A48" w:rsidP="007E3A07">
      <w:pPr>
        <w:rPr>
          <w:rFonts w:cs="Arial"/>
          <w:sz w:val="24"/>
        </w:rPr>
      </w:pPr>
      <w:r w:rsidRPr="004A215D">
        <w:rPr>
          <w:b/>
          <w:noProof/>
          <w:lang w:eastAsia="pt-BR"/>
        </w:rPr>
        <w:drawing>
          <wp:inline distT="0" distB="0" distL="0" distR="0" wp14:anchorId="3F3F6782" wp14:editId="34189AD5">
            <wp:extent cx="342413" cy="589595"/>
            <wp:effectExtent l="0" t="0" r="635" b="1270"/>
            <wp:docPr id="1095"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pic:cNvPicPr/>
                  </pic:nvPicPr>
                  <pic:blipFill rotWithShape="1">
                    <a:blip r:embed="rId119" cstate="print">
                      <a:extLst>
                        <a:ext uri="{28A0092B-C50C-407E-A947-70E740481C1C}">
                          <a14:useLocalDpi xmlns:a14="http://schemas.microsoft.com/office/drawing/2010/main" val="0"/>
                        </a:ext>
                      </a:extLst>
                    </a:blip>
                    <a:srcRect/>
                    <a:stretch>
                      <a:fillRect/>
                    </a:stretch>
                  </pic:blipFill>
                  <pic:spPr>
                    <a:xfrm>
                      <a:off x="0" y="0"/>
                      <a:ext cx="349375" cy="601583"/>
                    </a:xfrm>
                    <a:prstGeom prst="rect">
                      <a:avLst/>
                    </a:prstGeom>
                  </pic:spPr>
                </pic:pic>
              </a:graphicData>
            </a:graphic>
          </wp:inline>
        </w:drawing>
      </w:r>
      <w:r>
        <w:rPr>
          <w:rFonts w:cs="Arial"/>
          <w:sz w:val="24"/>
        </w:rPr>
        <w:t xml:space="preserve">     </w:t>
      </w:r>
      <w:r w:rsidRPr="004A215D">
        <w:rPr>
          <w:noProof/>
          <w:lang w:eastAsia="pt-BR"/>
        </w:rPr>
        <w:drawing>
          <wp:inline distT="0" distB="0" distL="0" distR="0" wp14:anchorId="106ABE71" wp14:editId="2EF8AAB5">
            <wp:extent cx="370840" cy="586740"/>
            <wp:effectExtent l="19050" t="0" r="0" b="0"/>
            <wp:docPr id="109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pic:cNvPicPr/>
                  </pic:nvPicPr>
                  <pic:blipFill rotWithShape="1">
                    <a:blip r:embed="rId120" cstate="print">
                      <a:extLst>
                        <a:ext uri="{28A0092B-C50C-407E-A947-70E740481C1C}">
                          <a14:useLocalDpi xmlns:a14="http://schemas.microsoft.com/office/drawing/2010/main" val="0"/>
                        </a:ext>
                      </a:extLst>
                    </a:blip>
                    <a:srcRect/>
                    <a:stretch>
                      <a:fillRect/>
                    </a:stretch>
                  </pic:blipFill>
                  <pic:spPr>
                    <a:xfrm>
                      <a:off x="0" y="0"/>
                      <a:ext cx="370840" cy="586740"/>
                    </a:xfrm>
                    <a:prstGeom prst="rect">
                      <a:avLst/>
                    </a:prstGeom>
                  </pic:spPr>
                </pic:pic>
              </a:graphicData>
            </a:graphic>
          </wp:inline>
        </w:drawing>
      </w:r>
      <w:r>
        <w:rPr>
          <w:rFonts w:cs="Arial"/>
          <w:sz w:val="24"/>
        </w:rPr>
        <w:t xml:space="preserve">     </w:t>
      </w:r>
      <w:r w:rsidRPr="004A215D">
        <w:rPr>
          <w:rFonts w:cstheme="minorHAnsi"/>
          <w:noProof/>
          <w:sz w:val="24"/>
          <w:lang w:eastAsia="pt-BR"/>
        </w:rPr>
        <w:drawing>
          <wp:inline distT="0" distB="0" distL="0" distR="0" wp14:anchorId="4F621093" wp14:editId="14B9A69E">
            <wp:extent cx="327660" cy="612775"/>
            <wp:effectExtent l="19050" t="0" r="0" b="0"/>
            <wp:docPr id="109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pic:cNvPicPr/>
                  </pic:nvPicPr>
                  <pic:blipFill rotWithShape="1">
                    <a:blip r:embed="rId121" cstate="print">
                      <a:extLst>
                        <a:ext uri="{28A0092B-C50C-407E-A947-70E740481C1C}">
                          <a14:useLocalDpi xmlns:a14="http://schemas.microsoft.com/office/drawing/2010/main" val="0"/>
                        </a:ext>
                      </a:extLst>
                    </a:blip>
                    <a:srcRect/>
                    <a:stretch>
                      <a:fillRect/>
                    </a:stretch>
                  </pic:blipFill>
                  <pic:spPr>
                    <a:xfrm>
                      <a:off x="0" y="0"/>
                      <a:ext cx="327660" cy="612775"/>
                    </a:xfrm>
                    <a:prstGeom prst="rect">
                      <a:avLst/>
                    </a:prstGeom>
                  </pic:spPr>
                </pic:pic>
              </a:graphicData>
            </a:graphic>
          </wp:inline>
        </w:drawing>
      </w:r>
    </w:p>
    <w:p w14:paraId="4BE96371" w14:textId="77777777" w:rsidR="00982A48" w:rsidRDefault="00982A48" w:rsidP="00982A48">
      <w:pPr>
        <w:rPr>
          <w:rFonts w:cs="Arial"/>
          <w:szCs w:val="22"/>
        </w:rPr>
      </w:pPr>
    </w:p>
    <w:p w14:paraId="5398CDE7" w14:textId="6267CCCA" w:rsidR="00982A48" w:rsidRPr="00135D51" w:rsidRDefault="002B5005" w:rsidP="00982A48">
      <w:pPr>
        <w:rPr>
          <w:rFonts w:cs="Arial"/>
          <w:szCs w:val="22"/>
        </w:rPr>
      </w:pPr>
      <w:r>
        <w:rPr>
          <w:rFonts w:cs="Arial"/>
          <w:noProof/>
          <w:szCs w:val="22"/>
          <w:lang w:eastAsia="pt-BR"/>
        </w:rPr>
        <w:drawing>
          <wp:anchor distT="0" distB="0" distL="114300" distR="114300" simplePos="0" relativeHeight="251765760" behindDoc="0" locked="0" layoutInCell="1" allowOverlap="1" wp14:anchorId="118AE181" wp14:editId="3139AC1A">
            <wp:simplePos x="0" y="0"/>
            <wp:positionH relativeFrom="column">
              <wp:posOffset>3370580</wp:posOffset>
            </wp:positionH>
            <wp:positionV relativeFrom="paragraph">
              <wp:posOffset>164465</wp:posOffset>
            </wp:positionV>
            <wp:extent cx="566420" cy="566420"/>
            <wp:effectExtent l="0" t="0" r="0" b="0"/>
            <wp:wrapSquare wrapText="bothSides"/>
            <wp:docPr id="1180" name="Imagem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6420" cy="566420"/>
                    </a:xfrm>
                    <a:prstGeom prst="rect">
                      <a:avLst/>
                    </a:prstGeom>
                    <a:noFill/>
                    <a:ln>
                      <a:noFill/>
                    </a:ln>
                  </pic:spPr>
                </pic:pic>
              </a:graphicData>
            </a:graphic>
          </wp:anchor>
        </w:drawing>
      </w:r>
      <w:r w:rsidR="00982A48">
        <w:rPr>
          <w:rFonts w:cs="Arial"/>
          <w:szCs w:val="22"/>
        </w:rPr>
        <w:t xml:space="preserve"> Observe </w:t>
      </w:r>
      <w:r w:rsidR="00982A48" w:rsidRPr="00135D51">
        <w:rPr>
          <w:rFonts w:cs="Arial"/>
          <w:szCs w:val="22"/>
        </w:rPr>
        <w:t>a</w:t>
      </w:r>
      <w:r w:rsidR="00982A48" w:rsidRPr="003C01DD">
        <w:rPr>
          <w:rFonts w:cs="Arial"/>
          <w:color w:val="FF0000"/>
          <w:szCs w:val="22"/>
        </w:rPr>
        <w:t xml:space="preserve"> </w:t>
      </w:r>
      <w:r w:rsidR="00982A48" w:rsidRPr="00911C73">
        <w:rPr>
          <w:rFonts w:cs="Arial"/>
          <w:szCs w:val="22"/>
        </w:rPr>
        <w:t xml:space="preserve">fração </w:t>
      </w:r>
      <w:r w:rsidR="00982A48">
        <w:rPr>
          <w:rFonts w:cs="Arial"/>
          <w:szCs w:val="22"/>
        </w:rPr>
        <w:t>abaixo</w:t>
      </w:r>
      <w:r w:rsidR="00982A48" w:rsidRPr="00135D51">
        <w:rPr>
          <w:rFonts w:cs="Arial"/>
          <w:szCs w:val="22"/>
        </w:rPr>
        <w:t>:</w:t>
      </w:r>
      <w:r w:rsidR="00982A48">
        <w:rPr>
          <w:rFonts w:cs="Arial"/>
          <w:szCs w:val="22"/>
        </w:rPr>
        <w:t xml:space="preserve"> </w:t>
      </w:r>
    </w:p>
    <w:p w14:paraId="4922DD67" w14:textId="4B2EEDDB" w:rsidR="002B5005" w:rsidRDefault="002B5005" w:rsidP="00982A48">
      <w:pPr>
        <w:rPr>
          <w:rFonts w:cs="Arial"/>
          <w:szCs w:val="22"/>
        </w:rPr>
      </w:pPr>
      <w:r w:rsidRPr="00135D51">
        <w:rPr>
          <w:rFonts w:cs="Arial"/>
          <w:noProof/>
          <w:szCs w:val="22"/>
          <w:lang w:eastAsia="pt-BR"/>
        </w:rPr>
        <w:drawing>
          <wp:anchor distT="0" distB="0" distL="114300" distR="114300" simplePos="0" relativeHeight="251757568" behindDoc="0" locked="0" layoutInCell="1" allowOverlap="1" wp14:anchorId="512104BA" wp14:editId="0C8C3DD6">
            <wp:simplePos x="0" y="0"/>
            <wp:positionH relativeFrom="column">
              <wp:posOffset>-1857</wp:posOffset>
            </wp:positionH>
            <wp:positionV relativeFrom="paragraph">
              <wp:posOffset>75660</wp:posOffset>
            </wp:positionV>
            <wp:extent cx="640715" cy="491490"/>
            <wp:effectExtent l="0" t="0" r="0" b="0"/>
            <wp:wrapSquare wrapText="bothSides"/>
            <wp:docPr id="243" name="Imagem 3" descr="fracao de compasso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acao de compasso musical"/>
                    <pic:cNvPicPr>
                      <a:picLocks noChangeAspect="1" noChangeArrowheads="1"/>
                    </pic:cNvPicPr>
                  </pic:nvPicPr>
                  <pic:blipFill>
                    <a:blip r:embed="rId123" cstate="print">
                      <a:lum bright="-15000" contrast="40000"/>
                      <a:extLst>
                        <a:ext uri="{28A0092B-C50C-407E-A947-70E740481C1C}">
                          <a14:useLocalDpi xmlns:a14="http://schemas.microsoft.com/office/drawing/2010/main" val="0"/>
                        </a:ext>
                      </a:extLst>
                    </a:blip>
                    <a:srcRect/>
                    <a:stretch>
                      <a:fillRect/>
                    </a:stretch>
                  </pic:blipFill>
                  <pic:spPr bwMode="auto">
                    <a:xfrm>
                      <a:off x="0" y="0"/>
                      <a:ext cx="640715" cy="491490"/>
                    </a:xfrm>
                    <a:prstGeom prst="rect">
                      <a:avLst/>
                    </a:prstGeom>
                    <a:noFill/>
                    <a:ln w="9525">
                      <a:noFill/>
                      <a:miter lim="800000"/>
                      <a:headEnd/>
                      <a:tailEnd/>
                    </a:ln>
                  </pic:spPr>
                </pic:pic>
              </a:graphicData>
            </a:graphic>
          </wp:anchor>
        </w:drawing>
      </w:r>
    </w:p>
    <w:p w14:paraId="07D3C49D" w14:textId="0F04DC3A" w:rsidR="002B5005" w:rsidRDefault="002B5005" w:rsidP="00982A48">
      <w:pPr>
        <w:rPr>
          <w:rFonts w:cs="Arial"/>
          <w:noProof/>
          <w:szCs w:val="22"/>
        </w:rPr>
      </w:pPr>
      <w:r>
        <w:rPr>
          <w:rFonts w:cs="Arial"/>
          <w:noProof/>
          <w:szCs w:val="22"/>
        </w:rPr>
        <w:t>A fórmula de compasso 4/4</w:t>
      </w:r>
      <w:r w:rsidR="00CA53B7">
        <w:rPr>
          <w:rFonts w:cs="Arial"/>
          <w:noProof/>
          <w:szCs w:val="22"/>
        </w:rPr>
        <w:t xml:space="preserve"> </w:t>
      </w:r>
      <w:r>
        <w:rPr>
          <w:rFonts w:cs="Arial"/>
          <w:noProof/>
          <w:szCs w:val="22"/>
        </w:rPr>
        <w:t xml:space="preserve">também </w:t>
      </w:r>
    </w:p>
    <w:p w14:paraId="6AF9E471" w14:textId="6D18D84D" w:rsidR="00982A48" w:rsidRPr="00135D51" w:rsidRDefault="002B5005" w:rsidP="00982A48">
      <w:pPr>
        <w:rPr>
          <w:rFonts w:cs="Arial"/>
          <w:szCs w:val="22"/>
        </w:rPr>
      </w:pPr>
      <w:r>
        <w:rPr>
          <w:rFonts w:cs="Arial"/>
          <w:noProof/>
          <w:szCs w:val="22"/>
        </w:rPr>
        <w:t>pode ser representada por um C.</w:t>
      </w:r>
    </w:p>
    <w:p w14:paraId="0FBDB0F9" w14:textId="77777777" w:rsidR="00982A48" w:rsidRDefault="00982A48" w:rsidP="00982A48">
      <w:pPr>
        <w:rPr>
          <w:rFonts w:cs="Arial"/>
          <w:szCs w:val="22"/>
        </w:rPr>
      </w:pPr>
    </w:p>
    <w:p w14:paraId="7B3B05EA" w14:textId="77777777" w:rsidR="00982A48" w:rsidRDefault="00982A48" w:rsidP="00982A48">
      <w:pPr>
        <w:rPr>
          <w:rFonts w:cs="Arial"/>
          <w:szCs w:val="22"/>
        </w:rPr>
      </w:pPr>
      <w:r w:rsidRPr="00135D51">
        <w:rPr>
          <w:rFonts w:cs="Arial"/>
          <w:szCs w:val="22"/>
        </w:rPr>
        <w:t xml:space="preserve">Essa fração 4/4 foi </w:t>
      </w:r>
      <w:r>
        <w:rPr>
          <w:rFonts w:cs="Arial"/>
          <w:szCs w:val="22"/>
        </w:rPr>
        <w:t xml:space="preserve">o </w:t>
      </w:r>
      <w:r w:rsidRPr="00135D51">
        <w:rPr>
          <w:rFonts w:cs="Arial"/>
          <w:szCs w:val="22"/>
        </w:rPr>
        <w:t>que determinou que um compasso teria 4 semínimas. Vamos descobrir o porquê disso</w:t>
      </w:r>
      <w:r>
        <w:rPr>
          <w:rFonts w:cs="Arial"/>
          <w:szCs w:val="22"/>
        </w:rPr>
        <w:t>...</w:t>
      </w:r>
    </w:p>
    <w:p w14:paraId="225ECA76" w14:textId="77777777" w:rsidR="00982A48" w:rsidRDefault="00982A48" w:rsidP="00982A48">
      <w:pPr>
        <w:rPr>
          <w:rFonts w:cs="Arial"/>
          <w:szCs w:val="22"/>
        </w:rPr>
      </w:pPr>
    </w:p>
    <w:p w14:paraId="2989CC70" w14:textId="77777777" w:rsidR="00982A48" w:rsidRPr="00135D51" w:rsidRDefault="00982A48" w:rsidP="00982A48">
      <w:pPr>
        <w:rPr>
          <w:rFonts w:cs="Arial"/>
          <w:szCs w:val="22"/>
        </w:rPr>
      </w:pPr>
      <w:r w:rsidRPr="00135D51">
        <w:rPr>
          <w:rFonts w:cs="Arial"/>
          <w:szCs w:val="22"/>
        </w:rPr>
        <w:t>O denominador da fração:</w:t>
      </w:r>
    </w:p>
    <w:p w14:paraId="2674A7AD" w14:textId="77777777" w:rsidR="00982A48" w:rsidRPr="00135D51" w:rsidRDefault="00982A48" w:rsidP="00982A48">
      <w:pPr>
        <w:rPr>
          <w:rFonts w:cs="Arial"/>
          <w:szCs w:val="22"/>
        </w:rPr>
      </w:pPr>
      <w:r w:rsidRPr="00135D51">
        <w:rPr>
          <w:rFonts w:cs="Arial"/>
          <w:szCs w:val="22"/>
        </w:rPr>
        <w:t> </w:t>
      </w:r>
      <w:r w:rsidRPr="00135D51">
        <w:rPr>
          <w:rFonts w:cs="Arial"/>
          <w:noProof/>
          <w:szCs w:val="22"/>
          <w:lang w:eastAsia="pt-BR"/>
        </w:rPr>
        <w:drawing>
          <wp:inline distT="0" distB="0" distL="0" distR="0" wp14:anchorId="117D8961" wp14:editId="7B2CECCA">
            <wp:extent cx="811530" cy="619125"/>
            <wp:effectExtent l="19050" t="0" r="7620" b="0"/>
            <wp:docPr id="244" name="Imagem 4" descr="denominar do com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nominar do compasso"/>
                    <pic:cNvPicPr>
                      <a:picLocks noChangeAspect="1" noChangeArrowheads="1"/>
                    </pic:cNvPicPr>
                  </pic:nvPicPr>
                  <pic:blipFill>
                    <a:blip r:embed="rId124" cstate="print">
                      <a:lum bright="-15000" contrast="40000"/>
                    </a:blip>
                    <a:srcRect/>
                    <a:stretch>
                      <a:fillRect/>
                    </a:stretch>
                  </pic:blipFill>
                  <pic:spPr bwMode="auto">
                    <a:xfrm>
                      <a:off x="0" y="0"/>
                      <a:ext cx="813984" cy="620997"/>
                    </a:xfrm>
                    <a:prstGeom prst="rect">
                      <a:avLst/>
                    </a:prstGeom>
                    <a:noFill/>
                    <a:ln w="9525">
                      <a:noFill/>
                      <a:miter lim="800000"/>
                      <a:headEnd/>
                      <a:tailEnd/>
                    </a:ln>
                  </pic:spPr>
                </pic:pic>
              </a:graphicData>
            </a:graphic>
          </wp:inline>
        </w:drawing>
      </w:r>
    </w:p>
    <w:p w14:paraId="64515A28" w14:textId="77777777" w:rsidR="00982A48" w:rsidRDefault="00982A48" w:rsidP="00982A48">
      <w:pPr>
        <w:rPr>
          <w:rFonts w:cs="Arial"/>
          <w:szCs w:val="22"/>
        </w:rPr>
      </w:pPr>
    </w:p>
    <w:p w14:paraId="1FFCA738" w14:textId="77777777" w:rsidR="00982A48" w:rsidRPr="00E53629" w:rsidRDefault="00982A48" w:rsidP="00982A48">
      <w:pPr>
        <w:rPr>
          <w:rFonts w:cs="Arial"/>
          <w:szCs w:val="22"/>
        </w:rPr>
      </w:pPr>
      <w:r w:rsidRPr="004C69B2">
        <w:rPr>
          <w:rFonts w:cs="Arial"/>
          <w:szCs w:val="22"/>
        </w:rPr>
        <w:t>Informa qual a figura que servirá de referência para a análise. O número 4 se refere à semínima, portanto essa é a figura de referência.</w:t>
      </w:r>
      <w:r w:rsidRPr="00E53629">
        <w:rPr>
          <w:rFonts w:cs="Arial"/>
          <w:szCs w:val="22"/>
        </w:rPr>
        <w:t xml:space="preserve"> </w:t>
      </w:r>
    </w:p>
    <w:p w14:paraId="3AA7DE65" w14:textId="77777777" w:rsidR="00982A48" w:rsidRDefault="00982A48" w:rsidP="00982A48">
      <w:pPr>
        <w:rPr>
          <w:rFonts w:cs="Arial"/>
          <w:szCs w:val="22"/>
        </w:rPr>
      </w:pPr>
    </w:p>
    <w:p w14:paraId="550B945E" w14:textId="77777777" w:rsidR="00982A48" w:rsidRPr="00135D51" w:rsidRDefault="00982A48" w:rsidP="00982A48">
      <w:pPr>
        <w:rPr>
          <w:rFonts w:cs="Arial"/>
          <w:szCs w:val="22"/>
        </w:rPr>
      </w:pPr>
      <w:r w:rsidRPr="00116318">
        <w:rPr>
          <w:rFonts w:cs="Arial"/>
          <w:szCs w:val="22"/>
        </w:rPr>
        <w:t>O numerador</w:t>
      </w:r>
      <w:r>
        <w:rPr>
          <w:rFonts w:cs="Arial"/>
          <w:szCs w:val="22"/>
        </w:rPr>
        <w:t xml:space="preserve"> da fração</w:t>
      </w:r>
      <w:r w:rsidRPr="00135D51">
        <w:rPr>
          <w:rFonts w:cs="Arial"/>
          <w:szCs w:val="22"/>
        </w:rPr>
        <w:t>:</w:t>
      </w:r>
      <w:r>
        <w:rPr>
          <w:rFonts w:cs="Arial"/>
          <w:szCs w:val="22"/>
        </w:rPr>
        <w:t xml:space="preserve"> </w:t>
      </w:r>
    </w:p>
    <w:p w14:paraId="3847C585" w14:textId="77777777" w:rsidR="00982A48" w:rsidRPr="00902F63" w:rsidRDefault="00982A48" w:rsidP="00982A48">
      <w:pPr>
        <w:rPr>
          <w:rFonts w:cs="Arial"/>
          <w:color w:val="FF0000"/>
          <w:szCs w:val="22"/>
        </w:rPr>
      </w:pPr>
      <w:r w:rsidRPr="00135D51">
        <w:rPr>
          <w:rFonts w:cs="Arial"/>
          <w:szCs w:val="22"/>
        </w:rPr>
        <w:lastRenderedPageBreak/>
        <w:t> </w:t>
      </w:r>
      <w:r w:rsidRPr="00135D51">
        <w:rPr>
          <w:rFonts w:cs="Arial"/>
          <w:noProof/>
          <w:szCs w:val="22"/>
          <w:lang w:eastAsia="pt-BR"/>
        </w:rPr>
        <w:drawing>
          <wp:inline distT="0" distB="0" distL="0" distR="0" wp14:anchorId="234271C5" wp14:editId="05850E7A">
            <wp:extent cx="810574" cy="638175"/>
            <wp:effectExtent l="19050" t="0" r="8576" b="0"/>
            <wp:docPr id="245" name="Imagem 5" descr="numerador do com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merador do compasso"/>
                    <pic:cNvPicPr>
                      <a:picLocks noChangeAspect="1" noChangeArrowheads="1"/>
                    </pic:cNvPicPr>
                  </pic:nvPicPr>
                  <pic:blipFill>
                    <a:blip r:embed="rId125" cstate="print">
                      <a:lum bright="-15000" contrast="40000"/>
                    </a:blip>
                    <a:srcRect/>
                    <a:stretch>
                      <a:fillRect/>
                    </a:stretch>
                  </pic:blipFill>
                  <pic:spPr bwMode="auto">
                    <a:xfrm>
                      <a:off x="0" y="0"/>
                      <a:ext cx="822373" cy="647465"/>
                    </a:xfrm>
                    <a:prstGeom prst="rect">
                      <a:avLst/>
                    </a:prstGeom>
                    <a:noFill/>
                    <a:ln w="9525">
                      <a:noFill/>
                      <a:miter lim="800000"/>
                      <a:headEnd/>
                      <a:tailEnd/>
                    </a:ln>
                  </pic:spPr>
                </pic:pic>
              </a:graphicData>
            </a:graphic>
          </wp:inline>
        </w:drawing>
      </w:r>
      <w:r>
        <w:rPr>
          <w:rFonts w:cs="Arial"/>
          <w:szCs w:val="22"/>
        </w:rPr>
        <w:t xml:space="preserve"> </w:t>
      </w:r>
    </w:p>
    <w:p w14:paraId="34716452" w14:textId="77777777" w:rsidR="00982A48" w:rsidRDefault="00982A48" w:rsidP="00982A48">
      <w:pPr>
        <w:rPr>
          <w:rFonts w:cs="Arial"/>
          <w:szCs w:val="22"/>
        </w:rPr>
      </w:pPr>
      <w:r w:rsidRPr="00135D51">
        <w:rPr>
          <w:rFonts w:cs="Arial"/>
          <w:szCs w:val="22"/>
        </w:rPr>
        <w:t>Informa quantas figuras cabem em cada compasso. Observe que o numerador desta fração está dizendo que cabem 4 figuras em um compasso, e o denominador está dizendo que a figura é a semínima, portanto, a fração 4 por 4 informa que cabem 4 semínimas em um compasso.</w:t>
      </w:r>
    </w:p>
    <w:p w14:paraId="3EC9B492" w14:textId="77777777" w:rsidR="00076318" w:rsidRDefault="00076318" w:rsidP="00E02826">
      <w:pPr>
        <w:rPr>
          <w:rFonts w:cs="Arial"/>
          <w:szCs w:val="22"/>
        </w:rPr>
      </w:pPr>
    </w:p>
    <w:p w14:paraId="5B2129F7" w14:textId="77777777" w:rsidR="00076318" w:rsidRDefault="00076318" w:rsidP="00982A48">
      <w:pPr>
        <w:rPr>
          <w:rFonts w:cs="Arial"/>
          <w:szCs w:val="22"/>
        </w:rPr>
      </w:pPr>
    </w:p>
    <w:p w14:paraId="1CAD0E57" w14:textId="77777777" w:rsidR="005A5FDA" w:rsidRDefault="005A5FDA" w:rsidP="00982A48">
      <w:pPr>
        <w:rPr>
          <w:rFonts w:cs="Arial"/>
          <w:szCs w:val="22"/>
        </w:rPr>
      </w:pPr>
    </w:p>
    <w:p w14:paraId="360BD2A2" w14:textId="77777777" w:rsidR="005A5FDA" w:rsidRDefault="005A5FDA" w:rsidP="00982A48">
      <w:pPr>
        <w:rPr>
          <w:rFonts w:cs="Arial"/>
          <w:szCs w:val="22"/>
        </w:rPr>
      </w:pPr>
    </w:p>
    <w:p w14:paraId="7E9C5F13" w14:textId="77777777" w:rsidR="005A5FDA" w:rsidRDefault="005A5FDA" w:rsidP="00982A48">
      <w:pPr>
        <w:rPr>
          <w:rFonts w:cs="Arial"/>
          <w:szCs w:val="22"/>
        </w:rPr>
      </w:pPr>
    </w:p>
    <w:p w14:paraId="4FF84E04" w14:textId="77777777" w:rsidR="005A5FDA" w:rsidRDefault="005A5FDA" w:rsidP="00982A48">
      <w:pPr>
        <w:rPr>
          <w:rFonts w:cs="Arial"/>
          <w:szCs w:val="22"/>
        </w:rPr>
      </w:pPr>
    </w:p>
    <w:p w14:paraId="03D5E1DF" w14:textId="77777777" w:rsidR="005A5FDA" w:rsidRDefault="005A5FDA" w:rsidP="00982A48">
      <w:pPr>
        <w:rPr>
          <w:rFonts w:cs="Arial"/>
          <w:szCs w:val="22"/>
        </w:rPr>
      </w:pPr>
    </w:p>
    <w:p w14:paraId="3F46E980" w14:textId="77777777" w:rsidR="005A5FDA" w:rsidRDefault="005A5FDA" w:rsidP="00982A48">
      <w:pPr>
        <w:rPr>
          <w:rFonts w:cs="Arial"/>
          <w:szCs w:val="22"/>
        </w:rPr>
      </w:pPr>
    </w:p>
    <w:p w14:paraId="1E78A3E7" w14:textId="77777777" w:rsidR="005A5FDA" w:rsidRDefault="005A5FDA" w:rsidP="00982A48">
      <w:pPr>
        <w:rPr>
          <w:rFonts w:cs="Arial"/>
          <w:szCs w:val="22"/>
        </w:rPr>
      </w:pPr>
    </w:p>
    <w:p w14:paraId="14BDB70E" w14:textId="77777777" w:rsidR="005A5FDA" w:rsidRDefault="005A5FDA" w:rsidP="00982A48">
      <w:pPr>
        <w:rPr>
          <w:rFonts w:cs="Arial"/>
          <w:szCs w:val="22"/>
        </w:rPr>
      </w:pPr>
    </w:p>
    <w:p w14:paraId="2253DC46" w14:textId="49CDD33B" w:rsidR="00982A48" w:rsidRDefault="00982A48" w:rsidP="00982A48">
      <w:pPr>
        <w:rPr>
          <w:rFonts w:cs="Arial"/>
          <w:szCs w:val="22"/>
        </w:rPr>
      </w:pPr>
      <w:r w:rsidRPr="004C69B2">
        <w:rPr>
          <w:rFonts w:cs="Arial"/>
          <w:szCs w:val="22"/>
        </w:rPr>
        <w:t>Para sabermos a figura de referência; espécie da figura presente na fórmula de compasso basta somente gravarmos o número de representação das figuras, veja no quadro a</w:t>
      </w:r>
      <w:r w:rsidR="005A5FDA">
        <w:rPr>
          <w:rFonts w:cs="Arial"/>
          <w:szCs w:val="22"/>
        </w:rPr>
        <w:t xml:space="preserve"> seguir</w:t>
      </w:r>
      <w:r w:rsidRPr="004C69B2">
        <w:rPr>
          <w:rFonts w:cs="Arial"/>
          <w:szCs w:val="22"/>
        </w:rPr>
        <w:t>:</w:t>
      </w:r>
    </w:p>
    <w:p w14:paraId="2B2EC469" w14:textId="77777777" w:rsidR="00E02826" w:rsidRPr="004C69B2" w:rsidRDefault="00E02826" w:rsidP="00982A48">
      <w:pPr>
        <w:rPr>
          <w:rFonts w:cs="Arial"/>
          <w:szCs w:val="22"/>
        </w:rPr>
      </w:pPr>
    </w:p>
    <w:p w14:paraId="006F1249" w14:textId="77777777" w:rsidR="005A5FDA" w:rsidRDefault="00982A48" w:rsidP="005A5FDA">
      <w:pPr>
        <w:rPr>
          <w:rFonts w:cs="Arial"/>
          <w:szCs w:val="22"/>
        </w:rPr>
      </w:pPr>
      <w:r w:rsidRPr="004C69B2">
        <w:rPr>
          <w:rFonts w:cs="Arial"/>
          <w:szCs w:val="22"/>
        </w:rPr>
        <w:t>A coluna da direita nos mostra os números que representam as figuras.</w:t>
      </w:r>
    </w:p>
    <w:p w14:paraId="38B9F57C" w14:textId="77777777" w:rsidR="005A5FDA" w:rsidRDefault="005A5FDA" w:rsidP="005A5FDA">
      <w:pPr>
        <w:rPr>
          <w:rFonts w:cs="Arial"/>
          <w:szCs w:val="22"/>
        </w:rPr>
      </w:pPr>
    </w:p>
    <w:p w14:paraId="7A09F313" w14:textId="401D224F" w:rsidR="00982A48" w:rsidRPr="004E7DD0" w:rsidRDefault="003744F4" w:rsidP="005A5FDA">
      <w:pPr>
        <w:jc w:val="center"/>
        <w:rPr>
          <w:rFonts w:cs="Arial"/>
          <w:color w:val="000000"/>
          <w:szCs w:val="22"/>
        </w:rPr>
      </w:pPr>
      <w:r w:rsidRPr="004E7DD0">
        <w:rPr>
          <w:rFonts w:cs="Arial"/>
          <w:noProof/>
          <w:color w:val="000000"/>
          <w:szCs w:val="22"/>
          <w:lang w:eastAsia="pt-BR"/>
        </w:rPr>
        <w:drawing>
          <wp:inline distT="0" distB="0" distL="0" distR="0" wp14:anchorId="4CF97D0F" wp14:editId="31CE60F4">
            <wp:extent cx="2743200" cy="1920240"/>
            <wp:effectExtent l="0" t="0" r="0" b="3810"/>
            <wp:docPr id="1176" name="Imagem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43200" cy="1920240"/>
                    </a:xfrm>
                    <a:prstGeom prst="rect">
                      <a:avLst/>
                    </a:prstGeom>
                    <a:noFill/>
                    <a:ln>
                      <a:noFill/>
                    </a:ln>
                  </pic:spPr>
                </pic:pic>
              </a:graphicData>
            </a:graphic>
          </wp:inline>
        </w:drawing>
      </w:r>
    </w:p>
    <w:p w14:paraId="35CE693B" w14:textId="6860BDD9" w:rsidR="003744F4" w:rsidRPr="004E7DD0" w:rsidRDefault="003744F4" w:rsidP="003744F4">
      <w:pPr>
        <w:pStyle w:val="Legenda"/>
        <w:jc w:val="center"/>
        <w:rPr>
          <w:rFonts w:cs="Arial"/>
          <w:color w:val="000000"/>
          <w:szCs w:val="22"/>
        </w:rPr>
      </w:pPr>
      <w:r w:rsidRPr="004E7DD0">
        <w:t>Figura 14.0.1</w:t>
      </w:r>
    </w:p>
    <w:p w14:paraId="3508E10E" w14:textId="77777777" w:rsidR="003744F4" w:rsidRPr="004E7DD0" w:rsidRDefault="003744F4" w:rsidP="003744F4">
      <w:pPr>
        <w:jc w:val="both"/>
        <w:rPr>
          <w:rFonts w:cs="Arial"/>
          <w:color w:val="000000"/>
          <w:szCs w:val="22"/>
        </w:rPr>
      </w:pPr>
    </w:p>
    <w:p w14:paraId="3F12462A" w14:textId="77777777" w:rsidR="005A5FDA" w:rsidRDefault="005A5FDA" w:rsidP="00982A48">
      <w:pPr>
        <w:rPr>
          <w:rFonts w:cs="Arial"/>
          <w:color w:val="000000"/>
          <w:szCs w:val="22"/>
        </w:rPr>
      </w:pPr>
    </w:p>
    <w:p w14:paraId="42636AA9" w14:textId="77777777" w:rsidR="00E02826" w:rsidRDefault="00982A48" w:rsidP="00982A48">
      <w:pPr>
        <w:rPr>
          <w:rFonts w:cs="Arial"/>
          <w:color w:val="000000"/>
          <w:szCs w:val="22"/>
        </w:rPr>
      </w:pPr>
      <w:r w:rsidRPr="004E7DD0">
        <w:rPr>
          <w:rFonts w:cs="Arial"/>
          <w:color w:val="000000"/>
          <w:szCs w:val="22"/>
        </w:rPr>
        <w:t>Nós vimos até então exercícios para a mão direita em que tocamos as cordas separadamente, agora veremos exercícios em que tocaremos</w:t>
      </w:r>
      <w:r>
        <w:rPr>
          <w:rFonts w:cs="Arial"/>
          <w:color w:val="000000"/>
          <w:szCs w:val="22"/>
        </w:rPr>
        <w:t xml:space="preserve"> as cordas simultaneamente. </w:t>
      </w:r>
    </w:p>
    <w:p w14:paraId="510B719C" w14:textId="77777777" w:rsidR="005A5FDA" w:rsidRDefault="005A5FDA" w:rsidP="00982A48">
      <w:pPr>
        <w:rPr>
          <w:rFonts w:cs="Arial"/>
          <w:color w:val="000000"/>
          <w:szCs w:val="22"/>
        </w:rPr>
      </w:pPr>
    </w:p>
    <w:p w14:paraId="6ABF1D7B" w14:textId="77780FB3" w:rsidR="00982A48" w:rsidRDefault="00982A48" w:rsidP="00982A48">
      <w:pPr>
        <w:rPr>
          <w:rFonts w:cs="Arial"/>
          <w:color w:val="000000"/>
          <w:szCs w:val="22"/>
        </w:rPr>
      </w:pPr>
      <w:r w:rsidRPr="007F7938">
        <w:rPr>
          <w:rFonts w:cs="Arial"/>
          <w:color w:val="000000"/>
          <w:szCs w:val="22"/>
        </w:rPr>
        <w:t>Todas as vezes que vermos as letras</w:t>
      </w:r>
      <w:r>
        <w:rPr>
          <w:rFonts w:cs="Arial"/>
          <w:color w:val="000000"/>
          <w:szCs w:val="22"/>
        </w:rPr>
        <w:t xml:space="preserve"> </w:t>
      </w:r>
      <w:r w:rsidRPr="008D4381">
        <w:rPr>
          <w:rFonts w:cs="Arial"/>
          <w:b/>
          <w:bCs/>
          <w:i/>
          <w:iCs/>
          <w:color w:val="000000"/>
          <w:szCs w:val="22"/>
        </w:rPr>
        <w:t>p</w:t>
      </w:r>
      <w:r w:rsidRPr="008D4381">
        <w:rPr>
          <w:rFonts w:cs="Arial"/>
          <w:i/>
          <w:iCs/>
          <w:color w:val="000000"/>
          <w:szCs w:val="22"/>
        </w:rPr>
        <w:t xml:space="preserve">, </w:t>
      </w:r>
      <w:r w:rsidRPr="008D4381">
        <w:rPr>
          <w:rFonts w:cs="Arial"/>
          <w:b/>
          <w:bCs/>
          <w:i/>
          <w:iCs/>
          <w:color w:val="000000"/>
          <w:szCs w:val="22"/>
        </w:rPr>
        <w:t>i</w:t>
      </w:r>
      <w:r w:rsidRPr="008D4381">
        <w:rPr>
          <w:rFonts w:cs="Arial"/>
          <w:i/>
          <w:iCs/>
          <w:color w:val="000000"/>
          <w:szCs w:val="22"/>
        </w:rPr>
        <w:t xml:space="preserve">, </w:t>
      </w:r>
      <w:r w:rsidRPr="008D4381">
        <w:rPr>
          <w:rFonts w:cs="Arial"/>
          <w:b/>
          <w:bCs/>
          <w:i/>
          <w:iCs/>
          <w:color w:val="000000"/>
          <w:szCs w:val="22"/>
        </w:rPr>
        <w:t>m</w:t>
      </w:r>
      <w:r>
        <w:rPr>
          <w:rFonts w:cs="Arial"/>
          <w:color w:val="000000"/>
          <w:szCs w:val="22"/>
        </w:rPr>
        <w:t xml:space="preserve"> e </w:t>
      </w:r>
      <w:r w:rsidRPr="008D4381">
        <w:rPr>
          <w:rFonts w:cs="Arial"/>
          <w:b/>
          <w:bCs/>
          <w:i/>
          <w:iCs/>
          <w:color w:val="000000"/>
          <w:szCs w:val="22"/>
        </w:rPr>
        <w:t>a</w:t>
      </w:r>
      <w:r>
        <w:rPr>
          <w:rFonts w:cs="Arial"/>
          <w:color w:val="000000"/>
          <w:szCs w:val="22"/>
        </w:rPr>
        <w:t xml:space="preserve"> </w:t>
      </w:r>
      <w:r w:rsidR="00416521">
        <w:rPr>
          <w:rFonts w:cs="Arial"/>
          <w:color w:val="000000"/>
          <w:szCs w:val="22"/>
        </w:rPr>
        <w:t xml:space="preserve">(que representam os dedos) uma em </w:t>
      </w:r>
      <w:r w:rsidRPr="007F7938">
        <w:rPr>
          <w:rFonts w:cs="Arial"/>
          <w:color w:val="000000"/>
          <w:szCs w:val="22"/>
        </w:rPr>
        <w:t>cima da outra, quer dizer que é para utilizar</w:t>
      </w:r>
      <w:r>
        <w:rPr>
          <w:rFonts w:cs="Arial"/>
          <w:color w:val="000000"/>
          <w:szCs w:val="22"/>
        </w:rPr>
        <w:t>mos</w:t>
      </w:r>
      <w:r w:rsidRPr="007F7938">
        <w:rPr>
          <w:rFonts w:cs="Arial"/>
          <w:color w:val="000000"/>
          <w:szCs w:val="22"/>
        </w:rPr>
        <w:t xml:space="preserve"> esses dedos e tocar as respectivas cordas</w:t>
      </w:r>
      <w:r>
        <w:rPr>
          <w:rFonts w:cs="Arial"/>
          <w:color w:val="000000"/>
          <w:szCs w:val="22"/>
        </w:rPr>
        <w:t xml:space="preserve"> de cada um deles</w:t>
      </w:r>
      <w:r w:rsidRPr="007F7938">
        <w:rPr>
          <w:rFonts w:cs="Arial"/>
          <w:color w:val="000000"/>
          <w:szCs w:val="22"/>
        </w:rPr>
        <w:t xml:space="preserve"> ao mesmo tempo.</w:t>
      </w:r>
      <w:r w:rsidRPr="001E0687">
        <w:rPr>
          <w:rFonts w:cs="Arial"/>
          <w:color w:val="000000"/>
          <w:szCs w:val="22"/>
        </w:rPr>
        <w:t xml:space="preserve"> Não se esqueça de que o polegar (</w:t>
      </w:r>
      <w:r w:rsidRPr="001E0687">
        <w:rPr>
          <w:rFonts w:cs="Arial"/>
          <w:b/>
          <w:color w:val="000000"/>
          <w:szCs w:val="22"/>
        </w:rPr>
        <w:t>p</w:t>
      </w:r>
      <w:r w:rsidRPr="001E0687">
        <w:rPr>
          <w:rFonts w:cs="Arial"/>
          <w:color w:val="000000"/>
          <w:szCs w:val="22"/>
        </w:rPr>
        <w:t>) ficará por c</w:t>
      </w:r>
      <w:r>
        <w:rPr>
          <w:rFonts w:cs="Arial"/>
          <w:color w:val="000000"/>
          <w:szCs w:val="22"/>
        </w:rPr>
        <w:t>onta dos três bordões do violão</w:t>
      </w:r>
      <w:r w:rsidRPr="001E0687">
        <w:rPr>
          <w:rFonts w:cs="Arial"/>
          <w:color w:val="000000"/>
          <w:szCs w:val="22"/>
        </w:rPr>
        <w:t xml:space="preserve"> alternando as cordas de acordo com o momento do exercício</w:t>
      </w:r>
      <w:r>
        <w:rPr>
          <w:rFonts w:cs="Arial"/>
          <w:color w:val="000000"/>
          <w:szCs w:val="22"/>
        </w:rPr>
        <w:t>. Veja no exercício 15, na próxima página.</w:t>
      </w:r>
    </w:p>
    <w:p w14:paraId="40DAE202" w14:textId="77777777" w:rsidR="00982A48" w:rsidRDefault="00982A48" w:rsidP="00982A48">
      <w:pPr>
        <w:rPr>
          <w:rFonts w:cs="Arial"/>
          <w:color w:val="000000"/>
          <w:szCs w:val="22"/>
        </w:rPr>
      </w:pPr>
    </w:p>
    <w:p w14:paraId="281D36E7" w14:textId="77777777" w:rsidR="00982A48" w:rsidRDefault="00982A48" w:rsidP="00982A48">
      <w:pPr>
        <w:rPr>
          <w:rFonts w:cs="Arial"/>
          <w:color w:val="000000"/>
          <w:szCs w:val="22"/>
        </w:rPr>
      </w:pPr>
    </w:p>
    <w:p w14:paraId="03CFFD09" w14:textId="77777777" w:rsidR="00982A48" w:rsidRDefault="00982A48" w:rsidP="00982A48">
      <w:pPr>
        <w:rPr>
          <w:rFonts w:cs="Arial"/>
          <w:color w:val="000000"/>
          <w:szCs w:val="22"/>
        </w:rPr>
      </w:pPr>
    </w:p>
    <w:p w14:paraId="5D2AEFD3" w14:textId="77777777" w:rsidR="00982A48" w:rsidRDefault="00982A48" w:rsidP="00982A48">
      <w:pPr>
        <w:rPr>
          <w:rFonts w:cs="Arial"/>
          <w:color w:val="000000"/>
          <w:szCs w:val="22"/>
        </w:rPr>
      </w:pPr>
    </w:p>
    <w:p w14:paraId="533F5C46" w14:textId="77777777" w:rsidR="00982A48" w:rsidRDefault="00982A48" w:rsidP="00982A48">
      <w:pPr>
        <w:rPr>
          <w:rFonts w:cs="Arial"/>
          <w:color w:val="000000"/>
          <w:szCs w:val="22"/>
        </w:rPr>
      </w:pPr>
    </w:p>
    <w:p w14:paraId="40C3D57A" w14:textId="77777777" w:rsidR="00982A48" w:rsidRDefault="00982A48" w:rsidP="00982A48">
      <w:pPr>
        <w:rPr>
          <w:rFonts w:cs="Arial"/>
          <w:color w:val="000000"/>
          <w:szCs w:val="22"/>
        </w:rPr>
      </w:pPr>
    </w:p>
    <w:p w14:paraId="33E18050" w14:textId="77777777" w:rsidR="00982A48" w:rsidRDefault="00982A48" w:rsidP="00982A48">
      <w:pPr>
        <w:rPr>
          <w:rFonts w:cs="Arial"/>
          <w:color w:val="000000"/>
          <w:szCs w:val="22"/>
        </w:rPr>
      </w:pPr>
    </w:p>
    <w:p w14:paraId="6D04527A" w14:textId="77777777" w:rsidR="00982A48" w:rsidRDefault="00982A48" w:rsidP="00982A48">
      <w:pPr>
        <w:rPr>
          <w:rFonts w:cs="Arial"/>
          <w:color w:val="000000"/>
          <w:szCs w:val="22"/>
        </w:rPr>
      </w:pPr>
    </w:p>
    <w:p w14:paraId="59DD1538" w14:textId="77777777" w:rsidR="00982A48" w:rsidRDefault="00982A48" w:rsidP="00982A48">
      <w:pPr>
        <w:rPr>
          <w:rFonts w:cs="Arial"/>
          <w:color w:val="000000"/>
          <w:szCs w:val="22"/>
        </w:rPr>
      </w:pPr>
    </w:p>
    <w:p w14:paraId="1183EBC6" w14:textId="77777777" w:rsidR="00982A48" w:rsidRDefault="00982A48" w:rsidP="00982A48">
      <w:pPr>
        <w:rPr>
          <w:rFonts w:cs="Arial"/>
          <w:color w:val="000000"/>
          <w:szCs w:val="22"/>
        </w:rPr>
      </w:pPr>
    </w:p>
    <w:p w14:paraId="0CF8CA06" w14:textId="77777777" w:rsidR="00982A48" w:rsidRDefault="00982A48" w:rsidP="00982A48">
      <w:pPr>
        <w:rPr>
          <w:rFonts w:cs="Arial"/>
          <w:color w:val="000000"/>
          <w:szCs w:val="22"/>
        </w:rPr>
      </w:pPr>
    </w:p>
    <w:p w14:paraId="3F6AF968" w14:textId="77777777" w:rsidR="00982A48" w:rsidRDefault="00982A48" w:rsidP="00982A48">
      <w:pPr>
        <w:rPr>
          <w:rFonts w:cs="Arial"/>
          <w:color w:val="000000"/>
          <w:szCs w:val="22"/>
        </w:rPr>
      </w:pPr>
    </w:p>
    <w:p w14:paraId="05EEF196" w14:textId="77777777" w:rsidR="00982A48" w:rsidRDefault="00982A48" w:rsidP="00982A48">
      <w:pPr>
        <w:rPr>
          <w:rFonts w:cs="Arial"/>
          <w:color w:val="000000"/>
          <w:szCs w:val="22"/>
        </w:rPr>
      </w:pPr>
    </w:p>
    <w:p w14:paraId="3AB6C310" w14:textId="77777777" w:rsidR="00982A48" w:rsidRDefault="00982A48" w:rsidP="00982A48">
      <w:pPr>
        <w:rPr>
          <w:rFonts w:cs="Arial"/>
          <w:color w:val="000000"/>
          <w:szCs w:val="22"/>
        </w:rPr>
      </w:pPr>
    </w:p>
    <w:p w14:paraId="1065FFCD" w14:textId="77777777" w:rsidR="00982A48" w:rsidRDefault="00982A48" w:rsidP="00982A48">
      <w:pPr>
        <w:rPr>
          <w:rFonts w:cs="Arial"/>
          <w:color w:val="000000"/>
          <w:szCs w:val="22"/>
        </w:rPr>
      </w:pPr>
    </w:p>
    <w:p w14:paraId="34131DC9" w14:textId="77777777" w:rsidR="00982A48" w:rsidRDefault="00982A48" w:rsidP="00982A48">
      <w:pPr>
        <w:rPr>
          <w:rFonts w:cs="Arial"/>
          <w:color w:val="000000"/>
          <w:szCs w:val="22"/>
        </w:rPr>
      </w:pPr>
    </w:p>
    <w:p w14:paraId="5C6A7857" w14:textId="77777777" w:rsidR="00982A48" w:rsidRDefault="00982A48" w:rsidP="00982A48">
      <w:pPr>
        <w:rPr>
          <w:rFonts w:cs="Arial"/>
          <w:color w:val="000000"/>
          <w:szCs w:val="22"/>
        </w:rPr>
      </w:pPr>
    </w:p>
    <w:p w14:paraId="7B979704" w14:textId="77777777" w:rsidR="006B2393" w:rsidRDefault="006B2393" w:rsidP="00982A48">
      <w:pPr>
        <w:rPr>
          <w:rFonts w:cs="Arial"/>
          <w:color w:val="000000"/>
          <w:szCs w:val="22"/>
        </w:rPr>
      </w:pPr>
    </w:p>
    <w:p w14:paraId="01896680" w14:textId="77777777" w:rsidR="006B2393" w:rsidRDefault="006B2393" w:rsidP="00982A48">
      <w:pPr>
        <w:rPr>
          <w:rFonts w:cs="Arial"/>
          <w:color w:val="000000"/>
          <w:szCs w:val="22"/>
        </w:rPr>
      </w:pPr>
    </w:p>
    <w:p w14:paraId="0F2DDB4D" w14:textId="77777777" w:rsidR="006B2393" w:rsidRDefault="006B2393" w:rsidP="00982A48">
      <w:pPr>
        <w:rPr>
          <w:rFonts w:cs="Arial"/>
          <w:color w:val="000000"/>
          <w:szCs w:val="22"/>
        </w:rPr>
      </w:pPr>
    </w:p>
    <w:p w14:paraId="6D42BF2F" w14:textId="77777777" w:rsidR="006B2393" w:rsidRDefault="006B2393" w:rsidP="00982A48">
      <w:pPr>
        <w:rPr>
          <w:rFonts w:cs="Arial"/>
          <w:color w:val="000000"/>
          <w:szCs w:val="22"/>
        </w:rPr>
      </w:pPr>
    </w:p>
    <w:p w14:paraId="5AD67388" w14:textId="77777777" w:rsidR="00E02826" w:rsidRDefault="00E02826" w:rsidP="00982A48">
      <w:pPr>
        <w:rPr>
          <w:rFonts w:cs="Arial"/>
          <w:color w:val="000000"/>
          <w:szCs w:val="22"/>
        </w:rPr>
      </w:pPr>
    </w:p>
    <w:p w14:paraId="5FEC9E7D" w14:textId="77777777" w:rsidR="000D3E04" w:rsidRPr="00D47817" w:rsidRDefault="000D3E04" w:rsidP="00982A48">
      <w:pPr>
        <w:rPr>
          <w:rFonts w:cs="Arial"/>
          <w:color w:val="000000"/>
          <w:szCs w:val="22"/>
        </w:rPr>
      </w:pPr>
    </w:p>
    <w:p w14:paraId="24D6AE55" w14:textId="66C77D81" w:rsidR="00982A48" w:rsidRPr="009D7F82" w:rsidRDefault="00982A48" w:rsidP="00982A4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76" w:name="_Toc58588977"/>
      <w:bookmarkStart w:id="77" w:name="_Toc70064099"/>
      <w:bookmarkStart w:id="78" w:name="_Toc99392017"/>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 1</w:t>
      </w:r>
      <w:r w:rsid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w:t>
      </w:r>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Tocando as cordas simultanea</w:t>
      </w:r>
      <w:bookmarkEnd w:id="76"/>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mente</w:t>
      </w:r>
      <w:bookmarkEnd w:id="77"/>
      <w:bookmarkEnd w:id="78"/>
    </w:p>
    <w:p w14:paraId="5AEAC7EC" w14:textId="77777777" w:rsidR="00982A48" w:rsidRPr="001E0687" w:rsidRDefault="00982A48" w:rsidP="00982A48">
      <w:pPr>
        <w:rPr>
          <w:rFonts w:cs="Arial"/>
          <w:color w:val="000000"/>
          <w:szCs w:val="22"/>
        </w:rPr>
      </w:pPr>
      <w:r>
        <w:rPr>
          <w:rFonts w:cs="Arial"/>
          <w:noProof/>
          <w:color w:val="000000"/>
          <w:szCs w:val="22"/>
          <w:lang w:eastAsia="pt-BR"/>
        </w:rPr>
        <w:drawing>
          <wp:inline distT="0" distB="0" distL="0" distR="0" wp14:anchorId="12F1917D" wp14:editId="11AA8EB7">
            <wp:extent cx="5337544" cy="4675221"/>
            <wp:effectExtent l="0" t="0" r="0" b="0"/>
            <wp:docPr id="230" name="Image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340783" cy="4678058"/>
                    </a:xfrm>
                    <a:prstGeom prst="rect">
                      <a:avLst/>
                    </a:prstGeom>
                    <a:noFill/>
                    <a:ln>
                      <a:noFill/>
                    </a:ln>
                  </pic:spPr>
                </pic:pic>
              </a:graphicData>
            </a:graphic>
          </wp:inline>
        </w:drawing>
      </w:r>
    </w:p>
    <w:p w14:paraId="7C0488CA" w14:textId="4908B3DD" w:rsidR="00982A48" w:rsidRDefault="002B5005" w:rsidP="00982A48">
      <w:pPr>
        <w:tabs>
          <w:tab w:val="left" w:pos="567"/>
        </w:tabs>
        <w:rPr>
          <w:rFonts w:cs="Arial"/>
          <w:b/>
          <w:color w:val="FFC000"/>
          <w:szCs w:val="22"/>
        </w:rPr>
      </w:pPr>
      <w:r>
        <w:rPr>
          <w:rFonts w:cs="Arial"/>
          <w:b/>
          <w:noProof/>
          <w:color w:val="FFC000"/>
          <w:szCs w:val="22"/>
          <w:lang w:eastAsia="pt-BR"/>
        </w:rPr>
        <w:lastRenderedPageBreak/>
        <w:drawing>
          <wp:inline distT="0" distB="0" distL="0" distR="0" wp14:anchorId="5CE375DA" wp14:editId="1C17DCC0">
            <wp:extent cx="4986020" cy="2734310"/>
            <wp:effectExtent l="0" t="0" r="0" b="0"/>
            <wp:docPr id="1181" name="Imagem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86020" cy="2734310"/>
                    </a:xfrm>
                    <a:prstGeom prst="rect">
                      <a:avLst/>
                    </a:prstGeom>
                    <a:noFill/>
                    <a:ln>
                      <a:noFill/>
                    </a:ln>
                  </pic:spPr>
                </pic:pic>
              </a:graphicData>
            </a:graphic>
          </wp:inline>
        </w:drawing>
      </w:r>
    </w:p>
    <w:p w14:paraId="7B42A624" w14:textId="2F5CB85E" w:rsidR="001C27DA" w:rsidRDefault="001C27DA" w:rsidP="00982A48">
      <w:pPr>
        <w:tabs>
          <w:tab w:val="left" w:pos="567"/>
        </w:tabs>
        <w:jc w:val="center"/>
        <w:rPr>
          <w:rFonts w:cs="Arial"/>
          <w:bCs/>
          <w:color w:val="FF0000"/>
          <w:szCs w:val="22"/>
          <w:highlight w:val="yellow"/>
        </w:rPr>
      </w:pPr>
    </w:p>
    <w:p w14:paraId="3AF9A146" w14:textId="1319B34F" w:rsidR="001C27DA" w:rsidRDefault="000D3E04" w:rsidP="00982A48">
      <w:pPr>
        <w:tabs>
          <w:tab w:val="left" w:pos="567"/>
        </w:tabs>
        <w:jc w:val="center"/>
        <w:rPr>
          <w:rFonts w:cs="Arial"/>
          <w:bCs/>
          <w:szCs w:val="22"/>
        </w:rPr>
      </w:pPr>
      <w:r w:rsidRPr="00027540">
        <w:rPr>
          <w:b/>
          <w:bCs/>
          <w:noProof/>
          <w:sz w:val="28"/>
          <w:szCs w:val="32"/>
          <w:lang w:eastAsia="pt-BR"/>
        </w:rPr>
        <mc:AlternateContent>
          <mc:Choice Requires="wps">
            <w:drawing>
              <wp:anchor distT="0" distB="0" distL="114300" distR="114300" simplePos="0" relativeHeight="251784192" behindDoc="1" locked="0" layoutInCell="1" allowOverlap="1" wp14:anchorId="00C4F312" wp14:editId="4DF97C36">
                <wp:simplePos x="0" y="0"/>
                <wp:positionH relativeFrom="margin">
                  <wp:posOffset>272415</wp:posOffset>
                </wp:positionH>
                <wp:positionV relativeFrom="paragraph">
                  <wp:posOffset>69215</wp:posOffset>
                </wp:positionV>
                <wp:extent cx="4810125" cy="714375"/>
                <wp:effectExtent l="0" t="0" r="28575" b="28575"/>
                <wp:wrapNone/>
                <wp:docPr id="1179" name="Retângulo 1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10125" cy="71437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B2B5FE" id="Retângulo 1179" o:spid="_x0000_s1026" style="position:absolute;margin-left:21.45pt;margin-top:5.45pt;width:378.75pt;height:56.25pt;z-index:-25153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" fillcolor="#ffd961" strokecolor="#974706 [1609]" strokeweight="2pt">
                <v:path arrowok="t"/>
                <w10:wrap anchorx="margin"/>
              </v:rect>
            </w:pict>
          </mc:Fallback>
        </mc:AlternateContent>
      </w:r>
    </w:p>
    <w:p w14:paraId="57A34AA3" w14:textId="38589FDD" w:rsidR="001C27DA" w:rsidRPr="001C27DA" w:rsidRDefault="001C27DA" w:rsidP="00982A48">
      <w:pPr>
        <w:tabs>
          <w:tab w:val="left" w:pos="567"/>
        </w:tabs>
        <w:jc w:val="center"/>
        <w:rPr>
          <w:rFonts w:cs="Arial"/>
          <w:bCs/>
          <w:szCs w:val="22"/>
        </w:rPr>
      </w:pPr>
      <w:r w:rsidRPr="001C27DA">
        <w:rPr>
          <w:rFonts w:cs="Arial"/>
          <w:bCs/>
          <w:szCs w:val="22"/>
        </w:rPr>
        <w:t>Aula para execução do exercício 15</w:t>
      </w:r>
    </w:p>
    <w:p w14:paraId="4A65B941" w14:textId="77777777" w:rsidR="001C27DA" w:rsidRPr="001C27DA" w:rsidRDefault="001C27DA" w:rsidP="00982A48">
      <w:pPr>
        <w:tabs>
          <w:tab w:val="left" w:pos="567"/>
        </w:tabs>
        <w:jc w:val="center"/>
        <w:rPr>
          <w:rFonts w:cs="Arial"/>
          <w:bCs/>
          <w:color w:val="FF0000"/>
          <w:szCs w:val="22"/>
        </w:rPr>
      </w:pPr>
    </w:p>
    <w:p w14:paraId="5D0C4512" w14:textId="2DBD5E90" w:rsidR="003A1BB8" w:rsidRPr="001C27DA" w:rsidRDefault="00B9373C" w:rsidP="00982A48">
      <w:pPr>
        <w:tabs>
          <w:tab w:val="left" w:pos="567"/>
        </w:tabs>
        <w:jc w:val="center"/>
        <w:rPr>
          <w:rFonts w:cs="Arial"/>
          <w:bCs/>
          <w:color w:val="FF0000"/>
          <w:sz w:val="18"/>
          <w:szCs w:val="18"/>
        </w:rPr>
      </w:pPr>
      <w:hyperlink r:id="rId129" w:history="1">
        <w:r w:rsidR="001C27DA" w:rsidRPr="001C27DA">
          <w:rPr>
            <w:rStyle w:val="Hyperlink"/>
            <w:rFonts w:cs="Arial"/>
            <w:bCs/>
            <w:sz w:val="18"/>
            <w:szCs w:val="18"/>
          </w:rPr>
          <w:t>https://www.youtube.com/watch?v=pZJs5yU6dXY&amp;ab_channel=ProjetoS%C3%A3oTiago</w:t>
        </w:r>
      </w:hyperlink>
    </w:p>
    <w:p w14:paraId="59666758" w14:textId="77777777" w:rsidR="003A1BB8" w:rsidRDefault="003A1BB8" w:rsidP="00982A48">
      <w:pPr>
        <w:tabs>
          <w:tab w:val="left" w:pos="567"/>
        </w:tabs>
        <w:jc w:val="center"/>
        <w:rPr>
          <w:rFonts w:cs="Arial"/>
          <w:bCs/>
          <w:color w:val="FF0000"/>
          <w:szCs w:val="22"/>
        </w:rPr>
      </w:pPr>
    </w:p>
    <w:p w14:paraId="5500A857" w14:textId="2C68D447" w:rsidR="00982A48" w:rsidRDefault="00982A48" w:rsidP="00982A48">
      <w:pPr>
        <w:tabs>
          <w:tab w:val="left" w:pos="567"/>
        </w:tabs>
        <w:jc w:val="center"/>
        <w:rPr>
          <w:rFonts w:cs="Arial"/>
          <w:bCs/>
          <w:color w:val="000000" w:themeColor="text1"/>
          <w:szCs w:val="22"/>
        </w:rPr>
      </w:pPr>
      <w:r w:rsidRPr="00782AC6">
        <w:rPr>
          <w:rFonts w:cs="Arial"/>
          <w:bCs/>
          <w:noProof/>
          <w:color w:val="000000" w:themeColor="text1"/>
          <w:szCs w:val="22"/>
          <w:lang w:eastAsia="pt-BR"/>
        </w:rPr>
        <w:drawing>
          <wp:inline distT="0" distB="0" distL="0" distR="0" wp14:anchorId="7ADC6B29" wp14:editId="2AAAF7D5">
            <wp:extent cx="4819650" cy="1901449"/>
            <wp:effectExtent l="0" t="0" r="0" b="381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826644" cy="1904208"/>
                    </a:xfrm>
                    <a:prstGeom prst="rect">
                      <a:avLst/>
                    </a:prstGeom>
                    <a:noFill/>
                    <a:ln>
                      <a:noFill/>
                    </a:ln>
                  </pic:spPr>
                </pic:pic>
              </a:graphicData>
            </a:graphic>
          </wp:inline>
        </w:drawing>
      </w:r>
    </w:p>
    <w:p w14:paraId="1546EE4B" w14:textId="77777777" w:rsidR="00982A48" w:rsidRDefault="00982A48" w:rsidP="00982A48">
      <w:pPr>
        <w:tabs>
          <w:tab w:val="left" w:pos="567"/>
        </w:tabs>
        <w:rPr>
          <w:rFonts w:cs="Arial"/>
          <w:bCs/>
          <w:color w:val="000000" w:themeColor="text1"/>
          <w:szCs w:val="22"/>
        </w:rPr>
      </w:pPr>
    </w:p>
    <w:p w14:paraId="5D30812C" w14:textId="77777777" w:rsidR="00982A48" w:rsidRDefault="00982A48" w:rsidP="00982A48">
      <w:pPr>
        <w:tabs>
          <w:tab w:val="left" w:pos="567"/>
        </w:tabs>
        <w:rPr>
          <w:lang w:eastAsia="pt-BR"/>
        </w:rPr>
      </w:pPr>
      <w:r>
        <w:rPr>
          <w:lang w:eastAsia="pt-BR"/>
        </w:rPr>
        <w:t xml:space="preserve"> Agora aprenderemos dois novos acordes, Em e o A, veja:</w:t>
      </w:r>
    </w:p>
    <w:p w14:paraId="28D84B3B" w14:textId="77777777" w:rsidR="00982A48" w:rsidRDefault="00982A48" w:rsidP="00982A48">
      <w:pPr>
        <w:tabs>
          <w:tab w:val="left" w:pos="567"/>
        </w:tabs>
        <w:rPr>
          <w:lang w:eastAsia="pt-BR"/>
        </w:rPr>
      </w:pPr>
    </w:p>
    <w:p w14:paraId="0CCACC89" w14:textId="77777777" w:rsidR="00982A48" w:rsidRPr="008B511B" w:rsidRDefault="00982A48" w:rsidP="00982A48">
      <w:pPr>
        <w:tabs>
          <w:tab w:val="left" w:pos="567"/>
        </w:tabs>
        <w:rPr>
          <w:lang w:eastAsia="pt-BR"/>
        </w:rPr>
      </w:pPr>
    </w:p>
    <w:p w14:paraId="5D9593FD" w14:textId="7920A309" w:rsidR="00982A48" w:rsidRDefault="00982A48" w:rsidP="00A018A5">
      <w:pPr>
        <w:pStyle w:val="Legenda"/>
        <w:jc w:val="center"/>
      </w:pPr>
      <w:r>
        <w:rPr>
          <w:noProof/>
        </w:rPr>
        <w:drawing>
          <wp:inline distT="0" distB="0" distL="0" distR="0" wp14:anchorId="4D6FDD66" wp14:editId="7BF26025">
            <wp:extent cx="4023360" cy="1704814"/>
            <wp:effectExtent l="0" t="0" r="0" b="0"/>
            <wp:docPr id="216" name="Imagem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039422" cy="1711620"/>
                    </a:xfrm>
                    <a:prstGeom prst="rect">
                      <a:avLst/>
                    </a:prstGeom>
                    <a:noFill/>
                    <a:ln>
                      <a:noFill/>
                    </a:ln>
                  </pic:spPr>
                </pic:pic>
              </a:graphicData>
            </a:graphic>
          </wp:inline>
        </w:drawing>
      </w:r>
    </w:p>
    <w:p w14:paraId="4E5B2C3F" w14:textId="77777777" w:rsidR="00982A48" w:rsidRDefault="00982A48" w:rsidP="00982A48">
      <w:pPr>
        <w:jc w:val="center"/>
        <w:rPr>
          <w:lang w:eastAsia="pt-BR"/>
        </w:rPr>
      </w:pPr>
    </w:p>
    <w:p w14:paraId="1ABD56D7" w14:textId="199E4410" w:rsidR="00982A48" w:rsidRDefault="00A018A5" w:rsidP="00982A48">
      <w:pPr>
        <w:jc w:val="center"/>
        <w:rPr>
          <w:lang w:eastAsia="pt-BR"/>
        </w:rPr>
      </w:pPr>
      <w:r>
        <w:rPr>
          <w:noProof/>
          <w:lang w:eastAsia="pt-BR"/>
        </w:rPr>
        <w:lastRenderedPageBreak/>
        <w:drawing>
          <wp:inline distT="0" distB="0" distL="0" distR="0" wp14:anchorId="67A5D647" wp14:editId="1C5F6D5F">
            <wp:extent cx="3814927" cy="1734049"/>
            <wp:effectExtent l="0" t="0" r="0" b="0"/>
            <wp:docPr id="217" name="Imagem 217"/>
            <wp:cNvGraphicFramePr/>
            <a:graphic xmlns:a="http://schemas.openxmlformats.org/drawingml/2006/main">
              <a:graphicData uri="http://schemas.openxmlformats.org/drawingml/2006/picture">
                <pic:pic xmlns:pic="http://schemas.openxmlformats.org/drawingml/2006/picture">
                  <pic:nvPicPr>
                    <pic:cNvPr id="217" name="Imagem 217"/>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829968" cy="1740886"/>
                    </a:xfrm>
                    <a:prstGeom prst="rect">
                      <a:avLst/>
                    </a:prstGeom>
                    <a:noFill/>
                    <a:ln>
                      <a:noFill/>
                    </a:ln>
                  </pic:spPr>
                </pic:pic>
              </a:graphicData>
            </a:graphic>
          </wp:inline>
        </w:drawing>
      </w:r>
    </w:p>
    <w:p w14:paraId="6CB9236F" w14:textId="77777777" w:rsidR="00982A48" w:rsidRDefault="00982A48" w:rsidP="00982A48">
      <w:pPr>
        <w:jc w:val="center"/>
        <w:rPr>
          <w:lang w:eastAsia="pt-BR"/>
        </w:rPr>
      </w:pPr>
    </w:p>
    <w:p w14:paraId="15915569" w14:textId="77777777" w:rsidR="00982A48" w:rsidRDefault="00982A48" w:rsidP="00982A48">
      <w:pPr>
        <w:jc w:val="center"/>
        <w:rPr>
          <w:lang w:eastAsia="pt-BR"/>
        </w:rPr>
      </w:pPr>
    </w:p>
    <w:p w14:paraId="07070C31" w14:textId="5E1B1F61" w:rsidR="007948D2" w:rsidRDefault="00982A48" w:rsidP="00A018A5">
      <w:pPr>
        <w:jc w:val="center"/>
        <w:rPr>
          <w:lang w:eastAsia="pt-BR"/>
        </w:rPr>
      </w:pPr>
      <w:r>
        <w:rPr>
          <w:noProof/>
          <w:lang w:eastAsia="pt-BR"/>
        </w:rPr>
        <w:drawing>
          <wp:inline distT="0" distB="0" distL="0" distR="0" wp14:anchorId="6AC99B52" wp14:editId="13F387CB">
            <wp:extent cx="4191000" cy="1880004"/>
            <wp:effectExtent l="0" t="0" r="0" b="6350"/>
            <wp:docPr id="1154" name="Imagem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219224" cy="1892665"/>
                    </a:xfrm>
                    <a:prstGeom prst="rect">
                      <a:avLst/>
                    </a:prstGeom>
                    <a:noFill/>
                    <a:ln>
                      <a:noFill/>
                    </a:ln>
                  </pic:spPr>
                </pic:pic>
              </a:graphicData>
            </a:graphic>
          </wp:inline>
        </w:drawing>
      </w:r>
    </w:p>
    <w:p w14:paraId="518FAC38" w14:textId="77777777" w:rsidR="00A018A5" w:rsidRDefault="00A018A5" w:rsidP="00A018A5">
      <w:pPr>
        <w:jc w:val="center"/>
        <w:rPr>
          <w:lang w:eastAsia="pt-BR"/>
        </w:rPr>
      </w:pPr>
    </w:p>
    <w:p w14:paraId="78722F96" w14:textId="4D6F8031" w:rsidR="00CB639B" w:rsidRPr="00CB639B" w:rsidRDefault="00374AF7" w:rsidP="00CB639B">
      <w:pPr>
        <w:pStyle w:val="Ttulo3"/>
        <w:rPr>
          <w:rFonts w:ascii="Arial Black" w:hAnsi="Arial Black"/>
          <w:b w:val="0"/>
          <w:bCs w:val="0"/>
          <w:noProof/>
          <w:sz w:val="36"/>
          <w:szCs w:val="36"/>
        </w:rPr>
      </w:pPr>
      <w:bookmarkStart w:id="79" w:name="_Toc70064100"/>
      <w:bookmarkStart w:id="80" w:name="_Toc99392018"/>
      <w:r>
        <w:rPr>
          <w:rFonts w:ascii="Arial Black" w:hAnsi="Arial Black"/>
          <w:b w:val="0"/>
          <w:bCs w:val="0"/>
          <w:noProof/>
          <w:sz w:val="36"/>
          <w:szCs w:val="36"/>
        </w:rPr>
        <w:t>O Sapo Não Lava o P</w:t>
      </w:r>
      <w:r w:rsidR="007948D2" w:rsidRPr="007948D2">
        <w:rPr>
          <w:rFonts w:ascii="Arial Black" w:hAnsi="Arial Black"/>
          <w:b w:val="0"/>
          <w:bCs w:val="0"/>
          <w:noProof/>
          <w:sz w:val="36"/>
          <w:szCs w:val="36"/>
        </w:rPr>
        <w:t>é</w:t>
      </w:r>
      <w:bookmarkEnd w:id="79"/>
      <w:bookmarkEnd w:id="80"/>
    </w:p>
    <w:p w14:paraId="2B7ACC3C" w14:textId="6B7BB061" w:rsidR="00CB639B" w:rsidRDefault="00CB639B" w:rsidP="007948D2">
      <w:pPr>
        <w:jc w:val="center"/>
        <w:rPr>
          <w:lang w:eastAsia="pt-BR"/>
        </w:rPr>
      </w:pPr>
    </w:p>
    <w:p w14:paraId="300D2580" w14:textId="5AD36FDA" w:rsidR="00CB639B" w:rsidRDefault="00A602D0" w:rsidP="007948D2">
      <w:pPr>
        <w:jc w:val="center"/>
        <w:rPr>
          <w:lang w:eastAsia="pt-BR"/>
        </w:rPr>
      </w:pPr>
      <w:r>
        <w:rPr>
          <w:noProof/>
          <w:lang w:eastAsia="pt-BR"/>
        </w:rPr>
        <mc:AlternateContent>
          <mc:Choice Requires="wps">
            <w:drawing>
              <wp:anchor distT="0" distB="0" distL="114300" distR="114300" simplePos="0" relativeHeight="251708928" behindDoc="1" locked="0" layoutInCell="1" allowOverlap="1" wp14:anchorId="73E3B219" wp14:editId="1323ADE9">
                <wp:simplePos x="0" y="0"/>
                <wp:positionH relativeFrom="margin">
                  <wp:posOffset>84455</wp:posOffset>
                </wp:positionH>
                <wp:positionV relativeFrom="paragraph">
                  <wp:posOffset>27940</wp:posOffset>
                </wp:positionV>
                <wp:extent cx="5322570" cy="788035"/>
                <wp:effectExtent l="0" t="0" r="0" b="0"/>
                <wp:wrapNone/>
                <wp:docPr id="77"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22570" cy="78803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330AB5C" id="Retângulo 294" o:spid="_x0000_s1026" style="position:absolute;margin-left:6.65pt;margin-top:2.2pt;width:419.1pt;height:62.05pt;z-index:-25160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" fillcolor="#ffd961" strokecolor="#974706 [1609]" strokeweight="2pt">
                <v:path arrowok="t"/>
                <w10:wrap anchorx="margin"/>
              </v:rect>
            </w:pict>
          </mc:Fallback>
        </mc:AlternateContent>
      </w:r>
    </w:p>
    <w:p w14:paraId="7E4F7D8B" w14:textId="50CC7769" w:rsidR="00CB639B" w:rsidRPr="00DA26D7" w:rsidRDefault="00CB639B" w:rsidP="007948D2">
      <w:pPr>
        <w:jc w:val="center"/>
        <w:rPr>
          <w:b/>
          <w:bCs/>
        </w:rPr>
      </w:pPr>
      <w:r w:rsidRPr="00D22574">
        <w:rPr>
          <w:b/>
          <w:bCs/>
        </w:rPr>
        <w:t xml:space="preserve">Aula </w:t>
      </w:r>
      <w:r w:rsidRPr="00DA26D7">
        <w:rPr>
          <w:b/>
          <w:bCs/>
        </w:rPr>
        <w:t>online da música O sapo não lava o pé, acesse aqui (basta clicar):</w:t>
      </w:r>
    </w:p>
    <w:p w14:paraId="5FC6A8D7" w14:textId="77777777" w:rsidR="00DA26D7" w:rsidRDefault="00DA26D7" w:rsidP="007948D2">
      <w:pPr>
        <w:jc w:val="center"/>
        <w:rPr>
          <w:lang w:eastAsia="pt-BR"/>
        </w:rPr>
      </w:pPr>
    </w:p>
    <w:p w14:paraId="19A778D8" w14:textId="72D2B6D6" w:rsidR="00CB639B" w:rsidRPr="00747884" w:rsidRDefault="00B9373C" w:rsidP="007948D2">
      <w:pPr>
        <w:jc w:val="center"/>
        <w:rPr>
          <w:sz w:val="18"/>
          <w:szCs w:val="18"/>
          <w:lang w:eastAsia="pt-BR"/>
        </w:rPr>
      </w:pPr>
      <w:hyperlink r:id="rId134" w:history="1">
        <w:r w:rsidR="00DA26D7" w:rsidRPr="00747884">
          <w:rPr>
            <w:rStyle w:val="Hyperlink"/>
            <w:color w:val="auto"/>
            <w:sz w:val="18"/>
            <w:szCs w:val="18"/>
            <w:lang w:eastAsia="pt-BR"/>
          </w:rPr>
          <w:t>https://studio.youtube.com/video/ES5CewO5bRA/edit</w:t>
        </w:r>
      </w:hyperlink>
    </w:p>
    <w:p w14:paraId="7E7B718A" w14:textId="77777777" w:rsidR="00DA26D7" w:rsidRDefault="00DA26D7" w:rsidP="007948D2">
      <w:pPr>
        <w:jc w:val="center"/>
        <w:rPr>
          <w:lang w:eastAsia="pt-BR"/>
        </w:rPr>
      </w:pPr>
    </w:p>
    <w:p w14:paraId="7DF17AA4" w14:textId="6C3CFBFA" w:rsidR="00CB639B" w:rsidRDefault="00CB639B" w:rsidP="00DA26D7">
      <w:pPr>
        <w:rPr>
          <w:lang w:eastAsia="pt-BR"/>
        </w:rPr>
      </w:pPr>
    </w:p>
    <w:p w14:paraId="7A549656" w14:textId="359C9019" w:rsidR="00DA26D7" w:rsidRDefault="00A602D0" w:rsidP="00DA26D7">
      <w:pPr>
        <w:jc w:val="center"/>
        <w:rPr>
          <w:lang w:eastAsia="pt-BR"/>
        </w:rPr>
      </w:pPr>
      <w:r>
        <w:rPr>
          <w:noProof/>
          <w:lang w:eastAsia="pt-BR"/>
        </w:rPr>
        <mc:AlternateContent>
          <mc:Choice Requires="wps">
            <w:drawing>
              <wp:anchor distT="0" distB="0" distL="114300" distR="114300" simplePos="0" relativeHeight="251709952" behindDoc="1" locked="0" layoutInCell="1" allowOverlap="1" wp14:anchorId="6D6426EF" wp14:editId="11F9C238">
                <wp:simplePos x="0" y="0"/>
                <wp:positionH relativeFrom="margin">
                  <wp:posOffset>1970405</wp:posOffset>
                </wp:positionH>
                <wp:positionV relativeFrom="paragraph">
                  <wp:posOffset>8255</wp:posOffset>
                </wp:positionV>
                <wp:extent cx="1369060" cy="625475"/>
                <wp:effectExtent l="0" t="0" r="2540" b="3175"/>
                <wp:wrapNone/>
                <wp:docPr id="36" name="Elipse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9060" cy="62547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73F2871F" id="Elipse 164" o:spid="_x0000_s1026" style="position:absolute;margin-left:155.15pt;margin-top:.65pt;width:107.8pt;height:49.25pt;z-index:-25160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" fillcolor="#ffc000" strokecolor="#e36c0a [2409]" strokeweight="2pt">
                <v:path arrowok="t"/>
                <w10:wrap anchorx="margin"/>
              </v:oval>
            </w:pict>
          </mc:Fallback>
        </mc:AlternateContent>
      </w:r>
      <w:r w:rsidR="00DA26D7">
        <w:rPr>
          <w:lang w:eastAsia="pt-BR"/>
        </w:rPr>
        <w:object w:dxaOrig="1540" w:dyaOrig="993" w14:anchorId="611B5651">
          <v:shape id="_x0000_i1037" type="#_x0000_t75" style="width:79.5pt;height:57.75pt" o:ole="">
            <v:imagedata r:id="rId135" o:title=""/>
          </v:shape>
          <o:OLEObject Type="Embed" ProgID="Package" ShapeID="_x0000_i1037" DrawAspect="Icon" ObjectID="_1710162526" r:id="rId136"/>
        </w:object>
      </w:r>
    </w:p>
    <w:p w14:paraId="30F6F822" w14:textId="77777777" w:rsidR="00DA26D7" w:rsidRDefault="00DA26D7" w:rsidP="00DA26D7">
      <w:pPr>
        <w:jc w:val="center"/>
        <w:rPr>
          <w:lang w:eastAsia="pt-BR"/>
        </w:rPr>
      </w:pPr>
    </w:p>
    <w:p w14:paraId="4BDEA443" w14:textId="77777777" w:rsidR="00CB639B" w:rsidRDefault="00CB639B" w:rsidP="00DA26D7">
      <w:pPr>
        <w:rPr>
          <w:lang w:eastAsia="pt-BR"/>
        </w:rPr>
      </w:pPr>
    </w:p>
    <w:p w14:paraId="380F34DF" w14:textId="77777777" w:rsidR="00DA26D7" w:rsidRDefault="00DA26D7" w:rsidP="00DA26D7">
      <w:pPr>
        <w:jc w:val="center"/>
        <w:rPr>
          <w:lang w:eastAsia="pt-BR"/>
        </w:rPr>
      </w:pPr>
      <w:r>
        <w:rPr>
          <w:noProof/>
          <w:lang w:eastAsia="pt-BR"/>
        </w:rPr>
        <w:lastRenderedPageBreak/>
        <w:drawing>
          <wp:inline distT="0" distB="0" distL="0" distR="0" wp14:anchorId="435104BE" wp14:editId="4AB62C3B">
            <wp:extent cx="5993162" cy="2652665"/>
            <wp:effectExtent l="0" t="0" r="7620" b="0"/>
            <wp:docPr id="238" name="Image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002019" cy="2656585"/>
                    </a:xfrm>
                    <a:prstGeom prst="rect">
                      <a:avLst/>
                    </a:prstGeom>
                    <a:noFill/>
                    <a:ln>
                      <a:noFill/>
                    </a:ln>
                  </pic:spPr>
                </pic:pic>
              </a:graphicData>
            </a:graphic>
          </wp:inline>
        </w:drawing>
      </w:r>
    </w:p>
    <w:p w14:paraId="5F31E9DA" w14:textId="77777777" w:rsidR="00DA26D7" w:rsidRDefault="00DA26D7" w:rsidP="00DA26D7">
      <w:pPr>
        <w:jc w:val="center"/>
        <w:rPr>
          <w:lang w:eastAsia="pt-BR"/>
        </w:rPr>
      </w:pPr>
    </w:p>
    <w:p w14:paraId="2EA0BDDE" w14:textId="39F15BB9" w:rsidR="00DA26D7" w:rsidRPr="0050075A" w:rsidRDefault="002B5005" w:rsidP="003C341C">
      <w:pPr>
        <w:rPr>
          <w:lang w:eastAsia="pt-BR"/>
        </w:rPr>
      </w:pPr>
      <w:r w:rsidRPr="0050075A">
        <w:rPr>
          <w:lang w:eastAsia="pt-BR"/>
        </w:rPr>
        <w:t xml:space="preserve">Nessa música queremos que você se sinta livre para explorar os sons no violão, se preocupando com os acordes primeiro e depois com a mão direita. Depois que você já se sentir confortável com os acordes </w:t>
      </w:r>
      <w:r w:rsidR="00EC33B9" w:rsidRPr="0050075A">
        <w:rPr>
          <w:lang w:eastAsia="pt-BR"/>
        </w:rPr>
        <w:t xml:space="preserve">peça ao seu professor auxílio para fazer um toque com a mão direita somente no momento da troca de acordes, seguindo o pulso adequadamente. </w:t>
      </w:r>
    </w:p>
    <w:p w14:paraId="768F3D37" w14:textId="77777777" w:rsidR="000F4C3F" w:rsidRDefault="000F4C3F" w:rsidP="00DA26D7">
      <w:pPr>
        <w:jc w:val="center"/>
        <w:rPr>
          <w:lang w:eastAsia="pt-BR"/>
        </w:rPr>
      </w:pPr>
    </w:p>
    <w:p w14:paraId="17D5FB6D" w14:textId="5C63AA75" w:rsidR="007948D2" w:rsidRDefault="007948D2" w:rsidP="00DA26D7">
      <w:pPr>
        <w:jc w:val="center"/>
        <w:rPr>
          <w:lang w:eastAsia="pt-BR"/>
        </w:rPr>
      </w:pPr>
      <w:r>
        <w:rPr>
          <w:noProof/>
          <w:lang w:eastAsia="pt-BR"/>
        </w:rPr>
        <w:drawing>
          <wp:inline distT="0" distB="0" distL="0" distR="0" wp14:anchorId="08CF9B93" wp14:editId="0D8A4645">
            <wp:extent cx="3200400" cy="1627321"/>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241916" cy="1648431"/>
                    </a:xfrm>
                    <a:prstGeom prst="rect">
                      <a:avLst/>
                    </a:prstGeom>
                    <a:noFill/>
                    <a:ln>
                      <a:noFill/>
                    </a:ln>
                  </pic:spPr>
                </pic:pic>
              </a:graphicData>
            </a:graphic>
          </wp:inline>
        </w:drawing>
      </w:r>
    </w:p>
    <w:p w14:paraId="13BA6632" w14:textId="7E6F946E" w:rsidR="00A018A5" w:rsidRDefault="00A018A5" w:rsidP="007948D2">
      <w:pPr>
        <w:jc w:val="center"/>
        <w:rPr>
          <w:lang w:eastAsia="pt-BR"/>
        </w:rPr>
      </w:pPr>
    </w:p>
    <w:p w14:paraId="579BD3BC" w14:textId="77777777" w:rsidR="00E02826" w:rsidRDefault="00E02826" w:rsidP="007948D2">
      <w:pPr>
        <w:rPr>
          <w:lang w:eastAsia="pt-BR"/>
        </w:rPr>
      </w:pPr>
    </w:p>
    <w:p w14:paraId="7AC29F0C" w14:textId="77777777" w:rsidR="00883F49" w:rsidRPr="00782AC6" w:rsidRDefault="00883F49" w:rsidP="007948D2">
      <w:pPr>
        <w:rPr>
          <w:lang w:eastAsia="pt-BR"/>
        </w:rPr>
      </w:pPr>
    </w:p>
    <w:p w14:paraId="0A461435" w14:textId="77777777" w:rsidR="00D26714" w:rsidRPr="00264F83" w:rsidRDefault="00D26714" w:rsidP="00336DF1">
      <w:pPr>
        <w:pStyle w:val="Ttulo1"/>
        <w:rPr>
          <w:rFonts w:cs="Arial"/>
          <w:color w:val="ED3611"/>
          <w:kern w:val="0"/>
          <w:szCs w:val="40"/>
        </w:rPr>
      </w:pPr>
      <w:bookmarkStart w:id="81" w:name="_Toc70064101"/>
      <w:bookmarkStart w:id="82" w:name="_Toc99392019"/>
      <w:r w:rsidRPr="00264F83">
        <w:rPr>
          <w:rFonts w:cs="Arial"/>
          <w:color w:val="ED3611"/>
          <w:kern w:val="0"/>
          <w:szCs w:val="40"/>
        </w:rPr>
        <w:t>1</w:t>
      </w:r>
      <w:r w:rsidR="00076318">
        <w:rPr>
          <w:rFonts w:cs="Arial"/>
          <w:color w:val="ED3611"/>
          <w:kern w:val="0"/>
          <w:szCs w:val="40"/>
        </w:rPr>
        <w:t>5</w:t>
      </w:r>
      <w:r w:rsidRPr="00264F83">
        <w:rPr>
          <w:rFonts w:cs="Arial"/>
          <w:color w:val="ED3611"/>
          <w:kern w:val="0"/>
          <w:szCs w:val="40"/>
        </w:rPr>
        <w:t xml:space="preserve"> - Tablatura:</w:t>
      </w:r>
      <w:bookmarkEnd w:id="81"/>
      <w:bookmarkEnd w:id="82"/>
    </w:p>
    <w:p w14:paraId="3D81E73B" w14:textId="77777777" w:rsidR="00D26714" w:rsidRPr="000372A2" w:rsidRDefault="00D26714" w:rsidP="00D26714">
      <w:pPr>
        <w:rPr>
          <w:rFonts w:cs="Arial"/>
          <w:bCs/>
          <w:color w:val="000000"/>
          <w:szCs w:val="22"/>
        </w:rPr>
      </w:pPr>
      <w:r w:rsidRPr="000372A2">
        <w:rPr>
          <w:rFonts w:cs="Arial"/>
          <w:bCs/>
          <w:color w:val="000000"/>
          <w:szCs w:val="22"/>
        </w:rPr>
        <w:t>A tablatura é uma notação musical bem simples e fácil de ler. Essa notação permite que o músico saiba localizar os seus dedos, ou seja, ela diz onde o músico deve colocar os dedos em um determinado instrumento. Por isso utilizaremos ela como um novo recurso nos próximos exercícios.</w:t>
      </w:r>
    </w:p>
    <w:p w14:paraId="3B90A231" w14:textId="77777777" w:rsidR="00D26714" w:rsidRPr="000372A2" w:rsidRDefault="00D26714" w:rsidP="00D26714">
      <w:pPr>
        <w:rPr>
          <w:rFonts w:cs="Arial"/>
          <w:bCs/>
          <w:color w:val="000000"/>
          <w:szCs w:val="22"/>
        </w:rPr>
      </w:pPr>
      <w:r w:rsidRPr="000372A2">
        <w:rPr>
          <w:rFonts w:cs="Arial"/>
          <w:bCs/>
          <w:color w:val="000000"/>
          <w:szCs w:val="22"/>
        </w:rPr>
        <w:t>Abaixo dos nossos sistemas de partitura teremos sistemas em tablatura, que corresponderão entre si, assim você poderá consultar ambos.</w:t>
      </w:r>
    </w:p>
    <w:p w14:paraId="36AB10E3" w14:textId="77777777" w:rsidR="00D26714" w:rsidRPr="000372A2" w:rsidRDefault="00D26714" w:rsidP="00135D51">
      <w:pPr>
        <w:rPr>
          <w:rFonts w:cs="Arial"/>
          <w:bCs/>
          <w:color w:val="000000"/>
          <w:szCs w:val="22"/>
        </w:rPr>
      </w:pPr>
      <w:r w:rsidRPr="000372A2">
        <w:rPr>
          <w:rFonts w:cs="Arial"/>
          <w:bCs/>
          <w:color w:val="000000"/>
          <w:szCs w:val="22"/>
        </w:rPr>
        <w:t>Para lermos o básico da tablatura precisaremos entender o seguinte:</w:t>
      </w:r>
    </w:p>
    <w:p w14:paraId="5BB39B32" w14:textId="77777777" w:rsidR="00D26714" w:rsidRPr="00D26714" w:rsidRDefault="00D26714" w:rsidP="00135D51">
      <w:pPr>
        <w:rPr>
          <w:rFonts w:cs="Arial"/>
          <w:bCs/>
          <w:color w:val="000000"/>
          <w:sz w:val="16"/>
          <w:szCs w:val="16"/>
        </w:rPr>
      </w:pPr>
    </w:p>
    <w:p w14:paraId="1455B8FD" w14:textId="77777777" w:rsidR="00CA696F" w:rsidRDefault="00D26714" w:rsidP="00A87050">
      <w:pPr>
        <w:jc w:val="center"/>
        <w:rPr>
          <w:rFonts w:cs="Arial"/>
          <w:bCs/>
          <w:color w:val="000000"/>
          <w:sz w:val="24"/>
        </w:rPr>
      </w:pPr>
      <w:r>
        <w:rPr>
          <w:rFonts w:cs="Arial"/>
          <w:bCs/>
          <w:noProof/>
          <w:color w:val="000000"/>
          <w:sz w:val="24"/>
          <w:lang w:eastAsia="pt-BR"/>
        </w:rPr>
        <w:lastRenderedPageBreak/>
        <w:drawing>
          <wp:inline distT="0" distB="0" distL="0" distR="0" wp14:anchorId="3335D4A5" wp14:editId="0CB68D4D">
            <wp:extent cx="3714750" cy="173355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732946" cy="1742041"/>
                    </a:xfrm>
                    <a:prstGeom prst="rect">
                      <a:avLst/>
                    </a:prstGeom>
                    <a:noFill/>
                    <a:ln>
                      <a:noFill/>
                    </a:ln>
                  </pic:spPr>
                </pic:pic>
              </a:graphicData>
            </a:graphic>
          </wp:inline>
        </w:drawing>
      </w:r>
    </w:p>
    <w:p w14:paraId="37A683FF" w14:textId="77777777" w:rsidR="00CA696F" w:rsidRPr="00D26714" w:rsidRDefault="00076318" w:rsidP="00941FCD">
      <w:pPr>
        <w:pStyle w:val="Legenda"/>
        <w:jc w:val="center"/>
      </w:pPr>
      <w:r>
        <w:t>Fig – 15</w:t>
      </w:r>
      <w:r w:rsidR="00941FCD">
        <w:t>.0.1</w:t>
      </w:r>
    </w:p>
    <w:p w14:paraId="0A22AF6C" w14:textId="7EFA67FC" w:rsidR="00E81D72" w:rsidRPr="009D7F82" w:rsidRDefault="00E81D72" w:rsidP="00C7615F">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83" w:name="_Toc70064102"/>
      <w:bookmarkStart w:id="84" w:name="_Toc99392020"/>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 1</w:t>
      </w:r>
      <w:r w:rsid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5</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Simultâneo para a mão esquerda e direita no violão</w:t>
      </w:r>
      <w:bookmarkEnd w:id="83"/>
      <w:bookmarkEnd w:id="84"/>
    </w:p>
    <w:p w14:paraId="6FB07748" w14:textId="69077F8C" w:rsidR="00A87DF1" w:rsidRPr="00AD3A70" w:rsidRDefault="00E81D72" w:rsidP="00135D51">
      <w:pPr>
        <w:rPr>
          <w:rFonts w:cs="Arial"/>
          <w:color w:val="000000"/>
          <w:szCs w:val="22"/>
        </w:rPr>
      </w:pPr>
      <w:r>
        <w:rPr>
          <w:rFonts w:cs="Arial"/>
          <w:color w:val="000000"/>
          <w:szCs w:val="22"/>
        </w:rPr>
        <w:t xml:space="preserve">Observação: </w:t>
      </w:r>
      <w:r w:rsidR="002D3E56">
        <w:rPr>
          <w:rFonts w:cs="Arial"/>
          <w:color w:val="000000"/>
          <w:szCs w:val="22"/>
        </w:rPr>
        <w:t xml:space="preserve">execute o exercício, mas não se esqueça de </w:t>
      </w:r>
      <w:r>
        <w:rPr>
          <w:rFonts w:cs="Arial"/>
          <w:color w:val="000000"/>
          <w:szCs w:val="22"/>
        </w:rPr>
        <w:t>solfej</w:t>
      </w:r>
      <w:r w:rsidR="002D3E56">
        <w:rPr>
          <w:rFonts w:cs="Arial"/>
          <w:color w:val="000000"/>
          <w:szCs w:val="22"/>
        </w:rPr>
        <w:t>ar</w:t>
      </w:r>
      <w:r>
        <w:rPr>
          <w:rFonts w:cs="Arial"/>
          <w:color w:val="000000"/>
          <w:szCs w:val="22"/>
        </w:rPr>
        <w:t xml:space="preserve"> (cantar a nota que ele está tocando)</w:t>
      </w:r>
      <w:r w:rsidR="002D3E56">
        <w:rPr>
          <w:rFonts w:cs="Arial"/>
          <w:color w:val="000000"/>
          <w:szCs w:val="22"/>
        </w:rPr>
        <w:t>.</w:t>
      </w:r>
    </w:p>
    <w:p w14:paraId="5FDCF612" w14:textId="77777777" w:rsidR="00A87DF1" w:rsidRPr="006418FD" w:rsidRDefault="00A87DF1" w:rsidP="00A87DF1">
      <w:pPr>
        <w:pStyle w:val="Legenda"/>
        <w:jc w:val="center"/>
        <w:rPr>
          <w:b w:val="0"/>
          <w:bCs w:val="0"/>
          <w:i w:val="0"/>
          <w:iCs/>
        </w:rPr>
      </w:pPr>
    </w:p>
    <w:p w14:paraId="3AD9068D" w14:textId="77777777" w:rsidR="00A87DF1" w:rsidRPr="00A87DF1" w:rsidRDefault="00FF7D49" w:rsidP="00A87DF1">
      <w:pPr>
        <w:pStyle w:val="Legenda"/>
        <w:jc w:val="center"/>
      </w:pPr>
      <w:r>
        <w:rPr>
          <w:noProof/>
        </w:rPr>
        <w:drawing>
          <wp:inline distT="0" distB="0" distL="0" distR="0" wp14:anchorId="2AC6A131" wp14:editId="525785D8">
            <wp:extent cx="3887482" cy="3563007"/>
            <wp:effectExtent l="0" t="0" r="0" b="0"/>
            <wp:docPr id="35" name="Imagem 3" descr="C:\Users\Usuario\Desktop\tainá\Apostila\Violão\IMG_20201117_143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tainá\Apostila\Violão\IMG_20201117_143329.png"/>
                    <pic:cNvPicPr>
                      <a:picLocks noChangeAspect="1" noChangeArrowheads="1"/>
                    </pic:cNvPicPr>
                  </pic:nvPicPr>
                  <pic:blipFill>
                    <a:blip r:embed="rId140" cstate="print"/>
                    <a:srcRect/>
                    <a:stretch>
                      <a:fillRect/>
                    </a:stretch>
                  </pic:blipFill>
                  <pic:spPr bwMode="auto">
                    <a:xfrm>
                      <a:off x="0" y="0"/>
                      <a:ext cx="3898273" cy="3572897"/>
                    </a:xfrm>
                    <a:prstGeom prst="rect">
                      <a:avLst/>
                    </a:prstGeom>
                    <a:noFill/>
                    <a:ln w="9525">
                      <a:noFill/>
                      <a:miter lim="800000"/>
                      <a:headEnd/>
                      <a:tailEnd/>
                    </a:ln>
                  </pic:spPr>
                </pic:pic>
              </a:graphicData>
            </a:graphic>
          </wp:inline>
        </w:drawing>
      </w:r>
    </w:p>
    <w:p w14:paraId="32DD2C49" w14:textId="77777777" w:rsidR="000513AA" w:rsidRPr="000513AA" w:rsidRDefault="00F7106C" w:rsidP="00A87DF1">
      <w:pPr>
        <w:pStyle w:val="Legenda"/>
        <w:jc w:val="center"/>
      </w:pPr>
      <w:r>
        <w:t>Fig – 1</w:t>
      </w:r>
      <w:r w:rsidR="00076318">
        <w:t>5</w:t>
      </w:r>
      <w:r>
        <w:t>.0.</w:t>
      </w:r>
      <w:r w:rsidR="00941FCD">
        <w:t>2</w:t>
      </w:r>
    </w:p>
    <w:p w14:paraId="69F8B6EC" w14:textId="77777777" w:rsidR="002F1BAB" w:rsidRPr="008459C8" w:rsidRDefault="002F1BAB" w:rsidP="00135D51">
      <w:pPr>
        <w:rPr>
          <w:rFonts w:cs="Arial"/>
          <w:bCs/>
          <w:color w:val="000000"/>
          <w:sz w:val="24"/>
        </w:rPr>
      </w:pPr>
    </w:p>
    <w:p w14:paraId="3CD2933B" w14:textId="7E38A30A" w:rsidR="00CB639B" w:rsidRPr="00F75B2D" w:rsidRDefault="00E46F51" w:rsidP="00F75B2D">
      <w:pPr>
        <w:jc w:val="center"/>
        <w:rPr>
          <w:rFonts w:cs="Arial"/>
          <w:b/>
          <w:color w:val="000000"/>
          <w:sz w:val="28"/>
          <w:szCs w:val="28"/>
        </w:rPr>
      </w:pPr>
      <w:r>
        <w:rPr>
          <w:rFonts w:cs="Arial"/>
          <w:b/>
          <w:noProof/>
          <w:color w:val="000000"/>
          <w:sz w:val="28"/>
          <w:szCs w:val="28"/>
          <w:lang w:eastAsia="pt-BR"/>
        </w:rPr>
        <w:lastRenderedPageBreak/>
        <w:drawing>
          <wp:inline distT="0" distB="0" distL="0" distR="0" wp14:anchorId="47FD78FF" wp14:editId="02B6A0E0">
            <wp:extent cx="5579420" cy="2265529"/>
            <wp:effectExtent l="0" t="0" r="2540" b="1905"/>
            <wp:docPr id="10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cstate="print"/>
                    <a:srcRect/>
                    <a:stretch>
                      <a:fillRect/>
                    </a:stretch>
                  </pic:blipFill>
                  <pic:spPr bwMode="auto">
                    <a:xfrm>
                      <a:off x="0" y="0"/>
                      <a:ext cx="5636950" cy="2288889"/>
                    </a:xfrm>
                    <a:prstGeom prst="rect">
                      <a:avLst/>
                    </a:prstGeom>
                    <a:noFill/>
                    <a:ln w="9525">
                      <a:noFill/>
                      <a:miter lim="800000"/>
                      <a:headEnd/>
                      <a:tailEnd/>
                    </a:ln>
                  </pic:spPr>
                </pic:pic>
              </a:graphicData>
            </a:graphic>
          </wp:inline>
        </w:drawing>
      </w:r>
      <w:r>
        <w:rPr>
          <w:rFonts w:cs="Arial"/>
          <w:b/>
          <w:noProof/>
          <w:color w:val="000000"/>
          <w:sz w:val="28"/>
          <w:szCs w:val="28"/>
          <w:lang w:eastAsia="pt-BR"/>
        </w:rPr>
        <w:drawing>
          <wp:inline distT="0" distB="0" distL="0" distR="0" wp14:anchorId="3EE6B62B" wp14:editId="334674A9">
            <wp:extent cx="5567644" cy="1282890"/>
            <wp:effectExtent l="0" t="0" r="0" b="0"/>
            <wp:docPr id="793" name="Imagem 3" descr="C:\Users\PROBOO~1\AppData\Local\Temp\Rar$DIa0.508\Exercíco_simultâneo_para_mão_esquerda_e_direita_no_violã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1\AppData\Local\Temp\Rar$DIa0.508\Exercíco_simultâneo_para_mão_esquerda_e_direita_no_violão_page-0002.jpg"/>
                    <pic:cNvPicPr>
                      <a:picLocks noChangeAspect="1" noChangeArrowheads="1"/>
                    </pic:cNvPicPr>
                  </pic:nvPicPr>
                  <pic:blipFill rotWithShape="1">
                    <a:blip r:embed="rId142" cstate="print"/>
                    <a:srcRect l="3995" t="4624" r="4010" b="80387"/>
                    <a:stretch/>
                  </pic:blipFill>
                  <pic:spPr bwMode="auto">
                    <a:xfrm>
                      <a:off x="0" y="0"/>
                      <a:ext cx="5710188" cy="1315735"/>
                    </a:xfrm>
                    <a:prstGeom prst="rect">
                      <a:avLst/>
                    </a:prstGeom>
                    <a:noFill/>
                    <a:ln>
                      <a:noFill/>
                    </a:ln>
                    <a:extLst>
                      <a:ext uri="{53640926-AAD7-44D8-BBD7-CCE9431645EC}">
                        <a14:shadowObscured xmlns:a14="http://schemas.microsoft.com/office/drawing/2010/main"/>
                      </a:ext>
                    </a:extLst>
                  </pic:spPr>
                </pic:pic>
              </a:graphicData>
            </a:graphic>
          </wp:inline>
        </w:drawing>
      </w:r>
      <w:r w:rsidR="00F75B2D">
        <w:rPr>
          <w:rFonts w:cs="Arial"/>
          <w:b/>
          <w:noProof/>
          <w:color w:val="000000"/>
          <w:sz w:val="28"/>
          <w:szCs w:val="28"/>
          <w:lang w:eastAsia="pt-BR"/>
        </w:rPr>
        <w:drawing>
          <wp:inline distT="0" distB="0" distL="0" distR="0" wp14:anchorId="7A6A1DB9" wp14:editId="30F65595">
            <wp:extent cx="5579110" cy="1308013"/>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36362" cy="1321436"/>
                    </a:xfrm>
                    <a:prstGeom prst="rect">
                      <a:avLst/>
                    </a:prstGeom>
                    <a:noFill/>
                    <a:ln>
                      <a:noFill/>
                    </a:ln>
                  </pic:spPr>
                </pic:pic>
              </a:graphicData>
            </a:graphic>
          </wp:inline>
        </w:drawing>
      </w:r>
    </w:p>
    <w:p w14:paraId="1E09DE8C" w14:textId="77777777" w:rsidR="00F75B2D" w:rsidRDefault="00E46F51" w:rsidP="00F75B2D">
      <w:pPr>
        <w:jc w:val="center"/>
        <w:rPr>
          <w:rFonts w:cs="Arial"/>
          <w:b/>
          <w:color w:val="000000"/>
          <w:sz w:val="28"/>
          <w:szCs w:val="28"/>
        </w:rPr>
      </w:pPr>
      <w:r>
        <w:rPr>
          <w:rFonts w:cs="Arial"/>
          <w:b/>
          <w:noProof/>
          <w:color w:val="000000"/>
          <w:sz w:val="28"/>
          <w:szCs w:val="28"/>
          <w:lang w:eastAsia="pt-BR"/>
        </w:rPr>
        <w:drawing>
          <wp:inline distT="0" distB="0" distL="0" distR="0" wp14:anchorId="4E4FF65A" wp14:editId="753E0BF8">
            <wp:extent cx="5565829" cy="1257300"/>
            <wp:effectExtent l="0" t="0" r="0" b="0"/>
            <wp:docPr id="1155" name="Imagem 3" descr="C:\Users\PROBOO~1\AppData\Local\Temp\Rar$DIa0.508\Exercíco_simultâneo_para_mão_esquerda_e_direita_no_violã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1\AppData\Local\Temp\Rar$DIa0.508\Exercíco_simultâneo_para_mão_esquerda_e_direita_no_violão_page-0002.jpg"/>
                    <pic:cNvPicPr>
                      <a:picLocks noChangeAspect="1" noChangeArrowheads="1"/>
                    </pic:cNvPicPr>
                  </pic:nvPicPr>
                  <pic:blipFill rotWithShape="1">
                    <a:blip r:embed="rId142" cstate="print"/>
                    <a:srcRect l="3372" t="55979" r="3973" b="29221"/>
                    <a:stretch/>
                  </pic:blipFill>
                  <pic:spPr bwMode="auto">
                    <a:xfrm>
                      <a:off x="0" y="0"/>
                      <a:ext cx="5567045" cy="1257575"/>
                    </a:xfrm>
                    <a:prstGeom prst="rect">
                      <a:avLst/>
                    </a:prstGeom>
                    <a:noFill/>
                    <a:ln>
                      <a:noFill/>
                    </a:ln>
                    <a:extLst>
                      <a:ext uri="{53640926-AAD7-44D8-BBD7-CCE9431645EC}">
                        <a14:shadowObscured xmlns:a14="http://schemas.microsoft.com/office/drawing/2010/main"/>
                      </a:ext>
                    </a:extLst>
                  </pic:spPr>
                </pic:pic>
              </a:graphicData>
            </a:graphic>
          </wp:inline>
        </w:drawing>
      </w:r>
    </w:p>
    <w:p w14:paraId="78A0EF76" w14:textId="77777777" w:rsidR="00F75B2D" w:rsidRDefault="00F75B2D" w:rsidP="00F75B2D">
      <w:pPr>
        <w:jc w:val="center"/>
        <w:rPr>
          <w:rFonts w:cs="Arial"/>
          <w:b/>
          <w:color w:val="000000"/>
          <w:sz w:val="28"/>
          <w:szCs w:val="28"/>
        </w:rPr>
      </w:pPr>
    </w:p>
    <w:p w14:paraId="5ACFC05B" w14:textId="6F1338A0" w:rsidR="00F75B2D" w:rsidRDefault="00F75B2D" w:rsidP="00F75B2D">
      <w:pPr>
        <w:jc w:val="center"/>
        <w:rPr>
          <w:rFonts w:cs="Arial"/>
          <w:b/>
          <w:color w:val="000000"/>
          <w:sz w:val="28"/>
          <w:szCs w:val="28"/>
        </w:rPr>
      </w:pPr>
      <w:r>
        <w:rPr>
          <w:rFonts w:cs="Arial"/>
          <w:b/>
          <w:noProof/>
          <w:color w:val="000000"/>
          <w:sz w:val="28"/>
          <w:szCs w:val="28"/>
          <w:lang w:eastAsia="pt-BR"/>
        </w:rPr>
        <w:lastRenderedPageBreak/>
        <w:drawing>
          <wp:inline distT="0" distB="0" distL="0" distR="0" wp14:anchorId="1EC1455F" wp14:editId="685E16F0">
            <wp:extent cx="5399605" cy="1481455"/>
            <wp:effectExtent l="0" t="0" r="0" b="0"/>
            <wp:docPr id="249" name="Imagem 3" descr="C:\Users\PROBOO~1\AppData\Local\Temp\Rar$DIa0.508\Exercíco_simultâneo_para_mão_esquerda_e_direita_no_violã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1\AppData\Local\Temp\Rar$DIa0.508\Exercíco_simultâneo_para_mão_esquerda_e_direita_no_violão_page-0002.jpg"/>
                    <pic:cNvPicPr>
                      <a:picLocks noChangeAspect="1" noChangeArrowheads="1"/>
                    </pic:cNvPicPr>
                  </pic:nvPicPr>
                  <pic:blipFill rotWithShape="1">
                    <a:blip r:embed="rId142" cstate="print"/>
                    <a:srcRect l="3372" t="72047" r="3973" b="9973"/>
                    <a:stretch/>
                  </pic:blipFill>
                  <pic:spPr bwMode="auto">
                    <a:xfrm>
                      <a:off x="0" y="0"/>
                      <a:ext cx="5400040" cy="1481574"/>
                    </a:xfrm>
                    <a:prstGeom prst="rect">
                      <a:avLst/>
                    </a:prstGeom>
                    <a:noFill/>
                    <a:ln>
                      <a:noFill/>
                    </a:ln>
                    <a:extLst>
                      <a:ext uri="{53640926-AAD7-44D8-BBD7-CCE9431645EC}">
                        <a14:shadowObscured xmlns:a14="http://schemas.microsoft.com/office/drawing/2010/main"/>
                      </a:ext>
                    </a:extLst>
                  </pic:spPr>
                </pic:pic>
              </a:graphicData>
            </a:graphic>
          </wp:inline>
        </w:drawing>
      </w:r>
      <w:r w:rsidR="00A4357D">
        <w:rPr>
          <w:rFonts w:cs="Arial"/>
          <w:b/>
          <w:noProof/>
          <w:color w:val="000000"/>
          <w:sz w:val="28"/>
          <w:szCs w:val="28"/>
          <w:lang w:eastAsia="pt-BR"/>
        </w:rPr>
        <w:drawing>
          <wp:inline distT="0" distB="0" distL="0" distR="0" wp14:anchorId="6B97C08B" wp14:editId="7CA2DA1D">
            <wp:extent cx="5678805" cy="1276350"/>
            <wp:effectExtent l="0" t="0" r="0" b="0"/>
            <wp:docPr id="794" name="Imagem 4" descr="C:\Users\PROBOO~1\AppData\Local\Temp\Rar$DIa0.017\Exercíco_simultâneo_para_mão_esquerda_e_direita_no_violã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BOO~1\AppData\Local\Temp\Rar$DIa0.017\Exercíco_simultâneo_para_mão_esquerda_e_direita_no_violão_page-0003.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3295" t="4771" r="4112" b="80512"/>
                    <a:stretch/>
                  </pic:blipFill>
                  <pic:spPr bwMode="auto">
                    <a:xfrm>
                      <a:off x="0" y="0"/>
                      <a:ext cx="5679568" cy="1276521"/>
                    </a:xfrm>
                    <a:prstGeom prst="rect">
                      <a:avLst/>
                    </a:prstGeom>
                    <a:noFill/>
                    <a:ln>
                      <a:noFill/>
                    </a:ln>
                    <a:extLst>
                      <a:ext uri="{53640926-AAD7-44D8-BBD7-CCE9431645EC}">
                        <a14:shadowObscured xmlns:a14="http://schemas.microsoft.com/office/drawing/2010/main"/>
                      </a:ext>
                    </a:extLst>
                  </pic:spPr>
                </pic:pic>
              </a:graphicData>
            </a:graphic>
          </wp:inline>
        </w:drawing>
      </w:r>
    </w:p>
    <w:p w14:paraId="4F703C99" w14:textId="01BFA879" w:rsidR="00F75B2D" w:rsidRDefault="00F75B2D" w:rsidP="00F75B2D">
      <w:pPr>
        <w:jc w:val="center"/>
        <w:rPr>
          <w:rFonts w:cs="Arial"/>
          <w:b/>
          <w:color w:val="000000"/>
          <w:sz w:val="28"/>
          <w:szCs w:val="28"/>
        </w:rPr>
      </w:pPr>
    </w:p>
    <w:p w14:paraId="30AEE946" w14:textId="578F84E0" w:rsidR="00F75B2D" w:rsidRDefault="00F75B2D" w:rsidP="00F75B2D">
      <w:pPr>
        <w:jc w:val="center"/>
        <w:rPr>
          <w:rFonts w:cs="Arial"/>
          <w:b/>
          <w:color w:val="000000"/>
          <w:sz w:val="28"/>
          <w:szCs w:val="28"/>
        </w:rPr>
      </w:pPr>
      <w:r>
        <w:rPr>
          <w:rFonts w:cs="Arial"/>
          <w:b/>
          <w:noProof/>
          <w:color w:val="000000"/>
          <w:sz w:val="28"/>
          <w:szCs w:val="28"/>
          <w:lang w:eastAsia="pt-BR"/>
        </w:rPr>
        <w:drawing>
          <wp:inline distT="0" distB="0" distL="0" distR="0" wp14:anchorId="18E1CDC2" wp14:editId="0E967E14">
            <wp:extent cx="5399405" cy="3867150"/>
            <wp:effectExtent l="0" t="0" r="0" b="0"/>
            <wp:docPr id="250" name="Imagem 4" descr="C:\Users\PROBOO~1\AppData\Local\Temp\Rar$DIa0.017\Exercíco_simultâneo_para_mão_esquerda_e_direita_no_violã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BOO~1\AppData\Local\Temp\Rar$DIa0.017\Exercíco_simultâneo_para_mão_esquerda_e_direita_no_violão_page-0003.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3295" t="24177" r="4112" b="28925"/>
                    <a:stretch/>
                  </pic:blipFill>
                  <pic:spPr bwMode="auto">
                    <a:xfrm>
                      <a:off x="0" y="0"/>
                      <a:ext cx="5400040" cy="3867605"/>
                    </a:xfrm>
                    <a:prstGeom prst="rect">
                      <a:avLst/>
                    </a:prstGeom>
                    <a:noFill/>
                    <a:ln>
                      <a:noFill/>
                    </a:ln>
                    <a:extLst>
                      <a:ext uri="{53640926-AAD7-44D8-BBD7-CCE9431645EC}">
                        <a14:shadowObscured xmlns:a14="http://schemas.microsoft.com/office/drawing/2010/main"/>
                      </a:ext>
                    </a:extLst>
                  </pic:spPr>
                </pic:pic>
              </a:graphicData>
            </a:graphic>
          </wp:inline>
        </w:drawing>
      </w:r>
    </w:p>
    <w:p w14:paraId="37E95AA5" w14:textId="4136DA17" w:rsidR="00F75B2D" w:rsidRDefault="00F75B2D" w:rsidP="00F75B2D">
      <w:pPr>
        <w:jc w:val="center"/>
        <w:rPr>
          <w:rFonts w:cs="Arial"/>
          <w:b/>
          <w:color w:val="000000"/>
          <w:sz w:val="28"/>
          <w:szCs w:val="28"/>
        </w:rPr>
      </w:pPr>
    </w:p>
    <w:p w14:paraId="70598DA1" w14:textId="369B3B32" w:rsidR="00F75B2D" w:rsidRDefault="00F75B2D" w:rsidP="00F75B2D">
      <w:pPr>
        <w:jc w:val="center"/>
        <w:rPr>
          <w:rFonts w:cs="Arial"/>
          <w:b/>
          <w:color w:val="000000"/>
          <w:sz w:val="28"/>
          <w:szCs w:val="28"/>
        </w:rPr>
      </w:pPr>
    </w:p>
    <w:p w14:paraId="7C3AC19B" w14:textId="75224C58" w:rsidR="00F75B2D" w:rsidRDefault="00F75B2D" w:rsidP="00F75B2D">
      <w:pPr>
        <w:jc w:val="center"/>
        <w:rPr>
          <w:rFonts w:cs="Arial"/>
          <w:b/>
          <w:color w:val="000000"/>
          <w:sz w:val="28"/>
          <w:szCs w:val="28"/>
        </w:rPr>
      </w:pPr>
    </w:p>
    <w:p w14:paraId="3FD7C1AE" w14:textId="77777777" w:rsidR="00F75B2D" w:rsidRDefault="00F75B2D" w:rsidP="00F75B2D">
      <w:pPr>
        <w:jc w:val="center"/>
        <w:rPr>
          <w:rFonts w:cs="Arial"/>
          <w:b/>
          <w:color w:val="000000"/>
          <w:sz w:val="28"/>
          <w:szCs w:val="28"/>
        </w:rPr>
      </w:pPr>
    </w:p>
    <w:p w14:paraId="69DD90ED" w14:textId="54E85656" w:rsidR="00F75B2D" w:rsidRDefault="00F75B2D" w:rsidP="00F75B2D">
      <w:pPr>
        <w:jc w:val="center"/>
        <w:rPr>
          <w:rFonts w:cs="Arial"/>
          <w:b/>
          <w:color w:val="000000"/>
          <w:sz w:val="28"/>
          <w:szCs w:val="28"/>
        </w:rPr>
      </w:pPr>
      <w:r>
        <w:rPr>
          <w:rFonts w:cs="Arial"/>
          <w:b/>
          <w:noProof/>
          <w:color w:val="000000"/>
          <w:sz w:val="28"/>
          <w:szCs w:val="28"/>
          <w:lang w:eastAsia="pt-BR"/>
        </w:rPr>
        <w:lastRenderedPageBreak/>
        <w:drawing>
          <wp:inline distT="0" distB="0" distL="0" distR="0" wp14:anchorId="704516A7" wp14:editId="3E6F7C57">
            <wp:extent cx="5399405" cy="1342393"/>
            <wp:effectExtent l="0" t="0" r="0" b="0"/>
            <wp:docPr id="251" name="Imagem 4" descr="C:\Users\PROBOO~1\AppData\Local\Temp\Rar$DIa0.017\Exercíco_simultâneo_para_mão_esquerda_e_direita_no_violã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BOO~1\AppData\Local\Temp\Rar$DIa0.017\Exercíco_simultâneo_para_mão_esquerda_e_direita_no_violão_page-0003.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3295" t="73616" r="4112" b="10104"/>
                    <a:stretch/>
                  </pic:blipFill>
                  <pic:spPr bwMode="auto">
                    <a:xfrm>
                      <a:off x="0" y="0"/>
                      <a:ext cx="5400040" cy="1342551"/>
                    </a:xfrm>
                    <a:prstGeom prst="rect">
                      <a:avLst/>
                    </a:prstGeom>
                    <a:noFill/>
                    <a:ln>
                      <a:noFill/>
                    </a:ln>
                    <a:extLst>
                      <a:ext uri="{53640926-AAD7-44D8-BBD7-CCE9431645EC}">
                        <a14:shadowObscured xmlns:a14="http://schemas.microsoft.com/office/drawing/2010/main"/>
                      </a:ext>
                    </a:extLst>
                  </pic:spPr>
                </pic:pic>
              </a:graphicData>
            </a:graphic>
          </wp:inline>
        </w:drawing>
      </w:r>
    </w:p>
    <w:p w14:paraId="004FF5CC" w14:textId="510F80DF" w:rsidR="00A87DF1" w:rsidRDefault="00A4357D" w:rsidP="00F75B2D">
      <w:pPr>
        <w:jc w:val="center"/>
        <w:rPr>
          <w:rFonts w:cs="Arial"/>
          <w:b/>
          <w:color w:val="000000"/>
          <w:sz w:val="28"/>
          <w:szCs w:val="28"/>
        </w:rPr>
      </w:pPr>
      <w:r>
        <w:rPr>
          <w:rFonts w:cs="Arial"/>
          <w:b/>
          <w:noProof/>
          <w:color w:val="000000"/>
          <w:sz w:val="28"/>
          <w:szCs w:val="28"/>
          <w:lang w:eastAsia="pt-BR"/>
        </w:rPr>
        <w:drawing>
          <wp:inline distT="0" distB="0" distL="0" distR="0" wp14:anchorId="3C57053A" wp14:editId="5601DC7D">
            <wp:extent cx="5414211" cy="5701699"/>
            <wp:effectExtent l="0" t="0" r="0" b="0"/>
            <wp:docPr id="795" name="Imagem 5" descr="C:\Users\PROBOO~1\AppData\Local\Temp\Rar$DIa0.497\Exercíco_simultâneo_para_mão_esquerda_e_direita_no_violão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BOO~1\AppData\Local\Temp\Rar$DIa0.497\Exercíco_simultâneo_para_mão_esquerda_e_direita_no_violão_page-0004.jpg"/>
                    <pic:cNvPicPr>
                      <a:picLocks noChangeAspect="1" noChangeArrowheads="1"/>
                    </pic:cNvPicPr>
                  </pic:nvPicPr>
                  <pic:blipFill rotWithShape="1">
                    <a:blip r:embed="rId145" cstate="print"/>
                    <a:srcRect l="3472" t="5025" r="4031" b="26090"/>
                    <a:stretch/>
                  </pic:blipFill>
                  <pic:spPr bwMode="auto">
                    <a:xfrm>
                      <a:off x="0" y="0"/>
                      <a:ext cx="5418202" cy="5705902"/>
                    </a:xfrm>
                    <a:prstGeom prst="rect">
                      <a:avLst/>
                    </a:prstGeom>
                    <a:noFill/>
                    <a:ln>
                      <a:noFill/>
                    </a:ln>
                    <a:extLst>
                      <a:ext uri="{53640926-AAD7-44D8-BBD7-CCE9431645EC}">
                        <a14:shadowObscured xmlns:a14="http://schemas.microsoft.com/office/drawing/2010/main"/>
                      </a:ext>
                    </a:extLst>
                  </pic:spPr>
                </pic:pic>
              </a:graphicData>
            </a:graphic>
          </wp:inline>
        </w:drawing>
      </w:r>
    </w:p>
    <w:p w14:paraId="16955174" w14:textId="77777777" w:rsidR="002242E0" w:rsidRDefault="002242E0" w:rsidP="00A97E00">
      <w:pPr>
        <w:jc w:val="center"/>
        <w:rPr>
          <w:rFonts w:cs="Arial"/>
          <w:b/>
          <w:color w:val="000000"/>
          <w:sz w:val="28"/>
          <w:szCs w:val="28"/>
        </w:rPr>
      </w:pPr>
    </w:p>
    <w:p w14:paraId="79628769" w14:textId="77777777" w:rsidR="00634719" w:rsidRDefault="00634719" w:rsidP="00A97E00">
      <w:pPr>
        <w:jc w:val="center"/>
        <w:rPr>
          <w:rFonts w:cs="Arial"/>
          <w:b/>
          <w:color w:val="000000"/>
          <w:sz w:val="28"/>
          <w:szCs w:val="28"/>
        </w:rPr>
      </w:pPr>
    </w:p>
    <w:p w14:paraId="3946B1DD" w14:textId="77777777" w:rsidR="007A342C" w:rsidRDefault="007A342C" w:rsidP="00A87DF1">
      <w:pPr>
        <w:jc w:val="both"/>
        <w:rPr>
          <w:rFonts w:cs="Arial"/>
          <w:color w:val="000000"/>
          <w:szCs w:val="22"/>
        </w:rPr>
      </w:pPr>
    </w:p>
    <w:p w14:paraId="6822432D" w14:textId="77777777" w:rsidR="002242E0" w:rsidRPr="003E3037" w:rsidRDefault="00B16021" w:rsidP="00634719">
      <w:pPr>
        <w:jc w:val="center"/>
        <w:rPr>
          <w:rFonts w:cs="Arial"/>
          <w:szCs w:val="22"/>
        </w:rPr>
      </w:pPr>
      <w:r>
        <w:rPr>
          <w:rFonts w:cs="Arial"/>
          <w:noProof/>
          <w:szCs w:val="22"/>
          <w:lang w:eastAsia="pt-BR"/>
        </w:rPr>
        <w:drawing>
          <wp:inline distT="0" distB="0" distL="0" distR="0" wp14:anchorId="7D607860" wp14:editId="20747ACF">
            <wp:extent cx="4467905" cy="1156338"/>
            <wp:effectExtent l="0" t="0" r="8890" b="5715"/>
            <wp:docPr id="1096" name="Imagem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490924" cy="1162296"/>
                    </a:xfrm>
                    <a:prstGeom prst="rect">
                      <a:avLst/>
                    </a:prstGeom>
                    <a:noFill/>
                    <a:ln>
                      <a:noFill/>
                    </a:ln>
                  </pic:spPr>
                </pic:pic>
              </a:graphicData>
            </a:graphic>
          </wp:inline>
        </w:drawing>
      </w:r>
    </w:p>
    <w:p w14:paraId="0577F1AA" w14:textId="234844C8" w:rsidR="00FB1B15" w:rsidRPr="00A91F92" w:rsidRDefault="00477304" w:rsidP="0087200B">
      <w:pPr>
        <w:pStyle w:val="Ttulo1"/>
        <w:rPr>
          <w:rFonts w:cs="Arial"/>
          <w:color w:val="ED3611"/>
          <w:kern w:val="0"/>
          <w:szCs w:val="40"/>
        </w:rPr>
      </w:pPr>
      <w:bookmarkStart w:id="85" w:name="_Toc70064103"/>
      <w:bookmarkStart w:id="86" w:name="_Toc99392021"/>
      <w:r w:rsidRPr="00A91F92">
        <w:rPr>
          <w:rFonts w:cs="Arial"/>
          <w:color w:val="ED3611"/>
          <w:kern w:val="0"/>
          <w:szCs w:val="40"/>
        </w:rPr>
        <w:lastRenderedPageBreak/>
        <w:t>1</w:t>
      </w:r>
      <w:r w:rsidR="00076318">
        <w:rPr>
          <w:rFonts w:cs="Arial"/>
          <w:color w:val="ED3611"/>
          <w:kern w:val="0"/>
          <w:szCs w:val="40"/>
        </w:rPr>
        <w:t>6</w:t>
      </w:r>
      <w:r w:rsidRPr="00A91F92">
        <w:rPr>
          <w:rFonts w:cs="Arial"/>
          <w:color w:val="ED3611"/>
          <w:kern w:val="0"/>
          <w:szCs w:val="40"/>
        </w:rPr>
        <w:t xml:space="preserve"> - </w:t>
      </w:r>
      <w:r w:rsidR="007466C6" w:rsidRPr="00A91F92">
        <w:rPr>
          <w:rFonts w:cs="Arial"/>
          <w:color w:val="ED3611"/>
          <w:kern w:val="0"/>
          <w:szCs w:val="40"/>
        </w:rPr>
        <w:t>Acordes</w:t>
      </w:r>
      <w:r w:rsidRPr="00A91F92">
        <w:rPr>
          <w:rFonts w:cs="Arial"/>
          <w:color w:val="ED3611"/>
          <w:kern w:val="0"/>
          <w:szCs w:val="40"/>
        </w:rPr>
        <w:t>:</w:t>
      </w:r>
      <w:bookmarkEnd w:id="85"/>
      <w:bookmarkEnd w:id="86"/>
    </w:p>
    <w:p w14:paraId="657EB1D7" w14:textId="77777777" w:rsidR="00477304" w:rsidRPr="00A91F92" w:rsidRDefault="00346C3D" w:rsidP="000372A2">
      <w:pPr>
        <w:rPr>
          <w:rFonts w:cs="Arial"/>
          <w:szCs w:val="22"/>
        </w:rPr>
      </w:pPr>
      <w:r w:rsidRPr="00A91F92">
        <w:rPr>
          <w:rFonts w:cs="Arial"/>
          <w:szCs w:val="22"/>
        </w:rPr>
        <w:t>Conjunto de notas tocadas simultaneamente</w:t>
      </w:r>
      <w:r w:rsidR="004721EC" w:rsidRPr="00A91F92">
        <w:rPr>
          <w:rFonts w:cs="Arial"/>
          <w:szCs w:val="22"/>
        </w:rPr>
        <w:t>. Existem vários tipos de acordes</w:t>
      </w:r>
      <w:r w:rsidRPr="00A91F92">
        <w:rPr>
          <w:rFonts w:cs="Arial"/>
          <w:szCs w:val="22"/>
        </w:rPr>
        <w:t xml:space="preserve">, que </w:t>
      </w:r>
      <w:r w:rsidR="004721EC" w:rsidRPr="00A91F92">
        <w:rPr>
          <w:rFonts w:cs="Arial"/>
          <w:szCs w:val="22"/>
        </w:rPr>
        <w:t>varia</w:t>
      </w:r>
      <w:r w:rsidRPr="00A91F92">
        <w:rPr>
          <w:rFonts w:cs="Arial"/>
          <w:szCs w:val="22"/>
        </w:rPr>
        <w:t>m</w:t>
      </w:r>
      <w:r w:rsidR="004721EC" w:rsidRPr="00A91F92">
        <w:rPr>
          <w:rFonts w:cs="Arial"/>
          <w:szCs w:val="22"/>
        </w:rPr>
        <w:t xml:space="preserve"> de acordo com os intervalos e a quantidade e disposição das notas dentro de sua estrutura. </w:t>
      </w:r>
    </w:p>
    <w:p w14:paraId="48796FF4" w14:textId="77777777" w:rsidR="004721EC" w:rsidRPr="006B0533" w:rsidRDefault="004721EC" w:rsidP="004721EC">
      <w:pPr>
        <w:jc w:val="both"/>
        <w:rPr>
          <w:rFonts w:cs="Arial"/>
          <w:szCs w:val="22"/>
        </w:rPr>
      </w:pPr>
      <w:r w:rsidRPr="00A91F92">
        <w:rPr>
          <w:rFonts w:cs="Arial"/>
          <w:b/>
          <w:i/>
          <w:szCs w:val="22"/>
        </w:rPr>
        <w:t xml:space="preserve">Tríades: </w:t>
      </w:r>
      <w:r w:rsidRPr="00A91F92">
        <w:rPr>
          <w:rFonts w:cs="Arial"/>
          <w:szCs w:val="22"/>
        </w:rPr>
        <w:t>Acorde</w:t>
      </w:r>
      <w:r w:rsidRPr="006B0533">
        <w:rPr>
          <w:rFonts w:cs="Arial"/>
          <w:szCs w:val="22"/>
        </w:rPr>
        <w:t xml:space="preserve"> formado por três notas tocadas simultaneamente.</w:t>
      </w:r>
    </w:p>
    <w:p w14:paraId="75C8BE3A" w14:textId="77777777" w:rsidR="004721EC" w:rsidRDefault="004721EC" w:rsidP="004721EC">
      <w:pPr>
        <w:jc w:val="both"/>
        <w:rPr>
          <w:rFonts w:cs="Arial"/>
          <w:i/>
          <w:szCs w:val="22"/>
        </w:rPr>
      </w:pPr>
      <w:r w:rsidRPr="006B0533">
        <w:rPr>
          <w:rFonts w:cs="Arial"/>
          <w:i/>
          <w:szCs w:val="22"/>
        </w:rPr>
        <w:t>Ex 1: Dó – Mi – Sol (Acorde de Dó maior)</w:t>
      </w:r>
    </w:p>
    <w:p w14:paraId="3136A810" w14:textId="77777777" w:rsidR="002A7DAB" w:rsidRPr="006B0533" w:rsidRDefault="002A7DAB" w:rsidP="004721EC">
      <w:pPr>
        <w:jc w:val="both"/>
        <w:rPr>
          <w:rFonts w:cs="Arial"/>
          <w:b/>
          <w:i/>
          <w:szCs w:val="22"/>
        </w:rPr>
      </w:pPr>
    </w:p>
    <w:p w14:paraId="18DA445B" w14:textId="77777777" w:rsidR="004721EC" w:rsidRDefault="004721EC" w:rsidP="008A4F3E">
      <w:pPr>
        <w:rPr>
          <w:rFonts w:cs="Arial"/>
          <w:b/>
          <w:i/>
          <w:sz w:val="32"/>
          <w:szCs w:val="32"/>
        </w:rPr>
      </w:pPr>
    </w:p>
    <w:p w14:paraId="087D2909" w14:textId="77777777" w:rsidR="00E3269E" w:rsidRPr="00264F83" w:rsidRDefault="00477304" w:rsidP="0013581D">
      <w:pPr>
        <w:pStyle w:val="Subttulo"/>
        <w:outlineLvl w:val="1"/>
        <w:rPr>
          <w:rFonts w:eastAsia="Times New Roman" w:cs="Times New Roman"/>
          <w:bCs/>
          <w:color w:val="E36C0A" w:themeColor="accent6" w:themeShade="BF"/>
          <w:spacing w:val="0"/>
          <w:kern w:val="36"/>
          <w:szCs w:val="44"/>
          <w:lang w:eastAsia="pt-BR"/>
        </w:rPr>
      </w:pPr>
      <w:bookmarkStart w:id="87" w:name="_Toc70064104"/>
      <w:bookmarkStart w:id="88" w:name="_Toc99392022"/>
      <w:r w:rsidRPr="00264F83">
        <w:rPr>
          <w:rFonts w:eastAsia="Times New Roman" w:cs="Times New Roman"/>
          <w:bCs/>
          <w:color w:val="E36C0A" w:themeColor="accent6" w:themeShade="BF"/>
          <w:spacing w:val="0"/>
          <w:kern w:val="36"/>
          <w:szCs w:val="44"/>
          <w:lang w:eastAsia="pt-BR"/>
        </w:rPr>
        <w:t>1</w:t>
      </w:r>
      <w:r w:rsidR="00076318">
        <w:rPr>
          <w:rFonts w:eastAsia="Times New Roman" w:cs="Times New Roman"/>
          <w:bCs/>
          <w:color w:val="E36C0A" w:themeColor="accent6" w:themeShade="BF"/>
          <w:spacing w:val="0"/>
          <w:kern w:val="36"/>
          <w:szCs w:val="44"/>
          <w:lang w:eastAsia="pt-BR"/>
        </w:rPr>
        <w:t>6</w:t>
      </w:r>
      <w:r w:rsidRPr="00264F83">
        <w:rPr>
          <w:rFonts w:eastAsia="Times New Roman" w:cs="Times New Roman"/>
          <w:bCs/>
          <w:color w:val="E36C0A" w:themeColor="accent6" w:themeShade="BF"/>
          <w:spacing w:val="0"/>
          <w:kern w:val="36"/>
          <w:szCs w:val="44"/>
          <w:lang w:eastAsia="pt-BR"/>
        </w:rPr>
        <w:t>.1 - Estudando um pouco mais sobre acordes</w:t>
      </w:r>
      <w:r w:rsidR="00E3269E" w:rsidRPr="00264F83">
        <w:rPr>
          <w:rFonts w:eastAsia="Times New Roman" w:cs="Times New Roman"/>
          <w:bCs/>
          <w:color w:val="E36C0A" w:themeColor="accent6" w:themeShade="BF"/>
          <w:spacing w:val="0"/>
          <w:kern w:val="36"/>
          <w:szCs w:val="44"/>
          <w:lang w:eastAsia="pt-BR"/>
        </w:rPr>
        <w:t>...</w:t>
      </w:r>
      <w:bookmarkEnd w:id="87"/>
      <w:bookmarkEnd w:id="88"/>
    </w:p>
    <w:p w14:paraId="449BE6CE" w14:textId="77777777" w:rsidR="005866EE" w:rsidRDefault="005866EE" w:rsidP="00B160B6">
      <w:pPr>
        <w:rPr>
          <w:rFonts w:cs="Arial"/>
          <w:szCs w:val="22"/>
        </w:rPr>
      </w:pPr>
    </w:p>
    <w:p w14:paraId="2BF250F1" w14:textId="77777777" w:rsidR="00F42790" w:rsidRDefault="00FD7C32" w:rsidP="00B160B6">
      <w:pPr>
        <w:rPr>
          <w:rFonts w:cs="Arial"/>
          <w:szCs w:val="22"/>
        </w:rPr>
      </w:pPr>
      <w:r>
        <w:rPr>
          <w:rFonts w:cs="Arial"/>
          <w:szCs w:val="22"/>
        </w:rPr>
        <w:t>Havíamos visto como é a formação do acorde maior, a tríade maior, não é? Uma terça maior e uma terça menor sobreposta:</w:t>
      </w:r>
    </w:p>
    <w:p w14:paraId="0A17FACE" w14:textId="77777777" w:rsidR="002A7DAB" w:rsidRDefault="002A7DAB" w:rsidP="00B160B6">
      <w:pPr>
        <w:rPr>
          <w:rFonts w:cs="Arial"/>
          <w:szCs w:val="22"/>
        </w:rPr>
      </w:pPr>
    </w:p>
    <w:p w14:paraId="54FD6EBA" w14:textId="4C146D67" w:rsidR="002A7DAB" w:rsidRPr="00657520" w:rsidRDefault="004C1AF1" w:rsidP="00B160B6">
      <w:pPr>
        <w:rPr>
          <w:rFonts w:cs="Arial"/>
        </w:rPr>
      </w:pPr>
      <w:r>
        <w:rPr>
          <w:noProof/>
          <w:lang w:eastAsia="pt-BR"/>
        </w:rPr>
        <mc:AlternateContent>
          <mc:Choice Requires="wps">
            <w:drawing>
              <wp:anchor distT="0" distB="0" distL="114300" distR="114300" simplePos="0" relativeHeight="251664896" behindDoc="1" locked="0" layoutInCell="1" allowOverlap="1" wp14:anchorId="351F4A9E" wp14:editId="2C7EFCE1">
                <wp:simplePos x="0" y="0"/>
                <wp:positionH relativeFrom="column">
                  <wp:posOffset>27044</wp:posOffset>
                </wp:positionH>
                <wp:positionV relativeFrom="paragraph">
                  <wp:posOffset>101152</wp:posOffset>
                </wp:positionV>
                <wp:extent cx="1260475" cy="209550"/>
                <wp:effectExtent l="209550" t="0" r="15875" b="0"/>
                <wp:wrapNone/>
                <wp:docPr id="210" name="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047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A81D2F" id=" 251" o:spid="_x0000_s1026" style="position:absolute;margin-left:2.15pt;margin-top:7.95pt;width:99.25pt;height:16.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" fillcolor="#b6dde8 [1304]">
                <v:shadow on="t" type="perspective" opacity=".5" origin=",.5" offset="0,0" matrix=",56756f,,.5"/>
                <v:path arrowok="t"/>
              </v:rect>
            </w:pict>
          </mc:Fallback>
        </mc:AlternateContent>
      </w:r>
    </w:p>
    <w:p w14:paraId="198DB0C3" w14:textId="4734B519" w:rsidR="00C47EA9" w:rsidRPr="00657520" w:rsidRDefault="00C47EA9" w:rsidP="00C47EA9">
      <w:pPr>
        <w:pStyle w:val="SemEspaamento"/>
      </w:pPr>
      <w:r w:rsidRPr="00657520">
        <w:rPr>
          <w:rFonts w:ascii="Arial" w:hAnsi="Arial" w:cs="Arial"/>
        </w:rPr>
        <w:t xml:space="preserve"> Fórmula: 2T+1,5T</w:t>
      </w:r>
    </w:p>
    <w:p w14:paraId="6BC2DE7C" w14:textId="77777777" w:rsidR="00C47EA9" w:rsidRDefault="00C47EA9" w:rsidP="00C47EA9">
      <w:pPr>
        <w:pStyle w:val="SemEspaamento"/>
      </w:pPr>
    </w:p>
    <w:p w14:paraId="2DDE3D59" w14:textId="77777777" w:rsidR="002A7DAB" w:rsidRPr="00657520" w:rsidRDefault="002A7DAB" w:rsidP="00C47EA9">
      <w:pPr>
        <w:pStyle w:val="SemEspaamento"/>
      </w:pPr>
    </w:p>
    <w:p w14:paraId="797E23A5" w14:textId="77777777" w:rsidR="00EC33B9" w:rsidRPr="0050075A" w:rsidRDefault="00FD7C32" w:rsidP="00A6128F">
      <w:pPr>
        <w:rPr>
          <w:rStyle w:val="apple-style-span"/>
          <w:rFonts w:cs="Arial"/>
          <w:color w:val="000000"/>
          <w:szCs w:val="22"/>
        </w:rPr>
      </w:pPr>
      <w:r w:rsidRPr="0050075A">
        <w:rPr>
          <w:rStyle w:val="apple-style-span"/>
          <w:rFonts w:cs="Arial"/>
          <w:color w:val="000000"/>
          <w:szCs w:val="22"/>
        </w:rPr>
        <w:t>Agora</w:t>
      </w:r>
      <w:r w:rsidR="00EC33B9" w:rsidRPr="0050075A">
        <w:rPr>
          <w:rStyle w:val="apple-style-span"/>
          <w:rFonts w:cs="Arial"/>
          <w:color w:val="000000"/>
          <w:szCs w:val="22"/>
        </w:rPr>
        <w:t xml:space="preserve">, vamos conhecer um pouquinho mais sobre acordes. Nós vimos acima, o acorde de Dó maior, formado no primeiro grau da escala de Dó. Em sua composição temos as três notas: </w:t>
      </w:r>
    </w:p>
    <w:p w14:paraId="5401B383" w14:textId="77777777" w:rsidR="00EC33B9" w:rsidRPr="0050075A" w:rsidRDefault="00EC33B9" w:rsidP="00A6128F">
      <w:pPr>
        <w:rPr>
          <w:rStyle w:val="apple-style-span"/>
          <w:rFonts w:cs="Arial"/>
          <w:color w:val="000000"/>
          <w:szCs w:val="22"/>
        </w:rPr>
      </w:pPr>
      <w:r w:rsidRPr="0050075A">
        <w:rPr>
          <w:rStyle w:val="apple-style-span"/>
          <w:rFonts w:cs="Arial"/>
          <w:color w:val="000000"/>
          <w:szCs w:val="22"/>
        </w:rPr>
        <w:t xml:space="preserve">Dó (Tônica – que dá o tom, por isso é chamada tônica) </w:t>
      </w:r>
    </w:p>
    <w:p w14:paraId="547C4D8F" w14:textId="7E28F63F" w:rsidR="00EC33B9" w:rsidRPr="0050075A" w:rsidRDefault="00EC33B9" w:rsidP="00A6128F">
      <w:pPr>
        <w:rPr>
          <w:rStyle w:val="apple-style-span"/>
          <w:rFonts w:cs="Arial"/>
          <w:color w:val="000000"/>
          <w:szCs w:val="22"/>
        </w:rPr>
      </w:pPr>
      <w:r w:rsidRPr="0050075A">
        <w:rPr>
          <w:rStyle w:val="apple-style-span"/>
          <w:rFonts w:cs="Arial"/>
          <w:color w:val="000000"/>
          <w:szCs w:val="22"/>
        </w:rPr>
        <w:t>Mi (Terça)</w:t>
      </w:r>
    </w:p>
    <w:p w14:paraId="1B99848E" w14:textId="6B7EFC2C" w:rsidR="00EC33B9" w:rsidRPr="0050075A" w:rsidRDefault="00EC33B9" w:rsidP="00A6128F">
      <w:pPr>
        <w:rPr>
          <w:rStyle w:val="apple-style-span"/>
          <w:rFonts w:cs="Arial"/>
          <w:color w:val="000000"/>
          <w:szCs w:val="22"/>
        </w:rPr>
      </w:pPr>
      <w:r w:rsidRPr="0050075A">
        <w:rPr>
          <w:rStyle w:val="apple-style-span"/>
          <w:rFonts w:cs="Arial"/>
          <w:color w:val="000000"/>
          <w:szCs w:val="22"/>
        </w:rPr>
        <w:t xml:space="preserve">Sol (Quinta) </w:t>
      </w:r>
    </w:p>
    <w:p w14:paraId="019D13DB" w14:textId="0DCA9E1A" w:rsidR="00EC33B9" w:rsidRPr="0050075A" w:rsidRDefault="00EC33B9" w:rsidP="00A6128F">
      <w:pPr>
        <w:rPr>
          <w:rStyle w:val="apple-style-span"/>
          <w:rFonts w:cs="Arial"/>
          <w:color w:val="000000"/>
          <w:szCs w:val="22"/>
        </w:rPr>
      </w:pPr>
    </w:p>
    <w:p w14:paraId="41E45460" w14:textId="0449ABB0" w:rsidR="004721EC" w:rsidRPr="0050075A" w:rsidRDefault="00EC33B9" w:rsidP="00A6128F">
      <w:pPr>
        <w:rPr>
          <w:rFonts w:cs="Arial"/>
          <w:color w:val="000000"/>
          <w:szCs w:val="22"/>
        </w:rPr>
      </w:pPr>
      <w:r w:rsidRPr="0050075A">
        <w:rPr>
          <w:rStyle w:val="apple-style-span"/>
          <w:rFonts w:cs="Arial"/>
          <w:color w:val="000000"/>
          <w:szCs w:val="22"/>
        </w:rPr>
        <w:t xml:space="preserve">Esses acordes que começam com a tônica, ou seja, que possuem o baixo (a nota mais grave do acorde) na tônica são chamados Acordes Fundamentais ou Acordes </w:t>
      </w:r>
      <w:r w:rsidR="007E3A07" w:rsidRPr="0050075A">
        <w:rPr>
          <w:rStyle w:val="apple-style-span"/>
          <w:rFonts w:cs="Arial"/>
          <w:color w:val="000000"/>
          <w:szCs w:val="22"/>
        </w:rPr>
        <w:t xml:space="preserve">em estado </w:t>
      </w:r>
      <w:r w:rsidR="00FD7C32" w:rsidRPr="0050075A">
        <w:rPr>
          <w:rStyle w:val="apple-style-span"/>
          <w:rFonts w:cs="Arial"/>
          <w:color w:val="000000"/>
          <w:szCs w:val="22"/>
        </w:rPr>
        <w:t>fundamental</w:t>
      </w:r>
      <w:r w:rsidRPr="0050075A">
        <w:rPr>
          <w:rStyle w:val="apple-style-span"/>
          <w:rFonts w:cs="Arial"/>
          <w:color w:val="000000"/>
          <w:szCs w:val="22"/>
        </w:rPr>
        <w:t>, veja</w:t>
      </w:r>
      <w:r w:rsidR="00FD7C32" w:rsidRPr="0050075A">
        <w:rPr>
          <w:rStyle w:val="apple-style-span"/>
          <w:rFonts w:cs="Arial"/>
          <w:color w:val="000000"/>
          <w:szCs w:val="22"/>
        </w:rPr>
        <w:t xml:space="preserve">: </w:t>
      </w:r>
    </w:p>
    <w:p w14:paraId="6F85C6EE" w14:textId="77777777" w:rsidR="002A7DAB" w:rsidRDefault="002A7DAB" w:rsidP="00F7106C">
      <w:pPr>
        <w:pStyle w:val="Legenda"/>
        <w:jc w:val="center"/>
      </w:pPr>
    </w:p>
    <w:p w14:paraId="7A2D936A" w14:textId="77777777" w:rsidR="00F7106C" w:rsidRDefault="007737E5" w:rsidP="00F7106C">
      <w:pPr>
        <w:pStyle w:val="Legenda"/>
        <w:jc w:val="center"/>
      </w:pPr>
      <w:r w:rsidRPr="00FD7C32">
        <w:rPr>
          <w:noProof/>
        </w:rPr>
        <w:drawing>
          <wp:inline distT="0" distB="0" distL="0" distR="0" wp14:anchorId="0C7E687E" wp14:editId="2F98110C">
            <wp:extent cx="2633753" cy="1199515"/>
            <wp:effectExtent l="0" t="0" r="0" b="635"/>
            <wp:docPr id="177" name="Imagem 177" descr="terça ma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terça maior"/>
                    <pic:cNvPicPr>
                      <a:picLocks noChangeAspect="1" noChangeArrowheads="1"/>
                    </pic:cNvPicPr>
                  </pic:nvPicPr>
                  <pic:blipFill>
                    <a:blip r:embed="rId147" cstate="print">
                      <a:lum bright="-25000" contrast="40000"/>
                    </a:blip>
                    <a:srcRect/>
                    <a:stretch>
                      <a:fillRect/>
                    </a:stretch>
                  </pic:blipFill>
                  <pic:spPr bwMode="auto">
                    <a:xfrm>
                      <a:off x="0" y="0"/>
                      <a:ext cx="2639861" cy="1202297"/>
                    </a:xfrm>
                    <a:prstGeom prst="rect">
                      <a:avLst/>
                    </a:prstGeom>
                    <a:noFill/>
                    <a:ln w="9525">
                      <a:noFill/>
                      <a:miter lim="800000"/>
                      <a:headEnd/>
                      <a:tailEnd/>
                    </a:ln>
                  </pic:spPr>
                </pic:pic>
              </a:graphicData>
            </a:graphic>
          </wp:inline>
        </w:drawing>
      </w:r>
    </w:p>
    <w:p w14:paraId="417D4C8F" w14:textId="77777777" w:rsidR="004F792F" w:rsidRPr="00A6128F" w:rsidRDefault="00F7106C" w:rsidP="00A6128F">
      <w:pPr>
        <w:pStyle w:val="Legenda"/>
        <w:jc w:val="center"/>
      </w:pPr>
      <w:r>
        <w:t>Fig – 1</w:t>
      </w:r>
      <w:r w:rsidR="00076318">
        <w:t>6</w:t>
      </w:r>
      <w:r>
        <w:t>.1.1</w:t>
      </w:r>
    </w:p>
    <w:p w14:paraId="7EEED7F2" w14:textId="6BE53384" w:rsidR="00477304" w:rsidRPr="009D7F82" w:rsidRDefault="002A5A06"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89" w:name="_Toc70064105"/>
      <w:bookmarkStart w:id="90" w:name="_Toc99392023"/>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 1</w:t>
      </w:r>
      <w:r w:rsid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6</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4721EC"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A7DA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Formando acordes maiores</w:t>
      </w:r>
      <w:bookmarkEnd w:id="89"/>
      <w:bookmarkEnd w:id="90"/>
    </w:p>
    <w:p w14:paraId="2BDF627D" w14:textId="77777777" w:rsidR="00BC7ED2" w:rsidRDefault="002F2BDC" w:rsidP="004721EC">
      <w:pPr>
        <w:rPr>
          <w:rFonts w:cs="Arial"/>
          <w:color w:val="000000"/>
          <w:szCs w:val="22"/>
        </w:rPr>
      </w:pPr>
      <w:r w:rsidRPr="00FD7C32">
        <w:rPr>
          <w:rFonts w:cs="Arial"/>
          <w:color w:val="000000"/>
          <w:szCs w:val="22"/>
        </w:rPr>
        <w:t>Escreva</w:t>
      </w:r>
      <w:r w:rsidR="004721EC" w:rsidRPr="00FD7C32">
        <w:rPr>
          <w:rFonts w:cs="Arial"/>
          <w:color w:val="000000"/>
          <w:szCs w:val="22"/>
        </w:rPr>
        <w:t xml:space="preserve"> no pentagrama os acordes maiores de acordo com a nota mais grave indicada em cada compasso (tônica) e na parte de cima escreva a nomenclatura da cifra correspondente ao acorde montado. Lembre-se de que você deverá fazer alterações em alguns acordes (sustenidos e bemóis) para que se tornem maiores.</w:t>
      </w:r>
    </w:p>
    <w:p w14:paraId="33D22DC0" w14:textId="77777777" w:rsidR="002A7DAB" w:rsidRPr="00FD7C32" w:rsidRDefault="002A7DAB" w:rsidP="004721EC">
      <w:pPr>
        <w:rPr>
          <w:rFonts w:cs="Arial"/>
          <w:color w:val="000000"/>
          <w:szCs w:val="22"/>
        </w:rPr>
      </w:pPr>
    </w:p>
    <w:p w14:paraId="2131FE83" w14:textId="77777777" w:rsidR="00477304" w:rsidRDefault="00477304" w:rsidP="004721EC">
      <w:pPr>
        <w:jc w:val="center"/>
        <w:rPr>
          <w:rFonts w:cs="Arial"/>
          <w:sz w:val="16"/>
        </w:rPr>
      </w:pPr>
    </w:p>
    <w:p w14:paraId="15FDA050" w14:textId="77777777" w:rsidR="00F22E6E" w:rsidRDefault="007737E5" w:rsidP="00F22E6E">
      <w:pPr>
        <w:keepNext/>
      </w:pPr>
      <w:r w:rsidRPr="00FD7C32">
        <w:rPr>
          <w:noProof/>
          <w:lang w:eastAsia="pt-BR"/>
        </w:rPr>
        <w:drawing>
          <wp:inline distT="0" distB="0" distL="0" distR="0" wp14:anchorId="5F8A13DC" wp14:editId="77D2B586">
            <wp:extent cx="5314950" cy="585965"/>
            <wp:effectExtent l="19050" t="0" r="0" b="0"/>
            <wp:docPr id="178" name="Imagem 178" descr="pau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auta 1"/>
                    <pic:cNvPicPr>
                      <a:picLocks noChangeAspect="1" noChangeArrowheads="1"/>
                    </pic:cNvPicPr>
                  </pic:nvPicPr>
                  <pic:blipFill>
                    <a:blip r:embed="rId148" cstate="print">
                      <a:lum bright="-25000" contrast="40000"/>
                    </a:blip>
                    <a:srcRect/>
                    <a:stretch>
                      <a:fillRect/>
                    </a:stretch>
                  </pic:blipFill>
                  <pic:spPr bwMode="auto">
                    <a:xfrm>
                      <a:off x="0" y="0"/>
                      <a:ext cx="5318762" cy="586385"/>
                    </a:xfrm>
                    <a:prstGeom prst="rect">
                      <a:avLst/>
                    </a:prstGeom>
                    <a:noFill/>
                    <a:ln w="9525">
                      <a:noFill/>
                      <a:miter lim="800000"/>
                      <a:headEnd/>
                      <a:tailEnd/>
                    </a:ln>
                  </pic:spPr>
                </pic:pic>
              </a:graphicData>
            </a:graphic>
          </wp:inline>
        </w:drawing>
      </w:r>
    </w:p>
    <w:p w14:paraId="3DFBE3CC" w14:textId="77777777" w:rsidR="002A7DAB" w:rsidRDefault="002A7DAB" w:rsidP="002A7DAB">
      <w:pPr>
        <w:pStyle w:val="Legenda"/>
        <w:tabs>
          <w:tab w:val="center" w:pos="4252"/>
          <w:tab w:val="left" w:pos="5670"/>
        </w:tabs>
      </w:pPr>
      <w:r>
        <w:tab/>
      </w:r>
      <w:r w:rsidR="00F22E6E">
        <w:t>Figura 1</w:t>
      </w:r>
      <w:r w:rsidR="00076318">
        <w:t>6</w:t>
      </w:r>
      <w:r w:rsidR="00F22E6E">
        <w:t>.1.2</w:t>
      </w:r>
      <w:r>
        <w:tab/>
      </w:r>
    </w:p>
    <w:p w14:paraId="7AE07725" w14:textId="77777777" w:rsidR="002A7DAB" w:rsidRPr="002A7DAB" w:rsidRDefault="002A7DAB" w:rsidP="002A7DAB">
      <w:pPr>
        <w:rPr>
          <w:lang w:eastAsia="pt-BR"/>
        </w:rPr>
      </w:pPr>
    </w:p>
    <w:p w14:paraId="1047AE72" w14:textId="4CDA73A1" w:rsidR="00477304" w:rsidRPr="009D7F82" w:rsidRDefault="002A5A06"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91" w:name="_Toc70064106"/>
      <w:bookmarkStart w:id="92" w:name="_Toc99392024"/>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 xml:space="preserve">Exercício </w:t>
      </w:r>
      <w:r w:rsidR="002B11CD"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w:t>
      </w:r>
      <w:r w:rsid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7</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A7DA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Definição de acorde</w:t>
      </w:r>
      <w:bookmarkEnd w:id="91"/>
      <w:bookmarkEnd w:id="92"/>
    </w:p>
    <w:p w14:paraId="28FC0363" w14:textId="77777777" w:rsidR="00533992" w:rsidRPr="00FD7C32" w:rsidRDefault="004721EC" w:rsidP="004721EC">
      <w:pPr>
        <w:rPr>
          <w:rFonts w:cs="Arial"/>
          <w:b/>
          <w:i/>
          <w:szCs w:val="22"/>
        </w:rPr>
      </w:pPr>
      <w:r w:rsidRPr="00FD7C32">
        <w:rPr>
          <w:rFonts w:cs="Arial"/>
          <w:szCs w:val="22"/>
        </w:rPr>
        <w:t>Responda</w:t>
      </w:r>
      <w:r w:rsidR="00533992" w:rsidRPr="00FD7C32">
        <w:rPr>
          <w:rFonts w:cs="Arial"/>
          <w:szCs w:val="22"/>
        </w:rPr>
        <w:t xml:space="preserve"> as perguntas abaixo:</w:t>
      </w:r>
      <w:r w:rsidRPr="00FD7C32">
        <w:rPr>
          <w:rFonts w:cs="Arial"/>
          <w:b/>
          <w:i/>
          <w:szCs w:val="22"/>
        </w:rPr>
        <w:t xml:space="preserve"> </w:t>
      </w:r>
    </w:p>
    <w:p w14:paraId="771F0F83" w14:textId="77777777" w:rsidR="000D3E04" w:rsidRDefault="000D3E04" w:rsidP="002A7DAB">
      <w:pPr>
        <w:rPr>
          <w:rFonts w:cs="Arial"/>
          <w:szCs w:val="22"/>
        </w:rPr>
      </w:pPr>
    </w:p>
    <w:p w14:paraId="671ABABD" w14:textId="77777777" w:rsidR="002242E0" w:rsidRDefault="004721EC" w:rsidP="002A7DAB">
      <w:pPr>
        <w:rPr>
          <w:rFonts w:cs="Arial"/>
          <w:szCs w:val="22"/>
        </w:rPr>
      </w:pPr>
      <w:r w:rsidRPr="00FD7C32">
        <w:rPr>
          <w:rFonts w:cs="Arial"/>
          <w:szCs w:val="22"/>
        </w:rPr>
        <w:t>O que é um acorde?</w:t>
      </w:r>
      <w:r w:rsidR="00C24C34" w:rsidRPr="00FD7C32">
        <w:rPr>
          <w:rFonts w:cs="Arial"/>
          <w:szCs w:val="22"/>
        </w:rPr>
        <w:t xml:space="preserve"> </w:t>
      </w:r>
      <w:r w:rsidRPr="00FD7C32">
        <w:rPr>
          <w:rFonts w:cs="Arial"/>
          <w:szCs w:val="22"/>
        </w:rPr>
        <w:t>O que é necessário para fazer um acorde maior</w:t>
      </w:r>
      <w:r w:rsidR="00C24C34" w:rsidRPr="00FD7C32">
        <w:rPr>
          <w:rFonts w:cs="Arial"/>
          <w:szCs w:val="22"/>
        </w:rPr>
        <w:t xml:space="preserve">? </w:t>
      </w:r>
      <w:r w:rsidRPr="00FD7C32">
        <w:rPr>
          <w:rFonts w:cs="Arial"/>
          <w:szCs w:val="22"/>
        </w:rPr>
        <w:t>Qual é o nome da nota mais grave de um acorde maior no estado fundamental?</w:t>
      </w:r>
    </w:p>
    <w:p w14:paraId="077AD355" w14:textId="77777777" w:rsidR="002A7DAB" w:rsidRPr="002A7DAB" w:rsidRDefault="002A7DAB" w:rsidP="002A7DAB">
      <w:pPr>
        <w:rPr>
          <w:rFonts w:cs="Arial"/>
          <w:szCs w:val="22"/>
        </w:rPr>
      </w:pPr>
    </w:p>
    <w:p w14:paraId="0E0A2239" w14:textId="77777777" w:rsidR="002242E0" w:rsidRDefault="002242E0" w:rsidP="00F42790">
      <w:pPr>
        <w:pStyle w:val="SemEspaamento"/>
        <w:rPr>
          <w:rFonts w:ascii="Arial" w:hAnsi="Arial" w:cs="Arial"/>
        </w:rPr>
      </w:pPr>
    </w:p>
    <w:p w14:paraId="35CF9CFB" w14:textId="77777777" w:rsidR="00C47EA9" w:rsidRPr="00FD7C32" w:rsidRDefault="00FD7C32" w:rsidP="00F42790">
      <w:pPr>
        <w:pStyle w:val="SemEspaamento"/>
        <w:rPr>
          <w:rFonts w:ascii="Arial" w:hAnsi="Arial" w:cs="Arial"/>
        </w:rPr>
      </w:pPr>
      <w:r w:rsidRPr="00FD7C32">
        <w:rPr>
          <w:rFonts w:ascii="Arial" w:hAnsi="Arial" w:cs="Arial"/>
        </w:rPr>
        <w:t>Também havíamos visto como se formam os acordes menores, as tríades menores, você se lembra? Uma terça menor e uma terça maior sobreposta a ela.</w:t>
      </w:r>
    </w:p>
    <w:p w14:paraId="78C60C77" w14:textId="653F1130" w:rsidR="00D57E22" w:rsidRPr="00FD7C32" w:rsidRDefault="00A602D0" w:rsidP="00F42790">
      <w:pPr>
        <w:pStyle w:val="SemEspaamento"/>
        <w:rPr>
          <w:rFonts w:ascii="Arial" w:hAnsi="Arial" w:cs="Arial"/>
        </w:rPr>
      </w:pPr>
      <w:r>
        <w:rPr>
          <w:rFonts w:ascii="Arial" w:hAnsi="Arial" w:cs="Arial"/>
          <w:noProof/>
          <w:lang w:eastAsia="pt-BR"/>
        </w:rPr>
        <mc:AlternateContent>
          <mc:Choice Requires="wps">
            <w:drawing>
              <wp:anchor distT="0" distB="0" distL="114300" distR="114300" simplePos="0" relativeHeight="251665920" behindDoc="1" locked="0" layoutInCell="1" allowOverlap="1" wp14:anchorId="6BB75ACE" wp14:editId="0D86A122">
                <wp:simplePos x="0" y="0"/>
                <wp:positionH relativeFrom="column">
                  <wp:posOffset>5529</wp:posOffset>
                </wp:positionH>
                <wp:positionV relativeFrom="paragraph">
                  <wp:posOffset>92897</wp:posOffset>
                </wp:positionV>
                <wp:extent cx="1321435" cy="209550"/>
                <wp:effectExtent l="209550" t="0" r="12065" b="0"/>
                <wp:wrapNone/>
                <wp:docPr id="209" name="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143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85E5D2" id=" 252" o:spid="_x0000_s1026" style="position:absolute;margin-left:.45pt;margin-top:7.3pt;width:104.05pt;height:16.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" fillcolor="#b6dde8 [1304]">
                <v:shadow on="t" type="perspective" opacity=".5" origin=",.5" offset="0,0" matrix=",56756f,,.5"/>
                <v:path arrowok="t"/>
              </v:rect>
            </w:pict>
          </mc:Fallback>
        </mc:AlternateContent>
      </w:r>
    </w:p>
    <w:p w14:paraId="60D935C7" w14:textId="77777777" w:rsidR="00D57E22" w:rsidRDefault="00C47EA9" w:rsidP="00FD7C32">
      <w:pPr>
        <w:pStyle w:val="SemEspaamento"/>
        <w:jc w:val="both"/>
        <w:rPr>
          <w:rFonts w:ascii="Arial" w:hAnsi="Arial" w:cs="Arial"/>
        </w:rPr>
      </w:pPr>
      <w:r w:rsidRPr="00FD7C32">
        <w:rPr>
          <w:rFonts w:ascii="Arial" w:hAnsi="Arial" w:cs="Arial"/>
        </w:rPr>
        <w:t xml:space="preserve">  Fórmula: 1,5T+2T</w:t>
      </w:r>
    </w:p>
    <w:p w14:paraId="07F0F993" w14:textId="77777777" w:rsidR="004B3B2F" w:rsidRDefault="004B3B2F" w:rsidP="00FD7C32">
      <w:pPr>
        <w:pStyle w:val="SemEspaamento"/>
        <w:jc w:val="both"/>
        <w:rPr>
          <w:rFonts w:ascii="Arial" w:hAnsi="Arial" w:cs="Arial"/>
        </w:rPr>
      </w:pPr>
    </w:p>
    <w:p w14:paraId="42A32D8E" w14:textId="77777777" w:rsidR="00634719" w:rsidRDefault="00634719" w:rsidP="00FD7C32">
      <w:pPr>
        <w:pStyle w:val="SemEspaamento"/>
        <w:jc w:val="both"/>
        <w:rPr>
          <w:rFonts w:ascii="Arial" w:hAnsi="Arial" w:cs="Arial"/>
        </w:rPr>
      </w:pPr>
    </w:p>
    <w:p w14:paraId="0917806C" w14:textId="77777777" w:rsidR="004721EC" w:rsidRDefault="007737E5" w:rsidP="00F7106C">
      <w:pPr>
        <w:pStyle w:val="SemEspaamento"/>
        <w:jc w:val="center"/>
        <w:rPr>
          <w:rFonts w:ascii="Arial" w:hAnsi="Arial" w:cs="Arial"/>
        </w:rPr>
      </w:pPr>
      <w:r w:rsidRPr="00FD7C32">
        <w:rPr>
          <w:rFonts w:cs="Arial"/>
          <w:noProof/>
          <w:lang w:eastAsia="pt-BR"/>
        </w:rPr>
        <w:drawing>
          <wp:inline distT="0" distB="0" distL="0" distR="0" wp14:anchorId="74239169" wp14:editId="698AD069">
            <wp:extent cx="3358944" cy="1323474"/>
            <wp:effectExtent l="0" t="0" r="0" b="0"/>
            <wp:docPr id="179" name="Imagem 179" descr="Triade me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Triade menor"/>
                    <pic:cNvPicPr>
                      <a:picLocks noChangeAspect="1" noChangeArrowheads="1"/>
                    </pic:cNvPicPr>
                  </pic:nvPicPr>
                  <pic:blipFill>
                    <a:blip r:embed="rId149" cstate="print">
                      <a:lum bright="-25000" contrast="40000"/>
                    </a:blip>
                    <a:srcRect/>
                    <a:stretch>
                      <a:fillRect/>
                    </a:stretch>
                  </pic:blipFill>
                  <pic:spPr bwMode="auto">
                    <a:xfrm>
                      <a:off x="0" y="0"/>
                      <a:ext cx="3376799" cy="1330509"/>
                    </a:xfrm>
                    <a:prstGeom prst="rect">
                      <a:avLst/>
                    </a:prstGeom>
                    <a:noFill/>
                    <a:ln w="9525">
                      <a:noFill/>
                      <a:miter lim="800000"/>
                      <a:headEnd/>
                      <a:tailEnd/>
                    </a:ln>
                  </pic:spPr>
                </pic:pic>
              </a:graphicData>
            </a:graphic>
          </wp:inline>
        </w:drawing>
      </w:r>
    </w:p>
    <w:p w14:paraId="65A66EEC" w14:textId="77777777" w:rsidR="00F7106C" w:rsidRPr="00FD7C32" w:rsidRDefault="00F22E6E" w:rsidP="00F7106C">
      <w:pPr>
        <w:pStyle w:val="Legenda"/>
        <w:jc w:val="center"/>
      </w:pPr>
      <w:r>
        <w:t>1</w:t>
      </w:r>
      <w:r w:rsidR="00076318">
        <w:t>6</w:t>
      </w:r>
      <w:r>
        <w:t>.1.3</w:t>
      </w:r>
    </w:p>
    <w:p w14:paraId="3CFA3CB6" w14:textId="77777777" w:rsidR="00FB1B15" w:rsidRDefault="00FB1B15" w:rsidP="00377988">
      <w:pPr>
        <w:rPr>
          <w:rFonts w:cs="Arial"/>
          <w:i/>
          <w:szCs w:val="22"/>
        </w:rPr>
      </w:pPr>
    </w:p>
    <w:p w14:paraId="66F7D7F3" w14:textId="77777777" w:rsidR="00634719" w:rsidRPr="00FD7C32" w:rsidRDefault="00634719" w:rsidP="00377988">
      <w:pPr>
        <w:rPr>
          <w:rFonts w:cs="Arial"/>
          <w:i/>
          <w:szCs w:val="22"/>
        </w:rPr>
      </w:pPr>
    </w:p>
    <w:p w14:paraId="4D246A35" w14:textId="77777777" w:rsidR="00D57E22" w:rsidRDefault="00D57E22" w:rsidP="00F42790">
      <w:pPr>
        <w:autoSpaceDE w:val="0"/>
        <w:autoSpaceDN w:val="0"/>
        <w:adjustRightInd w:val="0"/>
        <w:jc w:val="both"/>
        <w:rPr>
          <w:rFonts w:cs="Arial"/>
          <w:szCs w:val="22"/>
        </w:rPr>
      </w:pPr>
    </w:p>
    <w:p w14:paraId="090B406F" w14:textId="77777777" w:rsidR="00634719" w:rsidRPr="00FD7C32" w:rsidRDefault="00634719" w:rsidP="00F42790">
      <w:pPr>
        <w:autoSpaceDE w:val="0"/>
        <w:autoSpaceDN w:val="0"/>
        <w:adjustRightInd w:val="0"/>
        <w:jc w:val="both"/>
        <w:rPr>
          <w:rFonts w:cs="Arial"/>
          <w:szCs w:val="22"/>
        </w:rPr>
      </w:pPr>
    </w:p>
    <w:p w14:paraId="0FB39940" w14:textId="77777777" w:rsidR="004721EC" w:rsidRPr="00FD7C32" w:rsidRDefault="007737E5" w:rsidP="00F7106C">
      <w:pPr>
        <w:autoSpaceDE w:val="0"/>
        <w:autoSpaceDN w:val="0"/>
        <w:adjustRightInd w:val="0"/>
        <w:jc w:val="center"/>
        <w:rPr>
          <w:rFonts w:cs="Arial"/>
          <w:szCs w:val="22"/>
        </w:rPr>
      </w:pPr>
      <w:r w:rsidRPr="00FD7C32">
        <w:rPr>
          <w:rFonts w:cs="Arial"/>
          <w:noProof/>
          <w:szCs w:val="22"/>
          <w:lang w:eastAsia="pt-BR"/>
        </w:rPr>
        <w:drawing>
          <wp:inline distT="0" distB="0" distL="0" distR="0" wp14:anchorId="57ABE141" wp14:editId="0D6A3A5E">
            <wp:extent cx="4173321" cy="1443790"/>
            <wp:effectExtent l="0" t="0" r="0" b="4445"/>
            <wp:docPr id="180" name="Imagem 180" descr="teclado (Do me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teclado (Do menor)"/>
                    <pic:cNvPicPr>
                      <a:picLocks noChangeAspect="1" noChangeArrowheads="1"/>
                    </pic:cNvPicPr>
                  </pic:nvPicPr>
                  <pic:blipFill>
                    <a:blip r:embed="rId150" cstate="print">
                      <a:lum bright="-25000" contrast="40000"/>
                    </a:blip>
                    <a:srcRect/>
                    <a:stretch>
                      <a:fillRect/>
                    </a:stretch>
                  </pic:blipFill>
                  <pic:spPr bwMode="auto">
                    <a:xfrm>
                      <a:off x="0" y="0"/>
                      <a:ext cx="4191803" cy="1450184"/>
                    </a:xfrm>
                    <a:prstGeom prst="rect">
                      <a:avLst/>
                    </a:prstGeom>
                    <a:noFill/>
                    <a:ln w="9525">
                      <a:noFill/>
                      <a:miter lim="800000"/>
                      <a:headEnd/>
                      <a:tailEnd/>
                    </a:ln>
                  </pic:spPr>
                </pic:pic>
              </a:graphicData>
            </a:graphic>
          </wp:inline>
        </w:drawing>
      </w:r>
    </w:p>
    <w:p w14:paraId="780AE531" w14:textId="77777777" w:rsidR="00C52935" w:rsidRPr="00FD7C32" w:rsidRDefault="00076318" w:rsidP="00F7106C">
      <w:pPr>
        <w:pStyle w:val="Legenda"/>
        <w:jc w:val="center"/>
      </w:pPr>
      <w:r>
        <w:t>Fig – 16</w:t>
      </w:r>
      <w:r w:rsidR="00F22E6E">
        <w:t>.1.4</w:t>
      </w:r>
    </w:p>
    <w:p w14:paraId="55078ACD" w14:textId="77777777" w:rsidR="00CE2B2F" w:rsidRDefault="00CE2B2F" w:rsidP="00CE2B2F">
      <w:pPr>
        <w:rPr>
          <w:highlight w:val="yellow"/>
        </w:rPr>
      </w:pPr>
    </w:p>
    <w:p w14:paraId="1D64BA02" w14:textId="77777777" w:rsidR="00634719" w:rsidRPr="00CE2B2F" w:rsidRDefault="00634719" w:rsidP="002A7DAB">
      <w:pPr>
        <w:jc w:val="center"/>
        <w:rPr>
          <w:highlight w:val="yellow"/>
        </w:rPr>
      </w:pPr>
    </w:p>
    <w:p w14:paraId="3C40A8E8" w14:textId="5DF03DA1" w:rsidR="00066E56" w:rsidRPr="009D7F82" w:rsidRDefault="002A5A06"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93" w:name="_Toc70064107"/>
      <w:bookmarkStart w:id="94" w:name="_Toc99392025"/>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Exercício </w:t>
      </w:r>
      <w:r w:rsidR="00AB5CC9"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w:t>
      </w:r>
      <w:r w:rsid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8</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2A7DA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Formando acordes menores</w:t>
      </w:r>
      <w:bookmarkEnd w:id="93"/>
      <w:bookmarkEnd w:id="94"/>
    </w:p>
    <w:p w14:paraId="179C9F61" w14:textId="77777777" w:rsidR="004721EC" w:rsidRDefault="00141556" w:rsidP="000372A2">
      <w:pPr>
        <w:rPr>
          <w:rFonts w:cs="Arial"/>
          <w:color w:val="000000"/>
          <w:szCs w:val="22"/>
        </w:rPr>
      </w:pPr>
      <w:r w:rsidRPr="00FD7C32">
        <w:rPr>
          <w:rFonts w:cs="Arial"/>
          <w:color w:val="000000"/>
          <w:szCs w:val="22"/>
        </w:rPr>
        <w:t>Escreva</w:t>
      </w:r>
      <w:r w:rsidR="004721EC" w:rsidRPr="00FD7C32">
        <w:rPr>
          <w:rFonts w:cs="Arial"/>
          <w:color w:val="000000"/>
          <w:szCs w:val="22"/>
        </w:rPr>
        <w:t xml:space="preserve"> no pentagrama os acordes menores de acordo com a nota mais grave indicada em cada compasso (tônica) e na parte de cima escreva a nomenclatura da cifra correspondente ao acorde montado. Lembre-se de que você deverá fazer alterações em alguns acordes (sustenidos e bemóis) para que se tornem menores.</w:t>
      </w:r>
    </w:p>
    <w:p w14:paraId="6E9B1092" w14:textId="77777777" w:rsidR="00634719" w:rsidRPr="00FD7C32" w:rsidRDefault="00634719" w:rsidP="000372A2">
      <w:pPr>
        <w:rPr>
          <w:rFonts w:cs="Arial"/>
          <w:color w:val="000000"/>
          <w:szCs w:val="22"/>
        </w:rPr>
      </w:pPr>
    </w:p>
    <w:p w14:paraId="4DD7A40E" w14:textId="77777777" w:rsidR="00634719" w:rsidRPr="00FD7C32" w:rsidRDefault="00634719" w:rsidP="00F42790">
      <w:pPr>
        <w:jc w:val="both"/>
        <w:rPr>
          <w:rFonts w:cs="Arial"/>
          <w:b/>
          <w:i/>
          <w:szCs w:val="22"/>
        </w:rPr>
      </w:pPr>
    </w:p>
    <w:p w14:paraId="64BD8008" w14:textId="77777777" w:rsidR="00681C80" w:rsidRDefault="007737E5" w:rsidP="00F7106C">
      <w:pPr>
        <w:pStyle w:val="Legenda"/>
      </w:pPr>
      <w:r w:rsidRPr="00FD7C32">
        <w:rPr>
          <w:noProof/>
        </w:rPr>
        <w:drawing>
          <wp:inline distT="0" distB="0" distL="0" distR="0" wp14:anchorId="66635C98" wp14:editId="3F4DE30B">
            <wp:extent cx="5775158" cy="636701"/>
            <wp:effectExtent l="0" t="0" r="0" b="0"/>
            <wp:docPr id="181" name="Imagem 181" descr="pau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auta 1"/>
                    <pic:cNvPicPr>
                      <a:picLocks noChangeAspect="1" noChangeArrowheads="1"/>
                    </pic:cNvPicPr>
                  </pic:nvPicPr>
                  <pic:blipFill>
                    <a:blip r:embed="rId148" cstate="print">
                      <a:lum bright="-25000" contrast="40000"/>
                    </a:blip>
                    <a:srcRect/>
                    <a:stretch>
                      <a:fillRect/>
                    </a:stretch>
                  </pic:blipFill>
                  <pic:spPr bwMode="auto">
                    <a:xfrm>
                      <a:off x="0" y="0"/>
                      <a:ext cx="5821766" cy="641839"/>
                    </a:xfrm>
                    <a:prstGeom prst="rect">
                      <a:avLst/>
                    </a:prstGeom>
                    <a:noFill/>
                    <a:ln w="9525">
                      <a:noFill/>
                      <a:miter lim="800000"/>
                      <a:headEnd/>
                      <a:tailEnd/>
                    </a:ln>
                  </pic:spPr>
                </pic:pic>
              </a:graphicData>
            </a:graphic>
          </wp:inline>
        </w:drawing>
      </w:r>
    </w:p>
    <w:p w14:paraId="01343394" w14:textId="1016A7E5" w:rsidR="00E46F51" w:rsidRPr="00E46F51" w:rsidRDefault="00F22E6E" w:rsidP="00E02826">
      <w:pPr>
        <w:pStyle w:val="Legenda"/>
        <w:jc w:val="center"/>
      </w:pPr>
      <w:r>
        <w:t>Fig – 1</w:t>
      </w:r>
      <w:r w:rsidR="00076318">
        <w:t>6</w:t>
      </w:r>
      <w:r>
        <w:t>.1.5</w:t>
      </w:r>
    </w:p>
    <w:p w14:paraId="4AAB6B3D" w14:textId="77777777" w:rsidR="008938DB" w:rsidRPr="00264F83" w:rsidRDefault="008938DB" w:rsidP="0087200B">
      <w:pPr>
        <w:pStyle w:val="Ttulo1"/>
        <w:rPr>
          <w:rFonts w:cs="Arial"/>
          <w:color w:val="ED3611"/>
          <w:kern w:val="0"/>
          <w:szCs w:val="40"/>
        </w:rPr>
      </w:pPr>
      <w:bookmarkStart w:id="95" w:name="_Toc70064108"/>
      <w:bookmarkStart w:id="96" w:name="_Toc99392026"/>
      <w:r w:rsidRPr="00687D1D">
        <w:rPr>
          <w:rFonts w:cs="Arial"/>
          <w:color w:val="ED3611"/>
          <w:kern w:val="0"/>
          <w:szCs w:val="40"/>
        </w:rPr>
        <w:lastRenderedPageBreak/>
        <w:t>1</w:t>
      </w:r>
      <w:r w:rsidR="00076318" w:rsidRPr="00687D1D">
        <w:rPr>
          <w:rFonts w:cs="Arial"/>
          <w:color w:val="ED3611"/>
          <w:kern w:val="0"/>
          <w:szCs w:val="40"/>
        </w:rPr>
        <w:t>7</w:t>
      </w:r>
      <w:r w:rsidRPr="00687D1D">
        <w:rPr>
          <w:rFonts w:cs="Arial"/>
          <w:color w:val="ED3611"/>
          <w:kern w:val="0"/>
          <w:szCs w:val="40"/>
        </w:rPr>
        <w:t xml:space="preserve"> </w:t>
      </w:r>
      <w:r w:rsidR="00A87050" w:rsidRPr="00687D1D">
        <w:rPr>
          <w:rFonts w:cs="Arial"/>
          <w:color w:val="ED3611"/>
          <w:kern w:val="0"/>
          <w:szCs w:val="40"/>
        </w:rPr>
        <w:t>–</w:t>
      </w:r>
      <w:r w:rsidR="00E215A8" w:rsidRPr="00687D1D">
        <w:rPr>
          <w:rFonts w:cs="Arial"/>
          <w:color w:val="ED3611"/>
          <w:kern w:val="0"/>
          <w:szCs w:val="40"/>
        </w:rPr>
        <w:t xml:space="preserve"> Cifras</w:t>
      </w:r>
      <w:r w:rsidR="00A87050" w:rsidRPr="00687D1D">
        <w:rPr>
          <w:rFonts w:cs="Arial"/>
          <w:color w:val="ED3611"/>
          <w:kern w:val="0"/>
          <w:szCs w:val="40"/>
        </w:rPr>
        <w:t xml:space="preserve"> – Fórmulas da grafia</w:t>
      </w:r>
      <w:r w:rsidRPr="00687D1D">
        <w:rPr>
          <w:rFonts w:cs="Arial"/>
          <w:color w:val="ED3611"/>
          <w:kern w:val="0"/>
          <w:szCs w:val="40"/>
        </w:rPr>
        <w:t>:</w:t>
      </w:r>
      <w:bookmarkEnd w:id="95"/>
      <w:bookmarkEnd w:id="96"/>
    </w:p>
    <w:p w14:paraId="08967F75" w14:textId="77777777" w:rsidR="007B009D" w:rsidRDefault="007B009D" w:rsidP="008938DB">
      <w:pPr>
        <w:jc w:val="both"/>
        <w:rPr>
          <w:rFonts w:cs="Arial"/>
          <w:b/>
          <w:szCs w:val="22"/>
        </w:rPr>
        <w:sectPr w:rsidR="007B009D" w:rsidSect="0050605C">
          <w:type w:val="continuous"/>
          <w:pgSz w:w="11906" w:h="16838"/>
          <w:pgMar w:top="1418" w:right="1701" w:bottom="1418" w:left="1701" w:header="57" w:footer="316" w:gutter="0"/>
          <w:cols w:space="720"/>
          <w:docGrid w:linePitch="360"/>
        </w:sectPr>
      </w:pPr>
    </w:p>
    <w:p w14:paraId="511FC90E" w14:textId="77777777" w:rsidR="007B009D" w:rsidRDefault="008938DB" w:rsidP="008938DB">
      <w:pPr>
        <w:jc w:val="both"/>
        <w:rPr>
          <w:rFonts w:cs="Arial"/>
          <w:szCs w:val="22"/>
        </w:rPr>
      </w:pPr>
      <w:r w:rsidRPr="00EC61DE">
        <w:rPr>
          <w:rFonts w:cs="Arial"/>
          <w:b/>
          <w:szCs w:val="22"/>
        </w:rPr>
        <w:t>A</w:t>
      </w:r>
      <w:r>
        <w:rPr>
          <w:rFonts w:cs="Arial"/>
          <w:szCs w:val="22"/>
        </w:rPr>
        <w:t xml:space="preserve"> = Lá maior</w:t>
      </w:r>
      <w:r w:rsidR="007B009D">
        <w:rPr>
          <w:rFonts w:cs="Arial"/>
          <w:szCs w:val="22"/>
        </w:rPr>
        <w:t xml:space="preserve">    </w:t>
      </w:r>
    </w:p>
    <w:p w14:paraId="008B3F0C" w14:textId="78FE5C17" w:rsidR="007B009D" w:rsidRDefault="008938DB" w:rsidP="008938DB">
      <w:pPr>
        <w:jc w:val="both"/>
        <w:rPr>
          <w:rFonts w:cs="Arial"/>
          <w:szCs w:val="22"/>
        </w:rPr>
      </w:pPr>
      <w:r w:rsidRPr="00EC61DE">
        <w:rPr>
          <w:rFonts w:cs="Arial"/>
          <w:b/>
          <w:szCs w:val="22"/>
        </w:rPr>
        <w:t>Am</w:t>
      </w:r>
      <w:r>
        <w:rPr>
          <w:rFonts w:cs="Arial"/>
          <w:szCs w:val="22"/>
        </w:rPr>
        <w:t xml:space="preserve"> = Lá menor</w:t>
      </w:r>
    </w:p>
    <w:p w14:paraId="759AEB38" w14:textId="2A25A081" w:rsidR="007B009D" w:rsidRDefault="008938DB" w:rsidP="008938DB">
      <w:pPr>
        <w:jc w:val="both"/>
        <w:rPr>
          <w:rFonts w:cs="Arial"/>
          <w:szCs w:val="22"/>
        </w:rPr>
      </w:pPr>
      <w:r w:rsidRPr="00EC61DE">
        <w:rPr>
          <w:rFonts w:cs="Arial"/>
          <w:b/>
          <w:szCs w:val="22"/>
        </w:rPr>
        <w:t>A7</w:t>
      </w:r>
      <w:r>
        <w:rPr>
          <w:rFonts w:cs="Arial"/>
          <w:szCs w:val="22"/>
        </w:rPr>
        <w:t xml:space="preserve"> = Lá maior com sétima menor ou Lá maior com sétima</w:t>
      </w:r>
    </w:p>
    <w:p w14:paraId="7061FA87" w14:textId="7DBA7802" w:rsidR="007B009D" w:rsidRDefault="008938DB" w:rsidP="008938DB">
      <w:pPr>
        <w:jc w:val="both"/>
        <w:rPr>
          <w:rFonts w:cs="Arial"/>
          <w:szCs w:val="22"/>
        </w:rPr>
      </w:pPr>
      <w:r w:rsidRPr="00EC61DE">
        <w:rPr>
          <w:rFonts w:cs="Arial"/>
          <w:b/>
          <w:szCs w:val="22"/>
        </w:rPr>
        <w:t>A7M</w:t>
      </w:r>
      <w:r>
        <w:rPr>
          <w:rFonts w:cs="Arial"/>
          <w:szCs w:val="22"/>
        </w:rPr>
        <w:t xml:space="preserve"> = Lá maior com sétima maior</w:t>
      </w:r>
    </w:p>
    <w:p w14:paraId="459C9011" w14:textId="77777777" w:rsidR="007B009D" w:rsidRDefault="008938DB" w:rsidP="007B009D">
      <w:pPr>
        <w:jc w:val="both"/>
        <w:rPr>
          <w:rFonts w:cs="Arial"/>
          <w:szCs w:val="22"/>
        </w:rPr>
      </w:pPr>
      <w:r w:rsidRPr="00EC61DE">
        <w:rPr>
          <w:rFonts w:cs="Arial"/>
          <w:b/>
          <w:szCs w:val="22"/>
        </w:rPr>
        <w:t>Am7</w:t>
      </w:r>
      <w:r>
        <w:rPr>
          <w:rFonts w:cs="Arial"/>
          <w:szCs w:val="22"/>
        </w:rPr>
        <w:t xml:space="preserve"> = Lá menor com sétima menor ou</w:t>
      </w:r>
      <w:r w:rsidR="007B009D">
        <w:rPr>
          <w:rFonts w:cs="Arial"/>
          <w:szCs w:val="22"/>
        </w:rPr>
        <w:t xml:space="preserve"> </w:t>
      </w:r>
      <w:r>
        <w:rPr>
          <w:rFonts w:cs="Arial"/>
          <w:szCs w:val="22"/>
        </w:rPr>
        <w:t>Lá menor com sétima</w:t>
      </w:r>
    </w:p>
    <w:p w14:paraId="109370DB" w14:textId="77777777" w:rsidR="007B009D" w:rsidRDefault="008938DB" w:rsidP="007B009D">
      <w:pPr>
        <w:jc w:val="both"/>
        <w:rPr>
          <w:rFonts w:cs="Arial"/>
          <w:szCs w:val="22"/>
        </w:rPr>
      </w:pPr>
      <w:r w:rsidRPr="00EC61DE">
        <w:rPr>
          <w:rFonts w:cs="Arial"/>
          <w:b/>
          <w:szCs w:val="22"/>
        </w:rPr>
        <w:t>Am7M</w:t>
      </w:r>
      <w:r>
        <w:rPr>
          <w:rFonts w:cs="Arial"/>
          <w:szCs w:val="22"/>
        </w:rPr>
        <w:t xml:space="preserve"> = Lá menor com sétima maior </w:t>
      </w:r>
      <w:r w:rsidR="007B009D">
        <w:rPr>
          <w:rFonts w:cs="Arial"/>
          <w:szCs w:val="22"/>
        </w:rPr>
        <w:t xml:space="preserve"> </w:t>
      </w:r>
    </w:p>
    <w:p w14:paraId="6BBEBDF8" w14:textId="035D3C9B" w:rsidR="008938DB" w:rsidRDefault="008938DB" w:rsidP="007B009D">
      <w:pPr>
        <w:jc w:val="both"/>
        <w:rPr>
          <w:rFonts w:cs="Arial"/>
          <w:szCs w:val="22"/>
        </w:rPr>
      </w:pPr>
      <w:r>
        <w:rPr>
          <w:rFonts w:cs="Arial"/>
          <w:b/>
          <w:szCs w:val="22"/>
        </w:rPr>
        <w:t xml:space="preserve">A# = </w:t>
      </w:r>
      <w:r>
        <w:rPr>
          <w:rFonts w:cs="Arial"/>
          <w:szCs w:val="22"/>
        </w:rPr>
        <w:t>Lá sustenido maior</w:t>
      </w:r>
    </w:p>
    <w:p w14:paraId="7E9AEAAC" w14:textId="0AA99CE7" w:rsidR="007B009D" w:rsidRDefault="008938DB" w:rsidP="00B160B6">
      <w:pPr>
        <w:rPr>
          <w:rFonts w:cs="Arial"/>
          <w:szCs w:val="22"/>
        </w:rPr>
      </w:pPr>
      <w:r>
        <w:rPr>
          <w:rFonts w:cs="Arial"/>
          <w:b/>
          <w:szCs w:val="22"/>
        </w:rPr>
        <w:t xml:space="preserve">Abm = </w:t>
      </w:r>
      <w:r>
        <w:rPr>
          <w:rFonts w:cs="Arial"/>
          <w:szCs w:val="22"/>
        </w:rPr>
        <w:t>Lá bemol menor</w:t>
      </w:r>
      <w:r w:rsidR="007B009D">
        <w:rPr>
          <w:rFonts w:cs="Arial"/>
          <w:szCs w:val="22"/>
        </w:rPr>
        <w:t xml:space="preserve">      </w:t>
      </w:r>
    </w:p>
    <w:p w14:paraId="5AE76738" w14:textId="2D039C96" w:rsidR="008938DB" w:rsidRDefault="008938DB" w:rsidP="00B160B6">
      <w:pPr>
        <w:rPr>
          <w:rFonts w:cs="Arial"/>
          <w:szCs w:val="22"/>
        </w:rPr>
      </w:pPr>
      <w:r w:rsidRPr="00EC61DE">
        <w:rPr>
          <w:rFonts w:cs="Arial"/>
          <w:b/>
          <w:szCs w:val="22"/>
        </w:rPr>
        <w:t>Aº</w:t>
      </w:r>
      <w:r>
        <w:rPr>
          <w:rFonts w:cs="Arial"/>
          <w:szCs w:val="22"/>
        </w:rPr>
        <w:t xml:space="preserve"> = Lá diminuto</w:t>
      </w:r>
    </w:p>
    <w:p w14:paraId="7A6FB099" w14:textId="77777777" w:rsidR="008938DB" w:rsidRDefault="008938DB" w:rsidP="00FB50A8">
      <w:pPr>
        <w:rPr>
          <w:rFonts w:cs="Arial"/>
          <w:szCs w:val="22"/>
        </w:rPr>
      </w:pPr>
      <w:r w:rsidRPr="00EC61DE">
        <w:rPr>
          <w:rFonts w:cs="Arial"/>
          <w:b/>
          <w:szCs w:val="22"/>
        </w:rPr>
        <w:t>A</w:t>
      </w:r>
      <w:r>
        <w:rPr>
          <w:rFonts w:cs="Arial"/>
          <w:b/>
          <w:szCs w:val="22"/>
        </w:rPr>
        <w:t xml:space="preserve"> </w:t>
      </w:r>
      <w:r w:rsidRPr="00EC61DE">
        <w:rPr>
          <w:rFonts w:cs="Arial"/>
          <w:b/>
          <w:szCs w:val="22"/>
        </w:rPr>
        <w:t>(aum)</w:t>
      </w:r>
      <w:r>
        <w:rPr>
          <w:rFonts w:cs="Arial"/>
          <w:szCs w:val="22"/>
        </w:rPr>
        <w:t xml:space="preserve"> = Lá aumentado</w:t>
      </w:r>
    </w:p>
    <w:p w14:paraId="18A7172E" w14:textId="09924394" w:rsidR="00687D1D" w:rsidRDefault="00687D1D" w:rsidP="00FB50A8">
      <w:pPr>
        <w:rPr>
          <w:rFonts w:cs="Arial"/>
          <w:szCs w:val="22"/>
        </w:rPr>
        <w:sectPr w:rsidR="00687D1D" w:rsidSect="007B009D">
          <w:type w:val="continuous"/>
          <w:pgSz w:w="11906" w:h="16838"/>
          <w:pgMar w:top="1418" w:right="1701" w:bottom="1418" w:left="1701" w:header="57" w:footer="316" w:gutter="0"/>
          <w:cols w:num="2" w:space="720"/>
          <w:docGrid w:linePitch="360"/>
        </w:sectPr>
      </w:pPr>
      <w:r w:rsidRPr="00687D1D">
        <w:rPr>
          <w:rFonts w:cs="Arial"/>
          <w:b/>
          <w:szCs w:val="22"/>
        </w:rPr>
        <w:t>A/G</w:t>
      </w:r>
      <w:r>
        <w:rPr>
          <w:rFonts w:cs="Arial"/>
          <w:szCs w:val="22"/>
        </w:rPr>
        <w:t xml:space="preserve"> = Lá com baixo em Sol</w:t>
      </w:r>
    </w:p>
    <w:p w14:paraId="29D6D4F2" w14:textId="10A4547E" w:rsidR="008F47F5" w:rsidRDefault="008F47F5" w:rsidP="00FB50A8">
      <w:pPr>
        <w:rPr>
          <w:rFonts w:cs="Arial"/>
          <w:szCs w:val="22"/>
        </w:rPr>
      </w:pPr>
    </w:p>
    <w:tbl>
      <w:tblPr>
        <w:tblW w:w="4809"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818"/>
        <w:gridCol w:w="6346"/>
      </w:tblGrid>
      <w:tr w:rsidR="008938DB" w:rsidRPr="008110A8" w14:paraId="26690A7E"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31B40907" w14:textId="77777777" w:rsidR="008938DB" w:rsidRPr="008110A8" w:rsidRDefault="008938DB" w:rsidP="00CA7E64">
            <w:pPr>
              <w:jc w:val="center"/>
              <w:rPr>
                <w:rFonts w:cs="Arial"/>
              </w:rPr>
            </w:pPr>
            <w:r w:rsidRPr="008110A8">
              <w:rPr>
                <w:rFonts w:cs="Arial"/>
                <w:b/>
                <w:bCs/>
                <w:sz w:val="20"/>
                <w:szCs w:val="20"/>
              </w:rPr>
              <w:t xml:space="preserve">m </w:t>
            </w:r>
          </w:p>
        </w:tc>
        <w:tc>
          <w:tcPr>
            <w:tcW w:w="3858" w:type="pct"/>
            <w:tcBorders>
              <w:top w:val="outset" w:sz="6" w:space="0" w:color="auto"/>
              <w:left w:val="outset" w:sz="6" w:space="0" w:color="auto"/>
              <w:bottom w:val="outset" w:sz="6" w:space="0" w:color="auto"/>
              <w:right w:val="outset" w:sz="6" w:space="0" w:color="auto"/>
            </w:tcBorders>
            <w:vAlign w:val="center"/>
          </w:tcPr>
          <w:p w14:paraId="62CB2576" w14:textId="77777777" w:rsidR="008938DB" w:rsidRPr="008110A8" w:rsidRDefault="008938DB" w:rsidP="00CA7E64">
            <w:pPr>
              <w:rPr>
                <w:rFonts w:cs="Arial"/>
              </w:rPr>
            </w:pPr>
            <w:r w:rsidRPr="008110A8">
              <w:rPr>
                <w:rFonts w:cs="Arial"/>
                <w:sz w:val="20"/>
                <w:szCs w:val="20"/>
              </w:rPr>
              <w:t>Menor</w:t>
            </w:r>
            <w:r>
              <w:rPr>
                <w:rFonts w:cs="Arial"/>
                <w:sz w:val="20"/>
                <w:szCs w:val="20"/>
              </w:rPr>
              <w:t>.</w:t>
            </w:r>
          </w:p>
        </w:tc>
      </w:tr>
      <w:tr w:rsidR="008938DB" w:rsidRPr="008110A8" w14:paraId="4844B18E"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26C44975" w14:textId="77777777" w:rsidR="008938DB" w:rsidRPr="008110A8" w:rsidRDefault="008938DB" w:rsidP="00CA7E64">
            <w:pPr>
              <w:jc w:val="center"/>
              <w:rPr>
                <w:rFonts w:cs="Arial"/>
              </w:rPr>
            </w:pPr>
            <w:r w:rsidRPr="008110A8">
              <w:rPr>
                <w:rFonts w:cs="Arial"/>
                <w:b/>
                <w:bCs/>
                <w:sz w:val="20"/>
                <w:szCs w:val="20"/>
              </w:rPr>
              <w:t>#</w:t>
            </w:r>
          </w:p>
        </w:tc>
        <w:tc>
          <w:tcPr>
            <w:tcW w:w="3858" w:type="pct"/>
            <w:tcBorders>
              <w:top w:val="outset" w:sz="6" w:space="0" w:color="auto"/>
              <w:left w:val="outset" w:sz="6" w:space="0" w:color="auto"/>
              <w:bottom w:val="outset" w:sz="6" w:space="0" w:color="auto"/>
              <w:right w:val="outset" w:sz="6" w:space="0" w:color="auto"/>
            </w:tcBorders>
            <w:vAlign w:val="center"/>
          </w:tcPr>
          <w:p w14:paraId="5342E47F" w14:textId="77777777" w:rsidR="008938DB" w:rsidRPr="008110A8" w:rsidRDefault="008938DB" w:rsidP="00CA7E64">
            <w:pPr>
              <w:rPr>
                <w:rFonts w:cs="Arial"/>
              </w:rPr>
            </w:pPr>
            <w:r w:rsidRPr="008110A8">
              <w:rPr>
                <w:rFonts w:cs="Arial"/>
                <w:sz w:val="20"/>
                <w:szCs w:val="20"/>
              </w:rPr>
              <w:t>Sustenido</w:t>
            </w:r>
            <w:r>
              <w:rPr>
                <w:rFonts w:cs="Arial"/>
                <w:sz w:val="20"/>
                <w:szCs w:val="20"/>
              </w:rPr>
              <w:t>.</w:t>
            </w:r>
          </w:p>
        </w:tc>
      </w:tr>
      <w:tr w:rsidR="008938DB" w:rsidRPr="008110A8" w14:paraId="60279D85" w14:textId="77777777" w:rsidTr="00634719">
        <w:trPr>
          <w:trHeight w:val="252"/>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0E5C7120" w14:textId="557714BF" w:rsidR="008938DB" w:rsidRPr="008110A8" w:rsidRDefault="009F1B13" w:rsidP="00CA7E64">
            <w:pPr>
              <w:jc w:val="center"/>
              <w:rPr>
                <w:rFonts w:cs="Arial"/>
              </w:rPr>
            </w:pPr>
            <w:r>
              <w:rPr>
                <w:rFonts w:cs="Arial"/>
                <w:b/>
                <w:bCs/>
                <w:sz w:val="20"/>
                <w:szCs w:val="20"/>
              </w:rPr>
              <w:t>b</w:t>
            </w:r>
          </w:p>
        </w:tc>
        <w:tc>
          <w:tcPr>
            <w:tcW w:w="3858" w:type="pct"/>
            <w:tcBorders>
              <w:top w:val="outset" w:sz="6" w:space="0" w:color="auto"/>
              <w:left w:val="outset" w:sz="6" w:space="0" w:color="auto"/>
              <w:bottom w:val="outset" w:sz="6" w:space="0" w:color="auto"/>
              <w:right w:val="outset" w:sz="6" w:space="0" w:color="auto"/>
            </w:tcBorders>
            <w:vAlign w:val="center"/>
          </w:tcPr>
          <w:p w14:paraId="0B6C989E" w14:textId="77777777" w:rsidR="008938DB" w:rsidRPr="008110A8" w:rsidRDefault="008938DB" w:rsidP="00CA7E64">
            <w:pPr>
              <w:rPr>
                <w:rFonts w:cs="Arial"/>
              </w:rPr>
            </w:pPr>
            <w:r w:rsidRPr="008110A8">
              <w:rPr>
                <w:rFonts w:cs="Arial"/>
                <w:sz w:val="20"/>
                <w:szCs w:val="20"/>
              </w:rPr>
              <w:t>Bemol</w:t>
            </w:r>
            <w:r>
              <w:rPr>
                <w:rFonts w:cs="Arial"/>
                <w:sz w:val="20"/>
                <w:szCs w:val="20"/>
              </w:rPr>
              <w:t>.</w:t>
            </w:r>
          </w:p>
        </w:tc>
      </w:tr>
      <w:tr w:rsidR="008938DB" w:rsidRPr="008110A8" w14:paraId="737DA49E"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6AD2D307" w14:textId="77777777" w:rsidR="008938DB" w:rsidRPr="008110A8" w:rsidRDefault="008938DB" w:rsidP="00CA7E64">
            <w:pPr>
              <w:jc w:val="center"/>
              <w:rPr>
                <w:rFonts w:cs="Arial"/>
              </w:rPr>
            </w:pPr>
            <w:r w:rsidRPr="008110A8">
              <w:rPr>
                <w:rFonts w:cs="Arial"/>
                <w:b/>
                <w:bCs/>
                <w:sz w:val="20"/>
                <w:szCs w:val="20"/>
              </w:rPr>
              <w:t>7</w:t>
            </w:r>
          </w:p>
        </w:tc>
        <w:tc>
          <w:tcPr>
            <w:tcW w:w="3858" w:type="pct"/>
            <w:tcBorders>
              <w:top w:val="outset" w:sz="6" w:space="0" w:color="auto"/>
              <w:left w:val="outset" w:sz="6" w:space="0" w:color="auto"/>
              <w:bottom w:val="outset" w:sz="6" w:space="0" w:color="auto"/>
              <w:right w:val="outset" w:sz="6" w:space="0" w:color="auto"/>
            </w:tcBorders>
            <w:vAlign w:val="center"/>
          </w:tcPr>
          <w:p w14:paraId="34F699F9" w14:textId="77777777" w:rsidR="008938DB" w:rsidRPr="008110A8" w:rsidRDefault="008938DB" w:rsidP="00CA7E64">
            <w:pPr>
              <w:rPr>
                <w:rFonts w:cs="Arial"/>
              </w:rPr>
            </w:pPr>
            <w:r w:rsidRPr="008110A8">
              <w:rPr>
                <w:rFonts w:cs="Arial"/>
                <w:sz w:val="20"/>
                <w:szCs w:val="20"/>
              </w:rPr>
              <w:t>Com sétima</w:t>
            </w:r>
            <w:r>
              <w:rPr>
                <w:rFonts w:cs="Arial"/>
                <w:sz w:val="20"/>
                <w:szCs w:val="20"/>
              </w:rPr>
              <w:t>.</w:t>
            </w:r>
          </w:p>
        </w:tc>
      </w:tr>
      <w:tr w:rsidR="008938DB" w:rsidRPr="008110A8" w14:paraId="7A9F8FA3" w14:textId="77777777" w:rsidTr="00634719">
        <w:trPr>
          <w:trHeight w:val="470"/>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36214652" w14:textId="77777777" w:rsidR="008938DB" w:rsidRPr="008110A8" w:rsidRDefault="008938DB" w:rsidP="00CA7E64">
            <w:pPr>
              <w:jc w:val="center"/>
              <w:rPr>
                <w:rFonts w:cs="Arial"/>
              </w:rPr>
            </w:pPr>
            <w:r w:rsidRPr="008110A8">
              <w:rPr>
                <w:rFonts w:cs="Arial"/>
                <w:b/>
                <w:bCs/>
                <w:sz w:val="20"/>
                <w:szCs w:val="20"/>
              </w:rPr>
              <w:t>9, 4, 13</w:t>
            </w:r>
          </w:p>
        </w:tc>
        <w:tc>
          <w:tcPr>
            <w:tcW w:w="3858" w:type="pct"/>
            <w:tcBorders>
              <w:top w:val="outset" w:sz="6" w:space="0" w:color="auto"/>
              <w:left w:val="outset" w:sz="6" w:space="0" w:color="auto"/>
              <w:bottom w:val="outset" w:sz="6" w:space="0" w:color="auto"/>
              <w:right w:val="outset" w:sz="6" w:space="0" w:color="auto"/>
            </w:tcBorders>
            <w:vAlign w:val="center"/>
          </w:tcPr>
          <w:p w14:paraId="35939A9F" w14:textId="77777777" w:rsidR="008938DB" w:rsidRPr="008110A8" w:rsidRDefault="008938DB" w:rsidP="00CA7E64">
            <w:pPr>
              <w:rPr>
                <w:rFonts w:cs="Arial"/>
              </w:rPr>
            </w:pPr>
            <w:r w:rsidRPr="008110A8">
              <w:rPr>
                <w:rFonts w:cs="Arial"/>
                <w:sz w:val="20"/>
                <w:szCs w:val="20"/>
              </w:rPr>
              <w:t>Como no acorde de sétima, leia-se no ordinário feminino: com nona, quarta, etc. Pois refere-se a uma nota da escala.</w:t>
            </w:r>
          </w:p>
        </w:tc>
      </w:tr>
      <w:tr w:rsidR="008938DB" w:rsidRPr="008110A8" w14:paraId="756DCE49"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5656642A" w14:textId="77777777" w:rsidR="008938DB" w:rsidRPr="008110A8" w:rsidRDefault="008938DB" w:rsidP="00CA7E64">
            <w:pPr>
              <w:jc w:val="center"/>
              <w:rPr>
                <w:rFonts w:cs="Arial"/>
              </w:rPr>
            </w:pPr>
            <w:r w:rsidRPr="008110A8">
              <w:rPr>
                <w:rFonts w:cs="Arial"/>
                <w:b/>
                <w:bCs/>
                <w:sz w:val="20"/>
                <w:szCs w:val="20"/>
              </w:rPr>
              <w:t>7/9</w:t>
            </w:r>
          </w:p>
        </w:tc>
        <w:tc>
          <w:tcPr>
            <w:tcW w:w="3858" w:type="pct"/>
            <w:tcBorders>
              <w:top w:val="outset" w:sz="6" w:space="0" w:color="auto"/>
              <w:left w:val="outset" w:sz="6" w:space="0" w:color="auto"/>
              <w:bottom w:val="outset" w:sz="6" w:space="0" w:color="auto"/>
              <w:right w:val="outset" w:sz="6" w:space="0" w:color="auto"/>
            </w:tcBorders>
            <w:vAlign w:val="center"/>
          </w:tcPr>
          <w:p w14:paraId="4B4D7427" w14:textId="77777777" w:rsidR="008938DB" w:rsidRPr="008110A8" w:rsidRDefault="008938DB" w:rsidP="00CA7E64">
            <w:pPr>
              <w:rPr>
                <w:rFonts w:cs="Arial"/>
              </w:rPr>
            </w:pPr>
            <w:r w:rsidRPr="008110A8">
              <w:rPr>
                <w:rFonts w:cs="Arial"/>
                <w:sz w:val="20"/>
                <w:szCs w:val="20"/>
              </w:rPr>
              <w:t>Dois números combinados são separados por uma barra.</w:t>
            </w:r>
          </w:p>
        </w:tc>
      </w:tr>
      <w:tr w:rsidR="008938DB" w:rsidRPr="008110A8" w14:paraId="187894A1" w14:textId="77777777" w:rsidTr="00634719">
        <w:trPr>
          <w:trHeight w:val="252"/>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108FC9B9" w14:textId="77777777" w:rsidR="008938DB" w:rsidRPr="008110A8" w:rsidRDefault="008938DB" w:rsidP="00CA7E64">
            <w:pPr>
              <w:jc w:val="center"/>
              <w:rPr>
                <w:rFonts w:cs="Arial"/>
              </w:rPr>
            </w:pPr>
            <w:r w:rsidRPr="008110A8">
              <w:rPr>
                <w:rFonts w:cs="Arial"/>
                <w:b/>
                <w:bCs/>
                <w:sz w:val="20"/>
                <w:szCs w:val="20"/>
              </w:rPr>
              <w:t>- ou (b)</w:t>
            </w:r>
          </w:p>
        </w:tc>
        <w:tc>
          <w:tcPr>
            <w:tcW w:w="3858" w:type="pct"/>
            <w:tcBorders>
              <w:top w:val="outset" w:sz="6" w:space="0" w:color="auto"/>
              <w:left w:val="outset" w:sz="6" w:space="0" w:color="auto"/>
              <w:bottom w:val="outset" w:sz="6" w:space="0" w:color="auto"/>
              <w:right w:val="outset" w:sz="6" w:space="0" w:color="auto"/>
            </w:tcBorders>
            <w:vAlign w:val="center"/>
          </w:tcPr>
          <w:p w14:paraId="773A73C7" w14:textId="0C47A079" w:rsidR="008938DB" w:rsidRPr="008110A8" w:rsidRDefault="00473D22" w:rsidP="00CA7E64">
            <w:pPr>
              <w:rPr>
                <w:rFonts w:cs="Arial"/>
              </w:rPr>
            </w:pPr>
            <w:r>
              <w:rPr>
                <w:rFonts w:cs="Arial"/>
                <w:sz w:val="20"/>
                <w:szCs w:val="20"/>
              </w:rPr>
              <w:t>Se lê</w:t>
            </w:r>
            <w:r w:rsidR="008938DB" w:rsidRPr="008110A8">
              <w:rPr>
                <w:rFonts w:cs="Arial"/>
                <w:sz w:val="20"/>
                <w:szCs w:val="20"/>
              </w:rPr>
              <w:t xml:space="preserve"> diminuta para as quintas e menor para as demais. (Somente após os números)</w:t>
            </w:r>
          </w:p>
        </w:tc>
      </w:tr>
      <w:tr w:rsidR="008938DB" w:rsidRPr="008110A8" w14:paraId="064CE9B0" w14:textId="77777777" w:rsidTr="00634719">
        <w:trPr>
          <w:trHeight w:val="470"/>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64EA975D" w14:textId="77777777" w:rsidR="008938DB" w:rsidRPr="008110A8" w:rsidRDefault="008938DB" w:rsidP="00CA7E64">
            <w:pPr>
              <w:jc w:val="center"/>
              <w:rPr>
                <w:rFonts w:cs="Arial"/>
              </w:rPr>
            </w:pPr>
            <w:r w:rsidRPr="008110A8">
              <w:rPr>
                <w:rFonts w:cs="Arial"/>
                <w:b/>
                <w:bCs/>
                <w:sz w:val="20"/>
                <w:szCs w:val="20"/>
              </w:rPr>
              <w:t>+ ou (#)</w:t>
            </w:r>
          </w:p>
        </w:tc>
        <w:tc>
          <w:tcPr>
            <w:tcW w:w="3858" w:type="pct"/>
            <w:tcBorders>
              <w:top w:val="outset" w:sz="6" w:space="0" w:color="auto"/>
              <w:left w:val="outset" w:sz="6" w:space="0" w:color="auto"/>
              <w:bottom w:val="outset" w:sz="6" w:space="0" w:color="auto"/>
              <w:right w:val="outset" w:sz="6" w:space="0" w:color="auto"/>
            </w:tcBorders>
            <w:vAlign w:val="center"/>
          </w:tcPr>
          <w:p w14:paraId="16BDB171" w14:textId="43E65AF1" w:rsidR="008938DB" w:rsidRPr="008110A8" w:rsidRDefault="00473D22" w:rsidP="00CA7E64">
            <w:pPr>
              <w:rPr>
                <w:rFonts w:cs="Arial"/>
              </w:rPr>
            </w:pPr>
            <w:r>
              <w:rPr>
                <w:rFonts w:cs="Arial"/>
                <w:sz w:val="20"/>
                <w:szCs w:val="20"/>
              </w:rPr>
              <w:t>Se lê</w:t>
            </w:r>
            <w:r w:rsidR="008938DB" w:rsidRPr="008110A8">
              <w:rPr>
                <w:rFonts w:cs="Arial"/>
                <w:sz w:val="20"/>
                <w:szCs w:val="20"/>
              </w:rPr>
              <w:t xml:space="preserve"> aumentada para as quintas e maior para as demais. (Somente após os números)</w:t>
            </w:r>
          </w:p>
        </w:tc>
      </w:tr>
      <w:tr w:rsidR="008938DB" w:rsidRPr="008110A8" w14:paraId="4FD3F16C"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4FADA9CD" w14:textId="77777777" w:rsidR="008938DB" w:rsidRPr="008110A8" w:rsidRDefault="008938DB" w:rsidP="00CA7E64">
            <w:pPr>
              <w:jc w:val="center"/>
              <w:rPr>
                <w:rFonts w:cs="Arial"/>
              </w:rPr>
            </w:pPr>
            <w:r w:rsidRPr="008110A8">
              <w:rPr>
                <w:rFonts w:cs="Arial"/>
                <w:b/>
                <w:bCs/>
                <w:sz w:val="20"/>
                <w:szCs w:val="20"/>
              </w:rPr>
              <w:t>° ou dim.</w:t>
            </w:r>
          </w:p>
        </w:tc>
        <w:tc>
          <w:tcPr>
            <w:tcW w:w="3858" w:type="pct"/>
            <w:tcBorders>
              <w:top w:val="outset" w:sz="6" w:space="0" w:color="auto"/>
              <w:left w:val="outset" w:sz="6" w:space="0" w:color="auto"/>
              <w:bottom w:val="outset" w:sz="6" w:space="0" w:color="auto"/>
              <w:right w:val="outset" w:sz="6" w:space="0" w:color="auto"/>
            </w:tcBorders>
            <w:vAlign w:val="center"/>
          </w:tcPr>
          <w:p w14:paraId="54580566" w14:textId="0CE962C6" w:rsidR="008938DB" w:rsidRPr="008110A8" w:rsidRDefault="008938DB" w:rsidP="00CA7E64">
            <w:pPr>
              <w:rPr>
                <w:rFonts w:cs="Arial"/>
              </w:rPr>
            </w:pPr>
            <w:r w:rsidRPr="008110A8">
              <w:rPr>
                <w:rFonts w:cs="Arial"/>
                <w:sz w:val="20"/>
                <w:szCs w:val="20"/>
              </w:rPr>
              <w:t>Diminuto</w:t>
            </w:r>
            <w:r>
              <w:rPr>
                <w:rFonts w:cs="Arial"/>
                <w:sz w:val="20"/>
                <w:szCs w:val="20"/>
              </w:rPr>
              <w:t>.</w:t>
            </w:r>
          </w:p>
        </w:tc>
      </w:tr>
      <w:tr w:rsidR="008938DB" w:rsidRPr="008110A8" w14:paraId="50C49061"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10E18E22" w14:textId="77777777" w:rsidR="008938DB" w:rsidRPr="008110A8" w:rsidRDefault="008938DB" w:rsidP="00CA7E64">
            <w:pPr>
              <w:jc w:val="center"/>
              <w:rPr>
                <w:rFonts w:cs="Arial"/>
              </w:rPr>
            </w:pPr>
            <w:r w:rsidRPr="008110A8">
              <w:rPr>
                <w:rFonts w:cs="Arial"/>
                <w:b/>
                <w:bCs/>
                <w:sz w:val="20"/>
                <w:szCs w:val="20"/>
              </w:rPr>
              <w:t>ø ou m5-/7</w:t>
            </w:r>
          </w:p>
        </w:tc>
        <w:tc>
          <w:tcPr>
            <w:tcW w:w="3858" w:type="pct"/>
            <w:tcBorders>
              <w:top w:val="outset" w:sz="6" w:space="0" w:color="auto"/>
              <w:left w:val="outset" w:sz="6" w:space="0" w:color="auto"/>
              <w:bottom w:val="outset" w:sz="6" w:space="0" w:color="auto"/>
              <w:right w:val="outset" w:sz="6" w:space="0" w:color="auto"/>
            </w:tcBorders>
            <w:vAlign w:val="center"/>
          </w:tcPr>
          <w:p w14:paraId="38167649" w14:textId="77777777" w:rsidR="008938DB" w:rsidRPr="008110A8" w:rsidRDefault="008938DB" w:rsidP="00CA7E64">
            <w:pPr>
              <w:rPr>
                <w:rFonts w:cs="Arial"/>
              </w:rPr>
            </w:pPr>
            <w:r w:rsidRPr="008110A8">
              <w:rPr>
                <w:rFonts w:cs="Arial"/>
                <w:sz w:val="20"/>
                <w:szCs w:val="20"/>
              </w:rPr>
              <w:t>Acorde meio diminuto ou menor com quinta diminuta e sétima menor</w:t>
            </w:r>
            <w:r>
              <w:rPr>
                <w:rFonts w:cs="Arial"/>
                <w:sz w:val="20"/>
                <w:szCs w:val="20"/>
              </w:rPr>
              <w:t>.</w:t>
            </w:r>
          </w:p>
        </w:tc>
      </w:tr>
    </w:tbl>
    <w:p w14:paraId="1FE3CC7B" w14:textId="0DA5D94C" w:rsidR="008938DB" w:rsidRPr="0050075A" w:rsidRDefault="00EC33B9" w:rsidP="008938DB">
      <w:pPr>
        <w:pStyle w:val="NormalWeb"/>
        <w:rPr>
          <w:rFonts w:cs="Arial"/>
          <w:szCs w:val="22"/>
        </w:rPr>
      </w:pPr>
      <w:r w:rsidRPr="003744F4">
        <w:rPr>
          <w:rFonts w:cs="Arial"/>
          <w:szCs w:val="22"/>
        </w:rPr>
        <w:t>O intuito desse quadro é somente fazer você conhecer algumas cifras, para já ir se familiarizando. Geralmente nos acostumamos com essa grafia ao longo da nossa aprendizagem, então não precisa se preocupar caso esteja achando complicado</w:t>
      </w:r>
      <w:r w:rsidR="00176243" w:rsidRPr="00176243">
        <w:rPr>
          <w:rFonts w:cs="Arial"/>
          <w:szCs w:val="22"/>
        </w:rPr>
        <w:t xml:space="preserve"> </w:t>
      </w:r>
      <w:r w:rsidR="00176243" w:rsidRPr="003744F4">
        <w:rPr>
          <w:rFonts w:cs="Arial"/>
          <w:szCs w:val="22"/>
        </w:rPr>
        <w:t xml:space="preserve">Ao longo desta apostila nós veremos </w:t>
      </w:r>
      <w:r w:rsidR="00176243">
        <w:rPr>
          <w:rFonts w:cs="Arial"/>
          <w:szCs w:val="22"/>
        </w:rPr>
        <w:t>sobre as formas de acorde</w:t>
      </w:r>
      <w:r w:rsidR="00176243" w:rsidRPr="003744F4">
        <w:rPr>
          <w:rFonts w:cs="Arial"/>
          <w:szCs w:val="22"/>
        </w:rPr>
        <w:t xml:space="preserve"> </w:t>
      </w:r>
      <w:r w:rsidR="00176243">
        <w:rPr>
          <w:rFonts w:cs="Arial"/>
          <w:szCs w:val="22"/>
        </w:rPr>
        <w:t>com atividades e músicas</w:t>
      </w:r>
      <w:r w:rsidR="00473D22" w:rsidRPr="003744F4">
        <w:rPr>
          <w:rFonts w:cs="Arial"/>
          <w:szCs w:val="22"/>
        </w:rPr>
        <w:t>.</w:t>
      </w:r>
      <w:r w:rsidR="008938DB" w:rsidRPr="003744F4">
        <w:rPr>
          <w:rFonts w:cs="Arial"/>
          <w:szCs w:val="22"/>
        </w:rPr>
        <w:t xml:space="preserve"> </w:t>
      </w:r>
      <w:r w:rsidRPr="003744F4">
        <w:rPr>
          <w:rFonts w:cs="Arial"/>
          <w:szCs w:val="22"/>
        </w:rPr>
        <w:t>É importante lembrar que as cifras possuem mais de uma forma, e todas elas são válidas, v</w:t>
      </w:r>
      <w:r w:rsidR="008938DB" w:rsidRPr="003744F4">
        <w:rPr>
          <w:rFonts w:cs="Arial"/>
          <w:szCs w:val="22"/>
        </w:rPr>
        <w:t>eja alguns exemplos:</w:t>
      </w:r>
    </w:p>
    <w:tbl>
      <w:tblPr>
        <w:tblW w:w="5000" w:type="pct"/>
        <w:tblCellSpacing w:w="0" w:type="dxa"/>
        <w:tblCellMar>
          <w:left w:w="0" w:type="dxa"/>
          <w:right w:w="0" w:type="dxa"/>
        </w:tblCellMar>
        <w:tblLook w:val="0000" w:firstRow="0" w:lastRow="0" w:firstColumn="0" w:lastColumn="0" w:noHBand="0" w:noVBand="0"/>
      </w:tblPr>
      <w:tblGrid>
        <w:gridCol w:w="270"/>
        <w:gridCol w:w="8234"/>
      </w:tblGrid>
      <w:tr w:rsidR="008938DB" w:rsidRPr="0050075A" w14:paraId="41118FBB" w14:textId="77777777" w:rsidTr="00CA7E64">
        <w:trPr>
          <w:tblCellSpacing w:w="0" w:type="dxa"/>
        </w:trPr>
        <w:tc>
          <w:tcPr>
            <w:tcW w:w="630" w:type="dxa"/>
          </w:tcPr>
          <w:p w14:paraId="01284C1A" w14:textId="77777777" w:rsidR="008938DB" w:rsidRPr="0050075A" w:rsidRDefault="008938DB" w:rsidP="00CA7E64">
            <w:pPr>
              <w:rPr>
                <w:szCs w:val="22"/>
              </w:rPr>
            </w:pPr>
            <w:r w:rsidRPr="0050075A">
              <w:rPr>
                <w:noProof/>
                <w:szCs w:val="22"/>
                <w:lang w:eastAsia="pt-BR"/>
              </w:rPr>
              <w:drawing>
                <wp:inline distT="0" distB="0" distL="0" distR="0" wp14:anchorId="2961CA3C" wp14:editId="2A0BEDFF">
                  <wp:extent cx="142875" cy="142875"/>
                  <wp:effectExtent l="19050" t="0" r="9525" b="0"/>
                  <wp:docPr id="2" name="Imagem 243"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acnvbul1"/>
                          <pic:cNvPicPr>
                            <a:picLocks noChangeAspect="1" noChangeArrowheads="1"/>
                          </pic:cNvPicPr>
                        </pic:nvPicPr>
                        <pic:blipFill>
                          <a:blip r:embed="rId15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5000" w:type="pct"/>
          </w:tcPr>
          <w:p w14:paraId="01FC2484" w14:textId="77777777" w:rsidR="008938DB" w:rsidRPr="0050075A" w:rsidRDefault="008938DB" w:rsidP="00CA7E64">
            <w:pPr>
              <w:rPr>
                <w:rFonts w:cs="Arial"/>
                <w:szCs w:val="22"/>
              </w:rPr>
            </w:pPr>
            <w:r w:rsidRPr="0050075A">
              <w:rPr>
                <w:rFonts w:cs="Arial"/>
                <w:szCs w:val="22"/>
              </w:rPr>
              <w:t>Acorde Maior com Sétima Maior:</w:t>
            </w:r>
            <w:r w:rsidRPr="0050075A">
              <w:rPr>
                <w:rStyle w:val="apple-converted-space"/>
                <w:rFonts w:cs="Arial"/>
                <w:szCs w:val="22"/>
              </w:rPr>
              <w:t> </w:t>
            </w:r>
            <w:r w:rsidRPr="0050075A">
              <w:rPr>
                <w:rFonts w:cs="Arial"/>
                <w:szCs w:val="22"/>
              </w:rPr>
              <w:t>C7+; Cmaj7 ou C7M</w:t>
            </w:r>
          </w:p>
        </w:tc>
      </w:tr>
      <w:tr w:rsidR="008938DB" w:rsidRPr="0050075A" w14:paraId="5C35AF6A" w14:textId="77777777" w:rsidTr="00CA7E64">
        <w:trPr>
          <w:tblCellSpacing w:w="0" w:type="dxa"/>
        </w:trPr>
        <w:tc>
          <w:tcPr>
            <w:tcW w:w="630" w:type="dxa"/>
          </w:tcPr>
          <w:p w14:paraId="59C3CB9D" w14:textId="77777777" w:rsidR="008938DB" w:rsidRPr="0050075A" w:rsidRDefault="008938DB" w:rsidP="00CA7E64">
            <w:pPr>
              <w:rPr>
                <w:rFonts w:cs="Arial"/>
                <w:szCs w:val="22"/>
              </w:rPr>
            </w:pPr>
            <w:r w:rsidRPr="0050075A">
              <w:rPr>
                <w:rFonts w:cs="Arial"/>
                <w:noProof/>
                <w:szCs w:val="22"/>
                <w:lang w:eastAsia="pt-BR"/>
              </w:rPr>
              <w:drawing>
                <wp:inline distT="0" distB="0" distL="0" distR="0" wp14:anchorId="1574F910" wp14:editId="26B610AD">
                  <wp:extent cx="142875" cy="142875"/>
                  <wp:effectExtent l="19050" t="0" r="9525" b="0"/>
                  <wp:docPr id="4" name="Imagem 244"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acnvbul1"/>
                          <pic:cNvPicPr>
                            <a:picLocks noChangeAspect="1" noChangeArrowheads="1"/>
                          </pic:cNvPicPr>
                        </pic:nvPicPr>
                        <pic:blipFill>
                          <a:blip r:embed="rId15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5000" w:type="pct"/>
          </w:tcPr>
          <w:p w14:paraId="47672CFD" w14:textId="77777777" w:rsidR="008938DB" w:rsidRPr="0050075A" w:rsidRDefault="008938DB" w:rsidP="00CA7E64">
            <w:pPr>
              <w:rPr>
                <w:rFonts w:cs="Arial"/>
                <w:szCs w:val="22"/>
              </w:rPr>
            </w:pPr>
            <w:r w:rsidRPr="0050075A">
              <w:rPr>
                <w:rFonts w:cs="Arial"/>
                <w:szCs w:val="22"/>
              </w:rPr>
              <w:t>Acorde Maior com Sétima e Nona: C7/9; C7(9); C</w:t>
            </w:r>
            <w:r w:rsidRPr="0050075A">
              <w:rPr>
                <w:rFonts w:cs="Arial"/>
                <w:szCs w:val="22"/>
                <w:vertAlign w:val="superscript"/>
              </w:rPr>
              <w:t>7</w:t>
            </w:r>
            <w:r w:rsidRPr="0050075A">
              <w:rPr>
                <w:rFonts w:cs="Arial"/>
                <w:szCs w:val="22"/>
                <w:vertAlign w:val="subscript"/>
              </w:rPr>
              <w:t>9</w:t>
            </w:r>
          </w:p>
        </w:tc>
      </w:tr>
      <w:tr w:rsidR="008938DB" w:rsidRPr="0050075A" w14:paraId="5D4BAE25" w14:textId="77777777" w:rsidTr="00CA7E64">
        <w:trPr>
          <w:tblCellSpacing w:w="0" w:type="dxa"/>
        </w:trPr>
        <w:tc>
          <w:tcPr>
            <w:tcW w:w="630" w:type="dxa"/>
          </w:tcPr>
          <w:p w14:paraId="1297569E" w14:textId="77777777" w:rsidR="008938DB" w:rsidRPr="0050075A" w:rsidRDefault="008938DB" w:rsidP="00CA7E64">
            <w:pPr>
              <w:rPr>
                <w:rFonts w:cs="Arial"/>
                <w:szCs w:val="22"/>
              </w:rPr>
            </w:pPr>
            <w:r w:rsidRPr="0050075A">
              <w:rPr>
                <w:rFonts w:cs="Arial"/>
                <w:noProof/>
                <w:szCs w:val="22"/>
                <w:lang w:eastAsia="pt-BR"/>
              </w:rPr>
              <w:drawing>
                <wp:inline distT="0" distB="0" distL="0" distR="0" wp14:anchorId="2A9A2BAD" wp14:editId="31AA89CD">
                  <wp:extent cx="142875" cy="142875"/>
                  <wp:effectExtent l="19050" t="0" r="9525" b="0"/>
                  <wp:docPr id="24" name="Imagem 245"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acnvbul1"/>
                          <pic:cNvPicPr>
                            <a:picLocks noChangeAspect="1" noChangeArrowheads="1"/>
                          </pic:cNvPicPr>
                        </pic:nvPicPr>
                        <pic:blipFill>
                          <a:blip r:embed="rId15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5000" w:type="pct"/>
          </w:tcPr>
          <w:p w14:paraId="52E2AE75" w14:textId="77777777" w:rsidR="008938DB" w:rsidRPr="0050075A" w:rsidRDefault="008938DB" w:rsidP="00CA7E64">
            <w:pPr>
              <w:rPr>
                <w:rFonts w:cs="Arial"/>
                <w:szCs w:val="22"/>
              </w:rPr>
            </w:pPr>
            <w:r w:rsidRPr="0050075A">
              <w:rPr>
                <w:rFonts w:cs="Arial"/>
                <w:szCs w:val="22"/>
              </w:rPr>
              <w:t>Acorde Maior com Sétima e Nona Menor: C7/9-; C7/9b; C7(b9);</w:t>
            </w:r>
            <w:r w:rsidRPr="0050075A">
              <w:rPr>
                <w:rStyle w:val="apple-converted-space"/>
                <w:rFonts w:cs="Arial"/>
                <w:szCs w:val="22"/>
              </w:rPr>
              <w:t> </w:t>
            </w:r>
            <w:r w:rsidRPr="0050075A">
              <w:rPr>
                <w:rFonts w:cs="Arial"/>
                <w:szCs w:val="22"/>
              </w:rPr>
              <w:t>C</w:t>
            </w:r>
            <w:r w:rsidRPr="0050075A">
              <w:rPr>
                <w:rFonts w:cs="Arial"/>
                <w:szCs w:val="22"/>
                <w:vertAlign w:val="superscript"/>
              </w:rPr>
              <w:t>7</w:t>
            </w:r>
            <w:r w:rsidRPr="0050075A">
              <w:rPr>
                <w:rFonts w:cs="Arial"/>
                <w:szCs w:val="22"/>
                <w:vertAlign w:val="subscript"/>
              </w:rPr>
              <w:t>b9</w:t>
            </w:r>
          </w:p>
        </w:tc>
      </w:tr>
    </w:tbl>
    <w:p w14:paraId="4D84E2A8" w14:textId="77777777" w:rsidR="007B009D" w:rsidRDefault="007B009D" w:rsidP="00CE2B2F"/>
    <w:p w14:paraId="215A8027" w14:textId="6D178AA7" w:rsidR="008938DB" w:rsidRPr="009D7F82" w:rsidRDefault="002A5A06" w:rsidP="005526B9">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97" w:name="_Toc70064109"/>
      <w:bookmarkStart w:id="98" w:name="_Toc99392027"/>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Exercício </w:t>
      </w:r>
      <w:r w:rsid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19</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Cifras: Escrita</w:t>
      </w:r>
      <w:bookmarkEnd w:id="97"/>
      <w:bookmarkEnd w:id="98"/>
    </w:p>
    <w:p w14:paraId="27F32053" w14:textId="77777777" w:rsidR="008938DB" w:rsidRDefault="008938DB" w:rsidP="0013581D">
      <w:pPr>
        <w:rPr>
          <w:rFonts w:cs="Arial"/>
          <w:szCs w:val="22"/>
        </w:rPr>
      </w:pPr>
      <w:r>
        <w:rPr>
          <w:rFonts w:cs="Arial"/>
          <w:szCs w:val="22"/>
        </w:rPr>
        <w:t xml:space="preserve">Escreva a cifra correspondente a cada descrição de acorde </w:t>
      </w:r>
    </w:p>
    <w:p w14:paraId="352BE6EC" w14:textId="5B95505E" w:rsidR="008938DB" w:rsidRDefault="008938DB" w:rsidP="0013581D">
      <w:pPr>
        <w:rPr>
          <w:rFonts w:cs="Arial"/>
          <w:szCs w:val="22"/>
        </w:rPr>
      </w:pPr>
    </w:p>
    <w:tbl>
      <w:tblPr>
        <w:tblW w:w="4821" w:type="dxa"/>
        <w:jc w:val="center"/>
        <w:tblLook w:val="0000" w:firstRow="0" w:lastRow="0" w:firstColumn="0" w:lastColumn="0" w:noHBand="0" w:noVBand="0"/>
      </w:tblPr>
      <w:tblGrid>
        <w:gridCol w:w="3360"/>
        <w:gridCol w:w="1461"/>
      </w:tblGrid>
      <w:tr w:rsidR="00473D22" w:rsidRPr="008110A8" w14:paraId="33510AF0" w14:textId="77777777" w:rsidTr="00473D22">
        <w:trPr>
          <w:trHeight w:val="285"/>
          <w:jc w:val="center"/>
        </w:trPr>
        <w:tc>
          <w:tcPr>
            <w:tcW w:w="3360" w:type="dxa"/>
            <w:tcBorders>
              <w:top w:val="single" w:sz="4" w:space="0" w:color="000000"/>
              <w:left w:val="single" w:sz="4" w:space="0" w:color="000000"/>
              <w:bottom w:val="single" w:sz="4" w:space="0" w:color="000000"/>
            </w:tcBorders>
            <w:shd w:val="clear" w:color="auto" w:fill="auto"/>
          </w:tcPr>
          <w:p w14:paraId="624AD5C9" w14:textId="77777777" w:rsidR="00473D22" w:rsidRPr="00582DA5" w:rsidRDefault="00473D22" w:rsidP="00CA7E64">
            <w:pPr>
              <w:snapToGrid w:val="0"/>
              <w:jc w:val="center"/>
              <w:rPr>
                <w:rFonts w:cs="Arial"/>
                <w:szCs w:val="22"/>
              </w:rPr>
            </w:pPr>
            <w:r w:rsidRPr="00582DA5">
              <w:rPr>
                <w:rFonts w:cs="Arial"/>
                <w:szCs w:val="22"/>
              </w:rPr>
              <w:t>Dó maior com sétima</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6BF8653F" w14:textId="77777777" w:rsidR="00473D22" w:rsidRPr="008110A8" w:rsidRDefault="00473D22" w:rsidP="00CA7E64">
            <w:pPr>
              <w:snapToGrid w:val="0"/>
              <w:rPr>
                <w:rFonts w:cs="Arial"/>
                <w:b/>
                <w:sz w:val="28"/>
                <w:szCs w:val="28"/>
              </w:rPr>
            </w:pPr>
          </w:p>
        </w:tc>
      </w:tr>
      <w:tr w:rsidR="00473D22" w:rsidRPr="008110A8" w14:paraId="271D0FDD" w14:textId="77777777" w:rsidTr="00473D22">
        <w:trPr>
          <w:trHeight w:val="251"/>
          <w:jc w:val="center"/>
        </w:trPr>
        <w:tc>
          <w:tcPr>
            <w:tcW w:w="3360" w:type="dxa"/>
            <w:tcBorders>
              <w:top w:val="single" w:sz="4" w:space="0" w:color="000000"/>
              <w:left w:val="single" w:sz="4" w:space="0" w:color="000000"/>
              <w:bottom w:val="single" w:sz="4" w:space="0" w:color="000000"/>
            </w:tcBorders>
            <w:shd w:val="clear" w:color="auto" w:fill="auto"/>
          </w:tcPr>
          <w:p w14:paraId="4DE43B75" w14:textId="77777777" w:rsidR="00473D22" w:rsidRPr="00582DA5" w:rsidRDefault="00473D22" w:rsidP="00CA7E64">
            <w:pPr>
              <w:snapToGrid w:val="0"/>
              <w:jc w:val="center"/>
              <w:rPr>
                <w:rFonts w:cs="Arial"/>
                <w:szCs w:val="22"/>
              </w:rPr>
            </w:pPr>
            <w:r w:rsidRPr="00582DA5">
              <w:rPr>
                <w:rFonts w:cs="Arial"/>
                <w:szCs w:val="22"/>
              </w:rPr>
              <w:t xml:space="preserve">Mi menor </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47C9E32D" w14:textId="77777777" w:rsidR="00473D22" w:rsidRPr="008110A8" w:rsidRDefault="00473D22" w:rsidP="00CA7E64">
            <w:pPr>
              <w:snapToGrid w:val="0"/>
              <w:jc w:val="center"/>
              <w:rPr>
                <w:rFonts w:cs="Arial"/>
                <w:b/>
                <w:sz w:val="28"/>
                <w:szCs w:val="28"/>
              </w:rPr>
            </w:pPr>
          </w:p>
        </w:tc>
      </w:tr>
      <w:tr w:rsidR="00473D22" w:rsidRPr="008110A8" w14:paraId="79D19734" w14:textId="77777777" w:rsidTr="00473D22">
        <w:trPr>
          <w:trHeight w:val="251"/>
          <w:jc w:val="center"/>
        </w:trPr>
        <w:tc>
          <w:tcPr>
            <w:tcW w:w="3360" w:type="dxa"/>
            <w:tcBorders>
              <w:top w:val="single" w:sz="4" w:space="0" w:color="000000"/>
              <w:left w:val="single" w:sz="4" w:space="0" w:color="000000"/>
              <w:bottom w:val="single" w:sz="4" w:space="0" w:color="000000"/>
            </w:tcBorders>
            <w:shd w:val="clear" w:color="auto" w:fill="auto"/>
          </w:tcPr>
          <w:p w14:paraId="2525A294" w14:textId="77777777" w:rsidR="00473D22" w:rsidRPr="00582DA5" w:rsidRDefault="00473D22" w:rsidP="00CA7E64">
            <w:pPr>
              <w:snapToGrid w:val="0"/>
              <w:jc w:val="center"/>
              <w:rPr>
                <w:rFonts w:cs="Arial"/>
                <w:szCs w:val="22"/>
              </w:rPr>
            </w:pPr>
            <w:r w:rsidRPr="00582DA5">
              <w:rPr>
                <w:rFonts w:cs="Arial"/>
                <w:szCs w:val="22"/>
              </w:rPr>
              <w:t>Sol com sétima maior</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2FDAD95D" w14:textId="77777777" w:rsidR="00473D22" w:rsidRPr="008110A8" w:rsidRDefault="00473D22" w:rsidP="00CA7E64">
            <w:pPr>
              <w:snapToGrid w:val="0"/>
              <w:rPr>
                <w:rFonts w:cs="Arial"/>
                <w:b/>
                <w:sz w:val="28"/>
                <w:szCs w:val="28"/>
              </w:rPr>
            </w:pPr>
          </w:p>
        </w:tc>
      </w:tr>
      <w:tr w:rsidR="00473D22" w:rsidRPr="008110A8" w14:paraId="6D5F2F8D"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11AB4567" w14:textId="77777777" w:rsidR="00473D22" w:rsidRPr="00582DA5" w:rsidRDefault="00473D22" w:rsidP="00CA7E64">
            <w:pPr>
              <w:snapToGrid w:val="0"/>
              <w:jc w:val="center"/>
              <w:rPr>
                <w:rFonts w:cs="Arial"/>
                <w:szCs w:val="22"/>
              </w:rPr>
            </w:pPr>
            <w:r w:rsidRPr="00582DA5">
              <w:rPr>
                <w:rFonts w:cs="Arial"/>
                <w:szCs w:val="22"/>
              </w:rPr>
              <w:t>Si bemol com sétima maior</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72923098" w14:textId="77777777" w:rsidR="00473D22" w:rsidRPr="008110A8" w:rsidRDefault="00473D22" w:rsidP="00CA7E64">
            <w:pPr>
              <w:snapToGrid w:val="0"/>
              <w:jc w:val="center"/>
              <w:rPr>
                <w:rFonts w:cs="Arial"/>
                <w:b/>
                <w:sz w:val="28"/>
                <w:szCs w:val="28"/>
              </w:rPr>
            </w:pPr>
          </w:p>
        </w:tc>
      </w:tr>
      <w:tr w:rsidR="00473D22" w:rsidRPr="008110A8" w14:paraId="3AC6964B"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3C3A1DF8" w14:textId="77777777" w:rsidR="00473D22" w:rsidRPr="00582DA5" w:rsidRDefault="00473D22" w:rsidP="00CA7E64">
            <w:pPr>
              <w:snapToGrid w:val="0"/>
              <w:jc w:val="center"/>
              <w:rPr>
                <w:rFonts w:cs="Arial"/>
                <w:szCs w:val="22"/>
              </w:rPr>
            </w:pPr>
            <w:r>
              <w:rPr>
                <w:rFonts w:cs="Arial"/>
                <w:szCs w:val="22"/>
              </w:rPr>
              <w:t>Si diminuto</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1C9C7F26" w14:textId="77777777" w:rsidR="00473D22" w:rsidRPr="008110A8" w:rsidRDefault="00473D22" w:rsidP="00CA7E64">
            <w:pPr>
              <w:snapToGrid w:val="0"/>
              <w:jc w:val="center"/>
              <w:rPr>
                <w:rFonts w:cs="Arial"/>
                <w:b/>
                <w:sz w:val="28"/>
                <w:szCs w:val="28"/>
              </w:rPr>
            </w:pPr>
          </w:p>
        </w:tc>
      </w:tr>
      <w:tr w:rsidR="00473D22" w:rsidRPr="008110A8" w14:paraId="41BBDB7B"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317A0EF6" w14:textId="1C053C76" w:rsidR="00473D22" w:rsidRPr="00582DA5" w:rsidRDefault="00473D22" w:rsidP="00CA7E64">
            <w:pPr>
              <w:snapToGrid w:val="0"/>
              <w:jc w:val="center"/>
              <w:rPr>
                <w:rFonts w:cs="Arial"/>
                <w:szCs w:val="22"/>
              </w:rPr>
            </w:pPr>
            <w:r>
              <w:rPr>
                <w:rFonts w:cs="Arial"/>
                <w:szCs w:val="22"/>
              </w:rPr>
              <w:t>Dó aumentado</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329CBAED" w14:textId="6E725BCC" w:rsidR="00473D22" w:rsidRPr="008110A8" w:rsidRDefault="00473D22" w:rsidP="00CA7E64">
            <w:pPr>
              <w:snapToGrid w:val="0"/>
              <w:jc w:val="center"/>
              <w:rPr>
                <w:rFonts w:cs="Arial"/>
                <w:b/>
                <w:sz w:val="28"/>
                <w:szCs w:val="28"/>
              </w:rPr>
            </w:pPr>
          </w:p>
        </w:tc>
      </w:tr>
      <w:tr w:rsidR="00473D22" w:rsidRPr="008110A8" w14:paraId="4CC715E6"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4D813429" w14:textId="2E517096" w:rsidR="00473D22" w:rsidRPr="00582DA5" w:rsidRDefault="00473D22" w:rsidP="00CA7E64">
            <w:pPr>
              <w:snapToGrid w:val="0"/>
              <w:jc w:val="center"/>
              <w:rPr>
                <w:rFonts w:cs="Arial"/>
                <w:szCs w:val="22"/>
              </w:rPr>
            </w:pPr>
            <w:r>
              <w:rPr>
                <w:rFonts w:cs="Arial"/>
                <w:szCs w:val="22"/>
              </w:rPr>
              <w:t>Ré sustenido menor</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70BAE3EE" w14:textId="1C0A4DAF" w:rsidR="00473D22" w:rsidRPr="008110A8" w:rsidRDefault="00473D22" w:rsidP="00CA7E64">
            <w:pPr>
              <w:snapToGrid w:val="0"/>
              <w:jc w:val="center"/>
              <w:rPr>
                <w:rFonts w:cs="Arial"/>
                <w:b/>
                <w:sz w:val="28"/>
                <w:szCs w:val="28"/>
              </w:rPr>
            </w:pPr>
          </w:p>
        </w:tc>
      </w:tr>
    </w:tbl>
    <w:p w14:paraId="0C9FFCE3" w14:textId="33B33E04" w:rsidR="00130E96" w:rsidRPr="00F7106C" w:rsidRDefault="00130E96" w:rsidP="00F7106C">
      <w:pPr>
        <w:rPr>
          <w:rFonts w:cs="Arial"/>
          <w:szCs w:val="22"/>
        </w:rPr>
      </w:pPr>
    </w:p>
    <w:p w14:paraId="70B54C41" w14:textId="1A768DD0" w:rsidR="004606FB" w:rsidRPr="009D7F82" w:rsidRDefault="004606FB" w:rsidP="00A6128F">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99" w:name="_Toc70064110"/>
      <w:bookmarkStart w:id="100" w:name="_Toc99392028"/>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Exercício 2</w:t>
      </w:r>
      <w:r w:rsid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0</w:t>
      </w:r>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Técnico de cordas primas e bordões:</w:t>
      </w:r>
      <w:bookmarkEnd w:id="99"/>
      <w:bookmarkEnd w:id="100"/>
    </w:p>
    <w:p w14:paraId="763B57DD" w14:textId="2E81249B" w:rsidR="004606FB" w:rsidRPr="00747A02" w:rsidRDefault="004606FB" w:rsidP="004606FB">
      <w:pPr>
        <w:rPr>
          <w:rFonts w:cs="Arial"/>
          <w:szCs w:val="22"/>
        </w:rPr>
      </w:pPr>
      <w:r w:rsidRPr="00747A02">
        <w:rPr>
          <w:rFonts w:cs="Arial"/>
          <w:szCs w:val="22"/>
        </w:rPr>
        <w:t>Vamos fazer Exercícios Técnicos de cordas primas e bordões agora?</w:t>
      </w:r>
    </w:p>
    <w:p w14:paraId="5DA6BC09" w14:textId="56AD9CF4" w:rsidR="00747A02" w:rsidRDefault="004606FB" w:rsidP="004606FB">
      <w:pPr>
        <w:rPr>
          <w:rFonts w:cs="Arial"/>
          <w:szCs w:val="22"/>
        </w:rPr>
      </w:pPr>
      <w:r w:rsidRPr="00747A02">
        <w:rPr>
          <w:rFonts w:cs="Arial"/>
          <w:szCs w:val="22"/>
        </w:rPr>
        <w:t>Como já vimos no começo da apostila, os exercícios que são acompanhados por letras nos indicam qual dedo da mão direita utilizar. Sendo:</w:t>
      </w:r>
    </w:p>
    <w:p w14:paraId="60887DC2" w14:textId="04EF41AF" w:rsidR="004606FB" w:rsidRPr="00747A02" w:rsidRDefault="004606FB" w:rsidP="004606FB">
      <w:pPr>
        <w:rPr>
          <w:rFonts w:cs="Arial"/>
          <w:szCs w:val="22"/>
        </w:rPr>
      </w:pPr>
      <w:r w:rsidRPr="00747A02">
        <w:rPr>
          <w:rFonts w:cs="Arial"/>
          <w:szCs w:val="22"/>
        </w:rPr>
        <w:t>I – Indicador</w:t>
      </w:r>
    </w:p>
    <w:p w14:paraId="6F4D692B" w14:textId="08027759" w:rsidR="004606FB" w:rsidRPr="00747A02" w:rsidRDefault="004606FB" w:rsidP="004606FB">
      <w:pPr>
        <w:rPr>
          <w:rFonts w:cs="Arial"/>
          <w:szCs w:val="22"/>
        </w:rPr>
      </w:pPr>
      <w:r w:rsidRPr="00747A02">
        <w:rPr>
          <w:rFonts w:cs="Arial"/>
          <w:szCs w:val="22"/>
        </w:rPr>
        <w:t>M – Médio</w:t>
      </w:r>
    </w:p>
    <w:p w14:paraId="07C893D4" w14:textId="61FE3D9D" w:rsidR="004606FB" w:rsidRPr="00747A02" w:rsidRDefault="004606FB" w:rsidP="004606FB">
      <w:pPr>
        <w:rPr>
          <w:rFonts w:cs="Arial"/>
          <w:szCs w:val="22"/>
        </w:rPr>
      </w:pPr>
      <w:r w:rsidRPr="00747A02">
        <w:rPr>
          <w:rFonts w:cs="Arial"/>
          <w:szCs w:val="22"/>
        </w:rPr>
        <w:t>A – Anelar</w:t>
      </w:r>
    </w:p>
    <w:p w14:paraId="34DBF393" w14:textId="69EBF14C" w:rsidR="004606FB" w:rsidRPr="00747A02" w:rsidRDefault="004606FB" w:rsidP="004606FB">
      <w:pPr>
        <w:rPr>
          <w:rFonts w:cs="Arial"/>
          <w:szCs w:val="22"/>
        </w:rPr>
      </w:pPr>
      <w:r w:rsidRPr="00747A02">
        <w:rPr>
          <w:rFonts w:cs="Arial"/>
          <w:szCs w:val="22"/>
        </w:rPr>
        <w:t>P – Polegar</w:t>
      </w:r>
    </w:p>
    <w:p w14:paraId="512FE780" w14:textId="5E42A983" w:rsidR="00F3419B" w:rsidRPr="00747A02" w:rsidRDefault="00F3419B" w:rsidP="004606FB">
      <w:pPr>
        <w:rPr>
          <w:rFonts w:cs="Arial"/>
          <w:szCs w:val="22"/>
        </w:rPr>
      </w:pPr>
    </w:p>
    <w:p w14:paraId="35D0FF7A" w14:textId="76D1E228" w:rsidR="004606FB" w:rsidRPr="00747A02" w:rsidRDefault="004606FB" w:rsidP="004606FB">
      <w:pPr>
        <w:rPr>
          <w:rFonts w:cs="Arial"/>
          <w:szCs w:val="22"/>
        </w:rPr>
      </w:pPr>
      <w:r w:rsidRPr="00747A02">
        <w:rPr>
          <w:rFonts w:cs="Arial"/>
          <w:szCs w:val="22"/>
        </w:rPr>
        <w:t>Nesse exercício nós só utilizaremos cordas soltas, por isso você vai aprender bem rápido! Primeiro, realize a contagem 1,2,3,4 para marcar o pulso. Ao tocar marque o pulso com o pé, observe e ouça a música para que possamos conversar depois!</w:t>
      </w:r>
    </w:p>
    <w:p w14:paraId="2DE5CD54" w14:textId="77777777" w:rsidR="00A6128F" w:rsidRPr="00CA3400" w:rsidRDefault="00A6128F" w:rsidP="004606FB">
      <w:pPr>
        <w:rPr>
          <w:rFonts w:cs="Arial"/>
          <w:sz w:val="24"/>
        </w:rPr>
      </w:pPr>
    </w:p>
    <w:p w14:paraId="70782699" w14:textId="73AA4B71" w:rsidR="00AB4ED9" w:rsidRDefault="00B90983" w:rsidP="004606FB">
      <w:pPr>
        <w:rPr>
          <w:rFonts w:cs="Arial"/>
          <w:szCs w:val="22"/>
        </w:rPr>
      </w:pPr>
      <w:r>
        <w:rPr>
          <w:rFonts w:cs="Arial"/>
          <w:noProof/>
          <w:szCs w:val="22"/>
          <w:lang w:eastAsia="pt-BR"/>
        </w:rPr>
        <w:drawing>
          <wp:inline distT="0" distB="0" distL="0" distR="0" wp14:anchorId="64F01BD5" wp14:editId="7440C3F4">
            <wp:extent cx="5399405" cy="3526790"/>
            <wp:effectExtent l="0" t="0" r="0" b="0"/>
            <wp:docPr id="149" name="Image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99405" cy="3526790"/>
                    </a:xfrm>
                    <a:prstGeom prst="rect">
                      <a:avLst/>
                    </a:prstGeom>
                    <a:noFill/>
                    <a:ln>
                      <a:noFill/>
                    </a:ln>
                  </pic:spPr>
                </pic:pic>
              </a:graphicData>
            </a:graphic>
          </wp:inline>
        </w:drawing>
      </w:r>
    </w:p>
    <w:p w14:paraId="13AF8DC0" w14:textId="77777777" w:rsidR="001C4210" w:rsidRDefault="001C4210" w:rsidP="004606FB">
      <w:pPr>
        <w:rPr>
          <w:rFonts w:cs="Arial"/>
          <w:szCs w:val="22"/>
        </w:rPr>
      </w:pPr>
    </w:p>
    <w:p w14:paraId="50DDAC4E" w14:textId="77777777" w:rsidR="001C4210" w:rsidRDefault="001C4210" w:rsidP="004606FB">
      <w:pPr>
        <w:rPr>
          <w:rFonts w:cs="Arial"/>
          <w:szCs w:val="22"/>
        </w:rPr>
      </w:pPr>
    </w:p>
    <w:p w14:paraId="3B135BC9" w14:textId="77777777" w:rsidR="001C4210" w:rsidRDefault="001C4210" w:rsidP="004606FB">
      <w:pPr>
        <w:rPr>
          <w:rFonts w:cs="Arial"/>
          <w:szCs w:val="22"/>
        </w:rPr>
      </w:pPr>
    </w:p>
    <w:p w14:paraId="25B64334" w14:textId="7AE8B7C9" w:rsidR="00AB4ED9" w:rsidRDefault="00AB4ED9" w:rsidP="004606FB">
      <w:pPr>
        <w:rPr>
          <w:rFonts w:cs="Arial"/>
          <w:szCs w:val="22"/>
        </w:rPr>
      </w:pPr>
      <w:r>
        <w:rPr>
          <w:noProof/>
          <w:lang w:eastAsia="pt-BR"/>
        </w:rPr>
        <mc:AlternateContent>
          <mc:Choice Requires="wps">
            <w:drawing>
              <wp:anchor distT="0" distB="0" distL="114300" distR="114300" simplePos="0" relativeHeight="251788288" behindDoc="1" locked="0" layoutInCell="1" allowOverlap="1" wp14:anchorId="3ADE208E" wp14:editId="7B414097">
                <wp:simplePos x="0" y="0"/>
                <wp:positionH relativeFrom="margin">
                  <wp:posOffset>325584</wp:posOffset>
                </wp:positionH>
                <wp:positionV relativeFrom="paragraph">
                  <wp:posOffset>56600</wp:posOffset>
                </wp:positionV>
                <wp:extent cx="4790365" cy="709684"/>
                <wp:effectExtent l="0" t="0" r="10795" b="14605"/>
                <wp:wrapNone/>
                <wp:docPr id="772"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90365" cy="709684"/>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5B4EA20" id="Retângulo 294" o:spid="_x0000_s1026" style="position:absolute;margin-left:25.65pt;margin-top:4.45pt;width:377.2pt;height:55.9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" fillcolor="#ffd961" strokecolor="#974706 [1609]" strokeweight="2pt">
                <v:path arrowok="t"/>
                <w10:wrap anchorx="margin"/>
              </v:rect>
            </w:pict>
          </mc:Fallback>
        </mc:AlternateContent>
      </w:r>
    </w:p>
    <w:p w14:paraId="7889A6EC" w14:textId="6F3A76B7" w:rsidR="00AB4ED9" w:rsidRDefault="00AB4ED9" w:rsidP="00AB4ED9">
      <w:pPr>
        <w:jc w:val="center"/>
        <w:rPr>
          <w:rFonts w:cs="Arial"/>
          <w:szCs w:val="22"/>
        </w:rPr>
      </w:pPr>
      <w:r>
        <w:rPr>
          <w:rFonts w:cs="Arial"/>
          <w:szCs w:val="22"/>
        </w:rPr>
        <w:t>Aula para a execução dos exercícios técnicos de primas e bordões</w:t>
      </w:r>
    </w:p>
    <w:p w14:paraId="71830C5D" w14:textId="77777777" w:rsidR="00AB4ED9" w:rsidRDefault="00AB4ED9" w:rsidP="00AB4ED9">
      <w:pPr>
        <w:jc w:val="center"/>
        <w:rPr>
          <w:rFonts w:cs="Arial"/>
          <w:szCs w:val="22"/>
        </w:rPr>
      </w:pPr>
    </w:p>
    <w:p w14:paraId="5C5DB525" w14:textId="4FC81C36" w:rsidR="00A87050" w:rsidRDefault="00B9373C" w:rsidP="00AB4ED9">
      <w:pPr>
        <w:jc w:val="center"/>
        <w:rPr>
          <w:rStyle w:val="Hyperlink"/>
          <w:rFonts w:cs="Arial"/>
          <w:sz w:val="18"/>
          <w:szCs w:val="18"/>
        </w:rPr>
      </w:pPr>
      <w:hyperlink r:id="rId153" w:history="1">
        <w:r w:rsidR="00AB4ED9" w:rsidRPr="00AB4ED9">
          <w:rPr>
            <w:rStyle w:val="Hyperlink"/>
            <w:rFonts w:cs="Arial"/>
            <w:sz w:val="18"/>
            <w:szCs w:val="18"/>
          </w:rPr>
          <w:t>https://www.youtube.com/watch?v=WcVe74lK1XU&amp;ab_channel=ProjetoS%C3%A3oTiago</w:t>
        </w:r>
      </w:hyperlink>
    </w:p>
    <w:p w14:paraId="70B4F87F" w14:textId="77777777" w:rsidR="001C4210" w:rsidRDefault="001C4210" w:rsidP="00AB4ED9">
      <w:pPr>
        <w:jc w:val="center"/>
        <w:rPr>
          <w:rStyle w:val="Hyperlink"/>
          <w:rFonts w:cs="Arial"/>
          <w:sz w:val="18"/>
          <w:szCs w:val="18"/>
        </w:rPr>
      </w:pPr>
    </w:p>
    <w:p w14:paraId="69AE0F1A" w14:textId="77777777" w:rsidR="001C4210" w:rsidRPr="00AB4ED9" w:rsidRDefault="001C4210" w:rsidP="00AB4ED9">
      <w:pPr>
        <w:jc w:val="center"/>
        <w:rPr>
          <w:rFonts w:cs="Arial"/>
          <w:sz w:val="18"/>
          <w:szCs w:val="18"/>
        </w:rPr>
      </w:pPr>
    </w:p>
    <w:p w14:paraId="1CB79ED4" w14:textId="77777777" w:rsidR="00AB4ED9" w:rsidRDefault="00AB4ED9" w:rsidP="004606FB">
      <w:pPr>
        <w:rPr>
          <w:rFonts w:cs="Arial"/>
          <w:szCs w:val="22"/>
        </w:rPr>
      </w:pPr>
    </w:p>
    <w:p w14:paraId="5ED7B109" w14:textId="77777777" w:rsidR="001C4210" w:rsidRDefault="001C4210" w:rsidP="004606FB">
      <w:pPr>
        <w:rPr>
          <w:rFonts w:cs="Arial"/>
          <w:szCs w:val="22"/>
        </w:rPr>
      </w:pPr>
    </w:p>
    <w:p w14:paraId="11FB4381" w14:textId="77777777" w:rsidR="00F3419B" w:rsidRDefault="00F3419B" w:rsidP="004606FB">
      <w:pPr>
        <w:rPr>
          <w:rFonts w:cs="Arial"/>
          <w:szCs w:val="22"/>
        </w:rPr>
      </w:pPr>
    </w:p>
    <w:p w14:paraId="6F597763" w14:textId="77777777" w:rsidR="004606FB" w:rsidRPr="004E7281" w:rsidRDefault="004606FB" w:rsidP="004606FB">
      <w:pPr>
        <w:rPr>
          <w:rFonts w:cs="Arial"/>
          <w:b/>
          <w:i/>
          <w:sz w:val="28"/>
          <w:szCs w:val="28"/>
        </w:rPr>
      </w:pPr>
      <w:r w:rsidRPr="00747A02">
        <w:rPr>
          <w:rFonts w:cs="Arial"/>
          <w:szCs w:val="22"/>
        </w:rPr>
        <w:t>Relembrando fórmula de compasso:</w:t>
      </w:r>
    </w:p>
    <w:p w14:paraId="564614C3" w14:textId="77777777" w:rsidR="004606FB" w:rsidRPr="00747A02" w:rsidRDefault="004606FB" w:rsidP="004606FB">
      <w:pPr>
        <w:rPr>
          <w:rFonts w:cs="Arial"/>
          <w:szCs w:val="22"/>
        </w:rPr>
      </w:pPr>
      <w:r w:rsidRPr="00747A02">
        <w:rPr>
          <w:rFonts w:cs="Arial"/>
          <w:szCs w:val="22"/>
        </w:rPr>
        <w:t xml:space="preserve">Quando você estava tocando sentiu o primeiro tempo mais forte? </w:t>
      </w:r>
    </w:p>
    <w:p w14:paraId="4E84FC81" w14:textId="370046B7" w:rsidR="001C4210" w:rsidRDefault="004606FB" w:rsidP="004606FB">
      <w:pPr>
        <w:rPr>
          <w:rFonts w:cs="Arial"/>
          <w:szCs w:val="22"/>
        </w:rPr>
      </w:pPr>
      <w:r w:rsidRPr="00747A02">
        <w:rPr>
          <w:rFonts w:cs="Arial"/>
          <w:szCs w:val="22"/>
        </w:rPr>
        <w:t>Nesse caso foi utilizado o compasso 4/4, mas para que possa ver de maneira evidente a marcação de tempo forte, faça junto ao seu professor, uma marcação com a fórmula 4/4 e 3/4, comente sobre as mudanças que sentiu na contagem e no marcar do pulso com os pé</w:t>
      </w:r>
      <w:r w:rsidR="001C4210">
        <w:rPr>
          <w:rFonts w:cs="Arial"/>
          <w:szCs w:val="22"/>
        </w:rPr>
        <w:t>s.</w:t>
      </w:r>
    </w:p>
    <w:p w14:paraId="2343308E" w14:textId="77777777" w:rsidR="001C4210" w:rsidRDefault="001C4210" w:rsidP="004606FB">
      <w:pPr>
        <w:rPr>
          <w:rFonts w:cs="Arial"/>
          <w:szCs w:val="22"/>
        </w:rPr>
      </w:pPr>
    </w:p>
    <w:p w14:paraId="79FB9D0F" w14:textId="63628F15" w:rsidR="004606FB" w:rsidRDefault="004606FB" w:rsidP="004606FB">
      <w:pPr>
        <w:rPr>
          <w:rFonts w:cs="Arial"/>
          <w:szCs w:val="22"/>
        </w:rPr>
      </w:pPr>
      <w:r w:rsidRPr="00747A02">
        <w:rPr>
          <w:rFonts w:cs="Arial"/>
          <w:szCs w:val="22"/>
        </w:rPr>
        <w:lastRenderedPageBreak/>
        <w:t>Agora, vamos realizar os próximos exercícios técnicos,</w:t>
      </w:r>
      <w:r w:rsidR="00B90983">
        <w:rPr>
          <w:rFonts w:cs="Arial"/>
          <w:szCs w:val="22"/>
        </w:rPr>
        <w:t xml:space="preserve"> e</w:t>
      </w:r>
      <w:r w:rsidRPr="00747A02">
        <w:rPr>
          <w:rFonts w:cs="Arial"/>
          <w:szCs w:val="22"/>
        </w:rPr>
        <w:t xml:space="preserve"> nesses utilizaremos a mão esquerda, vamos tentar?</w:t>
      </w:r>
    </w:p>
    <w:p w14:paraId="260B8714" w14:textId="2349D293" w:rsidR="00AB4ED9" w:rsidRDefault="00AB4ED9" w:rsidP="004606FB">
      <w:pPr>
        <w:rPr>
          <w:rFonts w:cs="Arial"/>
          <w:szCs w:val="22"/>
        </w:rPr>
      </w:pPr>
    </w:p>
    <w:p w14:paraId="4F9B64C1" w14:textId="2CF3B420" w:rsidR="00525ABC" w:rsidRDefault="0012374C" w:rsidP="00BA055C">
      <w:pPr>
        <w:rPr>
          <w:rFonts w:cs="Arial"/>
          <w:szCs w:val="22"/>
        </w:rPr>
      </w:pPr>
      <w:r>
        <w:rPr>
          <w:rFonts w:cs="Arial"/>
          <w:b/>
          <w:i/>
          <w:noProof/>
          <w:sz w:val="28"/>
          <w:szCs w:val="28"/>
          <w:lang w:eastAsia="pt-BR"/>
        </w:rPr>
        <w:drawing>
          <wp:inline distT="0" distB="0" distL="0" distR="0" wp14:anchorId="38064555" wp14:editId="66018786">
            <wp:extent cx="5400040" cy="5409318"/>
            <wp:effectExtent l="0" t="0" r="0" b="1270"/>
            <wp:docPr id="25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cstate="print"/>
                    <a:srcRect/>
                    <a:stretch>
                      <a:fillRect/>
                    </a:stretch>
                  </pic:blipFill>
                  <pic:spPr bwMode="auto">
                    <a:xfrm>
                      <a:off x="0" y="0"/>
                      <a:ext cx="5400040" cy="5409318"/>
                    </a:xfrm>
                    <a:prstGeom prst="rect">
                      <a:avLst/>
                    </a:prstGeom>
                    <a:noFill/>
                    <a:ln w="9525">
                      <a:noFill/>
                      <a:miter lim="800000"/>
                      <a:headEnd/>
                      <a:tailEnd/>
                    </a:ln>
                  </pic:spPr>
                </pic:pic>
              </a:graphicData>
            </a:graphic>
          </wp:inline>
        </w:drawing>
      </w:r>
    </w:p>
    <w:p w14:paraId="15D560BC" w14:textId="644F1513" w:rsidR="00000482" w:rsidRDefault="00F11085" w:rsidP="00BA055C">
      <w:pPr>
        <w:rPr>
          <w:rFonts w:cs="Arial"/>
          <w:szCs w:val="22"/>
        </w:rPr>
      </w:pPr>
      <w:r w:rsidRPr="0050075A">
        <w:rPr>
          <w:rFonts w:cs="Arial"/>
          <w:szCs w:val="22"/>
        </w:rPr>
        <w:t>Qual é acorde que deve</w:t>
      </w:r>
      <w:r w:rsidR="00FB2E2E">
        <w:rPr>
          <w:rFonts w:cs="Arial"/>
          <w:szCs w:val="22"/>
        </w:rPr>
        <w:t>ria</w:t>
      </w:r>
      <w:r w:rsidRPr="0050075A">
        <w:rPr>
          <w:rFonts w:cs="Arial"/>
          <w:szCs w:val="22"/>
        </w:rPr>
        <w:t xml:space="preserve"> ocupar o lugar da interrogação na partitura?</w:t>
      </w:r>
    </w:p>
    <w:p w14:paraId="046174E0" w14:textId="177519E1" w:rsidR="00000482" w:rsidRDefault="00000482" w:rsidP="00000482">
      <w:pPr>
        <w:jc w:val="center"/>
        <w:rPr>
          <w:rFonts w:cs="Arial"/>
          <w:szCs w:val="22"/>
        </w:rPr>
      </w:pPr>
    </w:p>
    <w:p w14:paraId="1C520246" w14:textId="77777777" w:rsidR="00BA055C" w:rsidRDefault="00BA055C" w:rsidP="00000482">
      <w:pPr>
        <w:jc w:val="center"/>
        <w:rPr>
          <w:rFonts w:cs="Arial"/>
          <w:szCs w:val="22"/>
        </w:rPr>
      </w:pPr>
    </w:p>
    <w:p w14:paraId="7F087956" w14:textId="77777777" w:rsidR="00BA055C" w:rsidRDefault="00BA055C" w:rsidP="00000482">
      <w:pPr>
        <w:jc w:val="center"/>
        <w:rPr>
          <w:rFonts w:cs="Arial"/>
          <w:szCs w:val="22"/>
        </w:rPr>
      </w:pPr>
    </w:p>
    <w:p w14:paraId="0323CE7C" w14:textId="77777777" w:rsidR="00BA055C" w:rsidRDefault="00BA055C" w:rsidP="00000482">
      <w:pPr>
        <w:jc w:val="center"/>
        <w:rPr>
          <w:rFonts w:cs="Arial"/>
          <w:szCs w:val="22"/>
        </w:rPr>
      </w:pPr>
    </w:p>
    <w:p w14:paraId="0FB51070" w14:textId="77777777" w:rsidR="00BA055C" w:rsidRDefault="00BA055C" w:rsidP="00000482">
      <w:pPr>
        <w:jc w:val="center"/>
        <w:rPr>
          <w:rFonts w:cs="Arial"/>
          <w:szCs w:val="22"/>
        </w:rPr>
      </w:pPr>
    </w:p>
    <w:p w14:paraId="026E9772" w14:textId="77777777" w:rsidR="00525ABC" w:rsidRDefault="00525ABC" w:rsidP="00000482">
      <w:pPr>
        <w:jc w:val="center"/>
        <w:rPr>
          <w:rFonts w:cs="Arial"/>
          <w:szCs w:val="22"/>
        </w:rPr>
      </w:pPr>
    </w:p>
    <w:p w14:paraId="2A695FA5" w14:textId="0BB50033" w:rsidR="007B009D" w:rsidRDefault="007B009D" w:rsidP="00000482">
      <w:pPr>
        <w:jc w:val="center"/>
        <w:rPr>
          <w:rFonts w:cs="Arial"/>
          <w:szCs w:val="22"/>
        </w:rPr>
      </w:pPr>
      <w:r>
        <w:rPr>
          <w:noProof/>
          <w:lang w:eastAsia="pt-BR"/>
        </w:rPr>
        <mc:AlternateContent>
          <mc:Choice Requires="wps">
            <w:drawing>
              <wp:anchor distT="0" distB="0" distL="114300" distR="114300" simplePos="0" relativeHeight="251794432" behindDoc="1" locked="0" layoutInCell="1" allowOverlap="1" wp14:anchorId="689C2E25" wp14:editId="015788CC">
                <wp:simplePos x="0" y="0"/>
                <wp:positionH relativeFrom="margin">
                  <wp:posOffset>238475</wp:posOffset>
                </wp:positionH>
                <wp:positionV relativeFrom="paragraph">
                  <wp:posOffset>7248</wp:posOffset>
                </wp:positionV>
                <wp:extent cx="4790365" cy="709684"/>
                <wp:effectExtent l="0" t="0" r="10795" b="14605"/>
                <wp:wrapNone/>
                <wp:docPr id="1107"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90365" cy="709684"/>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5317536" id="Retângulo 294" o:spid="_x0000_s1026" style="position:absolute;margin-left:18.8pt;margin-top:.55pt;width:377.2pt;height:55.9pt;z-index:-25152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" fillcolor="#ffd961" strokecolor="#974706 [1609]" strokeweight="2pt">
                <v:path arrowok="t"/>
                <w10:wrap anchorx="margin"/>
              </v:rect>
            </w:pict>
          </mc:Fallback>
        </mc:AlternateContent>
      </w:r>
    </w:p>
    <w:p w14:paraId="00AD946F" w14:textId="3CC70FBA" w:rsidR="007B009D" w:rsidRDefault="007B009D" w:rsidP="00000482">
      <w:pPr>
        <w:jc w:val="center"/>
        <w:rPr>
          <w:rFonts w:cs="Arial"/>
          <w:szCs w:val="22"/>
        </w:rPr>
      </w:pPr>
      <w:r>
        <w:rPr>
          <w:rFonts w:cs="Arial"/>
          <w:szCs w:val="22"/>
        </w:rPr>
        <w:t>Aula para a execução dos Exercícios Técnicos – Primas e Bordões</w:t>
      </w:r>
    </w:p>
    <w:p w14:paraId="668C9433" w14:textId="5BC27250" w:rsidR="007B009D" w:rsidRDefault="00225D1E" w:rsidP="00225D1E">
      <w:pPr>
        <w:tabs>
          <w:tab w:val="center" w:pos="4252"/>
          <w:tab w:val="left" w:pos="6705"/>
        </w:tabs>
        <w:rPr>
          <w:rFonts w:cs="Arial"/>
          <w:szCs w:val="22"/>
        </w:rPr>
      </w:pPr>
      <w:r>
        <w:rPr>
          <w:rFonts w:cs="Arial"/>
          <w:szCs w:val="22"/>
        </w:rPr>
        <w:tab/>
      </w:r>
      <w:r w:rsidR="007B009D">
        <w:rPr>
          <w:rFonts w:cs="Arial"/>
          <w:szCs w:val="22"/>
        </w:rPr>
        <w:t xml:space="preserve"> </w:t>
      </w:r>
      <w:r>
        <w:rPr>
          <w:rFonts w:cs="Arial"/>
          <w:szCs w:val="22"/>
        </w:rPr>
        <w:tab/>
      </w:r>
    </w:p>
    <w:p w14:paraId="7770FA7A" w14:textId="77777777" w:rsidR="000D6CBE" w:rsidRPr="007B009D" w:rsidRDefault="00B9373C" w:rsidP="000D6CBE">
      <w:pPr>
        <w:jc w:val="center"/>
        <w:rPr>
          <w:rFonts w:cs="Arial"/>
          <w:sz w:val="18"/>
          <w:szCs w:val="18"/>
        </w:rPr>
      </w:pPr>
      <w:hyperlink r:id="rId155" w:history="1">
        <w:r w:rsidR="000D6CBE" w:rsidRPr="007B009D">
          <w:rPr>
            <w:rStyle w:val="Hyperlink"/>
            <w:rFonts w:cs="Arial"/>
            <w:sz w:val="18"/>
            <w:szCs w:val="18"/>
          </w:rPr>
          <w:t>https://youtu.be/TBb_zvCAEkE</w:t>
        </w:r>
      </w:hyperlink>
    </w:p>
    <w:p w14:paraId="71AB7BFB" w14:textId="6BD6CD2D" w:rsidR="007B009D" w:rsidRPr="007B009D" w:rsidRDefault="007B009D" w:rsidP="00000482">
      <w:pPr>
        <w:jc w:val="center"/>
        <w:rPr>
          <w:rFonts w:cs="Arial"/>
          <w:sz w:val="18"/>
          <w:szCs w:val="18"/>
        </w:rPr>
      </w:pPr>
    </w:p>
    <w:p w14:paraId="3EBFCCFC" w14:textId="322069C8" w:rsidR="007B009D" w:rsidRPr="00000482" w:rsidRDefault="007B009D" w:rsidP="00000482">
      <w:pPr>
        <w:jc w:val="center"/>
        <w:rPr>
          <w:rFonts w:cs="Arial"/>
          <w:szCs w:val="22"/>
        </w:rPr>
      </w:pPr>
    </w:p>
    <w:p w14:paraId="58059BAF" w14:textId="205F7C70" w:rsidR="00F11085" w:rsidRDefault="00F11085" w:rsidP="00AE4C4F">
      <w:pPr>
        <w:jc w:val="center"/>
        <w:rPr>
          <w:noProof/>
          <w:lang w:eastAsia="pt-BR"/>
        </w:rPr>
      </w:pPr>
    </w:p>
    <w:p w14:paraId="1D190D71" w14:textId="7F5F08E9" w:rsidR="00CB581D" w:rsidRDefault="00CB581D" w:rsidP="00AE4C4F">
      <w:pPr>
        <w:jc w:val="center"/>
        <w:rPr>
          <w:noProof/>
          <w:lang w:eastAsia="pt-BR"/>
        </w:rPr>
      </w:pPr>
    </w:p>
    <w:p w14:paraId="304464AB" w14:textId="77777777" w:rsidR="00BA055C" w:rsidRDefault="00BA055C" w:rsidP="003325FD">
      <w:pPr>
        <w:rPr>
          <w:noProof/>
          <w:lang w:eastAsia="pt-BR"/>
        </w:rPr>
      </w:pPr>
    </w:p>
    <w:p w14:paraId="4AD6C5A5" w14:textId="77777777" w:rsidR="00BA055C" w:rsidRDefault="00BA055C" w:rsidP="003325FD">
      <w:pPr>
        <w:rPr>
          <w:noProof/>
          <w:lang w:eastAsia="pt-BR"/>
        </w:rPr>
      </w:pPr>
    </w:p>
    <w:p w14:paraId="6E68B2D0" w14:textId="23474807" w:rsidR="003325FD" w:rsidRPr="000D3E04" w:rsidRDefault="003325FD" w:rsidP="003325FD">
      <w:pPr>
        <w:rPr>
          <w:rFonts w:cs="Arial"/>
        </w:rPr>
      </w:pPr>
      <w:r w:rsidRPr="000D3E04">
        <w:rPr>
          <w:rFonts w:cs="Arial"/>
        </w:rPr>
        <w:lastRenderedPageBreak/>
        <w:t xml:space="preserve">Ao executarmos o próximo exercício devemos nos atentar à numeração que aparece embaixo da partitura. Os números abaixo </w:t>
      </w:r>
      <w:r w:rsidR="000D3E04" w:rsidRPr="000D3E04">
        <w:rPr>
          <w:rFonts w:cs="Arial"/>
        </w:rPr>
        <w:t xml:space="preserve">das figuras rítmicas </w:t>
      </w:r>
      <w:r w:rsidRPr="000D3E04">
        <w:rPr>
          <w:rFonts w:cs="Arial"/>
        </w:rPr>
        <w:t xml:space="preserve">indicam os dedos da mão esquerda que devem ser utilizados. </w:t>
      </w:r>
    </w:p>
    <w:p w14:paraId="65B3A348" w14:textId="02046D8A" w:rsidR="003325FD" w:rsidRPr="000D3E04" w:rsidRDefault="003325FD" w:rsidP="003325FD">
      <w:pPr>
        <w:rPr>
          <w:rFonts w:cs="Arial"/>
        </w:rPr>
      </w:pPr>
      <w:r w:rsidRPr="000D3E04">
        <w:rPr>
          <w:rFonts w:cs="Arial"/>
        </w:rPr>
        <w:t xml:space="preserve">Lembre-se que a contagem dos dedos da mão esquerda se inicia no indicador (1) e vai até o dedo mínimo (4). </w:t>
      </w:r>
    </w:p>
    <w:p w14:paraId="7EEAF2BD" w14:textId="7E94F224" w:rsidR="003325FD" w:rsidRDefault="003325FD" w:rsidP="003325FD">
      <w:pPr>
        <w:rPr>
          <w:rFonts w:cs="Arial"/>
          <w:sz w:val="24"/>
        </w:rPr>
      </w:pPr>
    </w:p>
    <w:p w14:paraId="331A3C2D" w14:textId="77777777" w:rsidR="00A929EE" w:rsidRDefault="00A929EE" w:rsidP="003325FD">
      <w:pPr>
        <w:rPr>
          <w:rFonts w:cs="Arial"/>
          <w:sz w:val="24"/>
        </w:rPr>
      </w:pPr>
    </w:p>
    <w:p w14:paraId="50738420" w14:textId="56DD305B" w:rsidR="00A929EE" w:rsidRDefault="00A929EE" w:rsidP="00CB581D">
      <w:pPr>
        <w:jc w:val="center"/>
        <w:rPr>
          <w:rFonts w:cs="Arial"/>
          <w:sz w:val="24"/>
        </w:rPr>
      </w:pPr>
      <w:r>
        <w:rPr>
          <w:rFonts w:cs="Arial"/>
          <w:noProof/>
          <w:sz w:val="24"/>
          <w:lang w:eastAsia="pt-BR"/>
        </w:rPr>
        <w:drawing>
          <wp:inline distT="0" distB="0" distL="0" distR="0" wp14:anchorId="0B800A8C" wp14:editId="36972E29">
            <wp:extent cx="5736603" cy="2593074"/>
            <wp:effectExtent l="0" t="0" r="0" b="0"/>
            <wp:docPr id="1106" name="Imagem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40052" cy="2594633"/>
                    </a:xfrm>
                    <a:prstGeom prst="rect">
                      <a:avLst/>
                    </a:prstGeom>
                    <a:noFill/>
                    <a:ln>
                      <a:noFill/>
                    </a:ln>
                  </pic:spPr>
                </pic:pic>
              </a:graphicData>
            </a:graphic>
          </wp:inline>
        </w:drawing>
      </w:r>
    </w:p>
    <w:p w14:paraId="097EE8F8" w14:textId="64BC2891" w:rsidR="00A929EE" w:rsidRDefault="00A929EE" w:rsidP="00CB581D">
      <w:pPr>
        <w:jc w:val="center"/>
        <w:rPr>
          <w:rFonts w:cs="Arial"/>
          <w:sz w:val="24"/>
        </w:rPr>
      </w:pPr>
    </w:p>
    <w:p w14:paraId="216D1E8A" w14:textId="77777777" w:rsidR="00A929EE" w:rsidRDefault="00A929EE" w:rsidP="00CB581D">
      <w:pPr>
        <w:jc w:val="center"/>
        <w:rPr>
          <w:rFonts w:cs="Arial"/>
          <w:sz w:val="24"/>
        </w:rPr>
      </w:pPr>
    </w:p>
    <w:p w14:paraId="7647A3C4" w14:textId="39D5511C" w:rsidR="00A929EE" w:rsidRDefault="00A929EE" w:rsidP="00CB581D">
      <w:pPr>
        <w:jc w:val="center"/>
        <w:rPr>
          <w:rFonts w:cs="Arial"/>
          <w:sz w:val="24"/>
        </w:rPr>
      </w:pPr>
      <w:r>
        <w:rPr>
          <w:noProof/>
          <w:lang w:eastAsia="pt-BR"/>
        </w:rPr>
        <mc:AlternateContent>
          <mc:Choice Requires="wps">
            <w:drawing>
              <wp:anchor distT="0" distB="0" distL="114300" distR="114300" simplePos="0" relativeHeight="251798528" behindDoc="1" locked="0" layoutInCell="1" allowOverlap="1" wp14:anchorId="6DEB4CB0" wp14:editId="7BD0A7AE">
                <wp:simplePos x="0" y="0"/>
                <wp:positionH relativeFrom="margin">
                  <wp:align>center</wp:align>
                </wp:positionH>
                <wp:positionV relativeFrom="paragraph">
                  <wp:posOffset>26376</wp:posOffset>
                </wp:positionV>
                <wp:extent cx="4790365" cy="709684"/>
                <wp:effectExtent l="0" t="0" r="10795" b="14605"/>
                <wp:wrapNone/>
                <wp:docPr id="1105"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90365" cy="709684"/>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0B8B32E" id="Retângulo 294" o:spid="_x0000_s1026" style="position:absolute;margin-left:0;margin-top:2.1pt;width:377.2pt;height:55.9pt;z-index:-2515179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" fillcolor="#ffd961" strokecolor="#974706 [1609]" strokeweight="2pt">
                <v:path arrowok="t"/>
                <w10:wrap anchorx="margin"/>
              </v:rect>
            </w:pict>
          </mc:Fallback>
        </mc:AlternateContent>
      </w:r>
    </w:p>
    <w:p w14:paraId="45188371" w14:textId="383B030A" w:rsidR="00A929EE" w:rsidRDefault="00A929EE" w:rsidP="00A929EE">
      <w:pPr>
        <w:jc w:val="center"/>
        <w:rPr>
          <w:rFonts w:cs="Arial"/>
          <w:sz w:val="24"/>
        </w:rPr>
      </w:pPr>
      <w:r>
        <w:rPr>
          <w:rFonts w:cs="Arial"/>
          <w:sz w:val="24"/>
        </w:rPr>
        <w:t>Aula para execução do Exercício Técnico de Bordões e Primas.</w:t>
      </w:r>
    </w:p>
    <w:p w14:paraId="7C6EAFF2" w14:textId="19CB481E" w:rsidR="00A929EE" w:rsidRDefault="00A929EE" w:rsidP="00CB581D">
      <w:pPr>
        <w:jc w:val="center"/>
        <w:rPr>
          <w:rFonts w:cs="Arial"/>
          <w:sz w:val="24"/>
        </w:rPr>
      </w:pPr>
    </w:p>
    <w:p w14:paraId="24999853" w14:textId="02D0E6C5" w:rsidR="003325FD" w:rsidRPr="00A929EE" w:rsidRDefault="00B9373C" w:rsidP="00AE4C4F">
      <w:pPr>
        <w:jc w:val="center"/>
        <w:rPr>
          <w:rFonts w:cs="Arial"/>
          <w:color w:val="FF0000"/>
          <w:sz w:val="4"/>
          <w:szCs w:val="4"/>
        </w:rPr>
      </w:pPr>
      <w:hyperlink r:id="rId157" w:history="1">
        <w:r w:rsidR="00A929EE" w:rsidRPr="00A929EE">
          <w:rPr>
            <w:rStyle w:val="Hyperlink"/>
            <w:rFonts w:cs="Arial"/>
            <w:sz w:val="18"/>
            <w:szCs w:val="18"/>
          </w:rPr>
          <w:t>https://youtu.be/8IqVIEav-H4</w:t>
        </w:r>
      </w:hyperlink>
    </w:p>
    <w:p w14:paraId="73FFDA55" w14:textId="1F5BF6C2" w:rsidR="00000482" w:rsidRPr="0087395E" w:rsidRDefault="00000482" w:rsidP="00000482">
      <w:pPr>
        <w:rPr>
          <w:noProof/>
          <w:szCs w:val="22"/>
          <w:lang w:eastAsia="pt-BR"/>
        </w:rPr>
      </w:pPr>
    </w:p>
    <w:p w14:paraId="26162228" w14:textId="3A291C6B" w:rsidR="00000482" w:rsidRPr="0087395E" w:rsidRDefault="00000482" w:rsidP="00000482">
      <w:pPr>
        <w:rPr>
          <w:noProof/>
          <w:szCs w:val="22"/>
          <w:lang w:eastAsia="pt-BR"/>
        </w:rPr>
      </w:pPr>
    </w:p>
    <w:p w14:paraId="5633FE13" w14:textId="23A70A80" w:rsidR="00000482" w:rsidRPr="0087395E" w:rsidRDefault="00000482" w:rsidP="00000482">
      <w:pPr>
        <w:rPr>
          <w:noProof/>
          <w:szCs w:val="22"/>
          <w:lang w:eastAsia="pt-BR"/>
        </w:rPr>
      </w:pPr>
    </w:p>
    <w:p w14:paraId="6386986D" w14:textId="7955625B" w:rsidR="006D2D73" w:rsidRDefault="006D2D73" w:rsidP="00000482">
      <w:pPr>
        <w:rPr>
          <w:noProof/>
          <w:szCs w:val="22"/>
          <w:lang w:eastAsia="pt-BR"/>
        </w:rPr>
      </w:pPr>
    </w:p>
    <w:p w14:paraId="08E507E7" w14:textId="45916606" w:rsidR="0087395E" w:rsidRDefault="0087395E" w:rsidP="00000482">
      <w:pPr>
        <w:rPr>
          <w:noProof/>
          <w:szCs w:val="22"/>
          <w:lang w:eastAsia="pt-BR"/>
        </w:rPr>
      </w:pPr>
    </w:p>
    <w:p w14:paraId="112DF852" w14:textId="77777777" w:rsidR="00BA055C" w:rsidRDefault="00BA055C" w:rsidP="00000482">
      <w:pPr>
        <w:rPr>
          <w:noProof/>
          <w:szCs w:val="22"/>
          <w:lang w:eastAsia="pt-BR"/>
        </w:rPr>
      </w:pPr>
    </w:p>
    <w:p w14:paraId="7603D9B4" w14:textId="0CC3D351" w:rsidR="0087395E" w:rsidRDefault="0087395E" w:rsidP="00000482">
      <w:pPr>
        <w:rPr>
          <w:noProof/>
          <w:szCs w:val="22"/>
          <w:lang w:eastAsia="pt-BR"/>
        </w:rPr>
      </w:pPr>
    </w:p>
    <w:p w14:paraId="4F8E86E4" w14:textId="60D2A24D" w:rsidR="0087395E" w:rsidRDefault="0087395E" w:rsidP="00000482">
      <w:pPr>
        <w:rPr>
          <w:noProof/>
          <w:szCs w:val="22"/>
          <w:lang w:eastAsia="pt-BR"/>
        </w:rPr>
      </w:pPr>
    </w:p>
    <w:p w14:paraId="731C9164" w14:textId="77777777" w:rsidR="00A929EE" w:rsidRDefault="00A929EE" w:rsidP="00000482">
      <w:pPr>
        <w:rPr>
          <w:noProof/>
          <w:szCs w:val="22"/>
          <w:lang w:eastAsia="pt-BR"/>
        </w:rPr>
      </w:pPr>
    </w:p>
    <w:p w14:paraId="5C15FD91" w14:textId="77777777" w:rsidR="0087395E" w:rsidRPr="0087395E" w:rsidRDefault="0087395E" w:rsidP="00000482">
      <w:pPr>
        <w:rPr>
          <w:noProof/>
          <w:szCs w:val="22"/>
          <w:lang w:eastAsia="pt-BR"/>
        </w:rPr>
      </w:pPr>
    </w:p>
    <w:p w14:paraId="01D93A80" w14:textId="77777777" w:rsidR="0087395E" w:rsidRPr="0087395E" w:rsidRDefault="0087395E" w:rsidP="00000482">
      <w:pPr>
        <w:rPr>
          <w:noProof/>
          <w:szCs w:val="22"/>
          <w:lang w:eastAsia="pt-BR"/>
        </w:rPr>
      </w:pPr>
    </w:p>
    <w:p w14:paraId="097B07DD" w14:textId="4FE96993" w:rsidR="00000482" w:rsidRPr="0087395E" w:rsidRDefault="00000482" w:rsidP="00000482">
      <w:pPr>
        <w:rPr>
          <w:noProof/>
          <w:szCs w:val="22"/>
          <w:lang w:eastAsia="pt-BR"/>
        </w:rPr>
      </w:pPr>
    </w:p>
    <w:p w14:paraId="23254173" w14:textId="05A5E465" w:rsidR="003325FD" w:rsidRPr="00AE4C4F" w:rsidRDefault="0087395E" w:rsidP="0087395E">
      <w:pPr>
        <w:jc w:val="center"/>
        <w:rPr>
          <w:rFonts w:cs="Arial"/>
          <w:sz w:val="24"/>
        </w:rPr>
      </w:pPr>
      <w:r>
        <w:rPr>
          <w:rFonts w:cs="Arial"/>
          <w:noProof/>
          <w:color w:val="FF0000"/>
          <w:sz w:val="28"/>
          <w:szCs w:val="28"/>
          <w:lang w:eastAsia="pt-BR"/>
        </w:rPr>
        <w:drawing>
          <wp:inline distT="0" distB="0" distL="0" distR="0" wp14:anchorId="1E5C4093" wp14:editId="5425FD80">
            <wp:extent cx="4035287" cy="1889801"/>
            <wp:effectExtent l="0" t="0" r="3810" b="0"/>
            <wp:docPr id="14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063840" cy="1903173"/>
                    </a:xfrm>
                    <a:prstGeom prst="rect">
                      <a:avLst/>
                    </a:prstGeom>
                    <a:noFill/>
                    <a:ln>
                      <a:noFill/>
                    </a:ln>
                  </pic:spPr>
                </pic:pic>
              </a:graphicData>
            </a:graphic>
          </wp:inline>
        </w:drawing>
      </w:r>
    </w:p>
    <w:p w14:paraId="2DB0A33F" w14:textId="013CBBA8" w:rsidR="003777DF" w:rsidRPr="009D7F82" w:rsidRDefault="007C086B" w:rsidP="005526B9">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01" w:name="_Toc70064111"/>
      <w:bookmarkStart w:id="102" w:name="_Toc99392029"/>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Exercício 2</w:t>
      </w:r>
      <w:r w:rsid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w:t>
      </w:r>
      <w:r w:rsidR="00634719"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634719"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Conhecendo</w:t>
      </w:r>
      <w:r w:rsidR="003777DF"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w:t>
      </w:r>
      <w:r w:rsidR="00F3419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s</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F519C1"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f</w:t>
      </w:r>
      <w:r w:rsidR="00F16FD7"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ô</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rma</w:t>
      </w:r>
      <w:r w:rsidR="00F3419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s</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(Shape</w:t>
      </w:r>
      <w:r w:rsidR="00F3419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s</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bookmarkEnd w:id="101"/>
      <w:bookmarkEnd w:id="102"/>
      <w:r w:rsidR="00747A0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6C7367CC" w14:textId="77777777" w:rsidR="007C086B" w:rsidRDefault="007C086B" w:rsidP="00747A02"/>
    <w:p w14:paraId="2261FAFE" w14:textId="77777777" w:rsidR="003777DF" w:rsidRPr="00C329E5" w:rsidRDefault="00F77522" w:rsidP="00747A02">
      <w:r w:rsidRPr="00C329E5">
        <w:t>F</w:t>
      </w:r>
      <w:r w:rsidR="00F16FD7">
        <w:t>ô</w:t>
      </w:r>
      <w:r w:rsidRPr="00C329E5">
        <w:t>rma</w:t>
      </w:r>
      <w:r w:rsidR="003777DF" w:rsidRPr="00C329E5">
        <w:t xml:space="preserve"> é </w:t>
      </w:r>
      <w:r w:rsidR="003777DF" w:rsidRPr="00747A02">
        <w:t xml:space="preserve">uma digitação </w:t>
      </w:r>
      <w:r w:rsidR="00157E59" w:rsidRPr="00747A02">
        <w:t xml:space="preserve">de </w:t>
      </w:r>
      <w:r w:rsidR="003777DF" w:rsidRPr="00747A02">
        <w:t xml:space="preserve">escala, </w:t>
      </w:r>
      <w:r w:rsidR="00157E59" w:rsidRPr="00747A02">
        <w:t xml:space="preserve">ou acorde, </w:t>
      </w:r>
      <w:r w:rsidR="003777DF" w:rsidRPr="00747A02">
        <w:t xml:space="preserve">que </w:t>
      </w:r>
      <w:r w:rsidR="00157E59" w:rsidRPr="00747A02">
        <w:t>pode ser transposta facilmente ao mudar as casas utilizadas,</w:t>
      </w:r>
      <w:r w:rsidR="00056C48" w:rsidRPr="00747A02">
        <w:t xml:space="preserve"> </w:t>
      </w:r>
      <w:r w:rsidR="00157E59" w:rsidRPr="00747A02">
        <w:t>mas</w:t>
      </w:r>
      <w:r w:rsidR="00157E59" w:rsidRPr="00C329E5">
        <w:t xml:space="preserve"> utilizando a mesma f</w:t>
      </w:r>
      <w:r w:rsidR="00F16FD7">
        <w:t>ô</w:t>
      </w:r>
      <w:r w:rsidR="00157E59" w:rsidRPr="00C329E5">
        <w:t>rma/padrão.</w:t>
      </w:r>
      <w:r w:rsidR="00747A02">
        <w:t xml:space="preserve"> </w:t>
      </w:r>
    </w:p>
    <w:p w14:paraId="23E69BBF" w14:textId="77777777" w:rsidR="00157E59" w:rsidRDefault="00157E59" w:rsidP="00747A02">
      <w:r w:rsidRPr="00C329E5">
        <w:t>Por exemplo, a escala maior natural tem alguns shapes, algumas digitações que podemos iniciar em diferentes casas, para obter tonalidades diferentes.</w:t>
      </w:r>
    </w:p>
    <w:p w14:paraId="60F1AE13" w14:textId="77777777" w:rsidR="00F77522" w:rsidRDefault="00F77522" w:rsidP="00AA7B65">
      <w:pPr>
        <w:keepNext/>
        <w:autoSpaceDE w:val="0"/>
        <w:autoSpaceDN w:val="0"/>
        <w:adjustRightInd w:val="0"/>
        <w:spacing w:line="360" w:lineRule="auto"/>
      </w:pPr>
    </w:p>
    <w:p w14:paraId="32AFF7E1" w14:textId="77777777" w:rsidR="00EC35C6" w:rsidRDefault="00EC35C6" w:rsidP="00EC35C6">
      <w:pPr>
        <w:pStyle w:val="PargrafodaLista"/>
        <w:keepNext/>
        <w:numPr>
          <w:ilvl w:val="0"/>
          <w:numId w:val="33"/>
        </w:numPr>
        <w:autoSpaceDE w:val="0"/>
        <w:autoSpaceDN w:val="0"/>
        <w:adjustRightInd w:val="0"/>
        <w:spacing w:line="360" w:lineRule="auto"/>
      </w:pPr>
      <w:r>
        <w:t>Vamos iniciar treinando a realização da Escala Cromática:</w:t>
      </w:r>
    </w:p>
    <w:p w14:paraId="23C53893" w14:textId="77777777" w:rsidR="00EC35C6" w:rsidRDefault="00EC35C6" w:rsidP="00011AE9">
      <w:pPr>
        <w:keepNext/>
        <w:autoSpaceDE w:val="0"/>
        <w:autoSpaceDN w:val="0"/>
        <w:adjustRightInd w:val="0"/>
        <w:spacing w:line="360" w:lineRule="auto"/>
      </w:pPr>
    </w:p>
    <w:p w14:paraId="60181DF7" w14:textId="77777777" w:rsidR="00634719" w:rsidRDefault="00011AE9" w:rsidP="00011AE9">
      <w:pPr>
        <w:keepNext/>
        <w:autoSpaceDE w:val="0"/>
        <w:autoSpaceDN w:val="0"/>
        <w:adjustRightInd w:val="0"/>
        <w:spacing w:line="360" w:lineRule="auto"/>
      </w:pPr>
      <w:r>
        <w:rPr>
          <w:noProof/>
          <w:lang w:eastAsia="pt-BR"/>
        </w:rPr>
        <w:drawing>
          <wp:inline distT="0" distB="0" distL="0" distR="0" wp14:anchorId="14ABE209" wp14:editId="092C50CB">
            <wp:extent cx="5391150" cy="695325"/>
            <wp:effectExtent l="19050" t="0" r="0" b="0"/>
            <wp:docPr id="107"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9" cstate="print"/>
                    <a:srcRect/>
                    <a:stretch>
                      <a:fillRect/>
                    </a:stretch>
                  </pic:blipFill>
                  <pic:spPr bwMode="auto">
                    <a:xfrm>
                      <a:off x="0" y="0"/>
                      <a:ext cx="5391150" cy="695325"/>
                    </a:xfrm>
                    <a:prstGeom prst="rect">
                      <a:avLst/>
                    </a:prstGeom>
                    <a:noFill/>
                    <a:ln w="9525">
                      <a:noFill/>
                      <a:miter lim="800000"/>
                      <a:headEnd/>
                      <a:tailEnd/>
                    </a:ln>
                  </pic:spPr>
                </pic:pic>
              </a:graphicData>
            </a:graphic>
          </wp:inline>
        </w:drawing>
      </w:r>
    </w:p>
    <w:p w14:paraId="18428046" w14:textId="77777777" w:rsidR="0063133E" w:rsidRPr="00941FCD" w:rsidRDefault="00EB3ED4" w:rsidP="00143E35">
      <w:pPr>
        <w:keepNext/>
        <w:autoSpaceDE w:val="0"/>
        <w:autoSpaceDN w:val="0"/>
        <w:adjustRightInd w:val="0"/>
        <w:spacing w:line="360" w:lineRule="auto"/>
      </w:pPr>
      <w:r>
        <w:rPr>
          <w:noProof/>
          <w:lang w:eastAsia="pt-BR"/>
        </w:rPr>
        <w:drawing>
          <wp:inline distT="0" distB="0" distL="0" distR="0" wp14:anchorId="44197C37" wp14:editId="04242BEE">
            <wp:extent cx="5295900" cy="3476625"/>
            <wp:effectExtent l="0" t="0" r="0" b="9525"/>
            <wp:docPr id="234" name="Image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295900" cy="3476625"/>
                    </a:xfrm>
                    <a:prstGeom prst="rect">
                      <a:avLst/>
                    </a:prstGeom>
                    <a:noFill/>
                    <a:ln>
                      <a:noFill/>
                    </a:ln>
                  </pic:spPr>
                </pic:pic>
              </a:graphicData>
            </a:graphic>
          </wp:inline>
        </w:drawing>
      </w:r>
    </w:p>
    <w:p w14:paraId="4A3FB45A" w14:textId="77777777" w:rsidR="00F3419B" w:rsidRPr="00143E35" w:rsidRDefault="00F75A25" w:rsidP="00F3419B">
      <w:pPr>
        <w:pStyle w:val="Legenda"/>
        <w:jc w:val="center"/>
      </w:pPr>
      <w:r>
        <w:t xml:space="preserve">Figura </w:t>
      </w:r>
      <w:r w:rsidR="00076318">
        <w:t>17</w:t>
      </w:r>
      <w:r>
        <w:t>.</w:t>
      </w:r>
      <w:r w:rsidR="00941FCD">
        <w:t>0</w:t>
      </w:r>
      <w:r w:rsidR="00F3419B">
        <w:t>.1</w:t>
      </w:r>
    </w:p>
    <w:p w14:paraId="08F6C002" w14:textId="77777777" w:rsidR="00F77522" w:rsidRDefault="00011AE9" w:rsidP="00011AE9">
      <w:r w:rsidRPr="003F1928">
        <w:t xml:space="preserve">Obs: Esse shape é somente um exemplo e funciona </w:t>
      </w:r>
      <w:r w:rsidRPr="003F1928">
        <w:rPr>
          <w:b/>
          <w:i/>
        </w:rPr>
        <w:t>somente</w:t>
      </w:r>
      <w:r w:rsidRPr="003F1928">
        <w:t xml:space="preserve"> quando a escala é começada na 5 corda. A escala cromática possui intervalos de meio em meio tom, e pode ser realizada at</w:t>
      </w:r>
      <w:r>
        <w:t>é mesmo em uma mesma corda, seguindo de casa em casa.</w:t>
      </w:r>
    </w:p>
    <w:p w14:paraId="7D30C1FF" w14:textId="77777777" w:rsidR="00F77522" w:rsidRDefault="00F77522" w:rsidP="00011AE9"/>
    <w:p w14:paraId="528F5975" w14:textId="77777777" w:rsidR="00F3419B" w:rsidRDefault="00F3419B" w:rsidP="00011AE9"/>
    <w:p w14:paraId="6067C73A" w14:textId="77777777" w:rsidR="00F77522" w:rsidRDefault="00EC35C6" w:rsidP="00011AE9">
      <w:pPr>
        <w:pStyle w:val="PargrafodaLista"/>
        <w:numPr>
          <w:ilvl w:val="0"/>
          <w:numId w:val="33"/>
        </w:numPr>
      </w:pPr>
      <w:r>
        <w:t xml:space="preserve">Agora vamos treinar a realização da escala </w:t>
      </w:r>
      <w:r w:rsidR="004037F2">
        <w:t>maior com uma f</w:t>
      </w:r>
      <w:r w:rsidR="00F16FD7">
        <w:t>ô</w:t>
      </w:r>
      <w:r w:rsidR="004037F2">
        <w:t>rma bastante utilizada:</w:t>
      </w:r>
    </w:p>
    <w:p w14:paraId="0852E13A" w14:textId="77777777" w:rsidR="00011AE9" w:rsidRPr="00011AE9" w:rsidRDefault="00011AE9" w:rsidP="00011AE9">
      <w:pPr>
        <w:rPr>
          <w:lang w:eastAsia="pt-BR"/>
        </w:rPr>
      </w:pPr>
    </w:p>
    <w:p w14:paraId="6E9729C9" w14:textId="77777777" w:rsidR="00F3419B" w:rsidRPr="00A6128F" w:rsidRDefault="00432957" w:rsidP="00F11085">
      <w:pPr>
        <w:jc w:val="center"/>
        <w:rPr>
          <w:lang w:eastAsia="pt-BR"/>
        </w:rPr>
      </w:pPr>
      <w:r>
        <w:rPr>
          <w:noProof/>
          <w:lang w:eastAsia="pt-BR"/>
        </w:rPr>
        <w:drawing>
          <wp:inline distT="0" distB="0" distL="0" distR="0" wp14:anchorId="5DA619CA" wp14:editId="7AB5F511">
            <wp:extent cx="5691117" cy="1136213"/>
            <wp:effectExtent l="0" t="0" r="5080" b="6985"/>
            <wp:docPr id="139"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1" cstate="print"/>
                    <a:srcRect/>
                    <a:stretch>
                      <a:fillRect/>
                    </a:stretch>
                  </pic:blipFill>
                  <pic:spPr bwMode="auto">
                    <a:xfrm>
                      <a:off x="0" y="0"/>
                      <a:ext cx="5713546" cy="1140691"/>
                    </a:xfrm>
                    <a:prstGeom prst="rect">
                      <a:avLst/>
                    </a:prstGeom>
                    <a:noFill/>
                    <a:ln w="9525">
                      <a:noFill/>
                      <a:miter lim="800000"/>
                      <a:headEnd/>
                      <a:tailEnd/>
                    </a:ln>
                  </pic:spPr>
                </pic:pic>
              </a:graphicData>
            </a:graphic>
          </wp:inline>
        </w:drawing>
      </w:r>
    </w:p>
    <w:p w14:paraId="382AFB4E" w14:textId="77777777" w:rsidR="003C3F48" w:rsidRDefault="00EB3ED4" w:rsidP="003C3F48">
      <w:pPr>
        <w:keepNext/>
        <w:autoSpaceDE w:val="0"/>
        <w:autoSpaceDN w:val="0"/>
        <w:adjustRightInd w:val="0"/>
        <w:spacing w:line="360" w:lineRule="auto"/>
        <w:jc w:val="center"/>
      </w:pPr>
      <w:r>
        <w:rPr>
          <w:noProof/>
          <w:lang w:eastAsia="pt-BR"/>
        </w:rPr>
        <w:lastRenderedPageBreak/>
        <w:drawing>
          <wp:inline distT="0" distB="0" distL="0" distR="0" wp14:anchorId="32BED7C6" wp14:editId="31878271">
            <wp:extent cx="5372100" cy="3607120"/>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388640" cy="3618226"/>
                    </a:xfrm>
                    <a:prstGeom prst="rect">
                      <a:avLst/>
                    </a:prstGeom>
                    <a:noFill/>
                    <a:ln>
                      <a:noFill/>
                    </a:ln>
                  </pic:spPr>
                </pic:pic>
              </a:graphicData>
            </a:graphic>
          </wp:inline>
        </w:drawing>
      </w:r>
    </w:p>
    <w:p w14:paraId="63F7BFC4" w14:textId="77777777" w:rsidR="00D22574" w:rsidRDefault="00F75A25" w:rsidP="0071027D">
      <w:pPr>
        <w:pStyle w:val="Legenda"/>
        <w:jc w:val="center"/>
      </w:pPr>
      <w:r>
        <w:t xml:space="preserve">Figura </w:t>
      </w:r>
      <w:r w:rsidR="00076318">
        <w:t>17</w:t>
      </w:r>
      <w:r w:rsidR="00941FCD">
        <w:t>.0</w:t>
      </w:r>
      <w:r>
        <w:t>.2</w:t>
      </w:r>
    </w:p>
    <w:p w14:paraId="3284B9A4" w14:textId="77777777" w:rsidR="00F11085" w:rsidRPr="00F11085" w:rsidRDefault="00F11085" w:rsidP="00F11085">
      <w:pPr>
        <w:rPr>
          <w:lang w:eastAsia="pt-BR"/>
        </w:rPr>
      </w:pPr>
    </w:p>
    <w:p w14:paraId="05F8BEBA" w14:textId="1668E95C" w:rsidR="00000482" w:rsidRDefault="00F3419B" w:rsidP="007B009D">
      <w:pPr>
        <w:jc w:val="center"/>
        <w:rPr>
          <w:b/>
          <w:bCs/>
          <w:sz w:val="24"/>
        </w:rPr>
      </w:pPr>
      <w:r>
        <w:rPr>
          <w:b/>
          <w:bCs/>
          <w:sz w:val="24"/>
        </w:rPr>
        <w:t>Nesse momento já estamos preparados para iniciarmos nossos estudos com algumas músicas, você também acha?</w:t>
      </w:r>
    </w:p>
    <w:p w14:paraId="51CD24AB" w14:textId="77777777" w:rsidR="007B009D" w:rsidRDefault="007B009D" w:rsidP="007B009D">
      <w:pPr>
        <w:jc w:val="center"/>
        <w:rPr>
          <w:b/>
          <w:bCs/>
          <w:sz w:val="24"/>
        </w:rPr>
      </w:pPr>
    </w:p>
    <w:p w14:paraId="247D9FE9" w14:textId="6B34D992" w:rsidR="00F3419B" w:rsidRPr="00000482" w:rsidRDefault="00000482" w:rsidP="00000482">
      <w:pPr>
        <w:rPr>
          <w:b/>
          <w:bCs/>
          <w:sz w:val="24"/>
        </w:rPr>
      </w:pPr>
      <w:r>
        <w:rPr>
          <w:b/>
          <w:bCs/>
          <w:noProof/>
          <w:color w:val="FF0000"/>
          <w:sz w:val="28"/>
          <w:szCs w:val="28"/>
          <w:lang w:eastAsia="pt-BR"/>
        </w:rPr>
        <w:drawing>
          <wp:inline distT="0" distB="0" distL="0" distR="0" wp14:anchorId="2F397AAD" wp14:editId="1C7A0505">
            <wp:extent cx="5400040" cy="4214495"/>
            <wp:effectExtent l="0" t="0" r="0" b="0"/>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400040" cy="4214495"/>
                    </a:xfrm>
                    <a:prstGeom prst="rect">
                      <a:avLst/>
                    </a:prstGeom>
                    <a:noFill/>
                    <a:ln>
                      <a:noFill/>
                    </a:ln>
                  </pic:spPr>
                </pic:pic>
              </a:graphicData>
            </a:graphic>
          </wp:inline>
        </w:drawing>
      </w:r>
    </w:p>
    <w:p w14:paraId="026C6F70" w14:textId="430FAF38" w:rsidR="00634719" w:rsidRPr="00D906CB" w:rsidRDefault="00881AC9" w:rsidP="00D906CB">
      <w:pPr>
        <w:pStyle w:val="Ttulo3"/>
        <w:rPr>
          <w:rFonts w:ascii="Arial Black" w:hAnsi="Arial Black"/>
          <w:b w:val="0"/>
          <w:noProof/>
          <w:sz w:val="36"/>
          <w:szCs w:val="36"/>
        </w:rPr>
      </w:pPr>
      <w:bookmarkStart w:id="103" w:name="_Toc70064112"/>
      <w:bookmarkStart w:id="104" w:name="_Toc99392030"/>
      <w:r>
        <w:rPr>
          <w:rFonts w:ascii="Arial Black" w:hAnsi="Arial Black"/>
          <w:b w:val="0"/>
          <w:noProof/>
          <w:sz w:val="36"/>
          <w:szCs w:val="36"/>
        </w:rPr>
        <w:lastRenderedPageBreak/>
        <w:t>Parabéns Pra V</w:t>
      </w:r>
      <w:r w:rsidR="00214522" w:rsidRPr="00AC0048">
        <w:rPr>
          <w:rFonts w:ascii="Arial Black" w:hAnsi="Arial Black"/>
          <w:b w:val="0"/>
          <w:noProof/>
          <w:sz w:val="36"/>
          <w:szCs w:val="36"/>
        </w:rPr>
        <w:t>ocê</w:t>
      </w:r>
      <w:bookmarkEnd w:id="103"/>
      <w:bookmarkEnd w:id="104"/>
      <w:r w:rsidR="00A6128F" w:rsidRPr="00AC0048">
        <w:rPr>
          <w:rFonts w:ascii="Arial Black" w:hAnsi="Arial Black"/>
          <w:b w:val="0"/>
          <w:noProof/>
          <w:sz w:val="36"/>
          <w:szCs w:val="36"/>
        </w:rPr>
        <w:t xml:space="preserve"> </w:t>
      </w:r>
    </w:p>
    <w:p w14:paraId="14FBBB3C" w14:textId="5F84DF1B" w:rsidR="00D906CB" w:rsidRDefault="002F65D7" w:rsidP="00F3419B">
      <w:pPr>
        <w:rPr>
          <w:noProof/>
        </w:rPr>
      </w:pPr>
      <w:r>
        <w:rPr>
          <w:noProof/>
          <w:lang w:eastAsia="pt-BR"/>
        </w:rPr>
        <w:drawing>
          <wp:inline distT="0" distB="0" distL="0" distR="0" wp14:anchorId="105AB3B0" wp14:editId="5E904765">
            <wp:extent cx="6009361" cy="2335794"/>
            <wp:effectExtent l="0" t="0" r="0" b="7620"/>
            <wp:docPr id="776" name="Imagem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023958" cy="2341468"/>
                    </a:xfrm>
                    <a:prstGeom prst="rect">
                      <a:avLst/>
                    </a:prstGeom>
                    <a:noFill/>
                    <a:ln>
                      <a:noFill/>
                    </a:ln>
                  </pic:spPr>
                </pic:pic>
              </a:graphicData>
            </a:graphic>
          </wp:inline>
        </w:drawing>
      </w:r>
    </w:p>
    <w:p w14:paraId="57A2AA80" w14:textId="77777777" w:rsidR="00000482" w:rsidRDefault="00000482" w:rsidP="00F3419B">
      <w:pPr>
        <w:rPr>
          <w:noProof/>
        </w:rPr>
      </w:pPr>
    </w:p>
    <w:p w14:paraId="184AB256" w14:textId="32D4AD1C" w:rsidR="007A342C" w:rsidRPr="007A342C" w:rsidRDefault="00EF7462" w:rsidP="007A342C">
      <w:pPr>
        <w:pStyle w:val="Ttulo3"/>
        <w:rPr>
          <w:rFonts w:ascii="Arial Black" w:hAnsi="Arial Black"/>
          <w:noProof/>
          <w:sz w:val="36"/>
          <w:szCs w:val="36"/>
        </w:rPr>
      </w:pPr>
      <w:bookmarkStart w:id="105" w:name="_Toc70064113"/>
      <w:bookmarkStart w:id="106" w:name="_Toc99392031"/>
      <w:r w:rsidRPr="007A342C">
        <w:rPr>
          <w:rFonts w:ascii="Arial Black" w:hAnsi="Arial Black"/>
          <w:b w:val="0"/>
          <w:bCs w:val="0"/>
          <w:noProof/>
          <w:sz w:val="36"/>
          <w:szCs w:val="36"/>
        </w:rPr>
        <w:t>Serenô</w:t>
      </w:r>
      <w:bookmarkEnd w:id="105"/>
      <w:bookmarkEnd w:id="106"/>
      <w:r w:rsidR="00A6128F" w:rsidRPr="00AC0048">
        <w:rPr>
          <w:rFonts w:ascii="Arial Black" w:hAnsi="Arial Black"/>
          <w:b w:val="0"/>
          <w:noProof/>
          <w:sz w:val="36"/>
          <w:szCs w:val="36"/>
        </w:rPr>
        <w:t xml:space="preserve"> </w:t>
      </w:r>
    </w:p>
    <w:p w14:paraId="236719C1" w14:textId="77777777" w:rsidR="00473D22" w:rsidRDefault="008547B2" w:rsidP="007A342C">
      <w:pPr>
        <w:rPr>
          <w:rFonts w:ascii="Arial Black" w:hAnsi="Arial Black"/>
          <w:b/>
          <w:noProof/>
          <w:szCs w:val="22"/>
        </w:rPr>
      </w:pPr>
      <w:r>
        <w:rPr>
          <w:noProof/>
          <w:lang w:eastAsia="pt-BR"/>
        </w:rPr>
        <w:drawing>
          <wp:inline distT="0" distB="0" distL="0" distR="0" wp14:anchorId="363690CB" wp14:editId="53FA72C8">
            <wp:extent cx="5719389" cy="1101437"/>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772921" cy="1111746"/>
                    </a:xfrm>
                    <a:prstGeom prst="rect">
                      <a:avLst/>
                    </a:prstGeom>
                    <a:noFill/>
                    <a:ln>
                      <a:noFill/>
                    </a:ln>
                  </pic:spPr>
                </pic:pic>
              </a:graphicData>
            </a:graphic>
          </wp:inline>
        </w:drawing>
      </w:r>
    </w:p>
    <w:p w14:paraId="391A1818" w14:textId="340CE139" w:rsidR="00BA055C" w:rsidRDefault="00BA055C" w:rsidP="00BA055C">
      <w:r>
        <w:rPr>
          <w:rFonts w:ascii="Arial Black" w:hAnsi="Arial Black"/>
          <w:bCs/>
          <w:noProof/>
          <w:szCs w:val="22"/>
          <w:lang w:eastAsia="pt-BR"/>
        </w:rPr>
        <mc:AlternateContent>
          <mc:Choice Requires="wps">
            <w:drawing>
              <wp:anchor distT="0" distB="0" distL="114300" distR="114300" simplePos="0" relativeHeight="251684352" behindDoc="1" locked="0" layoutInCell="1" allowOverlap="1" wp14:anchorId="6D6426EF" wp14:editId="116AD3E2">
                <wp:simplePos x="0" y="0"/>
                <wp:positionH relativeFrom="margin">
                  <wp:posOffset>2094139</wp:posOffset>
                </wp:positionH>
                <wp:positionV relativeFrom="paragraph">
                  <wp:posOffset>154668</wp:posOffset>
                </wp:positionV>
                <wp:extent cx="1177925" cy="731520"/>
                <wp:effectExtent l="0" t="0" r="22225" b="11430"/>
                <wp:wrapNone/>
                <wp:docPr id="164" name="Elipse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7925" cy="73152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1950F1" id="Elipse 164" o:spid="_x0000_s1026" style="position:absolute;margin-left:164.9pt;margin-top:12.2pt;width:92.75pt;height:57.6pt;z-index:-25163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" fillcolor="#ffc000" strokecolor="#e36c0a [2409]" strokeweight="2pt">
                <v:path arrowok="t"/>
                <w10:wrap anchorx="margin"/>
              </v:oval>
            </w:pict>
          </mc:Fallback>
        </mc:AlternateContent>
      </w:r>
    </w:p>
    <w:p w14:paraId="1FA34F76" w14:textId="0B256128" w:rsidR="00BA055C" w:rsidRPr="00BA055C" w:rsidRDefault="00216BAE" w:rsidP="00BA055C">
      <w:pPr>
        <w:jc w:val="center"/>
      </w:pPr>
      <w:r>
        <w:object w:dxaOrig="1540" w:dyaOrig="993" w14:anchorId="2B18DD04">
          <v:shape id="_x0000_i1038" type="#_x0000_t75" style="width:79.5pt;height:57.75pt" o:ole="">
            <v:imagedata r:id="rId166" o:title=""/>
          </v:shape>
          <o:OLEObject Type="Embed" ProgID="Package" ShapeID="_x0000_i1038" DrawAspect="Icon" ObjectID="_1710162527" r:id="rId167"/>
        </w:object>
      </w:r>
    </w:p>
    <w:p w14:paraId="57D38A44" w14:textId="53AC1BB9" w:rsidR="00C329E5" w:rsidRDefault="00A602D0" w:rsidP="00216BAE">
      <w:pPr>
        <w:jc w:val="center"/>
      </w:pPr>
      <w:r>
        <w:rPr>
          <w:noProof/>
          <w:lang w:eastAsia="pt-BR"/>
        </w:rPr>
        <mc:AlternateContent>
          <mc:Choice Requires="wps">
            <w:drawing>
              <wp:anchor distT="0" distB="0" distL="114300" distR="114300" simplePos="0" relativeHeight="251672064" behindDoc="1" locked="0" layoutInCell="1" allowOverlap="1" wp14:anchorId="73E3B219" wp14:editId="7D161838">
                <wp:simplePos x="0" y="0"/>
                <wp:positionH relativeFrom="margin">
                  <wp:posOffset>-62865</wp:posOffset>
                </wp:positionH>
                <wp:positionV relativeFrom="paragraph">
                  <wp:posOffset>123190</wp:posOffset>
                </wp:positionV>
                <wp:extent cx="5698490" cy="788035"/>
                <wp:effectExtent l="0" t="0" r="0" b="0"/>
                <wp:wrapNone/>
                <wp:docPr id="294"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98490" cy="78803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6575F69" id="Retângulo 294" o:spid="_x0000_s1026" style="position:absolute;margin-left:-4.95pt;margin-top:9.7pt;width:448.7pt;height:62.05pt;z-index:-2516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" fillcolor="#ffd961" strokecolor="#974706 [1609]" strokeweight="2pt">
                <v:path arrowok="t"/>
                <w10:wrap anchorx="margin"/>
              </v:rect>
            </w:pict>
          </mc:Fallback>
        </mc:AlternateContent>
      </w:r>
    </w:p>
    <w:p w14:paraId="696C4005" w14:textId="77777777" w:rsidR="004F052E" w:rsidRDefault="004F052E" w:rsidP="00216BAE">
      <w:pPr>
        <w:jc w:val="center"/>
      </w:pPr>
    </w:p>
    <w:p w14:paraId="78E1008A" w14:textId="77777777" w:rsidR="008F47F5" w:rsidRDefault="00D22574" w:rsidP="00F11085">
      <w:pPr>
        <w:jc w:val="center"/>
        <w:rPr>
          <w:b/>
          <w:bCs/>
        </w:rPr>
      </w:pPr>
      <w:r w:rsidRPr="00D22574">
        <w:rPr>
          <w:b/>
          <w:bCs/>
        </w:rPr>
        <w:t>Aula online da música Serenô, acesse aqui</w:t>
      </w:r>
      <w:r w:rsidR="004F052E">
        <w:rPr>
          <w:b/>
          <w:bCs/>
        </w:rPr>
        <w:t xml:space="preserve"> (basta clicar)</w:t>
      </w:r>
      <w:r w:rsidRPr="00D22574">
        <w:rPr>
          <w:b/>
          <w:bCs/>
        </w:rPr>
        <w:t>:</w:t>
      </w:r>
    </w:p>
    <w:p w14:paraId="6ADEB095" w14:textId="77777777" w:rsidR="008F47F5" w:rsidRPr="00747884" w:rsidRDefault="008F47F5" w:rsidP="008F47F5">
      <w:pPr>
        <w:jc w:val="center"/>
        <w:rPr>
          <w:rFonts w:cs="Arial"/>
          <w:b/>
          <w:bCs/>
          <w:sz w:val="18"/>
          <w:szCs w:val="18"/>
        </w:rPr>
      </w:pPr>
    </w:p>
    <w:p w14:paraId="7C29271B" w14:textId="77777777" w:rsidR="00F11085" w:rsidRPr="00747884" w:rsidRDefault="00B9373C" w:rsidP="00D22574">
      <w:pPr>
        <w:jc w:val="center"/>
        <w:rPr>
          <w:rFonts w:cs="Arial"/>
          <w:noProof/>
          <w:sz w:val="18"/>
          <w:szCs w:val="18"/>
          <w:lang w:eastAsia="pt-BR"/>
        </w:rPr>
      </w:pPr>
      <w:hyperlink r:id="rId168" w:history="1">
        <w:r w:rsidR="00D22574" w:rsidRPr="00747884">
          <w:rPr>
            <w:rStyle w:val="Hyperlink"/>
            <w:rFonts w:cs="Arial"/>
            <w:color w:val="auto"/>
            <w:sz w:val="18"/>
            <w:szCs w:val="18"/>
          </w:rPr>
          <w:t>https://www.youtube.com/watch?v=ijzS5Uke8vY&amp;list=PLCAVX-O9MrRhdW7iq0CnyTzKfgzOkVZmq</w:t>
        </w:r>
      </w:hyperlink>
      <w:r w:rsidR="00F11085" w:rsidRPr="00747884">
        <w:rPr>
          <w:rFonts w:cs="Arial"/>
          <w:noProof/>
          <w:sz w:val="18"/>
          <w:szCs w:val="18"/>
          <w:lang w:eastAsia="pt-BR"/>
        </w:rPr>
        <w:t xml:space="preserve"> </w:t>
      </w:r>
    </w:p>
    <w:p w14:paraId="51CE3510" w14:textId="77777777" w:rsidR="00F11085" w:rsidRPr="00747884" w:rsidRDefault="00F11085" w:rsidP="00D22574">
      <w:pPr>
        <w:jc w:val="center"/>
        <w:rPr>
          <w:rFonts w:cs="Arial"/>
          <w:noProof/>
          <w:sz w:val="18"/>
          <w:szCs w:val="18"/>
          <w:lang w:eastAsia="pt-BR"/>
        </w:rPr>
      </w:pPr>
    </w:p>
    <w:p w14:paraId="6ED68332" w14:textId="77777777" w:rsidR="00F11085" w:rsidRDefault="00F11085" w:rsidP="00D22574">
      <w:pPr>
        <w:jc w:val="center"/>
        <w:rPr>
          <w:noProof/>
          <w:lang w:eastAsia="pt-BR"/>
        </w:rPr>
      </w:pPr>
    </w:p>
    <w:p w14:paraId="367413F2" w14:textId="77777777" w:rsidR="00D22574" w:rsidRPr="008755B0" w:rsidRDefault="00F11085" w:rsidP="00D22574">
      <w:pPr>
        <w:jc w:val="center"/>
        <w:rPr>
          <w:rFonts w:ascii="Times New Roman" w:hAnsi="Times New Roman"/>
          <w:sz w:val="18"/>
          <w:szCs w:val="18"/>
          <w:lang w:eastAsia="en-US"/>
        </w:rPr>
      </w:pPr>
      <w:r>
        <w:rPr>
          <w:noProof/>
          <w:lang w:eastAsia="pt-BR"/>
        </w:rPr>
        <w:drawing>
          <wp:inline distT="0" distB="0" distL="0" distR="0" wp14:anchorId="01346C83" wp14:editId="4A123E38">
            <wp:extent cx="3200400" cy="1627321"/>
            <wp:effectExtent l="0" t="0" r="0" b="0"/>
            <wp:docPr id="138"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241916" cy="1648431"/>
                    </a:xfrm>
                    <a:prstGeom prst="rect">
                      <a:avLst/>
                    </a:prstGeom>
                    <a:noFill/>
                    <a:ln>
                      <a:noFill/>
                    </a:ln>
                  </pic:spPr>
                </pic:pic>
              </a:graphicData>
            </a:graphic>
          </wp:inline>
        </w:drawing>
      </w:r>
    </w:p>
    <w:p w14:paraId="1E2DEB48" w14:textId="7ADFA314" w:rsidR="00F3419B" w:rsidRDefault="00F3419B" w:rsidP="00F11085">
      <w:pPr>
        <w:jc w:val="center"/>
        <w:rPr>
          <w:noProof/>
        </w:rPr>
      </w:pPr>
      <w:r>
        <w:rPr>
          <w:noProof/>
          <w:lang w:eastAsia="pt-BR"/>
        </w:rPr>
        <w:lastRenderedPageBreak/>
        <w:drawing>
          <wp:inline distT="0" distB="0" distL="0" distR="0" wp14:anchorId="7D6F3BED" wp14:editId="70803C76">
            <wp:extent cx="3594103" cy="1695450"/>
            <wp:effectExtent l="0" t="0" r="6350" b="0"/>
            <wp:docPr id="215" name="Image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639188" cy="1716718"/>
                    </a:xfrm>
                    <a:prstGeom prst="rect">
                      <a:avLst/>
                    </a:prstGeom>
                    <a:noFill/>
                    <a:ln>
                      <a:noFill/>
                    </a:ln>
                  </pic:spPr>
                </pic:pic>
              </a:graphicData>
            </a:graphic>
          </wp:inline>
        </w:drawing>
      </w:r>
    </w:p>
    <w:p w14:paraId="62A7DDC1" w14:textId="77777777" w:rsidR="00D906CB" w:rsidRDefault="00D906CB" w:rsidP="00F11085">
      <w:pPr>
        <w:jc w:val="center"/>
        <w:rPr>
          <w:noProof/>
        </w:rPr>
      </w:pPr>
    </w:p>
    <w:p w14:paraId="029C6100" w14:textId="179D86C1" w:rsidR="002F65D7" w:rsidRDefault="002F65D7" w:rsidP="00F11085">
      <w:pPr>
        <w:jc w:val="center"/>
        <w:rPr>
          <w:noProof/>
        </w:rPr>
      </w:pPr>
      <w:r>
        <w:rPr>
          <w:noProof/>
          <w:lang w:eastAsia="pt-BR"/>
        </w:rPr>
        <w:drawing>
          <wp:inline distT="0" distB="0" distL="0" distR="0" wp14:anchorId="04BC0AC4" wp14:editId="4A837CB3">
            <wp:extent cx="6151440" cy="5086350"/>
            <wp:effectExtent l="0" t="0" r="1905" b="0"/>
            <wp:docPr id="779" name="Imagem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156361" cy="5090419"/>
                    </a:xfrm>
                    <a:prstGeom prst="rect">
                      <a:avLst/>
                    </a:prstGeom>
                    <a:noFill/>
                    <a:ln>
                      <a:noFill/>
                    </a:ln>
                  </pic:spPr>
                </pic:pic>
              </a:graphicData>
            </a:graphic>
          </wp:inline>
        </w:drawing>
      </w:r>
    </w:p>
    <w:p w14:paraId="114752E9" w14:textId="77777777" w:rsidR="002F65D7" w:rsidRDefault="002F65D7" w:rsidP="00F11085">
      <w:pPr>
        <w:jc w:val="center"/>
        <w:rPr>
          <w:noProof/>
        </w:rPr>
      </w:pPr>
    </w:p>
    <w:p w14:paraId="5419D811" w14:textId="77777777" w:rsidR="002F65D7" w:rsidRDefault="002F65D7" w:rsidP="00F11085">
      <w:pPr>
        <w:jc w:val="center"/>
        <w:rPr>
          <w:noProof/>
        </w:rPr>
      </w:pPr>
    </w:p>
    <w:p w14:paraId="3153AEE8" w14:textId="77777777" w:rsidR="002F65D7" w:rsidRDefault="002F65D7" w:rsidP="00F11085">
      <w:pPr>
        <w:jc w:val="center"/>
        <w:rPr>
          <w:noProof/>
        </w:rPr>
      </w:pPr>
    </w:p>
    <w:p w14:paraId="7E82E25C" w14:textId="77777777" w:rsidR="002F65D7" w:rsidRDefault="002F65D7" w:rsidP="00F11085">
      <w:pPr>
        <w:jc w:val="center"/>
        <w:rPr>
          <w:noProof/>
        </w:rPr>
      </w:pPr>
    </w:p>
    <w:p w14:paraId="7E32D802" w14:textId="77777777" w:rsidR="002F65D7" w:rsidRDefault="002F65D7" w:rsidP="00F11085">
      <w:pPr>
        <w:jc w:val="center"/>
        <w:rPr>
          <w:noProof/>
        </w:rPr>
      </w:pPr>
    </w:p>
    <w:p w14:paraId="7F95B6D7" w14:textId="77777777" w:rsidR="002F65D7" w:rsidRDefault="002F65D7" w:rsidP="00F11085">
      <w:pPr>
        <w:jc w:val="center"/>
        <w:rPr>
          <w:noProof/>
        </w:rPr>
      </w:pPr>
    </w:p>
    <w:p w14:paraId="2D944886" w14:textId="77777777" w:rsidR="002F65D7" w:rsidRDefault="002F65D7" w:rsidP="00F11085">
      <w:pPr>
        <w:jc w:val="center"/>
        <w:rPr>
          <w:noProof/>
        </w:rPr>
      </w:pPr>
    </w:p>
    <w:p w14:paraId="2CAEFE3E" w14:textId="77777777" w:rsidR="002F65D7" w:rsidRDefault="002F65D7" w:rsidP="00F11085">
      <w:pPr>
        <w:jc w:val="center"/>
        <w:rPr>
          <w:noProof/>
        </w:rPr>
      </w:pPr>
    </w:p>
    <w:p w14:paraId="505C67E4" w14:textId="77777777" w:rsidR="002F65D7" w:rsidRDefault="002F65D7" w:rsidP="00F11085">
      <w:pPr>
        <w:jc w:val="center"/>
        <w:rPr>
          <w:noProof/>
        </w:rPr>
      </w:pPr>
    </w:p>
    <w:p w14:paraId="040A67BB" w14:textId="77777777" w:rsidR="002F65D7" w:rsidRPr="002242E0" w:rsidRDefault="002F65D7" w:rsidP="00F11085">
      <w:pPr>
        <w:jc w:val="center"/>
        <w:rPr>
          <w:noProof/>
        </w:rPr>
      </w:pPr>
    </w:p>
    <w:p w14:paraId="5CF32295" w14:textId="77777777" w:rsidR="003C5647" w:rsidRPr="00264F83" w:rsidRDefault="00076318" w:rsidP="00A87050">
      <w:pPr>
        <w:pStyle w:val="Ttulo1"/>
        <w:rPr>
          <w:rFonts w:cs="Arial"/>
          <w:color w:val="ED3611"/>
          <w:kern w:val="0"/>
          <w:szCs w:val="40"/>
        </w:rPr>
      </w:pPr>
      <w:bookmarkStart w:id="107" w:name="_Toc70064114"/>
      <w:bookmarkStart w:id="108" w:name="_Toc99392032"/>
      <w:r>
        <w:rPr>
          <w:rFonts w:cs="Arial"/>
          <w:color w:val="ED3611"/>
          <w:kern w:val="0"/>
          <w:szCs w:val="40"/>
        </w:rPr>
        <w:lastRenderedPageBreak/>
        <w:t>18</w:t>
      </w:r>
      <w:r w:rsidR="00F7106C" w:rsidRPr="00264F83">
        <w:rPr>
          <w:rFonts w:cs="Arial"/>
          <w:color w:val="ED3611"/>
          <w:kern w:val="0"/>
          <w:szCs w:val="40"/>
        </w:rPr>
        <w:t xml:space="preserve"> </w:t>
      </w:r>
      <w:r w:rsidR="003C5647" w:rsidRPr="00264F83">
        <w:rPr>
          <w:rFonts w:cs="Arial"/>
          <w:color w:val="ED3611"/>
          <w:kern w:val="0"/>
          <w:szCs w:val="40"/>
        </w:rPr>
        <w:t>–</w:t>
      </w:r>
      <w:r w:rsidR="007528C3" w:rsidRPr="00264F83">
        <w:rPr>
          <w:rFonts w:cs="Arial"/>
          <w:color w:val="ED3611"/>
          <w:kern w:val="0"/>
          <w:szCs w:val="40"/>
        </w:rPr>
        <w:t xml:space="preserve"> Tríades e</w:t>
      </w:r>
      <w:r w:rsidR="00F7106C" w:rsidRPr="00264F83">
        <w:rPr>
          <w:rFonts w:cs="Arial"/>
          <w:color w:val="ED3611"/>
          <w:kern w:val="0"/>
          <w:szCs w:val="40"/>
        </w:rPr>
        <w:t xml:space="preserve"> </w:t>
      </w:r>
      <w:r w:rsidR="00762BD3" w:rsidRPr="00264F83">
        <w:rPr>
          <w:rFonts w:cs="Arial"/>
          <w:color w:val="ED3611"/>
          <w:kern w:val="0"/>
          <w:szCs w:val="40"/>
        </w:rPr>
        <w:t>T</w:t>
      </w:r>
      <w:r w:rsidR="007528C3" w:rsidRPr="00264F83">
        <w:rPr>
          <w:rFonts w:cs="Arial"/>
          <w:color w:val="ED3611"/>
          <w:kern w:val="0"/>
          <w:szCs w:val="40"/>
        </w:rPr>
        <w:t>étrades</w:t>
      </w:r>
      <w:bookmarkEnd w:id="107"/>
      <w:bookmarkEnd w:id="108"/>
    </w:p>
    <w:p w14:paraId="7682966D" w14:textId="77777777" w:rsidR="00F3419B" w:rsidRDefault="00F3419B" w:rsidP="000372A2">
      <w:pPr>
        <w:rPr>
          <w:rFonts w:cs="Arial"/>
          <w:b/>
          <w:iCs/>
          <w:szCs w:val="22"/>
        </w:rPr>
      </w:pPr>
    </w:p>
    <w:p w14:paraId="0AD1CDCF" w14:textId="7B0B78A6" w:rsidR="003C0CB5" w:rsidRPr="003C0CB5" w:rsidRDefault="007528C3" w:rsidP="000372A2">
      <w:pPr>
        <w:rPr>
          <w:rFonts w:cs="Arial"/>
          <w:szCs w:val="22"/>
        </w:rPr>
      </w:pPr>
      <w:r w:rsidRPr="003C0CB5">
        <w:rPr>
          <w:rFonts w:cs="Arial"/>
          <w:b/>
          <w:iCs/>
          <w:szCs w:val="22"/>
        </w:rPr>
        <w:t>Tríades</w:t>
      </w:r>
      <w:r w:rsidRPr="0037789A">
        <w:rPr>
          <w:rFonts w:cs="Arial"/>
          <w:b/>
          <w:i/>
          <w:szCs w:val="22"/>
        </w:rPr>
        <w:t xml:space="preserve">: </w:t>
      </w:r>
      <w:r w:rsidRPr="0037789A">
        <w:rPr>
          <w:rFonts w:cs="Arial"/>
          <w:szCs w:val="22"/>
        </w:rPr>
        <w:t>Acorde</w:t>
      </w:r>
      <w:r w:rsidR="00BC55A8">
        <w:rPr>
          <w:rFonts w:cs="Arial"/>
          <w:szCs w:val="22"/>
        </w:rPr>
        <w:t>s</w:t>
      </w:r>
      <w:r w:rsidRPr="0037789A">
        <w:rPr>
          <w:rFonts w:cs="Arial"/>
          <w:szCs w:val="22"/>
        </w:rPr>
        <w:t xml:space="preserve"> formado</w:t>
      </w:r>
      <w:r w:rsidR="00BC55A8">
        <w:rPr>
          <w:rFonts w:cs="Arial"/>
          <w:szCs w:val="22"/>
        </w:rPr>
        <w:t>s</w:t>
      </w:r>
      <w:r w:rsidRPr="0037789A">
        <w:rPr>
          <w:rFonts w:cs="Arial"/>
          <w:szCs w:val="22"/>
        </w:rPr>
        <w:t xml:space="preserve"> por três notas</w:t>
      </w:r>
      <w:r w:rsidR="00C95720" w:rsidRPr="0037789A">
        <w:rPr>
          <w:rFonts w:cs="Arial"/>
          <w:szCs w:val="22"/>
        </w:rPr>
        <w:t>, sendo elas terças sobrepostas</w:t>
      </w:r>
      <w:r w:rsidRPr="003C0CB5">
        <w:rPr>
          <w:rFonts w:cs="Arial"/>
          <w:szCs w:val="22"/>
        </w:rPr>
        <w:t>.</w:t>
      </w:r>
      <w:r w:rsidR="0037789A" w:rsidRPr="003C0CB5">
        <w:rPr>
          <w:rFonts w:cs="Arial"/>
          <w:szCs w:val="22"/>
        </w:rPr>
        <w:t xml:space="preserve"> Existem vários tipos de Tríades, as maiores, as menores, aumentadas e</w:t>
      </w:r>
      <w:r w:rsidR="00BC55A8">
        <w:rPr>
          <w:rFonts w:cs="Arial"/>
          <w:szCs w:val="22"/>
        </w:rPr>
        <w:t>,</w:t>
      </w:r>
      <w:r w:rsidR="0037789A" w:rsidRPr="003C0CB5">
        <w:rPr>
          <w:rFonts w:cs="Arial"/>
          <w:szCs w:val="22"/>
        </w:rPr>
        <w:t xml:space="preserve"> também</w:t>
      </w:r>
      <w:r w:rsidR="00BC55A8">
        <w:rPr>
          <w:rFonts w:cs="Arial"/>
          <w:szCs w:val="22"/>
        </w:rPr>
        <w:t>, as</w:t>
      </w:r>
      <w:r w:rsidR="0037789A" w:rsidRPr="003C0CB5">
        <w:rPr>
          <w:rFonts w:cs="Arial"/>
          <w:szCs w:val="22"/>
        </w:rPr>
        <w:t xml:space="preserve"> diminutas. Todas utilizam dos intervalos de 1</w:t>
      </w:r>
      <w:r w:rsidR="0037789A" w:rsidRPr="003C0CB5">
        <w:rPr>
          <w:rFonts w:cs="Arial"/>
          <w:color w:val="202124"/>
          <w:shd w:val="clear" w:color="auto" w:fill="FFFFFF"/>
        </w:rPr>
        <w:t>º</w:t>
      </w:r>
      <w:r w:rsidR="0037789A" w:rsidRPr="003C0CB5">
        <w:rPr>
          <w:rFonts w:cs="Arial"/>
          <w:szCs w:val="22"/>
        </w:rPr>
        <w:t xml:space="preserve"> grau, 3</w:t>
      </w:r>
      <w:r w:rsidR="0037789A" w:rsidRPr="003C0CB5">
        <w:rPr>
          <w:rFonts w:cs="Arial"/>
          <w:color w:val="202124"/>
          <w:shd w:val="clear" w:color="auto" w:fill="FFFFFF"/>
        </w:rPr>
        <w:t>º</w:t>
      </w:r>
      <w:r w:rsidR="0037789A" w:rsidRPr="003C0CB5">
        <w:rPr>
          <w:rFonts w:cs="Arial"/>
          <w:szCs w:val="22"/>
        </w:rPr>
        <w:t xml:space="preserve"> grau e 5</w:t>
      </w:r>
      <w:r w:rsidR="0037789A" w:rsidRPr="003C0CB5">
        <w:rPr>
          <w:rFonts w:cs="Arial"/>
          <w:color w:val="202124"/>
          <w:shd w:val="clear" w:color="auto" w:fill="FFFFFF"/>
        </w:rPr>
        <w:t>º</w:t>
      </w:r>
      <w:r w:rsidR="0037789A" w:rsidRPr="003C0CB5">
        <w:rPr>
          <w:rFonts w:cs="Arial"/>
          <w:szCs w:val="22"/>
        </w:rPr>
        <w:t xml:space="preserve"> grau.</w:t>
      </w:r>
    </w:p>
    <w:p w14:paraId="2DD13B91" w14:textId="77777777" w:rsidR="00346C3D" w:rsidRDefault="007528C3" w:rsidP="000372A2">
      <w:pPr>
        <w:rPr>
          <w:rFonts w:cs="Arial"/>
          <w:iCs/>
          <w:szCs w:val="22"/>
        </w:rPr>
      </w:pPr>
      <w:r w:rsidRPr="003C0CB5">
        <w:rPr>
          <w:rFonts w:cs="Arial"/>
          <w:iCs/>
          <w:szCs w:val="22"/>
        </w:rPr>
        <w:t xml:space="preserve">Ex </w:t>
      </w:r>
      <w:r w:rsidR="0037789A" w:rsidRPr="003C0CB5">
        <w:rPr>
          <w:rFonts w:cs="Arial"/>
          <w:iCs/>
          <w:szCs w:val="22"/>
        </w:rPr>
        <w:t>de Tríade maior</w:t>
      </w:r>
      <w:r w:rsidRPr="003C0CB5">
        <w:rPr>
          <w:rFonts w:cs="Arial"/>
          <w:iCs/>
          <w:szCs w:val="22"/>
        </w:rPr>
        <w:t xml:space="preserve">: </w:t>
      </w:r>
      <w:r w:rsidR="0037789A" w:rsidRPr="003C0CB5">
        <w:rPr>
          <w:rFonts w:cs="Arial"/>
          <w:iCs/>
          <w:szCs w:val="22"/>
        </w:rPr>
        <w:t>Re</w:t>
      </w:r>
      <w:r w:rsidRPr="003C0CB5">
        <w:rPr>
          <w:rFonts w:cs="Arial"/>
          <w:iCs/>
          <w:szCs w:val="22"/>
        </w:rPr>
        <w:t xml:space="preserve"> – </w:t>
      </w:r>
      <w:r w:rsidR="0037789A" w:rsidRPr="003C0CB5">
        <w:rPr>
          <w:rFonts w:cs="Arial"/>
          <w:iCs/>
          <w:szCs w:val="22"/>
        </w:rPr>
        <w:t>Fá#</w:t>
      </w:r>
      <w:r w:rsidRPr="003C0CB5">
        <w:rPr>
          <w:rFonts w:cs="Arial"/>
          <w:iCs/>
          <w:szCs w:val="22"/>
        </w:rPr>
        <w:t xml:space="preserve"> – </w:t>
      </w:r>
      <w:r w:rsidR="0037789A" w:rsidRPr="003C0CB5">
        <w:rPr>
          <w:rFonts w:cs="Arial"/>
          <w:iCs/>
          <w:szCs w:val="22"/>
        </w:rPr>
        <w:t>Lá</w:t>
      </w:r>
      <w:r w:rsidRPr="003C0CB5">
        <w:rPr>
          <w:rFonts w:cs="Arial"/>
          <w:iCs/>
          <w:szCs w:val="22"/>
        </w:rPr>
        <w:t xml:space="preserve"> (Acorde de </w:t>
      </w:r>
      <w:r w:rsidR="0037789A" w:rsidRPr="003C0CB5">
        <w:rPr>
          <w:rFonts w:cs="Arial"/>
          <w:iCs/>
          <w:szCs w:val="22"/>
        </w:rPr>
        <w:t>Ré</w:t>
      </w:r>
      <w:r w:rsidRPr="003C0CB5">
        <w:rPr>
          <w:rFonts w:cs="Arial"/>
          <w:iCs/>
          <w:szCs w:val="22"/>
        </w:rPr>
        <w:t xml:space="preserve"> maior)</w:t>
      </w:r>
      <w:r w:rsidR="0037789A" w:rsidRPr="003C0CB5">
        <w:rPr>
          <w:rFonts w:cs="Arial"/>
          <w:iCs/>
          <w:szCs w:val="22"/>
        </w:rPr>
        <w:t xml:space="preserve">. </w:t>
      </w:r>
    </w:p>
    <w:p w14:paraId="4EE6FA73" w14:textId="77777777" w:rsidR="00FA0348" w:rsidRDefault="00FA0348" w:rsidP="00627FC6">
      <w:pPr>
        <w:rPr>
          <w:rFonts w:cs="Arial"/>
          <w:iCs/>
          <w:szCs w:val="22"/>
        </w:rPr>
      </w:pPr>
    </w:p>
    <w:p w14:paraId="0E22E047" w14:textId="77777777" w:rsidR="00FA0348" w:rsidRDefault="00FA0348" w:rsidP="00627FC6">
      <w:pPr>
        <w:rPr>
          <w:rFonts w:cs="Arial"/>
          <w:iCs/>
          <w:szCs w:val="22"/>
        </w:rPr>
      </w:pPr>
      <w:r>
        <w:rPr>
          <w:rFonts w:cs="Arial"/>
          <w:iCs/>
          <w:szCs w:val="22"/>
        </w:rPr>
        <w:t>Exemplo de Tríades em Dó:</w:t>
      </w:r>
    </w:p>
    <w:p w14:paraId="6B02B6BE" w14:textId="77777777" w:rsidR="00FA0348" w:rsidRDefault="00FA0348" w:rsidP="00627FC6">
      <w:pPr>
        <w:rPr>
          <w:sz w:val="24"/>
        </w:rPr>
      </w:pPr>
    </w:p>
    <w:p w14:paraId="6DD27DE3" w14:textId="181A1B1C" w:rsidR="005518CD" w:rsidRPr="006E0DF2" w:rsidRDefault="00627FC6" w:rsidP="00627FC6">
      <w:pPr>
        <w:rPr>
          <w:sz w:val="24"/>
        </w:rPr>
      </w:pPr>
      <w:r w:rsidRPr="006E0DF2">
        <w:rPr>
          <w:sz w:val="24"/>
        </w:rPr>
        <w:t xml:space="preserve">Tríade maior = Dó – Mi – Sol  </w:t>
      </w:r>
    </w:p>
    <w:p w14:paraId="5849377C" w14:textId="0A15134B" w:rsidR="00627FC6" w:rsidRPr="006E0DF2" w:rsidRDefault="00627FC6" w:rsidP="00627FC6">
      <w:pPr>
        <w:rPr>
          <w:sz w:val="24"/>
        </w:rPr>
      </w:pPr>
      <w:r w:rsidRPr="006E0DF2">
        <w:rPr>
          <w:sz w:val="24"/>
        </w:rPr>
        <w:t xml:space="preserve">Tríade maior = </w:t>
      </w:r>
      <w:r w:rsidR="006E0DF2" w:rsidRPr="006E0DF2">
        <w:rPr>
          <w:sz w:val="24"/>
        </w:rPr>
        <w:t xml:space="preserve">Sol – Si – Ré </w:t>
      </w:r>
    </w:p>
    <w:p w14:paraId="702DAEDA" w14:textId="77777777" w:rsidR="006E0DF2" w:rsidRPr="006E0DF2" w:rsidRDefault="006E0DF2" w:rsidP="00627FC6">
      <w:pPr>
        <w:rPr>
          <w:sz w:val="24"/>
        </w:rPr>
      </w:pPr>
    </w:p>
    <w:p w14:paraId="0BE2877C" w14:textId="77777777" w:rsidR="00627FC6" w:rsidRPr="006E0DF2" w:rsidRDefault="00627FC6" w:rsidP="00627FC6">
      <w:pPr>
        <w:rPr>
          <w:sz w:val="24"/>
        </w:rPr>
      </w:pPr>
      <w:r w:rsidRPr="006E0DF2">
        <w:rPr>
          <w:sz w:val="24"/>
        </w:rPr>
        <w:t xml:space="preserve">Tríade menor = Dó – Mib – Sol </w:t>
      </w:r>
    </w:p>
    <w:p w14:paraId="0C74680E" w14:textId="22556267" w:rsidR="00627FC6" w:rsidRPr="006E0DF2" w:rsidRDefault="00627FC6" w:rsidP="00627FC6">
      <w:pPr>
        <w:rPr>
          <w:sz w:val="24"/>
        </w:rPr>
      </w:pPr>
      <w:r w:rsidRPr="006E0DF2">
        <w:rPr>
          <w:sz w:val="24"/>
        </w:rPr>
        <w:t xml:space="preserve">Tríade menor </w:t>
      </w:r>
      <w:r w:rsidR="006E0DF2" w:rsidRPr="006E0DF2">
        <w:rPr>
          <w:sz w:val="24"/>
        </w:rPr>
        <w:t xml:space="preserve">= Sol </w:t>
      </w:r>
      <w:r w:rsidRPr="006E0DF2">
        <w:rPr>
          <w:sz w:val="24"/>
        </w:rPr>
        <w:t xml:space="preserve">– </w:t>
      </w:r>
      <w:r w:rsidR="006E0DF2" w:rsidRPr="006E0DF2">
        <w:rPr>
          <w:sz w:val="24"/>
        </w:rPr>
        <w:t>S</w:t>
      </w:r>
      <w:r w:rsidRPr="006E0DF2">
        <w:rPr>
          <w:sz w:val="24"/>
        </w:rPr>
        <w:t xml:space="preserve">ib – </w:t>
      </w:r>
      <w:r w:rsidR="006E0DF2" w:rsidRPr="006E0DF2">
        <w:rPr>
          <w:sz w:val="24"/>
        </w:rPr>
        <w:t>Ré</w:t>
      </w:r>
    </w:p>
    <w:p w14:paraId="68C8A9EA" w14:textId="77777777" w:rsidR="00627FC6" w:rsidRPr="006E0DF2" w:rsidRDefault="00627FC6" w:rsidP="00627FC6">
      <w:pPr>
        <w:rPr>
          <w:sz w:val="24"/>
        </w:rPr>
      </w:pPr>
    </w:p>
    <w:p w14:paraId="752B6520" w14:textId="77777777" w:rsidR="00627FC6" w:rsidRPr="006E0DF2" w:rsidRDefault="00627FC6" w:rsidP="00627FC6">
      <w:pPr>
        <w:rPr>
          <w:sz w:val="24"/>
        </w:rPr>
      </w:pPr>
      <w:r w:rsidRPr="006E0DF2">
        <w:rPr>
          <w:sz w:val="24"/>
        </w:rPr>
        <w:t xml:space="preserve">Tríade aumentada = Dó – Mi – Sol# </w:t>
      </w:r>
    </w:p>
    <w:p w14:paraId="1CD364C7" w14:textId="0E0C9DFC" w:rsidR="00627FC6" w:rsidRPr="006E0DF2" w:rsidRDefault="00627FC6" w:rsidP="00627FC6">
      <w:pPr>
        <w:rPr>
          <w:sz w:val="24"/>
        </w:rPr>
      </w:pPr>
      <w:r w:rsidRPr="006E0DF2">
        <w:rPr>
          <w:sz w:val="24"/>
        </w:rPr>
        <w:t xml:space="preserve">Tríade aumentada = </w:t>
      </w:r>
      <w:r w:rsidR="006E0DF2" w:rsidRPr="006E0DF2">
        <w:rPr>
          <w:sz w:val="24"/>
        </w:rPr>
        <w:t>Sol</w:t>
      </w:r>
      <w:r w:rsidRPr="006E0DF2">
        <w:rPr>
          <w:sz w:val="24"/>
        </w:rPr>
        <w:t xml:space="preserve"> – </w:t>
      </w:r>
      <w:r w:rsidR="006E0DF2" w:rsidRPr="006E0DF2">
        <w:rPr>
          <w:sz w:val="24"/>
        </w:rPr>
        <w:t>S</w:t>
      </w:r>
      <w:r w:rsidRPr="006E0DF2">
        <w:rPr>
          <w:sz w:val="24"/>
        </w:rPr>
        <w:t xml:space="preserve">i – </w:t>
      </w:r>
      <w:r w:rsidR="006E0DF2" w:rsidRPr="006E0DF2">
        <w:rPr>
          <w:sz w:val="24"/>
        </w:rPr>
        <w:t>Ré</w:t>
      </w:r>
      <w:r w:rsidRPr="006E0DF2">
        <w:rPr>
          <w:sz w:val="24"/>
        </w:rPr>
        <w:t>#</w:t>
      </w:r>
    </w:p>
    <w:p w14:paraId="74CDEC59" w14:textId="77777777" w:rsidR="00627FC6" w:rsidRPr="006E0DF2" w:rsidRDefault="00627FC6" w:rsidP="00627FC6">
      <w:pPr>
        <w:rPr>
          <w:sz w:val="24"/>
        </w:rPr>
      </w:pPr>
    </w:p>
    <w:p w14:paraId="1AF10C2B" w14:textId="77777777" w:rsidR="00627FC6" w:rsidRPr="006E0DF2" w:rsidRDefault="00627FC6" w:rsidP="00627FC6">
      <w:pPr>
        <w:rPr>
          <w:sz w:val="24"/>
        </w:rPr>
      </w:pPr>
      <w:r w:rsidRPr="006E0DF2">
        <w:rPr>
          <w:sz w:val="24"/>
        </w:rPr>
        <w:t xml:space="preserve">Tríade diminuta = Dó – Mib – Solb </w:t>
      </w:r>
    </w:p>
    <w:p w14:paraId="2C6C8E96" w14:textId="4646D366" w:rsidR="00F3419B" w:rsidRDefault="00627FC6" w:rsidP="000372A2">
      <w:pPr>
        <w:rPr>
          <w:sz w:val="24"/>
        </w:rPr>
      </w:pPr>
      <w:r w:rsidRPr="006E0DF2">
        <w:rPr>
          <w:sz w:val="24"/>
        </w:rPr>
        <w:t xml:space="preserve">Tríade diminuta = </w:t>
      </w:r>
      <w:r w:rsidR="006E0DF2" w:rsidRPr="006E0DF2">
        <w:rPr>
          <w:sz w:val="24"/>
        </w:rPr>
        <w:t>Sol</w:t>
      </w:r>
      <w:r w:rsidRPr="006E0DF2">
        <w:rPr>
          <w:sz w:val="24"/>
        </w:rPr>
        <w:t xml:space="preserve"> – </w:t>
      </w:r>
      <w:r w:rsidR="006E0DF2" w:rsidRPr="006E0DF2">
        <w:rPr>
          <w:sz w:val="24"/>
        </w:rPr>
        <w:t>S</w:t>
      </w:r>
      <w:r w:rsidRPr="006E0DF2">
        <w:rPr>
          <w:sz w:val="24"/>
        </w:rPr>
        <w:t xml:space="preserve">ib – </w:t>
      </w:r>
      <w:r w:rsidR="006E0DF2" w:rsidRPr="006E0DF2">
        <w:rPr>
          <w:sz w:val="24"/>
        </w:rPr>
        <w:t>Ré</w:t>
      </w:r>
      <w:r w:rsidRPr="006E0DF2">
        <w:rPr>
          <w:sz w:val="24"/>
        </w:rPr>
        <w:t>b</w:t>
      </w:r>
      <w:r>
        <w:rPr>
          <w:sz w:val="24"/>
        </w:rPr>
        <w:t xml:space="preserve"> </w:t>
      </w:r>
    </w:p>
    <w:p w14:paraId="5BA6D679" w14:textId="77777777" w:rsidR="00982A48" w:rsidRDefault="00982A48" w:rsidP="000372A2">
      <w:pPr>
        <w:rPr>
          <w:sz w:val="24"/>
        </w:rPr>
      </w:pPr>
    </w:p>
    <w:p w14:paraId="2A7ED2D3" w14:textId="77777777" w:rsidR="00982A48" w:rsidRPr="00982A48" w:rsidRDefault="00982A48" w:rsidP="000372A2">
      <w:pPr>
        <w:rPr>
          <w:sz w:val="24"/>
        </w:rPr>
      </w:pPr>
    </w:p>
    <w:p w14:paraId="5E6AAD96" w14:textId="77777777" w:rsidR="00F3419B" w:rsidRPr="00982A48" w:rsidRDefault="00A36CEA" w:rsidP="003C5647">
      <w:pPr>
        <w:rPr>
          <w:rFonts w:cs="Arial"/>
          <w:szCs w:val="22"/>
        </w:rPr>
      </w:pPr>
      <w:r w:rsidRPr="001E2006">
        <w:rPr>
          <w:rFonts w:cs="Arial"/>
          <w:szCs w:val="22"/>
        </w:rPr>
        <w:t>Nós vimos aqui e no capítulo Acordes como as tríades são formadas, e os vários tipos de acordes que elas podem formar, agora vamos ver como s</w:t>
      </w:r>
      <w:r w:rsidR="00982A48">
        <w:rPr>
          <w:rFonts w:cs="Arial"/>
          <w:szCs w:val="22"/>
        </w:rPr>
        <w:t>ão formadas as tétrades também?</w:t>
      </w:r>
    </w:p>
    <w:p w14:paraId="3D923187" w14:textId="77777777" w:rsidR="00F3419B" w:rsidRDefault="00F3419B" w:rsidP="003C5647">
      <w:pPr>
        <w:rPr>
          <w:szCs w:val="22"/>
        </w:rPr>
      </w:pPr>
    </w:p>
    <w:p w14:paraId="2C82E04F" w14:textId="77777777" w:rsidR="00F3419B" w:rsidRPr="001E2006" w:rsidRDefault="00F3419B" w:rsidP="00F3419B">
      <w:pPr>
        <w:rPr>
          <w:szCs w:val="22"/>
        </w:rPr>
      </w:pPr>
    </w:p>
    <w:p w14:paraId="33E40F7E" w14:textId="0B565A09" w:rsidR="00915278" w:rsidRPr="001E2006" w:rsidRDefault="00F3419B" w:rsidP="00F3419B">
      <w:pPr>
        <w:autoSpaceDE w:val="0"/>
        <w:autoSpaceDN w:val="0"/>
        <w:adjustRightInd w:val="0"/>
        <w:rPr>
          <w:rFonts w:cs="Arial"/>
          <w:szCs w:val="22"/>
        </w:rPr>
      </w:pPr>
      <w:r w:rsidRPr="001E2006">
        <w:rPr>
          <w:rFonts w:cs="Arial"/>
          <w:b/>
          <w:iCs/>
          <w:szCs w:val="22"/>
        </w:rPr>
        <w:t>Tétrades</w:t>
      </w:r>
      <w:r w:rsidRPr="001E2006">
        <w:rPr>
          <w:rFonts w:cs="Arial"/>
          <w:b/>
          <w:i/>
          <w:szCs w:val="22"/>
        </w:rPr>
        <w:t>:</w:t>
      </w:r>
      <w:r w:rsidRPr="001E2006">
        <w:rPr>
          <w:rFonts w:cs="Arial"/>
          <w:b/>
          <w:szCs w:val="22"/>
        </w:rPr>
        <w:t xml:space="preserve"> </w:t>
      </w:r>
      <w:r w:rsidRPr="001E2006">
        <w:rPr>
          <w:rFonts w:cs="Arial"/>
          <w:szCs w:val="22"/>
        </w:rPr>
        <w:t>Acordes formados por quatro sons distintos, sendo eles terças sobrepostas. As tétrades são formadas pelos graus: 1, 3, 5 e 7.</w:t>
      </w:r>
      <w:r w:rsidRPr="001E2006">
        <w:rPr>
          <w:rFonts w:cs="Arial"/>
          <w:b/>
          <w:szCs w:val="22"/>
        </w:rPr>
        <w:t xml:space="preserve"> </w:t>
      </w:r>
      <w:r w:rsidRPr="001E2006">
        <w:rPr>
          <w:rFonts w:cs="Arial"/>
          <w:szCs w:val="22"/>
        </w:rPr>
        <w:t xml:space="preserve">Nas tétrades, são conservadas as notas da </w:t>
      </w:r>
      <w:r w:rsidRPr="001E2006">
        <w:rPr>
          <w:rFonts w:cs="Arial"/>
          <w:i/>
          <w:szCs w:val="22"/>
        </w:rPr>
        <w:t xml:space="preserve">tríade </w:t>
      </w:r>
      <w:r w:rsidRPr="001E2006">
        <w:rPr>
          <w:rFonts w:cs="Arial"/>
          <w:szCs w:val="22"/>
        </w:rPr>
        <w:t xml:space="preserve">(fundamental, terça e quinta), acrescentando a essa formação uma quarta nota que não faça parte da tríade, </w:t>
      </w:r>
      <w:r w:rsidRPr="001E2006">
        <w:rPr>
          <w:rFonts w:cs="Arial"/>
          <w:b/>
          <w:bCs/>
          <w:szCs w:val="22"/>
        </w:rPr>
        <w:t>mas que seja também uma terça sobreposta ao 5</w:t>
      </w:r>
      <w:r w:rsidRPr="001E2006">
        <w:rPr>
          <w:rFonts w:cs="Arial"/>
          <w:b/>
          <w:bCs/>
          <w:szCs w:val="22"/>
          <w:shd w:val="clear" w:color="auto" w:fill="FFFFFF"/>
        </w:rPr>
        <w:t>º</w:t>
      </w:r>
      <w:r w:rsidRPr="001E2006">
        <w:rPr>
          <w:rFonts w:cs="Arial"/>
          <w:b/>
          <w:bCs/>
          <w:szCs w:val="22"/>
        </w:rPr>
        <w:t xml:space="preserve"> grau</w:t>
      </w:r>
      <w:r w:rsidRPr="001E2006">
        <w:rPr>
          <w:rFonts w:cs="Arial"/>
          <w:szCs w:val="22"/>
        </w:rPr>
        <w:t>, ou seja, o 7</w:t>
      </w:r>
      <w:bookmarkStart w:id="109" w:name="_Hlk58507456"/>
      <w:r w:rsidRPr="001E2006">
        <w:rPr>
          <w:rFonts w:cs="Arial"/>
          <w:szCs w:val="22"/>
          <w:shd w:val="clear" w:color="auto" w:fill="FFFFFF"/>
        </w:rPr>
        <w:t>º</w:t>
      </w:r>
      <w:bookmarkEnd w:id="109"/>
      <w:r w:rsidRPr="001E2006">
        <w:rPr>
          <w:rFonts w:cs="Arial"/>
          <w:szCs w:val="22"/>
        </w:rPr>
        <w:t xml:space="preserve"> grau. Dessa forma, podemos ter uma 7</w:t>
      </w:r>
      <w:r w:rsidR="00176243">
        <w:rPr>
          <w:rFonts w:cs="Arial"/>
          <w:iCs/>
          <w:szCs w:val="22"/>
        </w:rPr>
        <w:t>ª</w:t>
      </w:r>
      <w:r w:rsidRPr="001E2006">
        <w:rPr>
          <w:rFonts w:cs="Arial"/>
          <w:szCs w:val="22"/>
        </w:rPr>
        <w:t xml:space="preserve"> maior, menor, ou até mesmo diminuta</w:t>
      </w:r>
      <w:r w:rsidR="0050075A">
        <w:rPr>
          <w:rFonts w:cs="Arial"/>
          <w:szCs w:val="22"/>
        </w:rPr>
        <w:t>.</w:t>
      </w:r>
    </w:p>
    <w:p w14:paraId="4F33119D" w14:textId="77777777" w:rsidR="00982A48" w:rsidRDefault="00982A48" w:rsidP="00915278">
      <w:pPr>
        <w:keepNext/>
        <w:autoSpaceDE w:val="0"/>
        <w:autoSpaceDN w:val="0"/>
        <w:adjustRightInd w:val="0"/>
        <w:jc w:val="center"/>
      </w:pPr>
    </w:p>
    <w:p w14:paraId="7537A0C1" w14:textId="77777777" w:rsidR="00915278" w:rsidRPr="00377F73" w:rsidRDefault="00762BD3" w:rsidP="00915278">
      <w:pPr>
        <w:keepNext/>
        <w:autoSpaceDE w:val="0"/>
        <w:autoSpaceDN w:val="0"/>
        <w:adjustRightInd w:val="0"/>
        <w:jc w:val="center"/>
      </w:pPr>
      <w:r w:rsidRPr="00377F73">
        <w:rPr>
          <w:rFonts w:cs="Arial"/>
          <w:noProof/>
          <w:lang w:eastAsia="pt-BR"/>
        </w:rPr>
        <w:drawing>
          <wp:inline distT="0" distB="0" distL="0" distR="0" wp14:anchorId="50DE0F94" wp14:editId="2453D6BF">
            <wp:extent cx="2068225" cy="974026"/>
            <wp:effectExtent l="0" t="0" r="8255" b="0"/>
            <wp:docPr id="226" name="Imagem 106" descr="tetrade defini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etrade definitiva"/>
                    <pic:cNvPicPr>
                      <a:picLocks noChangeAspect="1" noChangeArrowheads="1"/>
                    </pic:cNvPicPr>
                  </pic:nvPicPr>
                  <pic:blipFill>
                    <a:blip r:embed="rId171" cstate="print"/>
                    <a:srcRect/>
                    <a:stretch>
                      <a:fillRect/>
                    </a:stretch>
                  </pic:blipFill>
                  <pic:spPr bwMode="auto">
                    <a:xfrm>
                      <a:off x="0" y="0"/>
                      <a:ext cx="2087213" cy="982968"/>
                    </a:xfrm>
                    <a:prstGeom prst="rect">
                      <a:avLst/>
                    </a:prstGeom>
                    <a:noFill/>
                    <a:ln w="9525">
                      <a:noFill/>
                      <a:miter lim="800000"/>
                      <a:headEnd/>
                      <a:tailEnd/>
                    </a:ln>
                  </pic:spPr>
                </pic:pic>
              </a:graphicData>
            </a:graphic>
          </wp:inline>
        </w:drawing>
      </w:r>
    </w:p>
    <w:p w14:paraId="721EFB74" w14:textId="77777777" w:rsidR="00915278" w:rsidRPr="00377F73" w:rsidRDefault="00915278" w:rsidP="00D906CB">
      <w:pPr>
        <w:pStyle w:val="Legenda"/>
        <w:jc w:val="center"/>
      </w:pPr>
      <w:r w:rsidRPr="00377F73">
        <w:t>Figura 1</w:t>
      </w:r>
      <w:r w:rsidR="00076318">
        <w:t>8</w:t>
      </w:r>
      <w:r w:rsidRPr="00377F73">
        <w:t>.</w:t>
      </w:r>
      <w:r w:rsidR="00076318">
        <w:t>0.1</w:t>
      </w:r>
    </w:p>
    <w:p w14:paraId="29A18E59" w14:textId="77777777" w:rsidR="00915278" w:rsidRDefault="00915278" w:rsidP="00762BD3">
      <w:pPr>
        <w:autoSpaceDE w:val="0"/>
        <w:autoSpaceDN w:val="0"/>
        <w:adjustRightInd w:val="0"/>
        <w:jc w:val="both"/>
        <w:rPr>
          <w:rFonts w:cs="Arial"/>
          <w:sz w:val="16"/>
        </w:rPr>
      </w:pPr>
    </w:p>
    <w:p w14:paraId="3BA7F736" w14:textId="77777777" w:rsidR="00982A48" w:rsidRDefault="00982A48" w:rsidP="000372A2">
      <w:pPr>
        <w:autoSpaceDE w:val="0"/>
        <w:autoSpaceDN w:val="0"/>
        <w:adjustRightInd w:val="0"/>
        <w:rPr>
          <w:rFonts w:cs="Arial"/>
          <w:iCs/>
          <w:szCs w:val="22"/>
        </w:rPr>
      </w:pPr>
    </w:p>
    <w:p w14:paraId="35C3B41A" w14:textId="35F776C9" w:rsidR="00627FC6" w:rsidRDefault="00176243" w:rsidP="000372A2">
      <w:pPr>
        <w:autoSpaceDE w:val="0"/>
        <w:autoSpaceDN w:val="0"/>
        <w:adjustRightInd w:val="0"/>
        <w:rPr>
          <w:rFonts w:cs="Arial"/>
          <w:iCs/>
          <w:szCs w:val="22"/>
        </w:rPr>
      </w:pPr>
      <w:r>
        <w:rPr>
          <w:rFonts w:cs="Arial"/>
          <w:iCs/>
          <w:szCs w:val="22"/>
        </w:rPr>
        <w:t>No exemplo da figura 18.0.1</w:t>
      </w:r>
      <w:r w:rsidR="00762BD3" w:rsidRPr="001E2006">
        <w:rPr>
          <w:rFonts w:cs="Arial"/>
          <w:iCs/>
          <w:szCs w:val="22"/>
        </w:rPr>
        <w:t xml:space="preserve"> temos um acorde de </w:t>
      </w:r>
      <w:r w:rsidR="00762BD3" w:rsidRPr="001E2006">
        <w:rPr>
          <w:rFonts w:cs="Arial"/>
          <w:b/>
          <w:iCs/>
          <w:szCs w:val="22"/>
        </w:rPr>
        <w:t>C7</w:t>
      </w:r>
      <w:r w:rsidR="00762BD3" w:rsidRPr="001E2006">
        <w:rPr>
          <w:rFonts w:cs="Arial"/>
          <w:iCs/>
          <w:szCs w:val="22"/>
        </w:rPr>
        <w:t xml:space="preserve"> formado pelas notas Dó (1ª) – Mi (3ª) – Sol (5ª) +</w:t>
      </w:r>
      <w:r w:rsidR="00762BD3" w:rsidRPr="001E2006">
        <w:rPr>
          <w:rFonts w:cs="Arial"/>
          <w:i/>
          <w:szCs w:val="22"/>
        </w:rPr>
        <w:t xml:space="preserve"> </w:t>
      </w:r>
      <w:r w:rsidR="00762BD3" w:rsidRPr="001E2006">
        <w:rPr>
          <w:rFonts w:cs="Arial"/>
          <w:iCs/>
          <w:szCs w:val="22"/>
        </w:rPr>
        <w:t>Si bemol (7ª). A nota Si bemol possui um intervalo de sétima menor em relação à tônica ou fundamental (</w:t>
      </w:r>
      <w:r>
        <w:rPr>
          <w:rFonts w:cs="Arial"/>
          <w:iCs/>
          <w:szCs w:val="22"/>
        </w:rPr>
        <w:t>no caso,</w:t>
      </w:r>
      <w:r w:rsidRPr="001E2006">
        <w:rPr>
          <w:rFonts w:cs="Arial"/>
          <w:iCs/>
          <w:szCs w:val="22"/>
        </w:rPr>
        <w:t xml:space="preserve"> a nota Dó).</w:t>
      </w:r>
    </w:p>
    <w:p w14:paraId="2FE108FC" w14:textId="77777777" w:rsidR="00982A48" w:rsidRDefault="00982A48" w:rsidP="000372A2">
      <w:pPr>
        <w:autoSpaceDE w:val="0"/>
        <w:autoSpaceDN w:val="0"/>
        <w:adjustRightInd w:val="0"/>
        <w:rPr>
          <w:rFonts w:cs="Arial"/>
          <w:iCs/>
          <w:szCs w:val="22"/>
        </w:rPr>
      </w:pPr>
    </w:p>
    <w:p w14:paraId="67228695" w14:textId="77777777" w:rsidR="00982A48" w:rsidRDefault="00982A48" w:rsidP="000372A2">
      <w:pPr>
        <w:autoSpaceDE w:val="0"/>
        <w:autoSpaceDN w:val="0"/>
        <w:adjustRightInd w:val="0"/>
        <w:rPr>
          <w:rFonts w:cs="Arial"/>
          <w:iCs/>
          <w:szCs w:val="22"/>
        </w:rPr>
      </w:pPr>
    </w:p>
    <w:p w14:paraId="3291F692" w14:textId="5033B270" w:rsidR="00982A48" w:rsidRDefault="00982A48" w:rsidP="000372A2">
      <w:pPr>
        <w:autoSpaceDE w:val="0"/>
        <w:autoSpaceDN w:val="0"/>
        <w:adjustRightInd w:val="0"/>
        <w:rPr>
          <w:rFonts w:cs="Arial"/>
          <w:iCs/>
          <w:szCs w:val="22"/>
        </w:rPr>
      </w:pPr>
    </w:p>
    <w:p w14:paraId="6A516001" w14:textId="77777777" w:rsidR="00E02826" w:rsidRDefault="00E02826" w:rsidP="000372A2">
      <w:pPr>
        <w:autoSpaceDE w:val="0"/>
        <w:autoSpaceDN w:val="0"/>
        <w:adjustRightInd w:val="0"/>
        <w:rPr>
          <w:rFonts w:cs="Arial"/>
          <w:iCs/>
          <w:szCs w:val="22"/>
        </w:rPr>
      </w:pPr>
    </w:p>
    <w:p w14:paraId="291A73C3" w14:textId="77777777" w:rsidR="00176243" w:rsidRDefault="00176243" w:rsidP="000372A2">
      <w:pPr>
        <w:autoSpaceDE w:val="0"/>
        <w:autoSpaceDN w:val="0"/>
        <w:adjustRightInd w:val="0"/>
        <w:rPr>
          <w:rFonts w:cs="Arial"/>
          <w:iCs/>
          <w:szCs w:val="22"/>
        </w:rPr>
      </w:pPr>
    </w:p>
    <w:p w14:paraId="24ACFCDB" w14:textId="77777777" w:rsidR="00F3419B" w:rsidRPr="00F3419B" w:rsidRDefault="00346C3D" w:rsidP="00346C3D">
      <w:pPr>
        <w:pStyle w:val="Ttulo3"/>
      </w:pPr>
      <w:bookmarkStart w:id="110" w:name="_Toc70064115"/>
      <w:bookmarkStart w:id="111" w:name="_Toc99392033"/>
      <w:r w:rsidRPr="00A91F92">
        <w:lastRenderedPageBreak/>
        <w:t>Acordes com sétima:</w:t>
      </w:r>
      <w:bookmarkEnd w:id="110"/>
      <w:bookmarkEnd w:id="111"/>
      <w:r>
        <w:t xml:space="preserve"> </w:t>
      </w:r>
    </w:p>
    <w:p w14:paraId="1B6D31C8" w14:textId="77777777" w:rsidR="00F3419B" w:rsidRDefault="00F3419B" w:rsidP="00346C3D">
      <w:pPr>
        <w:pStyle w:val="Legenda"/>
        <w:jc w:val="center"/>
      </w:pPr>
    </w:p>
    <w:p w14:paraId="471B7F6D" w14:textId="3BC67673" w:rsidR="00346C3D" w:rsidRDefault="0074554F" w:rsidP="00346C3D">
      <w:pPr>
        <w:pStyle w:val="Legenda"/>
        <w:jc w:val="center"/>
      </w:pPr>
      <w:r>
        <w:rPr>
          <w:noProof/>
        </w:rPr>
        <w:drawing>
          <wp:inline distT="0" distB="0" distL="0" distR="0" wp14:anchorId="47BAEAED" wp14:editId="68D35512">
            <wp:extent cx="5398770" cy="5318125"/>
            <wp:effectExtent l="0" t="0" r="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398770" cy="5318125"/>
                    </a:xfrm>
                    <a:prstGeom prst="rect">
                      <a:avLst/>
                    </a:prstGeom>
                    <a:noFill/>
                    <a:ln>
                      <a:noFill/>
                    </a:ln>
                  </pic:spPr>
                </pic:pic>
              </a:graphicData>
            </a:graphic>
          </wp:inline>
        </w:drawing>
      </w:r>
    </w:p>
    <w:p w14:paraId="04F4542A" w14:textId="77777777" w:rsidR="00346C3D" w:rsidRPr="00F3419B" w:rsidRDefault="00346C3D" w:rsidP="00F3419B">
      <w:pPr>
        <w:pStyle w:val="Legenda"/>
        <w:jc w:val="center"/>
        <w:rPr>
          <w:rFonts w:cs="Arial"/>
          <w:b w:val="0"/>
          <w:szCs w:val="22"/>
        </w:rPr>
      </w:pPr>
      <w:r>
        <w:t>Figura 18.0.</w:t>
      </w:r>
      <w:r w:rsidR="00076318">
        <w:t>2</w:t>
      </w:r>
    </w:p>
    <w:p w14:paraId="2C4D8163" w14:textId="77777777" w:rsidR="00F3419B" w:rsidRDefault="00F3419B" w:rsidP="00346C3D">
      <w:pPr>
        <w:pBdr>
          <w:bar w:val="single" w:sz="4" w:color="auto"/>
        </w:pBdr>
        <w:rPr>
          <w:rFonts w:cs="Arial"/>
          <w:b/>
          <w:i/>
          <w:szCs w:val="22"/>
        </w:rPr>
      </w:pPr>
    </w:p>
    <w:p w14:paraId="34697A4C" w14:textId="77777777" w:rsidR="00982A48" w:rsidRDefault="00982A48" w:rsidP="00346C3D">
      <w:pPr>
        <w:pBdr>
          <w:bar w:val="single" w:sz="4" w:color="auto"/>
        </w:pBdr>
        <w:rPr>
          <w:rFonts w:cs="Arial"/>
          <w:b/>
          <w:i/>
          <w:szCs w:val="22"/>
        </w:rPr>
      </w:pPr>
    </w:p>
    <w:p w14:paraId="4D858C73" w14:textId="77777777" w:rsidR="00982A48" w:rsidRDefault="00982A48" w:rsidP="00346C3D">
      <w:pPr>
        <w:pBdr>
          <w:bar w:val="single" w:sz="4" w:color="auto"/>
        </w:pBdr>
        <w:rPr>
          <w:rFonts w:cs="Arial"/>
          <w:b/>
          <w:i/>
          <w:szCs w:val="22"/>
        </w:rPr>
      </w:pPr>
    </w:p>
    <w:p w14:paraId="176A05A0" w14:textId="77777777" w:rsidR="00982A48" w:rsidRPr="00CC60BA" w:rsidRDefault="00982A48" w:rsidP="00982A48">
      <w:pPr>
        <w:pBdr>
          <w:bar w:val="single" w:sz="4" w:color="auto"/>
        </w:pBdr>
        <w:rPr>
          <w:rFonts w:cs="Arial"/>
          <w:b/>
          <w:i/>
          <w:szCs w:val="22"/>
        </w:rPr>
      </w:pPr>
      <w:r w:rsidRPr="00CC60BA">
        <w:rPr>
          <w:rFonts w:cs="Arial"/>
          <w:b/>
          <w:i/>
          <w:szCs w:val="22"/>
        </w:rPr>
        <w:t>Diferença entre sétima maior e sétima menor</w:t>
      </w:r>
      <w:r>
        <w:rPr>
          <w:rFonts w:cs="Arial"/>
          <w:b/>
          <w:i/>
          <w:szCs w:val="22"/>
        </w:rPr>
        <w:t>:</w:t>
      </w:r>
    </w:p>
    <w:p w14:paraId="5966898A" w14:textId="77777777" w:rsidR="00982A48" w:rsidRPr="00CC60BA" w:rsidRDefault="00982A48" w:rsidP="00982A48">
      <w:pPr>
        <w:pBdr>
          <w:bar w:val="single" w:sz="4" w:color="auto"/>
        </w:pBdr>
        <w:rPr>
          <w:rFonts w:cs="Arial"/>
          <w:b/>
          <w:szCs w:val="22"/>
        </w:rPr>
      </w:pPr>
      <w:r w:rsidRPr="00CC60BA">
        <w:rPr>
          <w:rFonts w:cs="Arial"/>
          <w:b/>
          <w:szCs w:val="22"/>
        </w:rPr>
        <w:t xml:space="preserve">   </w:t>
      </w:r>
    </w:p>
    <w:p w14:paraId="4DB758BC" w14:textId="77777777" w:rsidR="00982A48" w:rsidRPr="00CC60BA" w:rsidRDefault="00B9373C" w:rsidP="00982A48">
      <w:pPr>
        <w:pBdr>
          <w:bar w:val="single" w:sz="4" w:color="auto"/>
        </w:pBdr>
        <w:rPr>
          <w:rFonts w:cs="Arial"/>
          <w:b/>
          <w:i/>
          <w:color w:val="000000"/>
          <w:szCs w:val="22"/>
        </w:rPr>
      </w:pPr>
      <w:hyperlink r:id="rId173" w:history="1">
        <w:r w:rsidR="00982A48" w:rsidRPr="00CC60BA">
          <w:rPr>
            <w:rStyle w:val="Hyperlink"/>
            <w:rFonts w:cs="Arial"/>
            <w:b/>
            <w:i/>
            <w:color w:val="000000"/>
            <w:szCs w:val="22"/>
          </w:rPr>
          <w:t>Sétima</w:t>
        </w:r>
      </w:hyperlink>
      <w:r w:rsidR="00982A48" w:rsidRPr="00CC60BA">
        <w:rPr>
          <w:rFonts w:cs="Arial"/>
          <w:b/>
          <w:i/>
          <w:color w:val="000000"/>
          <w:szCs w:val="22"/>
        </w:rPr>
        <w:t xml:space="preserve"> </w:t>
      </w:r>
    </w:p>
    <w:p w14:paraId="5A38D5DA" w14:textId="77777777" w:rsidR="00E02826" w:rsidRDefault="00E02826" w:rsidP="00982A48">
      <w:pPr>
        <w:pBdr>
          <w:bar w:val="single" w:sz="4" w:color="auto"/>
        </w:pBdr>
        <w:ind w:firstLine="708"/>
      </w:pPr>
    </w:p>
    <w:p w14:paraId="1A89C237" w14:textId="2E53A6F5" w:rsidR="00982A48" w:rsidRPr="00C10534" w:rsidRDefault="00B9373C" w:rsidP="00982A48">
      <w:pPr>
        <w:pBdr>
          <w:bar w:val="single" w:sz="4" w:color="auto"/>
        </w:pBdr>
        <w:ind w:firstLine="708"/>
        <w:rPr>
          <w:rFonts w:cs="Arial"/>
          <w:szCs w:val="22"/>
        </w:rPr>
      </w:pPr>
      <w:hyperlink r:id="rId174" w:history="1">
        <w:r w:rsidR="00982A48" w:rsidRPr="00CC60BA">
          <w:rPr>
            <w:rStyle w:val="Hyperlink"/>
            <w:rFonts w:cs="Arial"/>
            <w:b/>
            <w:i/>
            <w:color w:val="000000"/>
            <w:szCs w:val="22"/>
          </w:rPr>
          <w:t>menor</w:t>
        </w:r>
      </w:hyperlink>
      <w:r w:rsidR="00982A48" w:rsidRPr="00CC60BA">
        <w:rPr>
          <w:rFonts w:cs="Arial"/>
          <w:b/>
          <w:i/>
          <w:color w:val="000000"/>
          <w:szCs w:val="22"/>
        </w:rPr>
        <w:t>:</w:t>
      </w:r>
      <w:r w:rsidR="00982A48" w:rsidRPr="00CC60BA">
        <w:rPr>
          <w:rFonts w:cs="Arial"/>
          <w:b/>
          <w:szCs w:val="22"/>
        </w:rPr>
        <w:t xml:space="preserve"> </w:t>
      </w:r>
      <w:r w:rsidR="00982A48" w:rsidRPr="00C10534">
        <w:rPr>
          <w:rFonts w:cs="Arial"/>
          <w:szCs w:val="22"/>
        </w:rPr>
        <w:t xml:space="preserve">distância de cinco tons ou dez semitons entre os sons. </w:t>
      </w:r>
      <w:r w:rsidR="00982A48" w:rsidRPr="00C10534">
        <w:rPr>
          <w:rFonts w:cs="Arial"/>
          <w:i/>
          <w:szCs w:val="22"/>
        </w:rPr>
        <w:t>Ex: Dó - Sib</w:t>
      </w:r>
    </w:p>
    <w:p w14:paraId="31EC744D" w14:textId="77777777" w:rsidR="00982A48" w:rsidRDefault="00982A48" w:rsidP="00982A48">
      <w:pPr>
        <w:pBdr>
          <w:bar w:val="single" w:sz="4" w:color="auto"/>
        </w:pBdr>
        <w:ind w:firstLine="708"/>
      </w:pPr>
    </w:p>
    <w:p w14:paraId="573669EA" w14:textId="77777777" w:rsidR="00982A48" w:rsidRPr="00C10534" w:rsidRDefault="00B9373C" w:rsidP="00982A48">
      <w:pPr>
        <w:pBdr>
          <w:bar w:val="single" w:sz="4" w:color="auto"/>
        </w:pBdr>
        <w:ind w:firstLine="708"/>
        <w:rPr>
          <w:rFonts w:cs="Arial"/>
          <w:i/>
          <w:szCs w:val="22"/>
        </w:rPr>
      </w:pPr>
      <w:hyperlink r:id="rId175" w:history="1">
        <w:r w:rsidR="00982A48" w:rsidRPr="00C10534">
          <w:rPr>
            <w:rStyle w:val="Hyperlink"/>
            <w:rFonts w:cs="Arial"/>
            <w:b/>
            <w:i/>
            <w:color w:val="000000"/>
            <w:szCs w:val="22"/>
          </w:rPr>
          <w:t>Maior</w:t>
        </w:r>
      </w:hyperlink>
      <w:r w:rsidR="00982A48" w:rsidRPr="00C10534">
        <w:rPr>
          <w:rFonts w:cs="Arial"/>
          <w:b/>
          <w:i/>
          <w:color w:val="000000"/>
          <w:szCs w:val="22"/>
        </w:rPr>
        <w:t>:</w:t>
      </w:r>
      <w:r w:rsidR="00982A48" w:rsidRPr="00C10534">
        <w:rPr>
          <w:rFonts w:cs="Arial"/>
          <w:szCs w:val="22"/>
        </w:rPr>
        <w:t xml:space="preserve"> distância de cinco tons e meio ou onze semitons entre os sons. </w:t>
      </w:r>
      <w:r w:rsidR="00982A48" w:rsidRPr="00C10534">
        <w:rPr>
          <w:rFonts w:cs="Arial"/>
          <w:i/>
          <w:szCs w:val="22"/>
        </w:rPr>
        <w:t>Ex: Dó – Si</w:t>
      </w:r>
    </w:p>
    <w:p w14:paraId="5D8A1BD5" w14:textId="77777777" w:rsidR="00982A48" w:rsidRPr="00CC60BA" w:rsidRDefault="00982A48" w:rsidP="00982A48">
      <w:pPr>
        <w:pBdr>
          <w:bar w:val="single" w:sz="4" w:color="auto"/>
        </w:pBdr>
        <w:ind w:firstLine="708"/>
        <w:rPr>
          <w:rFonts w:cs="Arial"/>
          <w:b/>
          <w:szCs w:val="22"/>
        </w:rPr>
      </w:pPr>
    </w:p>
    <w:p w14:paraId="165AB4D1" w14:textId="77777777" w:rsidR="00982A48" w:rsidRDefault="00346C3D" w:rsidP="00982A48">
      <w:pPr>
        <w:pBdr>
          <w:bar w:val="single" w:sz="4" w:color="auto"/>
        </w:pBdr>
        <w:rPr>
          <w:rFonts w:cs="Arial"/>
          <w:sz w:val="16"/>
        </w:rPr>
      </w:pPr>
      <w:r>
        <w:rPr>
          <w:rFonts w:cs="Arial"/>
          <w:sz w:val="16"/>
        </w:rPr>
        <w:tab/>
        <w:t xml:space="preserve"> </w:t>
      </w:r>
    </w:p>
    <w:p w14:paraId="152A774A" w14:textId="77777777" w:rsidR="00FE5390" w:rsidRDefault="00FE5390" w:rsidP="00982A48">
      <w:pPr>
        <w:pBdr>
          <w:bar w:val="single" w:sz="4" w:color="auto"/>
        </w:pBdr>
        <w:rPr>
          <w:rFonts w:cs="Arial"/>
          <w:sz w:val="16"/>
        </w:rPr>
      </w:pPr>
    </w:p>
    <w:p w14:paraId="192F213C" w14:textId="77777777" w:rsidR="00FE5390" w:rsidRDefault="00FE5390" w:rsidP="00982A48">
      <w:pPr>
        <w:pBdr>
          <w:bar w:val="single" w:sz="4" w:color="auto"/>
        </w:pBdr>
        <w:rPr>
          <w:rFonts w:cs="Arial"/>
          <w:sz w:val="16"/>
        </w:rPr>
      </w:pPr>
    </w:p>
    <w:p w14:paraId="401ABBFC" w14:textId="77777777" w:rsidR="00FE5390" w:rsidRDefault="00FE5390" w:rsidP="00982A48">
      <w:pPr>
        <w:pBdr>
          <w:bar w:val="single" w:sz="4" w:color="auto"/>
        </w:pBdr>
        <w:rPr>
          <w:rFonts w:cs="Arial"/>
          <w:sz w:val="16"/>
        </w:rPr>
      </w:pPr>
    </w:p>
    <w:p w14:paraId="30D761C3" w14:textId="77777777" w:rsidR="00982A48" w:rsidRDefault="00982A48" w:rsidP="00982A48">
      <w:pPr>
        <w:pBdr>
          <w:bar w:val="single" w:sz="4" w:color="auto"/>
        </w:pBdr>
        <w:rPr>
          <w:rFonts w:cs="Arial"/>
          <w:sz w:val="16"/>
        </w:rPr>
      </w:pPr>
    </w:p>
    <w:p w14:paraId="51CE3348" w14:textId="77777777" w:rsidR="00982A48" w:rsidRDefault="00982A48" w:rsidP="00982A48">
      <w:pPr>
        <w:pBdr>
          <w:bar w:val="single" w:sz="4" w:color="auto"/>
        </w:pBdr>
        <w:rPr>
          <w:rFonts w:cs="Arial"/>
          <w:sz w:val="16"/>
        </w:rPr>
      </w:pPr>
    </w:p>
    <w:p w14:paraId="6E9228E5" w14:textId="77777777" w:rsidR="00982A48" w:rsidRDefault="00982A48" w:rsidP="00982A48">
      <w:pPr>
        <w:pBdr>
          <w:bar w:val="single" w:sz="4" w:color="auto"/>
        </w:pBdr>
        <w:rPr>
          <w:rFonts w:cs="Arial"/>
          <w:sz w:val="16"/>
        </w:rPr>
      </w:pPr>
    </w:p>
    <w:p w14:paraId="7837CDED" w14:textId="77777777" w:rsidR="00982A48" w:rsidRPr="00982A48" w:rsidRDefault="00982A48" w:rsidP="00982A48">
      <w:pPr>
        <w:pBdr>
          <w:bar w:val="single" w:sz="4" w:color="auto"/>
        </w:pBdr>
        <w:rPr>
          <w:rFonts w:cs="Arial"/>
          <w:sz w:val="16"/>
        </w:rPr>
      </w:pPr>
      <w:r>
        <w:rPr>
          <w:rFonts w:cs="Arial"/>
          <w:sz w:val="16"/>
        </w:rPr>
        <w:tab/>
      </w:r>
      <w:r>
        <w:rPr>
          <w:rFonts w:cs="Arial"/>
          <w:sz w:val="16"/>
        </w:rPr>
        <w:tab/>
      </w:r>
      <w:r>
        <w:rPr>
          <w:rFonts w:cs="Arial"/>
          <w:sz w:val="16"/>
        </w:rPr>
        <w:tab/>
      </w:r>
    </w:p>
    <w:p w14:paraId="0FE3FD4E" w14:textId="77777777" w:rsidR="00982A48" w:rsidRDefault="00982A48" w:rsidP="00982A48">
      <w:pPr>
        <w:pBdr>
          <w:bar w:val="single" w:sz="4" w:color="auto"/>
        </w:pBdr>
        <w:rPr>
          <w:rFonts w:cs="Arial"/>
          <w:b/>
          <w:i/>
          <w:noProof/>
          <w:szCs w:val="22"/>
          <w:lang w:eastAsia="pt-BR"/>
        </w:rPr>
      </w:pPr>
      <w:r>
        <w:rPr>
          <w:rFonts w:cs="Arial"/>
          <w:b/>
          <w:i/>
          <w:noProof/>
          <w:szCs w:val="22"/>
          <w:lang w:eastAsia="pt-BR"/>
        </w:rPr>
        <w:lastRenderedPageBreak/>
        <w:t>Diferença n</w:t>
      </w:r>
      <w:r w:rsidRPr="00BF7883">
        <w:rPr>
          <w:rFonts w:cs="Arial"/>
          <w:b/>
          <w:i/>
          <w:noProof/>
          <w:szCs w:val="22"/>
          <w:lang w:eastAsia="pt-BR"/>
        </w:rPr>
        <w:t>o teclado:</w:t>
      </w:r>
    </w:p>
    <w:p w14:paraId="387944B8" w14:textId="77777777" w:rsidR="00982A48" w:rsidRDefault="00982A48" w:rsidP="00982A48">
      <w:pPr>
        <w:pBdr>
          <w:bar w:val="single" w:sz="4" w:color="auto"/>
        </w:pBdr>
        <w:rPr>
          <w:rFonts w:cs="Arial"/>
          <w:b/>
          <w:i/>
          <w:noProof/>
          <w:szCs w:val="22"/>
          <w:lang w:eastAsia="pt-BR"/>
        </w:rPr>
      </w:pPr>
    </w:p>
    <w:p w14:paraId="1F4E2734" w14:textId="77777777" w:rsidR="00982A48" w:rsidRDefault="00982A48" w:rsidP="00982A48">
      <w:pPr>
        <w:pBdr>
          <w:bar w:val="single" w:sz="4" w:color="auto"/>
        </w:pBdr>
        <w:rPr>
          <w:rFonts w:cs="Arial"/>
          <w:sz w:val="16"/>
        </w:rPr>
      </w:pPr>
      <w:r>
        <w:rPr>
          <w:rFonts w:cs="Arial"/>
          <w:sz w:val="16"/>
        </w:rPr>
        <w:tab/>
      </w:r>
    </w:p>
    <w:p w14:paraId="1442BFFF" w14:textId="6511BC74" w:rsidR="00346C3D" w:rsidRDefault="009A0FFD" w:rsidP="00346C3D">
      <w:pPr>
        <w:pBdr>
          <w:bar w:val="single" w:sz="4" w:color="auto"/>
        </w:pBdr>
        <w:jc w:val="center"/>
        <w:rPr>
          <w:rFonts w:cs="Arial"/>
          <w:b/>
          <w:i/>
          <w:noProof/>
          <w:szCs w:val="22"/>
          <w:lang w:eastAsia="pt-BR"/>
        </w:rPr>
      </w:pPr>
      <w:r>
        <w:rPr>
          <w:rFonts w:cs="Arial"/>
          <w:b/>
          <w:i/>
          <w:noProof/>
          <w:szCs w:val="22"/>
          <w:lang w:eastAsia="pt-BR"/>
        </w:rPr>
        <w:drawing>
          <wp:inline distT="0" distB="0" distL="0" distR="0" wp14:anchorId="33DB1FBB" wp14:editId="74779D8E">
            <wp:extent cx="4071620" cy="2389505"/>
            <wp:effectExtent l="0" t="0" r="0" b="0"/>
            <wp:docPr id="1183" name="Imagem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071620" cy="2389505"/>
                    </a:xfrm>
                    <a:prstGeom prst="rect">
                      <a:avLst/>
                    </a:prstGeom>
                    <a:noFill/>
                    <a:ln>
                      <a:noFill/>
                    </a:ln>
                  </pic:spPr>
                </pic:pic>
              </a:graphicData>
            </a:graphic>
          </wp:inline>
        </w:drawing>
      </w:r>
    </w:p>
    <w:p w14:paraId="5FCC65C3" w14:textId="77777777" w:rsidR="00346C3D" w:rsidRDefault="00076318" w:rsidP="00346C3D">
      <w:pPr>
        <w:pStyle w:val="Legenda"/>
        <w:jc w:val="center"/>
      </w:pPr>
      <w:r>
        <w:t>Figura 18.0.3</w:t>
      </w:r>
    </w:p>
    <w:p w14:paraId="3F68D8A9" w14:textId="77777777" w:rsidR="00346C3D" w:rsidRPr="00D906CB" w:rsidRDefault="00346C3D" w:rsidP="00346C3D">
      <w:pPr>
        <w:rPr>
          <w:lang w:eastAsia="pt-BR"/>
        </w:rPr>
      </w:pPr>
    </w:p>
    <w:p w14:paraId="344C97AC" w14:textId="77777777" w:rsidR="00346C3D" w:rsidRPr="00C70AD1" w:rsidRDefault="00346C3D" w:rsidP="00346C3D">
      <w:pPr>
        <w:rPr>
          <w:lang w:eastAsia="pt-BR"/>
        </w:rPr>
      </w:pPr>
    </w:p>
    <w:p w14:paraId="796377E0" w14:textId="77777777" w:rsidR="00346C3D" w:rsidRDefault="00346C3D" w:rsidP="00346C3D">
      <w:pPr>
        <w:keepNext/>
        <w:pBdr>
          <w:bar w:val="single" w:sz="4" w:color="auto"/>
        </w:pBdr>
        <w:jc w:val="center"/>
      </w:pPr>
      <w:r>
        <w:rPr>
          <w:noProof/>
          <w:lang w:eastAsia="pt-BR"/>
        </w:rPr>
        <w:drawing>
          <wp:inline distT="0" distB="0" distL="0" distR="0" wp14:anchorId="2C6C05B4" wp14:editId="664F2E42">
            <wp:extent cx="4260273" cy="2343150"/>
            <wp:effectExtent l="0" t="0" r="6985" b="0"/>
            <wp:docPr id="289" name="Image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274379" cy="2350908"/>
                    </a:xfrm>
                    <a:prstGeom prst="rect">
                      <a:avLst/>
                    </a:prstGeom>
                    <a:noFill/>
                    <a:ln>
                      <a:noFill/>
                    </a:ln>
                  </pic:spPr>
                </pic:pic>
              </a:graphicData>
            </a:graphic>
          </wp:inline>
        </w:drawing>
      </w:r>
    </w:p>
    <w:p w14:paraId="77FAB6C5" w14:textId="77777777" w:rsidR="00346C3D" w:rsidRPr="00982A48" w:rsidRDefault="00076318" w:rsidP="00982A48">
      <w:pPr>
        <w:pStyle w:val="Legenda"/>
        <w:jc w:val="center"/>
      </w:pPr>
      <w:r>
        <w:t>Figura 18.0.4</w:t>
      </w:r>
    </w:p>
    <w:p w14:paraId="6842A112" w14:textId="77777777" w:rsidR="00346C3D" w:rsidRDefault="00346C3D" w:rsidP="00346C3D">
      <w:pPr>
        <w:autoSpaceDE w:val="0"/>
        <w:autoSpaceDN w:val="0"/>
        <w:adjustRightInd w:val="0"/>
        <w:jc w:val="both"/>
        <w:rPr>
          <w:rFonts w:cs="Arial"/>
          <w:iCs/>
          <w:sz w:val="24"/>
        </w:rPr>
      </w:pPr>
    </w:p>
    <w:p w14:paraId="5F2A12F8" w14:textId="77777777" w:rsidR="00A30EF2" w:rsidRPr="000D3E04" w:rsidRDefault="00346C3D" w:rsidP="00346C3D">
      <w:pPr>
        <w:autoSpaceDE w:val="0"/>
        <w:autoSpaceDN w:val="0"/>
        <w:adjustRightInd w:val="0"/>
        <w:jc w:val="both"/>
        <w:rPr>
          <w:rFonts w:cs="Arial"/>
          <w:iCs/>
        </w:rPr>
      </w:pPr>
      <w:r w:rsidRPr="000D3E04">
        <w:rPr>
          <w:rFonts w:cs="Arial"/>
          <w:iCs/>
        </w:rPr>
        <w:t>Fórmulas das Tétrades</w:t>
      </w:r>
      <w:r w:rsidR="00FA0348" w:rsidRPr="000D3E04">
        <w:rPr>
          <w:rFonts w:cs="Arial"/>
          <w:iCs/>
        </w:rPr>
        <w:t xml:space="preserve"> e exemplos em Dó</w:t>
      </w:r>
      <w:r w:rsidRPr="000D3E04">
        <w:rPr>
          <w:rFonts w:cs="Arial"/>
          <w:iCs/>
        </w:rPr>
        <w:t>:</w:t>
      </w:r>
      <w:r w:rsidR="003C0CB5" w:rsidRPr="000D3E04">
        <w:rPr>
          <w:rFonts w:cs="Arial"/>
          <w:iCs/>
        </w:rPr>
        <w:t xml:space="preserve"> </w:t>
      </w:r>
    </w:p>
    <w:p w14:paraId="6C268F5B" w14:textId="77777777" w:rsidR="00346C3D" w:rsidRPr="000D3E04" w:rsidRDefault="00346C3D" w:rsidP="00346C3D">
      <w:pPr>
        <w:autoSpaceDE w:val="0"/>
        <w:autoSpaceDN w:val="0"/>
        <w:adjustRightInd w:val="0"/>
        <w:jc w:val="both"/>
        <w:rPr>
          <w:rFonts w:cs="Arial"/>
          <w:iCs/>
        </w:rPr>
      </w:pPr>
    </w:p>
    <w:p w14:paraId="1E56790B" w14:textId="77777777" w:rsidR="00346C3D" w:rsidRPr="000D3E04" w:rsidRDefault="00346C3D" w:rsidP="00346C3D">
      <w:r w:rsidRPr="000D3E04">
        <w:t xml:space="preserve">Tríade maior + Sétima maior </w:t>
      </w:r>
      <w:r w:rsidR="00627FC6" w:rsidRPr="000D3E04">
        <w:t xml:space="preserve">= Dó – Mi – Sol – Si </w:t>
      </w:r>
    </w:p>
    <w:p w14:paraId="766E4C85" w14:textId="77777777" w:rsidR="00346C3D" w:rsidRPr="000D3E04" w:rsidRDefault="00346C3D" w:rsidP="00346C3D">
      <w:r w:rsidRPr="000D3E04">
        <w:t>Tríade maior + Sétima menor</w:t>
      </w:r>
      <w:r w:rsidR="00627FC6" w:rsidRPr="000D3E04">
        <w:t xml:space="preserve"> = Dó – Mi – Sol – Sib </w:t>
      </w:r>
    </w:p>
    <w:p w14:paraId="007A8CFF" w14:textId="77777777" w:rsidR="00346C3D" w:rsidRPr="000D3E04" w:rsidRDefault="00346C3D" w:rsidP="00346C3D"/>
    <w:p w14:paraId="787FBDB8" w14:textId="77777777" w:rsidR="00346C3D" w:rsidRPr="000D3E04" w:rsidRDefault="00346C3D" w:rsidP="00346C3D">
      <w:r w:rsidRPr="000D3E04">
        <w:t>Tríade menor + Sétima maior</w:t>
      </w:r>
      <w:r w:rsidR="00627FC6" w:rsidRPr="000D3E04">
        <w:t xml:space="preserve"> = Dó – Mib – Sol – Si </w:t>
      </w:r>
    </w:p>
    <w:p w14:paraId="579E26B1" w14:textId="77777777" w:rsidR="00346C3D" w:rsidRPr="000D3E04" w:rsidRDefault="00346C3D" w:rsidP="00346C3D">
      <w:r w:rsidRPr="000D3E04">
        <w:t>Tríade menor + Sétima menor</w:t>
      </w:r>
      <w:r w:rsidR="00627FC6" w:rsidRPr="000D3E04">
        <w:t xml:space="preserve"> = Dó – Mib – Sol – Sib </w:t>
      </w:r>
    </w:p>
    <w:p w14:paraId="693F3A6D" w14:textId="77777777" w:rsidR="00346C3D" w:rsidRPr="000D3E04" w:rsidRDefault="00346C3D" w:rsidP="00346C3D"/>
    <w:p w14:paraId="39B1578B" w14:textId="3E4A6FC3" w:rsidR="00346C3D" w:rsidRPr="000D3E04" w:rsidRDefault="00346C3D" w:rsidP="00346C3D"/>
    <w:p w14:paraId="63783135" w14:textId="77777777" w:rsidR="00627FC6" w:rsidRPr="000D3E04" w:rsidRDefault="00346C3D" w:rsidP="00346C3D">
      <w:r w:rsidRPr="000D3E04">
        <w:t>Tríade aumentada + Sétima maior</w:t>
      </w:r>
      <w:r w:rsidR="00627FC6" w:rsidRPr="000D3E04">
        <w:t xml:space="preserve"> = Dó – Mi – Sol# – Si </w:t>
      </w:r>
    </w:p>
    <w:p w14:paraId="1504A38F" w14:textId="77777777" w:rsidR="00346C3D" w:rsidRPr="000D3E04" w:rsidRDefault="00346C3D" w:rsidP="00346C3D"/>
    <w:p w14:paraId="6E036E9A" w14:textId="77777777" w:rsidR="00346C3D" w:rsidRPr="000D3E04" w:rsidRDefault="00346C3D" w:rsidP="00346C3D">
      <w:r w:rsidRPr="000D3E04">
        <w:t>Tríade diminuta + Sétima menor</w:t>
      </w:r>
      <w:r w:rsidR="00627FC6" w:rsidRPr="000D3E04">
        <w:t xml:space="preserve"> = Dó – Mib – Solb – Sib </w:t>
      </w:r>
    </w:p>
    <w:p w14:paraId="14B6F8FE" w14:textId="77777777" w:rsidR="00346C3D" w:rsidRPr="000D3E04" w:rsidRDefault="00346C3D" w:rsidP="00346C3D">
      <w:r w:rsidRPr="000D3E04">
        <w:t>Tríade diminuta + Sétima diminuta</w:t>
      </w:r>
      <w:r w:rsidR="00627FC6" w:rsidRPr="000D3E04">
        <w:t xml:space="preserve"> = Dó – Mib – Solb – Sibb </w:t>
      </w:r>
    </w:p>
    <w:p w14:paraId="2F50DAA1" w14:textId="77777777" w:rsidR="00845C43" w:rsidRDefault="00845C43" w:rsidP="00CB0BE9">
      <w:pPr>
        <w:rPr>
          <w:lang w:eastAsia="pt-BR"/>
        </w:rPr>
      </w:pPr>
    </w:p>
    <w:p w14:paraId="2098F654" w14:textId="77777777" w:rsidR="0091036B" w:rsidRDefault="0091036B" w:rsidP="00CB0BE9">
      <w:pPr>
        <w:rPr>
          <w:lang w:eastAsia="pt-BR"/>
        </w:rPr>
      </w:pPr>
    </w:p>
    <w:p w14:paraId="48AE5F16" w14:textId="37144B49" w:rsidR="0091036B" w:rsidRDefault="0091036B" w:rsidP="00CB0BE9">
      <w:pPr>
        <w:rPr>
          <w:lang w:eastAsia="pt-BR"/>
        </w:rPr>
      </w:pPr>
      <w:r>
        <w:rPr>
          <w:lang w:eastAsia="pt-BR"/>
        </w:rPr>
        <w:t>(A sétima aumentada não tem aplicações práticas já que ela seria somente enarmônica da oitava)</w:t>
      </w:r>
    </w:p>
    <w:p w14:paraId="6EEC8865" w14:textId="44F8C988" w:rsidR="00910F8B" w:rsidRPr="00B65DDB" w:rsidRDefault="00B934BD" w:rsidP="00DA26D7">
      <w:pPr>
        <w:pStyle w:val="Ttulo1"/>
        <w:rPr>
          <w:sz w:val="24"/>
        </w:rPr>
      </w:pPr>
      <w:bookmarkStart w:id="112" w:name="_Toc70064116"/>
      <w:bookmarkStart w:id="113" w:name="_Toc99392034"/>
      <w:r w:rsidRPr="00B934BD">
        <w:rPr>
          <w:rFonts w:cs="Arial"/>
          <w:color w:val="ED3611"/>
          <w:szCs w:val="40"/>
        </w:rPr>
        <w:lastRenderedPageBreak/>
        <w:t xml:space="preserve">19 </w:t>
      </w:r>
      <w:r w:rsidR="00A018A5" w:rsidRPr="00B934BD">
        <w:rPr>
          <w:rFonts w:cs="Arial"/>
          <w:color w:val="ED3611"/>
          <w:szCs w:val="40"/>
        </w:rPr>
        <w:t>- Como entender os sinais de repetição nas músicas</w:t>
      </w:r>
      <w:bookmarkEnd w:id="112"/>
      <w:bookmarkEnd w:id="113"/>
      <w:r w:rsidR="008D3A3F" w:rsidRPr="00B934BD">
        <w:rPr>
          <w:rFonts w:cs="Arial"/>
          <w:color w:val="ED3611"/>
          <w:szCs w:val="40"/>
        </w:rPr>
        <w:t xml:space="preserve"> </w:t>
      </w:r>
    </w:p>
    <w:p w14:paraId="31B94AA2" w14:textId="77777777" w:rsidR="00B934BD" w:rsidRDefault="00B934BD" w:rsidP="00B65DDB">
      <w:pPr>
        <w:rPr>
          <w:sz w:val="24"/>
          <w:lang w:eastAsia="pt-BR"/>
        </w:rPr>
      </w:pPr>
    </w:p>
    <w:p w14:paraId="03398D72" w14:textId="435A4E13" w:rsidR="00164F11" w:rsidRPr="000D3E04" w:rsidRDefault="00B65DDB" w:rsidP="00B65DDB">
      <w:pPr>
        <w:rPr>
          <w:lang w:eastAsia="pt-BR"/>
        </w:rPr>
      </w:pPr>
      <w:r w:rsidRPr="000D3E04">
        <w:rPr>
          <w:lang w:eastAsia="pt-BR"/>
        </w:rPr>
        <w:t>São sinais que determinam a repetição de um trecho m</w:t>
      </w:r>
      <w:r w:rsidR="00164F11" w:rsidRPr="000D3E04">
        <w:rPr>
          <w:lang w:eastAsia="pt-BR"/>
        </w:rPr>
        <w:t xml:space="preserve">usical, </w:t>
      </w:r>
      <w:r w:rsidR="00E64650" w:rsidRPr="000D3E04">
        <w:rPr>
          <w:lang w:eastAsia="pt-BR"/>
        </w:rPr>
        <w:t xml:space="preserve">que pode se iniciar no começo da música </w:t>
      </w:r>
      <w:r w:rsidR="00164F11" w:rsidRPr="000D3E04">
        <w:rPr>
          <w:lang w:eastAsia="pt-BR"/>
        </w:rPr>
        <w:t>ou</w:t>
      </w:r>
      <w:r w:rsidR="00E64650" w:rsidRPr="000D3E04">
        <w:rPr>
          <w:lang w:eastAsia="pt-BR"/>
        </w:rPr>
        <w:t xml:space="preserve"> a partir de uma parte da música.</w:t>
      </w:r>
    </w:p>
    <w:p w14:paraId="51F4008A" w14:textId="478284B2" w:rsidR="00164F11" w:rsidRPr="000D3E04" w:rsidRDefault="00B65DDB" w:rsidP="00B65DDB">
      <w:pPr>
        <w:rPr>
          <w:lang w:eastAsia="pt-BR"/>
        </w:rPr>
      </w:pPr>
      <w:r w:rsidRPr="000D3E04">
        <w:rPr>
          <w:lang w:eastAsia="pt-BR"/>
        </w:rPr>
        <w:t xml:space="preserve">Existem vários tipos de sinais de repetição e o sinal que conheceremos </w:t>
      </w:r>
      <w:r w:rsidR="00E64650" w:rsidRPr="000D3E04">
        <w:rPr>
          <w:lang w:eastAsia="pt-BR"/>
        </w:rPr>
        <w:t>na</w:t>
      </w:r>
      <w:r w:rsidRPr="000D3E04">
        <w:rPr>
          <w:lang w:eastAsia="pt-BR"/>
        </w:rPr>
        <w:t xml:space="preserve"> nossa apostila será o sinal Ritornello. </w:t>
      </w:r>
    </w:p>
    <w:p w14:paraId="18C59BD5" w14:textId="77777777" w:rsidR="00B65DDB" w:rsidRPr="000D3E04" w:rsidRDefault="00B65DDB" w:rsidP="00B65DDB">
      <w:pPr>
        <w:rPr>
          <w:lang w:eastAsia="pt-BR"/>
        </w:rPr>
      </w:pPr>
      <w:r w:rsidRPr="000D3E04">
        <w:rPr>
          <w:lang w:eastAsia="pt-BR"/>
        </w:rPr>
        <w:t>Em algumas músicas</w:t>
      </w:r>
      <w:r w:rsidR="00164F11" w:rsidRPr="000D3E04">
        <w:rPr>
          <w:lang w:eastAsia="pt-BR"/>
        </w:rPr>
        <w:t xml:space="preserve"> presentes em nossa apostila</w:t>
      </w:r>
      <w:r w:rsidRPr="000D3E04">
        <w:rPr>
          <w:lang w:eastAsia="pt-BR"/>
        </w:rPr>
        <w:t xml:space="preserve"> veremos esse símbolo em nossa partitura e é importante que saibamos para que serve e como usá-lo</w:t>
      </w:r>
    </w:p>
    <w:p w14:paraId="6FF801DC" w14:textId="77777777" w:rsidR="00B65DDB" w:rsidRPr="000D3E04" w:rsidRDefault="00B65DDB" w:rsidP="00B65DDB">
      <w:pPr>
        <w:rPr>
          <w:lang w:eastAsia="pt-BR"/>
        </w:rPr>
      </w:pPr>
    </w:p>
    <w:p w14:paraId="186C39B4" w14:textId="49E959CD" w:rsidR="00B65DDB" w:rsidRPr="000D3E04" w:rsidRDefault="00B65DDB" w:rsidP="00B65DDB">
      <w:pPr>
        <w:rPr>
          <w:lang w:eastAsia="pt-BR"/>
        </w:rPr>
      </w:pPr>
      <w:r w:rsidRPr="000D3E04">
        <w:rPr>
          <w:lang w:eastAsia="pt-BR"/>
        </w:rPr>
        <w:t>O Ritornello ou Ritornelo: Travessão com dois p</w:t>
      </w:r>
      <w:r w:rsidR="00164F11" w:rsidRPr="000D3E04">
        <w:rPr>
          <w:lang w:eastAsia="pt-BR"/>
        </w:rPr>
        <w:t>ontos na frente</w:t>
      </w:r>
      <w:r w:rsidR="00AF6CC6" w:rsidRPr="000D3E04">
        <w:rPr>
          <w:lang w:eastAsia="pt-BR"/>
        </w:rPr>
        <w:t>, s</w:t>
      </w:r>
      <w:r w:rsidR="00164F11" w:rsidRPr="000D3E04">
        <w:rPr>
          <w:lang w:eastAsia="pt-BR"/>
        </w:rPr>
        <w:t xml:space="preserve">endo um ponto </w:t>
      </w:r>
      <w:r w:rsidRPr="000D3E04">
        <w:rPr>
          <w:lang w:eastAsia="pt-BR"/>
        </w:rPr>
        <w:t>acima e outro abaixo da 3ª linha, indicando que se dev</w:t>
      </w:r>
      <w:r w:rsidR="00164F11" w:rsidRPr="000D3E04">
        <w:rPr>
          <w:lang w:eastAsia="pt-BR"/>
        </w:rPr>
        <w:t xml:space="preserve">e voltar ao início da música, e </w:t>
      </w:r>
      <w:r w:rsidRPr="000D3E04">
        <w:rPr>
          <w:lang w:eastAsia="pt-BR"/>
        </w:rPr>
        <w:t>tornar a repetir a parte que tocou.</w:t>
      </w:r>
    </w:p>
    <w:p w14:paraId="0AEE6DB5" w14:textId="77777777" w:rsidR="00B65DDB" w:rsidRPr="00B65DDB" w:rsidRDefault="00B65DDB" w:rsidP="00B65DDB">
      <w:pPr>
        <w:rPr>
          <w:sz w:val="24"/>
          <w:lang w:eastAsia="pt-BR"/>
        </w:rPr>
      </w:pPr>
    </w:p>
    <w:p w14:paraId="77F37EE2" w14:textId="77777777" w:rsidR="00B65DDB" w:rsidRPr="00B65DDB" w:rsidRDefault="00B65DDB" w:rsidP="00B65DDB">
      <w:pPr>
        <w:rPr>
          <w:sz w:val="24"/>
          <w:lang w:eastAsia="pt-BR"/>
        </w:rPr>
      </w:pPr>
      <w:r w:rsidRPr="00B65DDB">
        <w:rPr>
          <w:noProof/>
          <w:sz w:val="24"/>
          <w:lang w:eastAsia="pt-BR"/>
        </w:rPr>
        <w:drawing>
          <wp:inline distT="0" distB="0" distL="0" distR="0" wp14:anchorId="3B5234C6" wp14:editId="06AE7505">
            <wp:extent cx="475408" cy="682388"/>
            <wp:effectExtent l="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80546" cy="689762"/>
                    </a:xfrm>
                    <a:prstGeom prst="rect">
                      <a:avLst/>
                    </a:prstGeom>
                    <a:noFill/>
                    <a:ln>
                      <a:noFill/>
                    </a:ln>
                  </pic:spPr>
                </pic:pic>
              </a:graphicData>
            </a:graphic>
          </wp:inline>
        </w:drawing>
      </w:r>
    </w:p>
    <w:p w14:paraId="5357A4E7" w14:textId="77777777" w:rsidR="00B65DDB" w:rsidRDefault="00B65DDB" w:rsidP="00B65DDB">
      <w:pPr>
        <w:rPr>
          <w:sz w:val="24"/>
          <w:lang w:eastAsia="pt-BR"/>
        </w:rPr>
      </w:pPr>
    </w:p>
    <w:p w14:paraId="645E150C" w14:textId="77777777" w:rsidR="00164F11" w:rsidRPr="00B65DDB" w:rsidRDefault="00164F11" w:rsidP="00B65DDB">
      <w:pPr>
        <w:rPr>
          <w:sz w:val="24"/>
          <w:lang w:eastAsia="pt-BR"/>
        </w:rPr>
      </w:pPr>
    </w:p>
    <w:p w14:paraId="085A531E" w14:textId="2EB1A52B" w:rsidR="00B65DDB" w:rsidRPr="000D3E04" w:rsidRDefault="00B65DDB" w:rsidP="00B65DDB">
      <w:pPr>
        <w:rPr>
          <w:lang w:eastAsia="pt-BR"/>
        </w:rPr>
      </w:pPr>
      <w:r w:rsidRPr="000D3E04">
        <w:rPr>
          <w:lang w:eastAsia="pt-BR"/>
        </w:rPr>
        <w:t>Ritornelo Duplo: Travessão com dois pontos na f</w:t>
      </w:r>
      <w:r w:rsidR="00164F11" w:rsidRPr="000D3E04">
        <w:rPr>
          <w:lang w:eastAsia="pt-BR"/>
        </w:rPr>
        <w:t>rente</w:t>
      </w:r>
      <w:r w:rsidR="00AF6CC6" w:rsidRPr="000D3E04">
        <w:rPr>
          <w:lang w:eastAsia="pt-BR"/>
        </w:rPr>
        <w:t>, s</w:t>
      </w:r>
      <w:r w:rsidR="00164F11" w:rsidRPr="000D3E04">
        <w:rPr>
          <w:lang w:eastAsia="pt-BR"/>
        </w:rPr>
        <w:t xml:space="preserve">endo um ponto acima e o </w:t>
      </w:r>
      <w:r w:rsidRPr="000D3E04">
        <w:rPr>
          <w:lang w:eastAsia="pt-BR"/>
        </w:rPr>
        <w:t>outro abaixo da 3ª linha, indicando que devemos voltar na parte demarcad</w:t>
      </w:r>
      <w:r w:rsidR="00164F11" w:rsidRPr="000D3E04">
        <w:rPr>
          <w:lang w:eastAsia="pt-BR"/>
        </w:rPr>
        <w:t xml:space="preserve">a pelo </w:t>
      </w:r>
      <w:r w:rsidRPr="000D3E04">
        <w:rPr>
          <w:lang w:eastAsia="pt-BR"/>
        </w:rPr>
        <w:t>ritornelo</w:t>
      </w:r>
      <w:r w:rsidR="00E64650" w:rsidRPr="000D3E04">
        <w:rPr>
          <w:lang w:eastAsia="pt-BR"/>
        </w:rPr>
        <w:t xml:space="preserve"> anterior, ou o primeiro</w:t>
      </w:r>
      <w:r w:rsidR="00164F11" w:rsidRPr="000D3E04">
        <w:rPr>
          <w:lang w:eastAsia="pt-BR"/>
        </w:rPr>
        <w:t>.</w:t>
      </w:r>
      <w:r w:rsidR="007B4E8B" w:rsidRPr="000D3E04">
        <w:rPr>
          <w:lang w:eastAsia="pt-BR"/>
        </w:rPr>
        <w:t xml:space="preserve"> Obs:</w:t>
      </w:r>
      <w:r w:rsidR="00164F11" w:rsidRPr="000D3E04">
        <w:rPr>
          <w:lang w:eastAsia="pt-BR"/>
        </w:rPr>
        <w:t xml:space="preserve"> </w:t>
      </w:r>
      <w:r w:rsidR="007B4E8B" w:rsidRPr="000D3E04">
        <w:rPr>
          <w:lang w:eastAsia="pt-BR"/>
        </w:rPr>
        <w:t xml:space="preserve">Só </w:t>
      </w:r>
      <w:r w:rsidRPr="000D3E04">
        <w:rPr>
          <w:lang w:eastAsia="pt-BR"/>
        </w:rPr>
        <w:t>repetimos a parte uma vez.</w:t>
      </w:r>
    </w:p>
    <w:p w14:paraId="0C334CA4" w14:textId="77777777" w:rsidR="00B65DDB" w:rsidRDefault="00B65DDB" w:rsidP="00B65DDB">
      <w:pPr>
        <w:rPr>
          <w:sz w:val="24"/>
          <w:lang w:eastAsia="pt-BR"/>
        </w:rPr>
      </w:pPr>
    </w:p>
    <w:p w14:paraId="270FDF89" w14:textId="77777777" w:rsidR="00164F11" w:rsidRPr="00B65DDB" w:rsidRDefault="00164F11" w:rsidP="00B65DDB">
      <w:pPr>
        <w:rPr>
          <w:sz w:val="24"/>
          <w:lang w:eastAsia="pt-BR"/>
        </w:rPr>
      </w:pPr>
    </w:p>
    <w:p w14:paraId="26FF47D7" w14:textId="77777777" w:rsidR="00B65DDB" w:rsidRPr="00B65DDB" w:rsidRDefault="00B65DDB" w:rsidP="00B65DDB">
      <w:pPr>
        <w:rPr>
          <w:sz w:val="24"/>
          <w:lang w:eastAsia="pt-BR"/>
        </w:rPr>
      </w:pPr>
      <w:r w:rsidRPr="00B65DDB">
        <w:rPr>
          <w:noProof/>
          <w:sz w:val="24"/>
          <w:lang w:eastAsia="pt-BR"/>
        </w:rPr>
        <w:drawing>
          <wp:inline distT="0" distB="0" distL="0" distR="0" wp14:anchorId="574133A5" wp14:editId="6DCBE887">
            <wp:extent cx="1072944" cy="605642"/>
            <wp:effectExtent l="0" t="0" r="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083781" cy="611759"/>
                    </a:xfrm>
                    <a:prstGeom prst="rect">
                      <a:avLst/>
                    </a:prstGeom>
                    <a:noFill/>
                    <a:ln>
                      <a:noFill/>
                    </a:ln>
                  </pic:spPr>
                </pic:pic>
              </a:graphicData>
            </a:graphic>
          </wp:inline>
        </w:drawing>
      </w:r>
    </w:p>
    <w:p w14:paraId="4048BF46" w14:textId="77777777" w:rsidR="00A018A5" w:rsidRDefault="00A018A5" w:rsidP="00A018A5">
      <w:pPr>
        <w:rPr>
          <w:sz w:val="24"/>
        </w:rPr>
      </w:pPr>
    </w:p>
    <w:p w14:paraId="4DA0A1CB" w14:textId="00A8F40E" w:rsidR="00A018A5" w:rsidRDefault="00A018A5" w:rsidP="00A018A5">
      <w:r w:rsidRPr="000D3E04">
        <w:t xml:space="preserve">Casas: linhas na partitura que indicam partes que devemos pular na repetição de </w:t>
      </w:r>
      <w:r w:rsidR="0088074D">
        <w:t>um trecho. Observe a próxima figura</w:t>
      </w:r>
      <w:r w:rsidRPr="000D3E04">
        <w:t>, temos nela a Casa 1, Casa 2 e um Ritornelo. O Ritornelo será o sinal que nos indicará</w:t>
      </w:r>
      <w:r w:rsidR="00176243" w:rsidRPr="000D3E04">
        <w:t xml:space="preserve"> quando devemos repetir, a</w:t>
      </w:r>
      <w:r w:rsidRPr="000D3E04">
        <w:t xml:space="preserve">s Casas nos indicarão as partes que devemos repetir ou não. </w:t>
      </w:r>
    </w:p>
    <w:p w14:paraId="224868D0" w14:textId="77777777" w:rsidR="0088074D" w:rsidRPr="000D3E04" w:rsidRDefault="0088074D" w:rsidP="00A018A5">
      <w:pPr>
        <w:rPr>
          <w:color w:val="FF0000"/>
          <w:sz w:val="20"/>
          <w:lang w:eastAsia="pt-BR"/>
        </w:rPr>
      </w:pPr>
    </w:p>
    <w:p w14:paraId="266BD2C6" w14:textId="4FFE84C8" w:rsidR="00A018A5" w:rsidRPr="000D3E04" w:rsidRDefault="00A018A5" w:rsidP="00A018A5">
      <w:r w:rsidRPr="000D3E04">
        <w:t xml:space="preserve">Quando tocarmos a melodia pela primeira vez, passaremos pela Casa 1 normalmente, quando chegarmos ao Ritornelo, devemos voltar ao início. Mas nesta segunda vez, devemos pular a primeira Casa e ir direto para a segunda, a Casa 2. </w:t>
      </w:r>
    </w:p>
    <w:p w14:paraId="7238D04F" w14:textId="77777777" w:rsidR="006D0127" w:rsidRPr="004A215D" w:rsidRDefault="006D0127" w:rsidP="00A018A5">
      <w:pPr>
        <w:rPr>
          <w:sz w:val="24"/>
        </w:rPr>
      </w:pPr>
    </w:p>
    <w:p w14:paraId="1181AA3C" w14:textId="4046D761" w:rsidR="00A018A5" w:rsidRDefault="00A018A5" w:rsidP="00A018A5">
      <w:pPr>
        <w:rPr>
          <w:color w:val="548DD4" w:themeColor="text2" w:themeTint="99"/>
          <w:sz w:val="24"/>
        </w:rPr>
      </w:pPr>
      <w:r w:rsidRPr="004A215D">
        <w:rPr>
          <w:noProof/>
          <w:color w:val="548DD4" w:themeColor="text2" w:themeTint="99"/>
          <w:sz w:val="24"/>
          <w:lang w:eastAsia="pt-BR"/>
        </w:rPr>
        <w:drawing>
          <wp:inline distT="0" distB="0" distL="0" distR="0" wp14:anchorId="366C6B08" wp14:editId="42A46739">
            <wp:extent cx="5400675" cy="495300"/>
            <wp:effectExtent l="19050" t="0" r="9525" b="0"/>
            <wp:docPr id="239"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0" cstate="print"/>
                    <a:srcRect/>
                    <a:stretch>
                      <a:fillRect/>
                    </a:stretch>
                  </pic:blipFill>
                  <pic:spPr bwMode="auto">
                    <a:xfrm>
                      <a:off x="0" y="0"/>
                      <a:ext cx="5400675" cy="495300"/>
                    </a:xfrm>
                    <a:prstGeom prst="rect">
                      <a:avLst/>
                    </a:prstGeom>
                    <a:noFill/>
                    <a:ln w="9525">
                      <a:noFill/>
                      <a:miter lim="800000"/>
                      <a:headEnd/>
                      <a:tailEnd/>
                    </a:ln>
                  </pic:spPr>
                </pic:pic>
              </a:graphicData>
            </a:graphic>
          </wp:inline>
        </w:drawing>
      </w:r>
    </w:p>
    <w:p w14:paraId="78C17409" w14:textId="308D6845" w:rsidR="00F85590" w:rsidRDefault="00F85590" w:rsidP="00A018A5">
      <w:pPr>
        <w:rPr>
          <w:color w:val="548DD4" w:themeColor="text2" w:themeTint="99"/>
          <w:sz w:val="24"/>
        </w:rPr>
      </w:pPr>
    </w:p>
    <w:p w14:paraId="3BE5E13B" w14:textId="77777777" w:rsidR="00F85590" w:rsidRDefault="00F85590" w:rsidP="00A018A5">
      <w:pPr>
        <w:rPr>
          <w:color w:val="548DD4" w:themeColor="text2" w:themeTint="99"/>
          <w:sz w:val="24"/>
        </w:rPr>
      </w:pPr>
    </w:p>
    <w:p w14:paraId="7E92DAF6" w14:textId="5170E5A9" w:rsidR="00845C43" w:rsidRDefault="00845C43" w:rsidP="00CB0BE9">
      <w:pPr>
        <w:rPr>
          <w:color w:val="548DD4" w:themeColor="text2" w:themeTint="99"/>
          <w:sz w:val="24"/>
        </w:rPr>
      </w:pPr>
    </w:p>
    <w:p w14:paraId="25A036CD" w14:textId="4124AC3E" w:rsidR="00C56483" w:rsidRDefault="00C56483" w:rsidP="00CB0BE9">
      <w:pPr>
        <w:rPr>
          <w:color w:val="548DD4" w:themeColor="text2" w:themeTint="99"/>
          <w:sz w:val="24"/>
        </w:rPr>
      </w:pPr>
    </w:p>
    <w:p w14:paraId="339873F7" w14:textId="77777777" w:rsidR="0088074D" w:rsidRDefault="0088074D" w:rsidP="00CB0BE9">
      <w:pPr>
        <w:rPr>
          <w:color w:val="548DD4" w:themeColor="text2" w:themeTint="99"/>
          <w:sz w:val="24"/>
        </w:rPr>
      </w:pPr>
    </w:p>
    <w:p w14:paraId="7AA58D30" w14:textId="77777777" w:rsidR="0088074D" w:rsidRDefault="0088074D" w:rsidP="00CB0BE9">
      <w:pPr>
        <w:rPr>
          <w:color w:val="548DD4" w:themeColor="text2" w:themeTint="99"/>
          <w:sz w:val="24"/>
        </w:rPr>
      </w:pPr>
    </w:p>
    <w:p w14:paraId="36F09AE5" w14:textId="77777777" w:rsidR="006D2D73" w:rsidRDefault="006D2D73" w:rsidP="00CB0BE9">
      <w:pPr>
        <w:rPr>
          <w:color w:val="548DD4" w:themeColor="text2" w:themeTint="99"/>
          <w:sz w:val="24"/>
        </w:rPr>
      </w:pPr>
    </w:p>
    <w:p w14:paraId="62E7176F" w14:textId="57539C03" w:rsidR="00982A48" w:rsidRDefault="00881AC9" w:rsidP="00982A48">
      <w:pPr>
        <w:pStyle w:val="Ttulo3"/>
        <w:rPr>
          <w:rFonts w:ascii="Arial Black" w:hAnsi="Arial Black"/>
          <w:b w:val="0"/>
          <w:noProof/>
          <w:sz w:val="36"/>
          <w:szCs w:val="36"/>
        </w:rPr>
      </w:pPr>
      <w:bookmarkStart w:id="114" w:name="_Toc70064117"/>
      <w:bookmarkStart w:id="115" w:name="_Toc99392035"/>
      <w:r>
        <w:rPr>
          <w:rFonts w:ascii="Arial Black" w:hAnsi="Arial Black"/>
          <w:b w:val="0"/>
          <w:noProof/>
          <w:sz w:val="36"/>
          <w:szCs w:val="36"/>
        </w:rPr>
        <w:lastRenderedPageBreak/>
        <w:t>Peixe V</w:t>
      </w:r>
      <w:r w:rsidR="00845C43" w:rsidRPr="00845C43">
        <w:rPr>
          <w:rFonts w:ascii="Arial Black" w:hAnsi="Arial Black"/>
          <w:b w:val="0"/>
          <w:noProof/>
          <w:sz w:val="36"/>
          <w:szCs w:val="36"/>
        </w:rPr>
        <w:t>ivo</w:t>
      </w:r>
      <w:bookmarkEnd w:id="114"/>
      <w:bookmarkEnd w:id="115"/>
    </w:p>
    <w:p w14:paraId="567AF821" w14:textId="77777777" w:rsidR="00845C43" w:rsidRPr="00CA470E" w:rsidRDefault="00845C43" w:rsidP="00CA470E">
      <w:r>
        <w:rPr>
          <w:rFonts w:ascii="Arial Black" w:hAnsi="Arial Black"/>
          <w:b/>
          <w:noProof/>
          <w:sz w:val="36"/>
          <w:szCs w:val="36"/>
          <w:lang w:eastAsia="pt-BR"/>
        </w:rPr>
        <w:drawing>
          <wp:anchor distT="0" distB="0" distL="114300" distR="114300" simplePos="0" relativeHeight="251724800" behindDoc="0" locked="0" layoutInCell="1" allowOverlap="1" wp14:anchorId="3FF67FBF" wp14:editId="3818CA01">
            <wp:simplePos x="0" y="0"/>
            <wp:positionH relativeFrom="margin">
              <wp:posOffset>71120</wp:posOffset>
            </wp:positionH>
            <wp:positionV relativeFrom="paragraph">
              <wp:posOffset>106045</wp:posOffset>
            </wp:positionV>
            <wp:extent cx="4975860" cy="1282700"/>
            <wp:effectExtent l="19050" t="0" r="0" b="0"/>
            <wp:wrapSquare wrapText="bothSides"/>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975860" cy="1282700"/>
                    </a:xfrm>
                    <a:prstGeom prst="rect">
                      <a:avLst/>
                    </a:prstGeom>
                    <a:noFill/>
                    <a:ln>
                      <a:noFill/>
                    </a:ln>
                  </pic:spPr>
                </pic:pic>
              </a:graphicData>
            </a:graphic>
          </wp:anchor>
        </w:drawing>
      </w:r>
    </w:p>
    <w:p w14:paraId="468DFF07" w14:textId="77777777" w:rsidR="00845C43" w:rsidRPr="00CA470E" w:rsidRDefault="00845C43" w:rsidP="00CA470E"/>
    <w:p w14:paraId="507D7EBE" w14:textId="77777777" w:rsidR="00CA470E" w:rsidRPr="00CA470E" w:rsidRDefault="00CA470E" w:rsidP="00CA470E"/>
    <w:p w14:paraId="797418A2" w14:textId="77777777" w:rsidR="00CA470E" w:rsidRPr="00CA470E" w:rsidRDefault="00CA470E" w:rsidP="00CA470E"/>
    <w:p w14:paraId="75E20858" w14:textId="77777777" w:rsidR="00845C43" w:rsidRPr="00CA470E" w:rsidRDefault="00845C43" w:rsidP="00CA470E"/>
    <w:p w14:paraId="7B66FDCB" w14:textId="77777777" w:rsidR="00845C43" w:rsidRDefault="00845C43" w:rsidP="00845C43"/>
    <w:p w14:paraId="39234F41" w14:textId="77777777" w:rsidR="00CA470E" w:rsidRDefault="00CA470E" w:rsidP="00845C43"/>
    <w:p w14:paraId="1AA449DB" w14:textId="77777777" w:rsidR="00CA470E" w:rsidRDefault="00CA470E" w:rsidP="00845C43"/>
    <w:p w14:paraId="2BB216D9" w14:textId="77777777" w:rsidR="00CA470E" w:rsidRDefault="00CA470E" w:rsidP="00845C43"/>
    <w:p w14:paraId="6A2356D3" w14:textId="6D71375F" w:rsidR="00CA470E" w:rsidRDefault="00A602D0" w:rsidP="00845C43">
      <w:r>
        <w:rPr>
          <w:noProof/>
          <w:lang w:eastAsia="pt-BR"/>
        </w:rPr>
        <mc:AlternateContent>
          <mc:Choice Requires="wps">
            <w:drawing>
              <wp:anchor distT="0" distB="0" distL="114300" distR="114300" simplePos="0" relativeHeight="251685376" behindDoc="1" locked="0" layoutInCell="1" allowOverlap="1" wp14:anchorId="17D91E31" wp14:editId="31A6F77D">
                <wp:simplePos x="0" y="0"/>
                <wp:positionH relativeFrom="margin">
                  <wp:posOffset>2181225</wp:posOffset>
                </wp:positionH>
                <wp:positionV relativeFrom="paragraph">
                  <wp:posOffset>134620</wp:posOffset>
                </wp:positionV>
                <wp:extent cx="1038225" cy="544830"/>
                <wp:effectExtent l="0" t="0" r="9525" b="7620"/>
                <wp:wrapNone/>
                <wp:docPr id="168" name="Elipse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8225" cy="54483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540970BC" id="Elipse 168" o:spid="_x0000_s1026" style="position:absolute;margin-left:171.75pt;margin-top:10.6pt;width:81.75pt;height:42.9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" fillcolor="#ffc000" strokecolor="#e36c0a [2409]" strokeweight="2pt">
                <v:path arrowok="t"/>
                <w10:wrap anchorx="margin"/>
              </v:oval>
            </w:pict>
          </mc:Fallback>
        </mc:AlternateContent>
      </w:r>
    </w:p>
    <w:p w14:paraId="68C6CE3E" w14:textId="59BD2AC5" w:rsidR="00845C43" w:rsidRDefault="00982A48" w:rsidP="00845C43">
      <w:pPr>
        <w:jc w:val="center"/>
      </w:pPr>
      <w:r>
        <w:object w:dxaOrig="1540" w:dyaOrig="993" w14:anchorId="7F67FA90">
          <v:shape id="_x0000_i1039" type="#_x0000_t75" style="width:64.5pt;height:49.5pt" o:ole="">
            <v:imagedata r:id="rId182" o:title=""/>
          </v:shape>
          <o:OLEObject Type="Embed" ProgID="Package" ShapeID="_x0000_i1039" DrawAspect="Icon" ObjectID="_1710162528" r:id="rId183"/>
        </w:object>
      </w:r>
    </w:p>
    <w:p w14:paraId="2DE30873" w14:textId="6ABCC606" w:rsidR="00AF68B4" w:rsidRDefault="00A602D0" w:rsidP="00AF68B4">
      <w:pPr>
        <w:jc w:val="center"/>
      </w:pPr>
      <w:r>
        <w:rPr>
          <w:noProof/>
          <w:lang w:eastAsia="pt-BR"/>
        </w:rPr>
        <mc:AlternateContent>
          <mc:Choice Requires="wps">
            <w:drawing>
              <wp:anchor distT="0" distB="0" distL="114300" distR="114300" simplePos="0" relativeHeight="251673088" behindDoc="1" locked="0" layoutInCell="1" allowOverlap="1" wp14:anchorId="5304726D" wp14:editId="00DAF384">
                <wp:simplePos x="0" y="0"/>
                <wp:positionH relativeFrom="margin">
                  <wp:align>left</wp:align>
                </wp:positionH>
                <wp:positionV relativeFrom="paragraph">
                  <wp:posOffset>95250</wp:posOffset>
                </wp:positionV>
                <wp:extent cx="5220335" cy="699770"/>
                <wp:effectExtent l="0" t="0" r="0" b="5080"/>
                <wp:wrapNone/>
                <wp:docPr id="303" name="Retângulo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20335" cy="69977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7008D09" id="Retângulo 303" o:spid="_x0000_s1026" style="position:absolute;margin-left:0;margin-top:7.5pt;width:411.05pt;height:55.1pt;z-index:-251643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" fillcolor="#ffd961" strokecolor="#974706 [1609]" strokeweight="2pt">
                <v:path arrowok="t"/>
                <w10:wrap anchorx="margin"/>
              </v:rect>
            </w:pict>
          </mc:Fallback>
        </mc:AlternateContent>
      </w:r>
    </w:p>
    <w:p w14:paraId="79C7FB24" w14:textId="77777777" w:rsidR="008755B0" w:rsidRDefault="004F052E" w:rsidP="00AF68B4">
      <w:pPr>
        <w:jc w:val="center"/>
        <w:rPr>
          <w:b/>
          <w:bCs/>
        </w:rPr>
      </w:pPr>
      <w:r w:rsidRPr="00D22574">
        <w:rPr>
          <w:b/>
          <w:bCs/>
        </w:rPr>
        <w:t xml:space="preserve">Aula online da música </w:t>
      </w:r>
      <w:r>
        <w:rPr>
          <w:b/>
          <w:bCs/>
        </w:rPr>
        <w:t>Peixe Vivo</w:t>
      </w:r>
      <w:r w:rsidRPr="00D22574">
        <w:rPr>
          <w:b/>
          <w:bCs/>
        </w:rPr>
        <w:t>, acesse aqui</w:t>
      </w:r>
      <w:r>
        <w:rPr>
          <w:b/>
          <w:bCs/>
        </w:rPr>
        <w:t xml:space="preserve"> (basta clicar)</w:t>
      </w:r>
      <w:r w:rsidR="008755B0">
        <w:rPr>
          <w:b/>
          <w:bCs/>
        </w:rPr>
        <w:t>:</w:t>
      </w:r>
    </w:p>
    <w:p w14:paraId="31E6AD9D" w14:textId="77777777" w:rsidR="00C329E5" w:rsidRPr="008755B0" w:rsidRDefault="00C329E5" w:rsidP="00747884"/>
    <w:p w14:paraId="799F28DD" w14:textId="77777777" w:rsidR="00D22574" w:rsidRPr="00747884" w:rsidRDefault="00B9373C" w:rsidP="004F052E">
      <w:pPr>
        <w:jc w:val="center"/>
        <w:rPr>
          <w:rStyle w:val="Hyperlink"/>
          <w:rFonts w:cs="Arial"/>
          <w:color w:val="auto"/>
          <w:sz w:val="18"/>
          <w:szCs w:val="18"/>
        </w:rPr>
      </w:pPr>
      <w:hyperlink r:id="rId184" w:history="1">
        <w:r w:rsidR="00D22574" w:rsidRPr="00747884">
          <w:rPr>
            <w:rStyle w:val="Hyperlink"/>
            <w:rFonts w:cs="Arial"/>
            <w:color w:val="auto"/>
            <w:sz w:val="18"/>
            <w:szCs w:val="18"/>
          </w:rPr>
          <w:t>https://www.youtube.com/watch?v=pZuNAn0lG-0&amp;list=PLCAVX-O9MrRh4bKi_oeeky6WoKQGh_dfY</w:t>
        </w:r>
      </w:hyperlink>
    </w:p>
    <w:p w14:paraId="69EF9567" w14:textId="77777777" w:rsidR="003C07DB" w:rsidRPr="008755B0" w:rsidRDefault="003C07DB" w:rsidP="00F767F7">
      <w:pPr>
        <w:rPr>
          <w:rStyle w:val="Hyperlink"/>
          <w:rFonts w:ascii="Times New Roman" w:hAnsi="Times New Roman"/>
          <w:color w:val="auto"/>
          <w:sz w:val="18"/>
          <w:szCs w:val="18"/>
        </w:rPr>
      </w:pPr>
    </w:p>
    <w:p w14:paraId="274378A5" w14:textId="77777777" w:rsidR="009E33B7" w:rsidRDefault="009E33B7" w:rsidP="009E33B7">
      <w:pPr>
        <w:jc w:val="center"/>
        <w:rPr>
          <w:rFonts w:ascii="Times New Roman" w:hAnsi="Times New Roman"/>
          <w:color w:val="FFFFFF" w:themeColor="background1"/>
          <w:sz w:val="18"/>
          <w:szCs w:val="18"/>
          <w:lang w:eastAsia="en-US"/>
        </w:rPr>
      </w:pPr>
    </w:p>
    <w:p w14:paraId="62781ED1" w14:textId="77777777" w:rsidR="009E33B7" w:rsidRDefault="003C07DB" w:rsidP="009E33B7">
      <w:pPr>
        <w:jc w:val="center"/>
        <w:rPr>
          <w:rFonts w:ascii="Times New Roman" w:hAnsi="Times New Roman"/>
          <w:color w:val="FFFFFF" w:themeColor="background1"/>
          <w:sz w:val="18"/>
          <w:szCs w:val="18"/>
          <w:lang w:eastAsia="en-US"/>
        </w:rPr>
      </w:pPr>
      <w:r>
        <w:rPr>
          <w:rFonts w:ascii="Times New Roman" w:hAnsi="Times New Roman"/>
          <w:noProof/>
          <w:color w:val="FFFFFF" w:themeColor="background1"/>
          <w:sz w:val="18"/>
          <w:szCs w:val="18"/>
          <w:lang w:eastAsia="pt-BR"/>
        </w:rPr>
        <w:drawing>
          <wp:inline distT="0" distB="0" distL="0" distR="0" wp14:anchorId="6CA6B336" wp14:editId="2A0A491A">
            <wp:extent cx="3035988" cy="1572271"/>
            <wp:effectExtent l="0" t="0" r="0" b="8890"/>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l="1446" t="1282" r="1974" b="1298"/>
                    <a:stretch/>
                  </pic:blipFill>
                  <pic:spPr bwMode="auto">
                    <a:xfrm>
                      <a:off x="0" y="0"/>
                      <a:ext cx="3035988" cy="1572271"/>
                    </a:xfrm>
                    <a:prstGeom prst="rect">
                      <a:avLst/>
                    </a:prstGeom>
                    <a:noFill/>
                    <a:ln>
                      <a:noFill/>
                    </a:ln>
                    <a:extLst>
                      <a:ext uri="{53640926-AAD7-44D8-BBD7-CCE9431645EC}">
                        <a14:shadowObscured xmlns:a14="http://schemas.microsoft.com/office/drawing/2010/main"/>
                      </a:ext>
                    </a:extLst>
                  </pic:spPr>
                </pic:pic>
              </a:graphicData>
            </a:graphic>
          </wp:inline>
        </w:drawing>
      </w:r>
    </w:p>
    <w:p w14:paraId="35431FB4" w14:textId="77777777" w:rsidR="009E33B7" w:rsidRDefault="009E33B7" w:rsidP="009E33B7">
      <w:pPr>
        <w:jc w:val="center"/>
        <w:rPr>
          <w:rFonts w:ascii="Times New Roman" w:hAnsi="Times New Roman"/>
          <w:color w:val="FFFFFF" w:themeColor="background1"/>
          <w:sz w:val="18"/>
          <w:szCs w:val="18"/>
          <w:lang w:eastAsia="en-US"/>
        </w:rPr>
      </w:pPr>
    </w:p>
    <w:p w14:paraId="6B2405D1" w14:textId="77777777" w:rsidR="009E33B7" w:rsidRDefault="003C07DB" w:rsidP="009E33B7">
      <w:pPr>
        <w:jc w:val="center"/>
        <w:rPr>
          <w:rFonts w:ascii="Times New Roman" w:hAnsi="Times New Roman"/>
          <w:color w:val="FFFFFF" w:themeColor="background1"/>
          <w:sz w:val="18"/>
          <w:szCs w:val="18"/>
          <w:lang w:eastAsia="en-US"/>
        </w:rPr>
      </w:pPr>
      <w:r>
        <w:rPr>
          <w:noProof/>
          <w:lang w:eastAsia="pt-BR"/>
        </w:rPr>
        <w:drawing>
          <wp:inline distT="0" distB="0" distL="0" distR="0" wp14:anchorId="7D190059" wp14:editId="67A341E2">
            <wp:extent cx="3429000" cy="1347843"/>
            <wp:effectExtent l="0" t="0" r="0" b="508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429000" cy="1347843"/>
                    </a:xfrm>
                    <a:prstGeom prst="rect">
                      <a:avLst/>
                    </a:prstGeom>
                    <a:noFill/>
                    <a:ln>
                      <a:noFill/>
                    </a:ln>
                  </pic:spPr>
                </pic:pic>
              </a:graphicData>
            </a:graphic>
          </wp:inline>
        </w:drawing>
      </w:r>
    </w:p>
    <w:p w14:paraId="6000236D" w14:textId="0C7FF5A5" w:rsidR="009E33B7" w:rsidRPr="007B4E8B" w:rsidRDefault="009E33B7" w:rsidP="0050075A">
      <w:pPr>
        <w:rPr>
          <w:rFonts w:ascii="Times New Roman" w:hAnsi="Times New Roman"/>
          <w:color w:val="FF0000"/>
          <w:sz w:val="18"/>
          <w:szCs w:val="18"/>
          <w:lang w:eastAsia="en-US"/>
        </w:rPr>
      </w:pPr>
      <w:r>
        <w:rPr>
          <w:noProof/>
          <w:lang w:eastAsia="pt-BR"/>
        </w:rPr>
        <w:drawing>
          <wp:anchor distT="0" distB="0" distL="114300" distR="114300" simplePos="0" relativeHeight="251732992" behindDoc="0" locked="0" layoutInCell="1" allowOverlap="1" wp14:anchorId="06C1DE01" wp14:editId="7D237A54">
            <wp:simplePos x="0" y="0"/>
            <wp:positionH relativeFrom="margin">
              <wp:align>center</wp:align>
            </wp:positionH>
            <wp:positionV relativeFrom="paragraph">
              <wp:posOffset>142514</wp:posOffset>
            </wp:positionV>
            <wp:extent cx="3784821" cy="1455358"/>
            <wp:effectExtent l="0" t="0" r="6350" b="0"/>
            <wp:wrapSquare wrapText="bothSides"/>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784821" cy="1455358"/>
                    </a:xfrm>
                    <a:prstGeom prst="rect">
                      <a:avLst/>
                    </a:prstGeom>
                    <a:noFill/>
                    <a:ln>
                      <a:noFill/>
                    </a:ln>
                  </pic:spPr>
                </pic:pic>
              </a:graphicData>
            </a:graphic>
          </wp:anchor>
        </w:drawing>
      </w:r>
      <w:r w:rsidR="00B803FC">
        <w:rPr>
          <w:rFonts w:ascii="Times New Roman" w:hAnsi="Times New Roman"/>
          <w:color w:val="FF0000"/>
          <w:sz w:val="18"/>
          <w:szCs w:val="18"/>
          <w:lang w:eastAsia="en-US"/>
        </w:rPr>
        <w:t xml:space="preserve"> </w:t>
      </w:r>
    </w:p>
    <w:p w14:paraId="2C11F2CC" w14:textId="77777777" w:rsidR="009F1B13" w:rsidRDefault="009F1B13" w:rsidP="009E33B7">
      <w:pPr>
        <w:jc w:val="center"/>
        <w:rPr>
          <w:rFonts w:ascii="Times New Roman" w:hAnsi="Times New Roman"/>
          <w:color w:val="FFFFFF" w:themeColor="background1"/>
          <w:sz w:val="18"/>
          <w:szCs w:val="18"/>
          <w:lang w:eastAsia="en-US"/>
        </w:rPr>
      </w:pPr>
    </w:p>
    <w:p w14:paraId="005BFA39" w14:textId="6F7D877E" w:rsidR="003C07DB" w:rsidRPr="002C19A0" w:rsidRDefault="002F65D7" w:rsidP="009E33B7">
      <w:pPr>
        <w:jc w:val="center"/>
        <w:rPr>
          <w:rFonts w:ascii="Times New Roman" w:hAnsi="Times New Roman"/>
          <w:color w:val="FFFFFF" w:themeColor="background1"/>
          <w:sz w:val="18"/>
          <w:szCs w:val="18"/>
          <w:lang w:eastAsia="en-US"/>
        </w:rPr>
      </w:pPr>
      <w:r>
        <w:rPr>
          <w:rFonts w:ascii="Times New Roman" w:hAnsi="Times New Roman"/>
          <w:noProof/>
          <w:color w:val="FFFFFF" w:themeColor="background1"/>
          <w:sz w:val="18"/>
          <w:szCs w:val="18"/>
          <w:lang w:eastAsia="pt-BR"/>
        </w:rPr>
        <w:lastRenderedPageBreak/>
        <w:drawing>
          <wp:inline distT="0" distB="0" distL="0" distR="0" wp14:anchorId="72E22D23" wp14:editId="6EDD9ACB">
            <wp:extent cx="5886450" cy="7682316"/>
            <wp:effectExtent l="0" t="0" r="0" b="0"/>
            <wp:docPr id="781" name="Imagem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887302" cy="7683428"/>
                    </a:xfrm>
                    <a:prstGeom prst="rect">
                      <a:avLst/>
                    </a:prstGeom>
                    <a:noFill/>
                    <a:ln>
                      <a:noFill/>
                    </a:ln>
                  </pic:spPr>
                </pic:pic>
              </a:graphicData>
            </a:graphic>
          </wp:inline>
        </w:drawing>
      </w:r>
    </w:p>
    <w:p w14:paraId="479C5832" w14:textId="77777777" w:rsidR="009F1B13" w:rsidRDefault="009F1B13" w:rsidP="004F052E"/>
    <w:p w14:paraId="46884778" w14:textId="77777777" w:rsidR="00D21500" w:rsidRDefault="00D21500" w:rsidP="004F052E"/>
    <w:p w14:paraId="44447C28" w14:textId="77777777" w:rsidR="009F1B13" w:rsidRDefault="009F1B13" w:rsidP="004F052E"/>
    <w:p w14:paraId="125BD23E" w14:textId="77777777" w:rsidR="009F1B13" w:rsidRDefault="009F1B13" w:rsidP="004F052E"/>
    <w:p w14:paraId="679D417A" w14:textId="77777777" w:rsidR="009F1B13" w:rsidRDefault="009F1B13" w:rsidP="004F052E"/>
    <w:p w14:paraId="1E0EF501" w14:textId="31F279C8" w:rsidR="00214522" w:rsidRPr="00AC0048" w:rsidRDefault="00881AC9" w:rsidP="001C4B5E">
      <w:pPr>
        <w:pStyle w:val="Ttulo3"/>
        <w:rPr>
          <w:rFonts w:ascii="Arial Black" w:hAnsi="Arial Black"/>
          <w:b w:val="0"/>
          <w:sz w:val="36"/>
          <w:szCs w:val="36"/>
        </w:rPr>
      </w:pPr>
      <w:bookmarkStart w:id="116" w:name="_Toc70064118"/>
      <w:bookmarkStart w:id="117" w:name="_Toc99392036"/>
      <w:r>
        <w:rPr>
          <w:rFonts w:ascii="Arial Black" w:hAnsi="Arial Black"/>
          <w:b w:val="0"/>
          <w:sz w:val="36"/>
          <w:szCs w:val="36"/>
        </w:rPr>
        <w:lastRenderedPageBreak/>
        <w:t>Marinheiro S</w:t>
      </w:r>
      <w:r w:rsidR="00214522" w:rsidRPr="00AC0048">
        <w:rPr>
          <w:rFonts w:ascii="Arial Black" w:hAnsi="Arial Black"/>
          <w:b w:val="0"/>
          <w:sz w:val="36"/>
          <w:szCs w:val="36"/>
        </w:rPr>
        <w:t>ó</w:t>
      </w:r>
      <w:bookmarkEnd w:id="116"/>
      <w:bookmarkEnd w:id="117"/>
    </w:p>
    <w:p w14:paraId="3ED9D8E4" w14:textId="77777777" w:rsidR="008547B2" w:rsidRDefault="008547B2" w:rsidP="008547B2">
      <w:pPr>
        <w:jc w:val="center"/>
      </w:pPr>
      <w:r>
        <w:rPr>
          <w:noProof/>
          <w:lang w:eastAsia="pt-BR"/>
        </w:rPr>
        <w:drawing>
          <wp:inline distT="0" distB="0" distL="0" distR="0" wp14:anchorId="7C77BD5C" wp14:editId="3457929D">
            <wp:extent cx="5067300" cy="1524000"/>
            <wp:effectExtent l="0" t="0" r="0"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067300" cy="1524000"/>
                    </a:xfrm>
                    <a:prstGeom prst="rect">
                      <a:avLst/>
                    </a:prstGeom>
                    <a:noFill/>
                    <a:ln>
                      <a:noFill/>
                    </a:ln>
                  </pic:spPr>
                </pic:pic>
              </a:graphicData>
            </a:graphic>
          </wp:inline>
        </w:drawing>
      </w:r>
    </w:p>
    <w:p w14:paraId="46627F24" w14:textId="3A505AF2" w:rsidR="00C329E5" w:rsidRDefault="00A602D0" w:rsidP="008547B2">
      <w:pPr>
        <w:jc w:val="center"/>
      </w:pPr>
      <w:r>
        <w:rPr>
          <w:noProof/>
          <w:lang w:eastAsia="pt-BR"/>
        </w:rPr>
        <mc:AlternateContent>
          <mc:Choice Requires="wps">
            <w:drawing>
              <wp:anchor distT="0" distB="0" distL="114300" distR="114300" simplePos="0" relativeHeight="251661824" behindDoc="1" locked="0" layoutInCell="1" allowOverlap="1" wp14:anchorId="0F006FF2" wp14:editId="4FDBB234">
                <wp:simplePos x="0" y="0"/>
                <wp:positionH relativeFrom="margin">
                  <wp:align>center</wp:align>
                </wp:positionH>
                <wp:positionV relativeFrom="paragraph">
                  <wp:posOffset>122555</wp:posOffset>
                </wp:positionV>
                <wp:extent cx="1095375" cy="628650"/>
                <wp:effectExtent l="0" t="0" r="9525" b="0"/>
                <wp:wrapNone/>
                <wp:docPr id="170" name="Elipse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5375" cy="62865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3CDC422B" id="Elipse 170" o:spid="_x0000_s1026" style="position:absolute;margin-left:0;margin-top:9.65pt;width:86.25pt;height:49.5pt;z-index:-251654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" fillcolor="#ffc000" strokecolor="#e36c0a [2409]" strokeweight="2pt">
                <v:path arrowok="t"/>
                <w10:wrap anchorx="margin"/>
              </v:oval>
            </w:pict>
          </mc:Fallback>
        </mc:AlternateContent>
      </w:r>
    </w:p>
    <w:p w14:paraId="4BB45986" w14:textId="77777777" w:rsidR="008547B2" w:rsidRDefault="00216BAE" w:rsidP="00D22574">
      <w:pPr>
        <w:jc w:val="center"/>
      </w:pPr>
      <w:r>
        <w:object w:dxaOrig="1540" w:dyaOrig="993" w14:anchorId="1ED34838">
          <v:shape id="_x0000_i1040" type="#_x0000_t75" style="width:79.5pt;height:57.75pt" o:ole="">
            <v:imagedata r:id="rId189" o:title=""/>
          </v:shape>
          <o:OLEObject Type="Embed" ProgID="Package" ShapeID="_x0000_i1040" DrawAspect="Icon" ObjectID="_1710162529" r:id="rId190"/>
        </w:object>
      </w:r>
    </w:p>
    <w:p w14:paraId="60DB5487" w14:textId="77777777" w:rsidR="00C329E5" w:rsidRDefault="00C329E5" w:rsidP="00D22574">
      <w:pPr>
        <w:jc w:val="center"/>
      </w:pPr>
    </w:p>
    <w:p w14:paraId="594699A1" w14:textId="766F2CF0" w:rsidR="004F052E" w:rsidRDefault="00A602D0" w:rsidP="00D22574">
      <w:pPr>
        <w:jc w:val="center"/>
      </w:pPr>
      <w:r>
        <w:rPr>
          <w:noProof/>
          <w:lang w:eastAsia="pt-BR"/>
        </w:rPr>
        <mc:AlternateContent>
          <mc:Choice Requires="wps">
            <w:drawing>
              <wp:anchor distT="0" distB="0" distL="114300" distR="114300" simplePos="0" relativeHeight="251674112" behindDoc="1" locked="0" layoutInCell="1" allowOverlap="1" wp14:anchorId="2A8653C1" wp14:editId="3F0D25C8">
                <wp:simplePos x="0" y="0"/>
                <wp:positionH relativeFrom="column">
                  <wp:posOffset>347980</wp:posOffset>
                </wp:positionH>
                <wp:positionV relativeFrom="paragraph">
                  <wp:posOffset>10160</wp:posOffset>
                </wp:positionV>
                <wp:extent cx="4848225" cy="999490"/>
                <wp:effectExtent l="0" t="0" r="9525" b="0"/>
                <wp:wrapNone/>
                <wp:docPr id="783" name="Retângulo 7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8225" cy="99949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DDA5979" id="Retângulo 783" o:spid="_x0000_s1026" style="position:absolute;margin-left:27.4pt;margin-top:.8pt;width:381.75pt;height:78.7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" fillcolor="#ffd961" strokecolor="#974706 [1609]" strokeweight="2pt">
                <v:path arrowok="t"/>
              </v:rect>
            </w:pict>
          </mc:Fallback>
        </mc:AlternateContent>
      </w:r>
    </w:p>
    <w:p w14:paraId="0480A67C" w14:textId="77777777" w:rsidR="004F052E" w:rsidRDefault="004F052E" w:rsidP="00D22574">
      <w:pPr>
        <w:jc w:val="center"/>
        <w:rPr>
          <w:b/>
          <w:bCs/>
        </w:rPr>
      </w:pPr>
      <w:r w:rsidRPr="00D22574">
        <w:rPr>
          <w:b/>
          <w:bCs/>
        </w:rPr>
        <w:t xml:space="preserve">Aula online da música </w:t>
      </w:r>
      <w:r>
        <w:rPr>
          <w:b/>
          <w:bCs/>
        </w:rPr>
        <w:t>Marinheiro Só</w:t>
      </w:r>
      <w:r w:rsidRPr="00D22574">
        <w:rPr>
          <w:b/>
          <w:bCs/>
        </w:rPr>
        <w:t>, acesse aqui</w:t>
      </w:r>
      <w:r>
        <w:rPr>
          <w:b/>
          <w:bCs/>
        </w:rPr>
        <w:t xml:space="preserve"> (basta clicar)</w:t>
      </w:r>
      <w:r w:rsidRPr="00D22574">
        <w:rPr>
          <w:b/>
          <w:bCs/>
        </w:rPr>
        <w:t>:</w:t>
      </w:r>
    </w:p>
    <w:p w14:paraId="567F933A" w14:textId="77777777" w:rsidR="004F052E" w:rsidRDefault="004F052E" w:rsidP="00D22574">
      <w:pPr>
        <w:jc w:val="center"/>
        <w:rPr>
          <w:b/>
          <w:bCs/>
        </w:rPr>
      </w:pPr>
    </w:p>
    <w:p w14:paraId="773FEA0A" w14:textId="77777777" w:rsidR="004F052E" w:rsidRPr="00747884" w:rsidRDefault="004F052E" w:rsidP="00D22574">
      <w:pPr>
        <w:jc w:val="center"/>
        <w:rPr>
          <w:rFonts w:cs="Arial"/>
          <w:sz w:val="18"/>
          <w:szCs w:val="18"/>
        </w:rPr>
      </w:pPr>
    </w:p>
    <w:p w14:paraId="6A0276E5" w14:textId="77777777" w:rsidR="00D22574" w:rsidRPr="00747884" w:rsidRDefault="00B9373C" w:rsidP="004F052E">
      <w:pPr>
        <w:jc w:val="center"/>
        <w:rPr>
          <w:rFonts w:cs="Arial"/>
          <w:sz w:val="18"/>
          <w:szCs w:val="18"/>
          <w:lang w:eastAsia="en-US"/>
        </w:rPr>
      </w:pPr>
      <w:hyperlink r:id="rId191" w:history="1">
        <w:r w:rsidR="00D22574" w:rsidRPr="00747884">
          <w:rPr>
            <w:rStyle w:val="Hyperlink"/>
            <w:rFonts w:cs="Arial"/>
            <w:color w:val="auto"/>
            <w:sz w:val="18"/>
            <w:szCs w:val="18"/>
          </w:rPr>
          <w:t>https://www.youtube.com/watch?v=KPIFEpPr8t4&amp;list=PLCAVX-O9MrRjLyNMDnRvEPFaOnd5zYe35&amp;ab_channel=ProjetoS%C3%A3oTiago</w:t>
        </w:r>
      </w:hyperlink>
    </w:p>
    <w:p w14:paraId="7B98135E" w14:textId="77777777" w:rsidR="00937D20" w:rsidRPr="00747884" w:rsidRDefault="00937D20" w:rsidP="008547B2">
      <w:pPr>
        <w:rPr>
          <w:rFonts w:cs="Arial"/>
          <w:sz w:val="18"/>
          <w:szCs w:val="18"/>
        </w:rPr>
      </w:pPr>
    </w:p>
    <w:p w14:paraId="142BF7BC" w14:textId="77777777" w:rsidR="00937D20" w:rsidRDefault="00937D20" w:rsidP="008547B2"/>
    <w:p w14:paraId="75CBA110" w14:textId="77777777" w:rsidR="008547B2" w:rsidRDefault="00937D20" w:rsidP="00937D20">
      <w:pPr>
        <w:jc w:val="center"/>
      </w:pPr>
      <w:r>
        <w:rPr>
          <w:rFonts w:ascii="Times New Roman" w:hAnsi="Times New Roman"/>
          <w:noProof/>
          <w:color w:val="FFFFFF" w:themeColor="background1"/>
          <w:sz w:val="18"/>
          <w:szCs w:val="18"/>
          <w:lang w:eastAsia="pt-BR"/>
        </w:rPr>
        <w:drawing>
          <wp:inline distT="0" distB="0" distL="0" distR="0" wp14:anchorId="7E47CA8F" wp14:editId="1EA0615C">
            <wp:extent cx="3763926" cy="1921863"/>
            <wp:effectExtent l="0" t="0" r="8255" b="2540"/>
            <wp:docPr id="293" name="Imagem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778817" cy="1929466"/>
                    </a:xfrm>
                    <a:prstGeom prst="rect">
                      <a:avLst/>
                    </a:prstGeom>
                    <a:noFill/>
                    <a:ln>
                      <a:noFill/>
                    </a:ln>
                  </pic:spPr>
                </pic:pic>
              </a:graphicData>
            </a:graphic>
          </wp:inline>
        </w:drawing>
      </w:r>
    </w:p>
    <w:p w14:paraId="1FEEE4BE" w14:textId="77777777" w:rsidR="00937D20" w:rsidRDefault="00937D20" w:rsidP="00937D20">
      <w:pPr>
        <w:jc w:val="center"/>
      </w:pPr>
    </w:p>
    <w:p w14:paraId="2AC9FF4D" w14:textId="77777777" w:rsidR="00937D20" w:rsidRPr="00FB3E4C" w:rsidRDefault="00937D20" w:rsidP="00937D20">
      <w:pPr>
        <w:jc w:val="center"/>
      </w:pPr>
      <w:r>
        <w:rPr>
          <w:noProof/>
          <w:lang w:eastAsia="pt-BR"/>
        </w:rPr>
        <w:drawing>
          <wp:inline distT="0" distB="0" distL="0" distR="0" wp14:anchorId="6C09E0B6" wp14:editId="09C3D57A">
            <wp:extent cx="4368882" cy="1679944"/>
            <wp:effectExtent l="0" t="0" r="0" b="0"/>
            <wp:docPr id="797" name="Imagem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410873" cy="1696091"/>
                    </a:xfrm>
                    <a:prstGeom prst="rect">
                      <a:avLst/>
                    </a:prstGeom>
                    <a:noFill/>
                    <a:ln>
                      <a:noFill/>
                    </a:ln>
                  </pic:spPr>
                </pic:pic>
              </a:graphicData>
            </a:graphic>
          </wp:inline>
        </w:drawing>
      </w:r>
    </w:p>
    <w:p w14:paraId="752AABD2" w14:textId="77777777" w:rsidR="00D21500" w:rsidRDefault="00D21500" w:rsidP="008547B2">
      <w:pPr>
        <w:jc w:val="center"/>
      </w:pPr>
    </w:p>
    <w:p w14:paraId="010E8058" w14:textId="77777777" w:rsidR="00D21500" w:rsidRDefault="00D21500" w:rsidP="008547B2">
      <w:pPr>
        <w:jc w:val="center"/>
      </w:pPr>
    </w:p>
    <w:p w14:paraId="245E568F" w14:textId="77777777" w:rsidR="00D21500" w:rsidRDefault="00D21500" w:rsidP="008547B2">
      <w:pPr>
        <w:jc w:val="center"/>
      </w:pPr>
    </w:p>
    <w:p w14:paraId="522B7455" w14:textId="77777777" w:rsidR="00D21500" w:rsidRDefault="00D21500" w:rsidP="008547B2">
      <w:pPr>
        <w:jc w:val="center"/>
      </w:pPr>
    </w:p>
    <w:p w14:paraId="2254023E" w14:textId="7C44339D" w:rsidR="0042127B" w:rsidRDefault="00D21500" w:rsidP="008547B2">
      <w:pPr>
        <w:jc w:val="center"/>
      </w:pPr>
      <w:r>
        <w:rPr>
          <w:noProof/>
          <w:lang w:eastAsia="pt-BR"/>
        </w:rPr>
        <w:lastRenderedPageBreak/>
        <w:drawing>
          <wp:inline distT="0" distB="0" distL="0" distR="0" wp14:anchorId="142DFDD7" wp14:editId="20767A72">
            <wp:extent cx="6117503" cy="7219950"/>
            <wp:effectExtent l="0" t="0" r="0" b="0"/>
            <wp:docPr id="784" name="Imagem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19511" cy="7222320"/>
                    </a:xfrm>
                    <a:prstGeom prst="rect">
                      <a:avLst/>
                    </a:prstGeom>
                    <a:noFill/>
                    <a:ln>
                      <a:noFill/>
                    </a:ln>
                  </pic:spPr>
                </pic:pic>
              </a:graphicData>
            </a:graphic>
          </wp:inline>
        </w:drawing>
      </w:r>
    </w:p>
    <w:p w14:paraId="0BE6D320" w14:textId="77777777" w:rsidR="0042127B" w:rsidRDefault="0042127B" w:rsidP="00D57E22">
      <w:pPr>
        <w:rPr>
          <w:rFonts w:cs="Arial"/>
          <w:b/>
          <w:i/>
          <w:sz w:val="28"/>
          <w:szCs w:val="28"/>
        </w:rPr>
      </w:pPr>
    </w:p>
    <w:p w14:paraId="313E3ADB" w14:textId="77777777" w:rsidR="00F70751" w:rsidRDefault="00F70751" w:rsidP="00F70751">
      <w:pPr>
        <w:jc w:val="center"/>
        <w:rPr>
          <w:b/>
        </w:rPr>
      </w:pPr>
    </w:p>
    <w:p w14:paraId="5F7D03D2" w14:textId="77777777" w:rsidR="00D21500" w:rsidRDefault="00D21500" w:rsidP="00F70751">
      <w:pPr>
        <w:jc w:val="center"/>
        <w:rPr>
          <w:b/>
        </w:rPr>
      </w:pPr>
    </w:p>
    <w:p w14:paraId="34959E9C" w14:textId="77777777" w:rsidR="00D21500" w:rsidRDefault="00D21500" w:rsidP="00F70751">
      <w:pPr>
        <w:jc w:val="center"/>
        <w:rPr>
          <w:b/>
        </w:rPr>
      </w:pPr>
    </w:p>
    <w:p w14:paraId="6AF28935" w14:textId="77777777" w:rsidR="00D21500" w:rsidRDefault="00D21500" w:rsidP="00F70751">
      <w:pPr>
        <w:jc w:val="center"/>
        <w:rPr>
          <w:b/>
        </w:rPr>
      </w:pPr>
    </w:p>
    <w:p w14:paraId="3B64C14B" w14:textId="77777777" w:rsidR="00F70751" w:rsidRDefault="00F70751" w:rsidP="00F70751">
      <w:pPr>
        <w:jc w:val="center"/>
        <w:rPr>
          <w:b/>
        </w:rPr>
      </w:pPr>
    </w:p>
    <w:p w14:paraId="41AEE923" w14:textId="3D190569" w:rsidR="000C2FD1" w:rsidRDefault="000C2FD1" w:rsidP="000E4F9A">
      <w:pPr>
        <w:rPr>
          <w:b/>
        </w:rPr>
      </w:pPr>
    </w:p>
    <w:p w14:paraId="03F161BE" w14:textId="77777777" w:rsidR="007213F8" w:rsidRDefault="007213F8" w:rsidP="000E4F9A">
      <w:pPr>
        <w:rPr>
          <w:b/>
        </w:rPr>
      </w:pPr>
    </w:p>
    <w:p w14:paraId="6E32B828" w14:textId="0BA408E4" w:rsidR="00965BCB" w:rsidRPr="00AC0048" w:rsidRDefault="00214522" w:rsidP="001C4B5E">
      <w:pPr>
        <w:pStyle w:val="Ttulo3"/>
        <w:rPr>
          <w:rFonts w:ascii="Arial Black" w:hAnsi="Arial Black"/>
          <w:b w:val="0"/>
          <w:sz w:val="36"/>
          <w:szCs w:val="36"/>
        </w:rPr>
      </w:pPr>
      <w:bookmarkStart w:id="118" w:name="_Toc70064119"/>
      <w:bookmarkStart w:id="119" w:name="_Toc99392037"/>
      <w:r w:rsidRPr="00AC0048">
        <w:rPr>
          <w:rFonts w:ascii="Arial Black" w:hAnsi="Arial Black"/>
          <w:b w:val="0"/>
          <w:sz w:val="36"/>
          <w:szCs w:val="36"/>
        </w:rPr>
        <w:lastRenderedPageBreak/>
        <w:t>Amor de Índio</w:t>
      </w:r>
      <w:bookmarkEnd w:id="118"/>
      <w:bookmarkEnd w:id="119"/>
    </w:p>
    <w:p w14:paraId="286F095A" w14:textId="72DA87E5" w:rsidR="00B97F8D" w:rsidRDefault="00280A68" w:rsidP="00280A68">
      <w:r>
        <w:rPr>
          <w:noProof/>
          <w:lang w:eastAsia="pt-BR"/>
        </w:rPr>
        <mc:AlternateContent>
          <mc:Choice Requires="wps">
            <w:drawing>
              <wp:anchor distT="0" distB="0" distL="114300" distR="114300" simplePos="0" relativeHeight="251816960" behindDoc="1" locked="0" layoutInCell="1" allowOverlap="1" wp14:anchorId="385AB4EB" wp14:editId="7F38CB87">
                <wp:simplePos x="0" y="0"/>
                <wp:positionH relativeFrom="margin">
                  <wp:posOffset>4579066</wp:posOffset>
                </wp:positionH>
                <wp:positionV relativeFrom="paragraph">
                  <wp:posOffset>377590</wp:posOffset>
                </wp:positionV>
                <wp:extent cx="885600" cy="504190"/>
                <wp:effectExtent l="0" t="0" r="10160" b="10160"/>
                <wp:wrapNone/>
                <wp:docPr id="171" name="Elipse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600" cy="50419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84C055" id="Elipse 171" o:spid="_x0000_s1026" style="position:absolute;margin-left:360.55pt;margin-top:29.75pt;width:69.75pt;height:39.7pt;z-index:-25149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" fillcolor="#ffc000" strokecolor="#e36c0a [2409]" strokeweight="2pt">
                <v:path arrowok="t"/>
                <w10:wrap anchorx="margin"/>
              </v:oval>
            </w:pict>
          </mc:Fallback>
        </mc:AlternateContent>
      </w:r>
      <w:r w:rsidR="00CA7A49">
        <w:rPr>
          <w:noProof/>
          <w:lang w:eastAsia="pt-BR"/>
        </w:rPr>
        <w:drawing>
          <wp:inline distT="0" distB="0" distL="0" distR="0" wp14:anchorId="311C9054" wp14:editId="622DCE0F">
            <wp:extent cx="4490108" cy="792000"/>
            <wp:effectExtent l="0" t="0" r="5715" b="8255"/>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539412" cy="800697"/>
                    </a:xfrm>
                    <a:prstGeom prst="rect">
                      <a:avLst/>
                    </a:prstGeom>
                    <a:noFill/>
                    <a:ln>
                      <a:noFill/>
                    </a:ln>
                  </pic:spPr>
                </pic:pic>
              </a:graphicData>
            </a:graphic>
          </wp:inline>
        </w:drawing>
      </w:r>
      <w:r>
        <w:t xml:space="preserve">    </w:t>
      </w:r>
      <w:r>
        <w:object w:dxaOrig="1540" w:dyaOrig="993" w14:anchorId="67BC2BF5">
          <v:shape id="_x0000_i1041" type="#_x0000_t75" style="width:57.75pt;height:30pt" o:ole="">
            <v:imagedata r:id="rId196" o:title=""/>
          </v:shape>
          <o:OLEObject Type="Embed" ProgID="Package" ShapeID="_x0000_i1041" DrawAspect="Icon" ObjectID="_1710162530" r:id="rId197"/>
        </w:object>
      </w:r>
    </w:p>
    <w:p w14:paraId="015F10F4" w14:textId="77777777" w:rsidR="00174CB6" w:rsidRDefault="00174CB6" w:rsidP="00F767F7">
      <w:pPr>
        <w:jc w:val="center"/>
      </w:pPr>
    </w:p>
    <w:p w14:paraId="371A001D" w14:textId="28D369FD" w:rsidR="00174CB6" w:rsidRDefault="00174CB6" w:rsidP="00F767F7">
      <w:pPr>
        <w:jc w:val="center"/>
      </w:pPr>
      <w:r>
        <w:rPr>
          <w:noProof/>
          <w:lang w:eastAsia="pt-BR"/>
        </w:rPr>
        <w:drawing>
          <wp:inline distT="0" distB="0" distL="0" distR="0" wp14:anchorId="5195C9F4" wp14:editId="4FCAB611">
            <wp:extent cx="6192000" cy="6806251"/>
            <wp:effectExtent l="0" t="0" r="0" b="0"/>
            <wp:docPr id="221" name="Image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203180" cy="6818541"/>
                    </a:xfrm>
                    <a:prstGeom prst="rect">
                      <a:avLst/>
                    </a:prstGeom>
                    <a:noFill/>
                    <a:ln>
                      <a:noFill/>
                    </a:ln>
                  </pic:spPr>
                </pic:pic>
              </a:graphicData>
            </a:graphic>
          </wp:inline>
        </w:drawing>
      </w:r>
    </w:p>
    <w:p w14:paraId="03717654" w14:textId="77777777" w:rsidR="00174CB6" w:rsidRDefault="00174CB6" w:rsidP="00F767F7">
      <w:pPr>
        <w:jc w:val="center"/>
      </w:pPr>
    </w:p>
    <w:p w14:paraId="32D515EF" w14:textId="77777777" w:rsidR="00174CB6" w:rsidRDefault="00174CB6" w:rsidP="00F767F7">
      <w:pPr>
        <w:jc w:val="center"/>
      </w:pPr>
    </w:p>
    <w:p w14:paraId="432405AB" w14:textId="77777777" w:rsidR="00A0785B" w:rsidRDefault="00A0785B" w:rsidP="00A0785B">
      <w:pPr>
        <w:jc w:val="center"/>
        <w:rPr>
          <w:rStyle w:val="Hyperlink"/>
          <w:rFonts w:ascii="Times New Roman" w:hAnsi="Times New Roman"/>
          <w:color w:val="auto"/>
          <w:sz w:val="18"/>
          <w:szCs w:val="18"/>
        </w:rPr>
      </w:pPr>
    </w:p>
    <w:p w14:paraId="57FA49AF" w14:textId="77777777" w:rsidR="00A0785B" w:rsidRDefault="00A0785B" w:rsidP="00A0785B">
      <w:pPr>
        <w:jc w:val="center"/>
        <w:rPr>
          <w:rStyle w:val="Hyperlink"/>
          <w:rFonts w:ascii="Times New Roman" w:hAnsi="Times New Roman"/>
          <w:color w:val="auto"/>
          <w:sz w:val="18"/>
          <w:szCs w:val="18"/>
        </w:rPr>
      </w:pPr>
    </w:p>
    <w:p w14:paraId="37E9B33D" w14:textId="10CF5F4E" w:rsidR="00A87050" w:rsidRDefault="00B97F8D" w:rsidP="00902F63">
      <w:pPr>
        <w:rPr>
          <w:rFonts w:ascii="Times New Roman" w:hAnsi="Times New Roman"/>
          <w:sz w:val="18"/>
          <w:szCs w:val="18"/>
          <w:lang w:eastAsia="en-US"/>
        </w:rPr>
      </w:pPr>
      <w:r>
        <w:rPr>
          <w:rFonts w:ascii="Times New Roman" w:hAnsi="Times New Roman"/>
          <w:noProof/>
          <w:sz w:val="18"/>
          <w:szCs w:val="18"/>
          <w:lang w:eastAsia="pt-BR"/>
        </w:rPr>
        <w:lastRenderedPageBreak/>
        <w:drawing>
          <wp:inline distT="0" distB="0" distL="0" distR="0" wp14:anchorId="1E4C1BB5" wp14:editId="5183256D">
            <wp:extent cx="6156227" cy="6573600"/>
            <wp:effectExtent l="0" t="0" r="0" b="0"/>
            <wp:docPr id="296" name="Imagem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180430" cy="6599444"/>
                    </a:xfrm>
                    <a:prstGeom prst="rect">
                      <a:avLst/>
                    </a:prstGeom>
                    <a:noFill/>
                    <a:ln>
                      <a:noFill/>
                    </a:ln>
                  </pic:spPr>
                </pic:pic>
              </a:graphicData>
            </a:graphic>
          </wp:inline>
        </w:drawing>
      </w:r>
    </w:p>
    <w:p w14:paraId="68A7AD9D" w14:textId="77777777" w:rsidR="00D963AB" w:rsidRDefault="00D963AB" w:rsidP="00902F63">
      <w:pPr>
        <w:rPr>
          <w:rFonts w:ascii="Times New Roman" w:hAnsi="Times New Roman"/>
          <w:sz w:val="18"/>
          <w:szCs w:val="18"/>
          <w:lang w:eastAsia="en-US"/>
        </w:rPr>
      </w:pPr>
    </w:p>
    <w:p w14:paraId="69BEE991" w14:textId="77777777" w:rsidR="003B7BF3" w:rsidRDefault="003B7BF3" w:rsidP="003B7BF3">
      <w:pPr>
        <w:rPr>
          <w:b/>
          <w:bCs/>
        </w:rPr>
      </w:pPr>
    </w:p>
    <w:p w14:paraId="54ED1488" w14:textId="77777777" w:rsidR="003B7BF3" w:rsidRDefault="003B7BF3" w:rsidP="003B7BF3">
      <w:pPr>
        <w:rPr>
          <w:b/>
          <w:bCs/>
        </w:rPr>
      </w:pPr>
      <w:r w:rsidRPr="00721039">
        <w:rPr>
          <w:b/>
          <w:bCs/>
        </w:rPr>
        <w:t>Obs: A partir de agora caso você tenha dúvida na formulação de algum acorde, sugerimos que vá até o final de nossa apostila onde temos um dicionário de acordes.</w:t>
      </w:r>
    </w:p>
    <w:p w14:paraId="5C134B7F" w14:textId="77777777" w:rsidR="003B7BF3" w:rsidRPr="00A47134" w:rsidRDefault="003B7BF3" w:rsidP="003B7BF3">
      <w:pPr>
        <w:rPr>
          <w:color w:val="FF0000"/>
        </w:rPr>
      </w:pPr>
    </w:p>
    <w:p w14:paraId="26398145" w14:textId="77777777" w:rsidR="003B7BF3" w:rsidRDefault="003B7BF3" w:rsidP="003B7BF3">
      <w:pPr>
        <w:jc w:val="center"/>
      </w:pPr>
      <w:r>
        <w:rPr>
          <w:b/>
          <w:bCs/>
          <w:noProof/>
          <w:lang w:eastAsia="pt-BR"/>
        </w:rPr>
        <mc:AlternateContent>
          <mc:Choice Requires="wps">
            <w:drawing>
              <wp:anchor distT="0" distB="0" distL="114300" distR="114300" simplePos="0" relativeHeight="251827200" behindDoc="1" locked="0" layoutInCell="1" allowOverlap="1" wp14:anchorId="19CE4119" wp14:editId="18A414CE">
                <wp:simplePos x="0" y="0"/>
                <wp:positionH relativeFrom="column">
                  <wp:posOffset>323215</wp:posOffset>
                </wp:positionH>
                <wp:positionV relativeFrom="paragraph">
                  <wp:posOffset>101600</wp:posOffset>
                </wp:positionV>
                <wp:extent cx="4837430" cy="755650"/>
                <wp:effectExtent l="0" t="0" r="1270" b="6350"/>
                <wp:wrapNone/>
                <wp:docPr id="799" name="Retângulo 7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7430" cy="7556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0275D9B" id="Retângulo 799" o:spid="_x0000_s1026" style="position:absolute;margin-left:25.45pt;margin-top:8pt;width:380.9pt;height:59.5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" fillcolor="#ffd961" strokecolor="#974706 [1609]" strokeweight="2pt">
                <v:path arrowok="t"/>
              </v:rect>
            </w:pict>
          </mc:Fallback>
        </mc:AlternateContent>
      </w:r>
    </w:p>
    <w:p w14:paraId="07210212" w14:textId="77777777" w:rsidR="003B7BF3" w:rsidRDefault="003B7BF3" w:rsidP="003B7BF3">
      <w:pPr>
        <w:jc w:val="center"/>
        <w:rPr>
          <w:b/>
          <w:bCs/>
        </w:rPr>
      </w:pPr>
      <w:r w:rsidRPr="00D22574">
        <w:rPr>
          <w:b/>
          <w:bCs/>
        </w:rPr>
        <w:t xml:space="preserve">Aula online da música </w:t>
      </w:r>
      <w:r>
        <w:rPr>
          <w:b/>
          <w:bCs/>
        </w:rPr>
        <w:t>Amor de Índio</w:t>
      </w:r>
      <w:r w:rsidRPr="00D22574">
        <w:rPr>
          <w:b/>
          <w:bCs/>
        </w:rPr>
        <w:t>, acesse aqui</w:t>
      </w:r>
      <w:r>
        <w:rPr>
          <w:b/>
          <w:bCs/>
        </w:rPr>
        <w:t xml:space="preserve"> (basta clicar)</w:t>
      </w:r>
      <w:r w:rsidRPr="00D22574">
        <w:rPr>
          <w:b/>
          <w:bCs/>
        </w:rPr>
        <w:t>:</w:t>
      </w:r>
    </w:p>
    <w:p w14:paraId="18592364" w14:textId="77777777" w:rsidR="003B7BF3" w:rsidRPr="004F052E" w:rsidRDefault="003B7BF3" w:rsidP="003B7BF3">
      <w:pPr>
        <w:jc w:val="center"/>
        <w:rPr>
          <w:color w:val="FFFFFF" w:themeColor="background1"/>
        </w:rPr>
      </w:pPr>
    </w:p>
    <w:p w14:paraId="2EAF654F" w14:textId="77777777" w:rsidR="003B7BF3" w:rsidRPr="00747884" w:rsidRDefault="00B9373C" w:rsidP="003B7BF3">
      <w:pPr>
        <w:jc w:val="center"/>
        <w:rPr>
          <w:rStyle w:val="Hyperlink"/>
          <w:rFonts w:cs="Arial"/>
          <w:color w:val="auto"/>
          <w:sz w:val="18"/>
          <w:szCs w:val="18"/>
        </w:rPr>
      </w:pPr>
      <w:hyperlink r:id="rId200" w:history="1">
        <w:r w:rsidR="003B7BF3" w:rsidRPr="00747884">
          <w:rPr>
            <w:rStyle w:val="Hyperlink"/>
            <w:rFonts w:cs="Arial"/>
            <w:color w:val="auto"/>
            <w:sz w:val="18"/>
            <w:szCs w:val="18"/>
          </w:rPr>
          <w:t>https://www.youtube.com/watch?v=jt9f0jOD_hk&amp;list=PLCAVX-O9MrRiZJQkChuz4EoQfVOY58WF&amp;ab_channel=ProjetoS%C3%A3oTiago</w:t>
        </w:r>
      </w:hyperlink>
    </w:p>
    <w:p w14:paraId="03BC4617" w14:textId="77777777" w:rsidR="00D963AB" w:rsidRPr="00713F48" w:rsidRDefault="00D963AB" w:rsidP="00902F63">
      <w:pPr>
        <w:rPr>
          <w:rFonts w:ascii="Times New Roman" w:hAnsi="Times New Roman"/>
          <w:sz w:val="18"/>
          <w:szCs w:val="18"/>
          <w:lang w:eastAsia="en-US"/>
        </w:rPr>
      </w:pPr>
    </w:p>
    <w:p w14:paraId="20E62E43" w14:textId="4F47D225" w:rsidR="00A87050" w:rsidRPr="007213F8" w:rsidRDefault="00A87050" w:rsidP="00CA7A49">
      <w:pPr>
        <w:rPr>
          <w:color w:val="FF0000"/>
        </w:rPr>
      </w:pPr>
    </w:p>
    <w:p w14:paraId="6D9977A4" w14:textId="36AA91F0" w:rsidR="00C329E5" w:rsidRDefault="00214522" w:rsidP="00665C20">
      <w:pPr>
        <w:pStyle w:val="Ttulo3"/>
        <w:rPr>
          <w:rFonts w:ascii="Arial Black" w:hAnsi="Arial Black"/>
          <w:b w:val="0"/>
          <w:sz w:val="36"/>
          <w:szCs w:val="36"/>
        </w:rPr>
      </w:pPr>
      <w:bookmarkStart w:id="120" w:name="_Toc70064120"/>
      <w:bookmarkStart w:id="121" w:name="_Toc99392038"/>
      <w:r w:rsidRPr="00AC0048">
        <w:rPr>
          <w:rFonts w:ascii="Arial Black" w:hAnsi="Arial Black"/>
          <w:b w:val="0"/>
          <w:sz w:val="36"/>
          <w:szCs w:val="36"/>
        </w:rPr>
        <w:lastRenderedPageBreak/>
        <w:t>P</w:t>
      </w:r>
      <w:r w:rsidR="00C56483">
        <w:rPr>
          <w:rFonts w:ascii="Arial Black" w:hAnsi="Arial Black"/>
          <w:b w:val="0"/>
          <w:sz w:val="36"/>
          <w:szCs w:val="36"/>
        </w:rPr>
        <w:t>a</w:t>
      </w:r>
      <w:r w:rsidR="00881AC9">
        <w:rPr>
          <w:rFonts w:ascii="Arial Black" w:hAnsi="Arial Black"/>
          <w:b w:val="0"/>
          <w:sz w:val="36"/>
          <w:szCs w:val="36"/>
        </w:rPr>
        <w:t>ra Não Dizer Que N</w:t>
      </w:r>
      <w:r w:rsidRPr="00AC0048">
        <w:rPr>
          <w:rFonts w:ascii="Arial Black" w:hAnsi="Arial Black"/>
          <w:b w:val="0"/>
          <w:sz w:val="36"/>
          <w:szCs w:val="36"/>
        </w:rPr>
        <w:t>ão</w:t>
      </w:r>
      <w:r w:rsidR="006324F3" w:rsidRPr="00AC0048">
        <w:rPr>
          <w:rFonts w:ascii="Arial Black" w:hAnsi="Arial Black"/>
          <w:b w:val="0"/>
          <w:sz w:val="36"/>
          <w:szCs w:val="36"/>
        </w:rPr>
        <w:t xml:space="preserve"> </w:t>
      </w:r>
      <w:r w:rsidR="00374AF7">
        <w:rPr>
          <w:rFonts w:ascii="Arial Black" w:hAnsi="Arial Black"/>
          <w:b w:val="0"/>
          <w:sz w:val="36"/>
          <w:szCs w:val="36"/>
        </w:rPr>
        <w:t>Falei d</w:t>
      </w:r>
      <w:r w:rsidR="00881AC9">
        <w:rPr>
          <w:rFonts w:ascii="Arial Black" w:hAnsi="Arial Black"/>
          <w:b w:val="0"/>
          <w:sz w:val="36"/>
          <w:szCs w:val="36"/>
        </w:rPr>
        <w:t>as F</w:t>
      </w:r>
      <w:r w:rsidR="00EB1DAD" w:rsidRPr="00AC0048">
        <w:rPr>
          <w:rFonts w:ascii="Arial Black" w:hAnsi="Arial Black"/>
          <w:b w:val="0"/>
          <w:sz w:val="36"/>
          <w:szCs w:val="36"/>
        </w:rPr>
        <w:t>lores</w:t>
      </w:r>
      <w:bookmarkEnd w:id="120"/>
      <w:bookmarkEnd w:id="121"/>
      <w:r w:rsidRPr="00AC0048">
        <w:rPr>
          <w:rFonts w:ascii="Arial Black" w:hAnsi="Arial Black"/>
          <w:b w:val="0"/>
          <w:sz w:val="36"/>
          <w:szCs w:val="36"/>
        </w:rPr>
        <w:t xml:space="preserve"> </w:t>
      </w:r>
    </w:p>
    <w:p w14:paraId="301E0961" w14:textId="77777777" w:rsidR="004310DD" w:rsidRDefault="004310DD" w:rsidP="00544FDE">
      <w:r w:rsidRPr="005C6751">
        <w:rPr>
          <w:noProof/>
          <w:sz w:val="16"/>
          <w:lang w:eastAsia="pt-BR"/>
        </w:rPr>
        <w:drawing>
          <wp:anchor distT="0" distB="0" distL="114300" distR="114300" simplePos="0" relativeHeight="251823104" behindDoc="0" locked="0" layoutInCell="1" allowOverlap="1" wp14:anchorId="3C7B1DA9" wp14:editId="1BDA2CD7">
            <wp:simplePos x="0" y="0"/>
            <wp:positionH relativeFrom="margin">
              <wp:posOffset>66040</wp:posOffset>
            </wp:positionH>
            <wp:positionV relativeFrom="paragraph">
              <wp:posOffset>1181735</wp:posOffset>
            </wp:positionV>
            <wp:extent cx="5703570" cy="7205980"/>
            <wp:effectExtent l="0" t="0" r="0" b="0"/>
            <wp:wrapSquare wrapText="bothSides"/>
            <wp:docPr id="1161" name="Imagem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r="1489"/>
                    <a:stretch/>
                  </pic:blipFill>
                  <pic:spPr bwMode="auto">
                    <a:xfrm>
                      <a:off x="0" y="0"/>
                      <a:ext cx="5703570" cy="7205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C6751">
        <w:rPr>
          <w:noProof/>
          <w:lang w:eastAsia="pt-BR"/>
        </w:rPr>
        <mc:AlternateContent>
          <mc:Choice Requires="wps">
            <w:drawing>
              <wp:anchor distT="0" distB="0" distL="114300" distR="114300" simplePos="0" relativeHeight="251687424" behindDoc="1" locked="0" layoutInCell="1" allowOverlap="1" wp14:anchorId="497B8007" wp14:editId="45D2271A">
                <wp:simplePos x="0" y="0"/>
                <wp:positionH relativeFrom="margin">
                  <wp:posOffset>4206240</wp:posOffset>
                </wp:positionH>
                <wp:positionV relativeFrom="paragraph">
                  <wp:posOffset>657225</wp:posOffset>
                </wp:positionV>
                <wp:extent cx="799200" cy="504000"/>
                <wp:effectExtent l="0" t="0" r="20320" b="10795"/>
                <wp:wrapNone/>
                <wp:docPr id="173" name="Elipse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9200" cy="50400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39E8C1" w14:textId="74222BED" w:rsidR="004C1CE8" w:rsidRDefault="004C1CE8" w:rsidP="005C6751">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7B8007" id="Elipse 173" o:spid="_x0000_s1026" style="position:absolute;margin-left:331.2pt;margin-top:51.75pt;width:62.95pt;height:39.7pt;z-index:-25162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" fillcolor="#ffc000" strokecolor="#e36c0a [2409]" strokeweight="2pt">
                <v:path arrowok="t"/>
                <v:textbox>
                  <w:txbxContent>
                    <w:p w14:paraId="1D39E8C1" w14:textId="74222BED" w:rsidR="004C1CE8" w:rsidRDefault="004C1CE8" w:rsidP="005C6751">
                      <w:pPr>
                        <w:jc w:val="center"/>
                      </w:pPr>
                      <w:r>
                        <w:t xml:space="preserve"> </w:t>
                      </w:r>
                    </w:p>
                  </w:txbxContent>
                </v:textbox>
                <w10:wrap anchorx="margin"/>
              </v:oval>
            </w:pict>
          </mc:Fallback>
        </mc:AlternateContent>
      </w:r>
      <w:r w:rsidRPr="005C6751">
        <w:rPr>
          <w:noProof/>
          <w:szCs w:val="36"/>
          <w:lang w:eastAsia="pt-BR"/>
        </w:rPr>
        <w:drawing>
          <wp:inline distT="0" distB="0" distL="0" distR="0" wp14:anchorId="6B660B3D" wp14:editId="44CA1401">
            <wp:extent cx="4013580" cy="1130400"/>
            <wp:effectExtent l="0" t="0" r="6350" b="0"/>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041322" cy="1138213"/>
                    </a:xfrm>
                    <a:prstGeom prst="rect">
                      <a:avLst/>
                    </a:prstGeom>
                    <a:noFill/>
                    <a:ln>
                      <a:noFill/>
                    </a:ln>
                  </pic:spPr>
                </pic:pic>
              </a:graphicData>
            </a:graphic>
          </wp:inline>
        </w:drawing>
      </w:r>
      <w:r>
        <w:t xml:space="preserve">        </w:t>
      </w:r>
      <w:r w:rsidRPr="005C6751">
        <w:object w:dxaOrig="1540" w:dyaOrig="993" w14:anchorId="2FCF07B0">
          <v:shape id="_x0000_i1042" type="#_x0000_t75" style="width:44.25pt;height:33.75pt" o:ole="">
            <v:imagedata r:id="rId203" o:title=""/>
          </v:shape>
          <o:OLEObject Type="Embed" ProgID="Package" ShapeID="_x0000_i1042" DrawAspect="Icon" ObjectID="_1710162531" r:id="rId204"/>
        </w:object>
      </w:r>
    </w:p>
    <w:p w14:paraId="1600C1D4" w14:textId="68D9A2F7" w:rsidR="00FE5390" w:rsidRPr="004310DD" w:rsidRDefault="004310DD" w:rsidP="00544FDE">
      <w:r>
        <w:rPr>
          <w:rFonts w:cs="Arial"/>
          <w:b/>
          <w:i/>
          <w:noProof/>
          <w:sz w:val="28"/>
          <w:szCs w:val="28"/>
          <w:lang w:eastAsia="pt-BR"/>
        </w:rPr>
        <w:lastRenderedPageBreak/>
        <w:drawing>
          <wp:inline distT="0" distB="0" distL="0" distR="0" wp14:anchorId="5C5347D7" wp14:editId="38CF48ED">
            <wp:extent cx="5568287" cy="8286860"/>
            <wp:effectExtent l="0" t="0" r="0" b="0"/>
            <wp:docPr id="796" name="Imagem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579171" cy="8303058"/>
                    </a:xfrm>
                    <a:prstGeom prst="rect">
                      <a:avLst/>
                    </a:prstGeom>
                    <a:noFill/>
                    <a:ln>
                      <a:noFill/>
                    </a:ln>
                  </pic:spPr>
                </pic:pic>
              </a:graphicData>
            </a:graphic>
          </wp:inline>
        </w:drawing>
      </w:r>
    </w:p>
    <w:p w14:paraId="31E2C214" w14:textId="42E4E86A" w:rsidR="00665C20" w:rsidRDefault="00665C20" w:rsidP="00665C20">
      <w:pPr>
        <w:jc w:val="center"/>
      </w:pPr>
      <w:r>
        <w:rPr>
          <w:noProof/>
          <w:lang w:eastAsia="pt-BR"/>
        </w:rPr>
        <mc:AlternateContent>
          <mc:Choice Requires="wps">
            <w:drawing>
              <wp:anchor distT="0" distB="0" distL="114300" distR="114300" simplePos="0" relativeHeight="251819008" behindDoc="1" locked="0" layoutInCell="1" allowOverlap="1" wp14:anchorId="2ED01218" wp14:editId="0C3BB5B3">
                <wp:simplePos x="0" y="0"/>
                <wp:positionH relativeFrom="margin">
                  <wp:posOffset>216402</wp:posOffset>
                </wp:positionH>
                <wp:positionV relativeFrom="paragraph">
                  <wp:posOffset>120593</wp:posOffset>
                </wp:positionV>
                <wp:extent cx="5004000" cy="464024"/>
                <wp:effectExtent l="0" t="0" r="25400" b="12700"/>
                <wp:wrapNone/>
                <wp:docPr id="98" name="Retângulo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04000" cy="464024"/>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15BC6E" id="Retângulo 98" o:spid="_x0000_s1026" style="position:absolute;margin-left:17.05pt;margin-top:9.5pt;width:394pt;height:36.55pt;z-index:-25149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" fillcolor="#ffd961" strokecolor="#974706 [1609]" strokeweight="2pt">
                <v:path arrowok="t"/>
                <w10:wrap anchorx="margin"/>
              </v:rect>
            </w:pict>
          </mc:Fallback>
        </mc:AlternateContent>
      </w:r>
    </w:p>
    <w:p w14:paraId="280D27D0" w14:textId="1BBD1A26" w:rsidR="005C6751" w:rsidRPr="005C6751" w:rsidRDefault="00665C20" w:rsidP="005C6751">
      <w:pPr>
        <w:jc w:val="center"/>
        <w:rPr>
          <w:b/>
          <w:bCs/>
          <w:sz w:val="16"/>
        </w:rPr>
      </w:pPr>
      <w:r w:rsidRPr="005C6751">
        <w:rPr>
          <w:b/>
          <w:bCs/>
          <w:sz w:val="16"/>
        </w:rPr>
        <w:t>Aula online da música Para não dizer que não falei das flores,</w:t>
      </w:r>
      <w:r w:rsidR="005C6751" w:rsidRPr="005C6751">
        <w:rPr>
          <w:b/>
          <w:bCs/>
          <w:sz w:val="16"/>
        </w:rPr>
        <w:t xml:space="preserve"> </w:t>
      </w:r>
      <w:r w:rsidRPr="005C6751">
        <w:rPr>
          <w:b/>
          <w:bCs/>
          <w:sz w:val="16"/>
        </w:rPr>
        <w:t>acesse aqui (basta clicar):</w:t>
      </w:r>
    </w:p>
    <w:p w14:paraId="31118C6F" w14:textId="40A0F780" w:rsidR="00665C20" w:rsidRPr="005C6751" w:rsidRDefault="00B9373C" w:rsidP="005C6751">
      <w:pPr>
        <w:jc w:val="center"/>
        <w:rPr>
          <w:rFonts w:cs="Arial"/>
          <w:b/>
          <w:bCs/>
          <w:sz w:val="14"/>
          <w:szCs w:val="18"/>
        </w:rPr>
      </w:pPr>
      <w:hyperlink r:id="rId206" w:history="1">
        <w:r w:rsidR="00665C20" w:rsidRPr="00665C20">
          <w:rPr>
            <w:rStyle w:val="Hyperlink"/>
            <w:rFonts w:cs="Arial"/>
            <w:color w:val="auto"/>
            <w:sz w:val="14"/>
            <w:szCs w:val="18"/>
          </w:rPr>
          <w:t>https://www.youtube.com/watch?v=reSkR7W5NFw&amp;list=PLCAVX-O9MrRjnyp26s6ikiH7Ax9fx5n6F&amp;ab_channel=ProjetoS%C3%A3oTiago</w:t>
        </w:r>
      </w:hyperlink>
    </w:p>
    <w:p w14:paraId="3A2797B8" w14:textId="77777777" w:rsidR="009F224C" w:rsidRPr="00AC0048" w:rsidRDefault="00E03CF4" w:rsidP="001C4B5E">
      <w:pPr>
        <w:pStyle w:val="Ttulo3"/>
        <w:rPr>
          <w:rFonts w:ascii="Arial Black" w:hAnsi="Arial Black"/>
          <w:b w:val="0"/>
          <w:sz w:val="36"/>
          <w:szCs w:val="36"/>
        </w:rPr>
      </w:pPr>
      <w:bookmarkStart w:id="122" w:name="_Toc70064121"/>
      <w:bookmarkStart w:id="123" w:name="_Toc99392039"/>
      <w:r w:rsidRPr="00AC0048">
        <w:rPr>
          <w:rFonts w:ascii="Arial Black" w:hAnsi="Arial Black"/>
          <w:b w:val="0"/>
          <w:sz w:val="36"/>
          <w:szCs w:val="36"/>
        </w:rPr>
        <w:lastRenderedPageBreak/>
        <w:t>Felicidad</w:t>
      </w:r>
      <w:r w:rsidR="00641DAC" w:rsidRPr="00AC0048">
        <w:rPr>
          <w:rFonts w:ascii="Arial Black" w:hAnsi="Arial Black"/>
          <w:b w:val="0"/>
          <w:sz w:val="36"/>
          <w:szCs w:val="36"/>
        </w:rPr>
        <w:t>e</w:t>
      </w:r>
      <w:bookmarkEnd w:id="122"/>
      <w:bookmarkEnd w:id="123"/>
      <w:r w:rsidR="009F224C" w:rsidRPr="00AC0048">
        <w:rPr>
          <w:rFonts w:ascii="Arial Black" w:hAnsi="Arial Black"/>
          <w:b w:val="0"/>
          <w:sz w:val="36"/>
          <w:szCs w:val="36"/>
        </w:rPr>
        <w:t xml:space="preserve"> </w:t>
      </w:r>
    </w:p>
    <w:p w14:paraId="1BF44417" w14:textId="77777777" w:rsidR="00EF6A57" w:rsidRDefault="00EF6A57" w:rsidP="00EF6A57">
      <w:pPr>
        <w:rPr>
          <w:rFonts w:cs="Arial"/>
          <w:b/>
          <w:i/>
          <w:sz w:val="28"/>
          <w:szCs w:val="28"/>
        </w:rPr>
      </w:pPr>
      <w:r>
        <w:rPr>
          <w:rFonts w:cs="Arial"/>
          <w:b/>
          <w:i/>
          <w:noProof/>
          <w:sz w:val="28"/>
          <w:szCs w:val="28"/>
          <w:lang w:eastAsia="pt-BR"/>
        </w:rPr>
        <w:drawing>
          <wp:inline distT="0" distB="0" distL="0" distR="0" wp14:anchorId="1E90FD5C" wp14:editId="377FF39F">
            <wp:extent cx="5391150" cy="1247775"/>
            <wp:effectExtent l="0" t="0" r="0"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391150" cy="1247775"/>
                    </a:xfrm>
                    <a:prstGeom prst="rect">
                      <a:avLst/>
                    </a:prstGeom>
                    <a:noFill/>
                    <a:ln>
                      <a:noFill/>
                    </a:ln>
                  </pic:spPr>
                </pic:pic>
              </a:graphicData>
            </a:graphic>
          </wp:inline>
        </w:drawing>
      </w:r>
    </w:p>
    <w:p w14:paraId="04E4DC75" w14:textId="3472D7C4" w:rsidR="00EF6A57" w:rsidRDefault="003B7BF3" w:rsidP="00EF6A57">
      <w:pPr>
        <w:rPr>
          <w:rFonts w:cs="Arial"/>
          <w:b/>
          <w:i/>
          <w:sz w:val="28"/>
          <w:szCs w:val="28"/>
        </w:rPr>
      </w:pPr>
      <w:r>
        <w:rPr>
          <w:noProof/>
          <w:lang w:eastAsia="pt-BR"/>
        </w:rPr>
        <mc:AlternateContent>
          <mc:Choice Requires="wps">
            <w:drawing>
              <wp:anchor distT="0" distB="0" distL="114300" distR="114300" simplePos="0" relativeHeight="251688448" behindDoc="1" locked="0" layoutInCell="1" allowOverlap="1" wp14:anchorId="330EF51C" wp14:editId="39BEAD5F">
                <wp:simplePos x="0" y="0"/>
                <wp:positionH relativeFrom="margin">
                  <wp:posOffset>2129790</wp:posOffset>
                </wp:positionH>
                <wp:positionV relativeFrom="paragraph">
                  <wp:posOffset>189864</wp:posOffset>
                </wp:positionV>
                <wp:extent cx="1104900" cy="638175"/>
                <wp:effectExtent l="0" t="0" r="19050" b="28575"/>
                <wp:wrapNone/>
                <wp:docPr id="174" name="Elipse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63817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EAA9DA" id="Elipse 174" o:spid="_x0000_s1026" style="position:absolute;margin-left:167.7pt;margin-top:14.95pt;width:87pt;height:50.25pt;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" fillcolor="#ffc000" strokecolor="#e36c0a [2409]" strokeweight="2pt">
                <v:path arrowok="t"/>
                <w10:wrap anchorx="margin"/>
              </v:oval>
            </w:pict>
          </mc:Fallback>
        </mc:AlternateContent>
      </w:r>
    </w:p>
    <w:p w14:paraId="5AEA2D86" w14:textId="393EACAA" w:rsidR="00EF6A57" w:rsidRDefault="003B7BF3" w:rsidP="00B82C0B">
      <w:pPr>
        <w:jc w:val="center"/>
      </w:pPr>
      <w:r>
        <w:object w:dxaOrig="1540" w:dyaOrig="993" w14:anchorId="5FDE1314">
          <v:shape id="_x0000_i1043" type="#_x0000_t75" style="width:64.5pt;height:45.75pt" o:ole="">
            <v:imagedata r:id="rId208" o:title=""/>
          </v:shape>
          <o:OLEObject Type="Embed" ProgID="Package" ShapeID="_x0000_i1043" DrawAspect="Icon" ObjectID="_1710162532" r:id="rId209"/>
        </w:object>
      </w:r>
    </w:p>
    <w:p w14:paraId="64E15049" w14:textId="77777777" w:rsidR="00EF6A57" w:rsidRDefault="00EF6A57" w:rsidP="00EF6A57">
      <w:pPr>
        <w:jc w:val="center"/>
        <w:rPr>
          <w:rFonts w:cs="Arial"/>
          <w:b/>
          <w:i/>
          <w:sz w:val="28"/>
          <w:szCs w:val="28"/>
        </w:rPr>
      </w:pPr>
    </w:p>
    <w:p w14:paraId="32D1DBDC" w14:textId="77777777" w:rsidR="00EF6A57" w:rsidRDefault="00CA7A49" w:rsidP="00EF6A57">
      <w:pPr>
        <w:jc w:val="center"/>
      </w:pPr>
      <w:r>
        <w:rPr>
          <w:rFonts w:cs="Arial"/>
          <w:b/>
          <w:i/>
          <w:noProof/>
          <w:sz w:val="28"/>
          <w:szCs w:val="28"/>
          <w:lang w:eastAsia="pt-BR"/>
        </w:rPr>
        <w:drawing>
          <wp:inline distT="0" distB="0" distL="0" distR="0" wp14:anchorId="658ED349" wp14:editId="42B1E2B1">
            <wp:extent cx="5391150" cy="1123950"/>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391150" cy="1123950"/>
                    </a:xfrm>
                    <a:prstGeom prst="rect">
                      <a:avLst/>
                    </a:prstGeom>
                    <a:noFill/>
                    <a:ln>
                      <a:noFill/>
                    </a:ln>
                  </pic:spPr>
                </pic:pic>
              </a:graphicData>
            </a:graphic>
          </wp:inline>
        </w:drawing>
      </w:r>
    </w:p>
    <w:p w14:paraId="37EC4A82" w14:textId="69964530" w:rsidR="00EF6A57" w:rsidRDefault="00A602D0" w:rsidP="00EF6A57">
      <w:pPr>
        <w:jc w:val="center"/>
      </w:pPr>
      <w:r>
        <w:rPr>
          <w:noProof/>
          <w:lang w:eastAsia="pt-BR"/>
        </w:rPr>
        <mc:AlternateContent>
          <mc:Choice Requires="wps">
            <w:drawing>
              <wp:anchor distT="0" distB="0" distL="114300" distR="114300" simplePos="0" relativeHeight="251689472" behindDoc="1" locked="0" layoutInCell="1" allowOverlap="1" wp14:anchorId="184C3516" wp14:editId="6B72B67A">
                <wp:simplePos x="0" y="0"/>
                <wp:positionH relativeFrom="margin">
                  <wp:posOffset>2129790</wp:posOffset>
                </wp:positionH>
                <wp:positionV relativeFrom="paragraph">
                  <wp:posOffset>154305</wp:posOffset>
                </wp:positionV>
                <wp:extent cx="1104900" cy="647700"/>
                <wp:effectExtent l="0" t="0" r="19050" b="19050"/>
                <wp:wrapNone/>
                <wp:docPr id="176" name="Elipse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64770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A8D73F" id="Elipse 176" o:spid="_x0000_s1026" style="position:absolute;margin-left:167.7pt;margin-top:12.15pt;width:87pt;height:51pt;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" fillcolor="#ffc000" strokecolor="#e36c0a [2409]" strokeweight="2pt">
                <v:path arrowok="t"/>
                <w10:wrap anchorx="margin"/>
              </v:oval>
            </w:pict>
          </mc:Fallback>
        </mc:AlternateContent>
      </w:r>
    </w:p>
    <w:p w14:paraId="7EF330EB" w14:textId="0BFC46EC" w:rsidR="00E03CF4" w:rsidRDefault="003B7BF3" w:rsidP="00BA055C">
      <w:pPr>
        <w:jc w:val="center"/>
      </w:pPr>
      <w:r>
        <w:object w:dxaOrig="1540" w:dyaOrig="993" w14:anchorId="3E9D4809">
          <v:shape id="_x0000_i1044" type="#_x0000_t75" style="width:63pt;height:44.25pt" o:ole="">
            <v:imagedata r:id="rId211" o:title=""/>
          </v:shape>
          <o:OLEObject Type="Embed" ProgID="Package" ShapeID="_x0000_i1044" DrawAspect="Icon" ObjectID="_1710162533" r:id="rId212"/>
        </w:object>
      </w:r>
    </w:p>
    <w:p w14:paraId="52A8A374" w14:textId="77777777" w:rsidR="00D75F3F" w:rsidRDefault="00D75F3F" w:rsidP="00BA055C">
      <w:pPr>
        <w:rPr>
          <w:rFonts w:cs="Arial"/>
          <w:b/>
          <w:i/>
          <w:sz w:val="28"/>
          <w:szCs w:val="28"/>
        </w:rPr>
      </w:pPr>
    </w:p>
    <w:p w14:paraId="2A936B30" w14:textId="77777777" w:rsidR="00E812CE" w:rsidRDefault="00E812CE" w:rsidP="00EF6A57">
      <w:pPr>
        <w:jc w:val="center"/>
        <w:rPr>
          <w:rFonts w:cs="Arial"/>
          <w:b/>
          <w:i/>
          <w:sz w:val="28"/>
          <w:szCs w:val="28"/>
        </w:rPr>
      </w:pPr>
    </w:p>
    <w:p w14:paraId="7483E64D" w14:textId="036B8A99" w:rsidR="008E5472" w:rsidRDefault="00A602D0" w:rsidP="00D57E22">
      <w:pPr>
        <w:rPr>
          <w:rFonts w:cs="Arial"/>
          <w:b/>
          <w:i/>
          <w:sz w:val="28"/>
          <w:szCs w:val="28"/>
        </w:rPr>
      </w:pPr>
      <w:r>
        <w:rPr>
          <w:rFonts w:cs="Arial"/>
          <w:b/>
          <w:i/>
          <w:noProof/>
          <w:sz w:val="28"/>
          <w:szCs w:val="28"/>
          <w:lang w:eastAsia="pt-BR"/>
        </w:rPr>
        <mc:AlternateContent>
          <mc:Choice Requires="wps">
            <w:drawing>
              <wp:anchor distT="0" distB="0" distL="114300" distR="114300" simplePos="0" relativeHeight="251676160" behindDoc="1" locked="0" layoutInCell="1" allowOverlap="1" wp14:anchorId="32E16034" wp14:editId="7E61A7B3">
                <wp:simplePos x="0" y="0"/>
                <wp:positionH relativeFrom="margin">
                  <wp:posOffset>275590</wp:posOffset>
                </wp:positionH>
                <wp:positionV relativeFrom="paragraph">
                  <wp:posOffset>111125</wp:posOffset>
                </wp:positionV>
                <wp:extent cx="5103495" cy="797560"/>
                <wp:effectExtent l="0" t="0" r="1905" b="2540"/>
                <wp:wrapNone/>
                <wp:docPr id="120" name="Retângulo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03495" cy="79756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6F2B038" id="Retângulo 120" o:spid="_x0000_s1026" style="position:absolute;margin-left:21.7pt;margin-top:8.75pt;width:401.85pt;height:62.8pt;z-index:-25164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" fillcolor="#ffd961" strokecolor="#974706 [1609]" strokeweight="2pt">
                <v:path arrowok="t"/>
                <w10:wrap anchorx="margin"/>
              </v:rect>
            </w:pict>
          </mc:Fallback>
        </mc:AlternateContent>
      </w:r>
    </w:p>
    <w:p w14:paraId="03271E53" w14:textId="77777777" w:rsidR="004F052E" w:rsidRDefault="004F052E" w:rsidP="004F052E">
      <w:pPr>
        <w:jc w:val="center"/>
        <w:rPr>
          <w:b/>
          <w:bCs/>
        </w:rPr>
      </w:pPr>
      <w:r w:rsidRPr="00D22574">
        <w:rPr>
          <w:b/>
          <w:bCs/>
        </w:rPr>
        <w:t xml:space="preserve">Aula online da música </w:t>
      </w:r>
      <w:r w:rsidR="001D76B5">
        <w:rPr>
          <w:b/>
          <w:bCs/>
        </w:rPr>
        <w:t>Felicidade</w:t>
      </w:r>
      <w:r w:rsidRPr="00D22574">
        <w:rPr>
          <w:b/>
          <w:bCs/>
        </w:rPr>
        <w:t>, acesse aqui</w:t>
      </w:r>
      <w:r>
        <w:rPr>
          <w:b/>
          <w:bCs/>
        </w:rPr>
        <w:t xml:space="preserve"> (basta clicar)</w:t>
      </w:r>
      <w:r w:rsidRPr="00D22574">
        <w:rPr>
          <w:b/>
          <w:bCs/>
        </w:rPr>
        <w:t>:</w:t>
      </w:r>
    </w:p>
    <w:p w14:paraId="0EC2FD7E" w14:textId="77777777" w:rsidR="004F052E" w:rsidRPr="00747884" w:rsidRDefault="004F052E" w:rsidP="004F052E">
      <w:pPr>
        <w:jc w:val="center"/>
        <w:rPr>
          <w:rFonts w:cs="Arial"/>
          <w:b/>
          <w:i/>
          <w:color w:val="FFFFFF" w:themeColor="background1"/>
          <w:sz w:val="18"/>
          <w:szCs w:val="18"/>
        </w:rPr>
      </w:pPr>
    </w:p>
    <w:p w14:paraId="76A30DFF" w14:textId="772C7DD2" w:rsidR="00BD173B" w:rsidRPr="004310DD" w:rsidRDefault="00B9373C" w:rsidP="004310DD">
      <w:pPr>
        <w:jc w:val="center"/>
        <w:rPr>
          <w:rFonts w:ascii="Times New Roman" w:hAnsi="Times New Roman"/>
          <w:sz w:val="18"/>
          <w:szCs w:val="18"/>
          <w:lang w:eastAsia="en-US"/>
        </w:rPr>
      </w:pPr>
      <w:hyperlink r:id="rId213" w:history="1">
        <w:r w:rsidR="00D22574" w:rsidRPr="00747884">
          <w:rPr>
            <w:rStyle w:val="Hyperlink"/>
            <w:rFonts w:cs="Arial"/>
            <w:color w:val="auto"/>
            <w:sz w:val="18"/>
            <w:szCs w:val="18"/>
          </w:rPr>
          <w:t>https://www.youtube.com/watch?v=QvvKuwSlTB0&amp;list=PLCAVX-O9MrRhT1Ve_IMhMT1utPIb6PTOl&amp;ab_channel=ProjetoS%C3%A3oTiago</w:t>
        </w:r>
      </w:hyperlink>
    </w:p>
    <w:p w14:paraId="685CEB31" w14:textId="6CE4E53F" w:rsidR="00E44DDC" w:rsidRDefault="00006C1B" w:rsidP="00257187">
      <w:pPr>
        <w:rPr>
          <w:rFonts w:cs="Arial"/>
          <w:b/>
          <w:i/>
          <w:sz w:val="28"/>
          <w:szCs w:val="28"/>
        </w:rPr>
      </w:pPr>
      <w:r>
        <w:rPr>
          <w:rFonts w:cs="Arial"/>
          <w:b/>
          <w:i/>
          <w:noProof/>
          <w:sz w:val="28"/>
          <w:szCs w:val="28"/>
          <w:lang w:eastAsia="pt-BR"/>
        </w:rPr>
        <w:lastRenderedPageBreak/>
        <w:drawing>
          <wp:inline distT="0" distB="0" distL="0" distR="0" wp14:anchorId="1A91A77F" wp14:editId="7BE054FB">
            <wp:extent cx="5924550" cy="6727880"/>
            <wp:effectExtent l="0" t="0" r="0" b="0"/>
            <wp:docPr id="798" name="Imagem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31423" cy="6735685"/>
                    </a:xfrm>
                    <a:prstGeom prst="rect">
                      <a:avLst/>
                    </a:prstGeom>
                    <a:noFill/>
                    <a:ln>
                      <a:noFill/>
                    </a:ln>
                  </pic:spPr>
                </pic:pic>
              </a:graphicData>
            </a:graphic>
          </wp:inline>
        </w:drawing>
      </w:r>
    </w:p>
    <w:p w14:paraId="4FB7A4DF" w14:textId="77777777" w:rsidR="00F767F7" w:rsidRPr="004310DD" w:rsidRDefault="00F767F7" w:rsidP="00257187">
      <w:pPr>
        <w:rPr>
          <w:rFonts w:cs="Arial"/>
          <w:sz w:val="28"/>
          <w:szCs w:val="28"/>
        </w:rPr>
      </w:pPr>
    </w:p>
    <w:p w14:paraId="533CD255" w14:textId="77777777" w:rsidR="00713F48" w:rsidRPr="004310DD" w:rsidRDefault="00713F48" w:rsidP="00257187">
      <w:pPr>
        <w:rPr>
          <w:rFonts w:cs="Arial"/>
          <w:sz w:val="28"/>
          <w:szCs w:val="28"/>
        </w:rPr>
      </w:pPr>
    </w:p>
    <w:p w14:paraId="54868637" w14:textId="77777777" w:rsidR="00F767F7" w:rsidRPr="004310DD" w:rsidRDefault="00F767F7" w:rsidP="00257187">
      <w:pPr>
        <w:rPr>
          <w:rFonts w:cs="Arial"/>
          <w:sz w:val="28"/>
          <w:szCs w:val="28"/>
        </w:rPr>
      </w:pPr>
    </w:p>
    <w:p w14:paraId="243B944E" w14:textId="77777777" w:rsidR="00006C1B" w:rsidRPr="004310DD" w:rsidRDefault="00006C1B" w:rsidP="00257187">
      <w:pPr>
        <w:rPr>
          <w:rFonts w:cs="Arial"/>
          <w:sz w:val="28"/>
          <w:szCs w:val="28"/>
        </w:rPr>
      </w:pPr>
    </w:p>
    <w:p w14:paraId="3F5C11F7" w14:textId="77777777" w:rsidR="00EC1104" w:rsidRPr="004310DD" w:rsidRDefault="00EC1104" w:rsidP="00257187">
      <w:pPr>
        <w:rPr>
          <w:rFonts w:cs="Arial"/>
          <w:sz w:val="28"/>
          <w:szCs w:val="28"/>
        </w:rPr>
      </w:pPr>
    </w:p>
    <w:p w14:paraId="00E3C852" w14:textId="77777777" w:rsidR="004310DD" w:rsidRPr="004310DD" w:rsidRDefault="004310DD" w:rsidP="00257187">
      <w:pPr>
        <w:rPr>
          <w:rFonts w:cs="Arial"/>
          <w:sz w:val="28"/>
          <w:szCs w:val="28"/>
        </w:rPr>
      </w:pPr>
    </w:p>
    <w:p w14:paraId="207EFD1E" w14:textId="77777777" w:rsidR="00F767F7" w:rsidRPr="004310DD" w:rsidRDefault="00F767F7" w:rsidP="00257187">
      <w:pPr>
        <w:rPr>
          <w:rFonts w:cs="Arial"/>
          <w:sz w:val="28"/>
          <w:szCs w:val="28"/>
        </w:rPr>
      </w:pPr>
    </w:p>
    <w:p w14:paraId="6AF4B45F" w14:textId="77777777" w:rsidR="00FE5390" w:rsidRPr="004310DD" w:rsidRDefault="00FE5390" w:rsidP="00257187">
      <w:pPr>
        <w:rPr>
          <w:rFonts w:cs="Arial"/>
          <w:sz w:val="28"/>
          <w:szCs w:val="28"/>
        </w:rPr>
      </w:pPr>
    </w:p>
    <w:p w14:paraId="42C129C3" w14:textId="77777777" w:rsidR="00F767F7" w:rsidRPr="004310DD" w:rsidRDefault="00F767F7" w:rsidP="00257187">
      <w:pPr>
        <w:rPr>
          <w:rFonts w:cs="Arial"/>
          <w:sz w:val="28"/>
          <w:szCs w:val="28"/>
        </w:rPr>
      </w:pPr>
    </w:p>
    <w:p w14:paraId="076BEAB8" w14:textId="5AB35E38" w:rsidR="00965BCB" w:rsidRPr="00AC0048" w:rsidRDefault="00E979E4" w:rsidP="001C4B5E">
      <w:pPr>
        <w:pStyle w:val="Ttulo3"/>
        <w:rPr>
          <w:rFonts w:ascii="Arial Black" w:hAnsi="Arial Black"/>
          <w:b w:val="0"/>
          <w:sz w:val="36"/>
          <w:szCs w:val="36"/>
        </w:rPr>
      </w:pPr>
      <w:bookmarkStart w:id="124" w:name="_Toc70064122"/>
      <w:r>
        <w:rPr>
          <w:rFonts w:ascii="Arial Black" w:hAnsi="Arial Black"/>
          <w:b w:val="0"/>
          <w:sz w:val="36"/>
          <w:szCs w:val="36"/>
        </w:rPr>
        <w:lastRenderedPageBreak/>
        <w:t xml:space="preserve"> </w:t>
      </w:r>
      <w:bookmarkStart w:id="125" w:name="_Toc99392040"/>
      <w:r w:rsidR="00965BCB" w:rsidRPr="00AC0048">
        <w:rPr>
          <w:rFonts w:ascii="Arial Black" w:hAnsi="Arial Black"/>
          <w:b w:val="0"/>
          <w:sz w:val="36"/>
          <w:szCs w:val="36"/>
        </w:rPr>
        <w:t>Trem Bala</w:t>
      </w:r>
      <w:bookmarkEnd w:id="124"/>
      <w:bookmarkEnd w:id="125"/>
    </w:p>
    <w:p w14:paraId="3CF05287" w14:textId="3EC63AB4" w:rsidR="00A275A1" w:rsidRDefault="00A275A1" w:rsidP="00A275A1">
      <w:pPr>
        <w:rPr>
          <w:color w:val="FF0000"/>
        </w:rPr>
      </w:pPr>
      <w:r>
        <w:rPr>
          <w:noProof/>
          <w:color w:val="FF0000"/>
          <w:lang w:eastAsia="pt-BR"/>
        </w:rPr>
        <w:drawing>
          <wp:anchor distT="0" distB="0" distL="114300" distR="114300" simplePos="0" relativeHeight="251821056" behindDoc="0" locked="0" layoutInCell="1" allowOverlap="1" wp14:anchorId="6FC2C18C" wp14:editId="494B75D2">
            <wp:simplePos x="0" y="0"/>
            <wp:positionH relativeFrom="column">
              <wp:posOffset>78740</wp:posOffset>
            </wp:positionH>
            <wp:positionV relativeFrom="paragraph">
              <wp:posOffset>67945</wp:posOffset>
            </wp:positionV>
            <wp:extent cx="3968750" cy="993140"/>
            <wp:effectExtent l="0" t="0" r="0" b="0"/>
            <wp:wrapSquare wrapText="bothSides"/>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968750" cy="9931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color w:val="FF0000"/>
        </w:rPr>
        <w:t xml:space="preserve"> </w:t>
      </w:r>
    </w:p>
    <w:p w14:paraId="4555B257" w14:textId="5C4A708D" w:rsidR="00A275A1" w:rsidRDefault="00A275A1" w:rsidP="00A275A1">
      <w:pPr>
        <w:rPr>
          <w:color w:val="FF0000"/>
        </w:rPr>
      </w:pPr>
    </w:p>
    <w:p w14:paraId="03A79192" w14:textId="2B74A96B" w:rsidR="00A275A1" w:rsidRDefault="00B9373C" w:rsidP="00A0785B">
      <w:pPr>
        <w:jc w:val="center"/>
        <w:rPr>
          <w:color w:val="FF0000"/>
          <w:sz w:val="18"/>
        </w:rPr>
      </w:pPr>
      <w:r>
        <w:rPr>
          <w:noProof/>
          <w:lang w:eastAsia="pt-BR"/>
        </w:rPr>
        <w:object w:dxaOrig="1440" w:dyaOrig="1440" w14:anchorId="1C0DBB4A">
          <v:shape id="_x0000_s1116" type="#_x0000_t75" style="position:absolute;left:0;text-align:left;margin-left:337.5pt;margin-top:4.3pt;width:49.75pt;height:32.15pt;z-index:251820032;mso-position-horizontal-relative:text;mso-position-vertical-relative:text">
            <v:imagedata r:id="rId216" o:title=""/>
            <w10:wrap type="square" side="right"/>
          </v:shape>
          <o:OLEObject Type="Embed" ProgID="Package" ShapeID="_x0000_s1116" DrawAspect="Icon" ObjectID="_1710162576" r:id="rId217"/>
        </w:object>
      </w:r>
      <w:r w:rsidR="00280A68">
        <w:rPr>
          <w:noProof/>
          <w:lang w:eastAsia="pt-BR"/>
        </w:rPr>
        <mc:AlternateContent>
          <mc:Choice Requires="wps">
            <w:drawing>
              <wp:anchor distT="0" distB="0" distL="114300" distR="114300" simplePos="0" relativeHeight="251707904" behindDoc="1" locked="0" layoutInCell="1" allowOverlap="1" wp14:anchorId="0BB4397A" wp14:editId="5807390F">
                <wp:simplePos x="0" y="0"/>
                <wp:positionH relativeFrom="margin">
                  <wp:posOffset>4175865</wp:posOffset>
                </wp:positionH>
                <wp:positionV relativeFrom="paragraph">
                  <wp:posOffset>56280</wp:posOffset>
                </wp:positionV>
                <wp:extent cx="784800" cy="463550"/>
                <wp:effectExtent l="0" t="0" r="15875" b="12700"/>
                <wp:wrapNone/>
                <wp:docPr id="182" name="Elipse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4800" cy="46355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9EFD7A" id="Elipse 182" o:spid="_x0000_s1026" style="position:absolute;margin-left:328.8pt;margin-top:4.45pt;width:61.8pt;height:36.5pt;z-index:-25160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" fillcolor="#ffc000" strokecolor="#e36c0a [2409]" strokeweight="2pt">
                <v:path arrowok="t"/>
                <w10:wrap anchorx="margin"/>
              </v:oval>
            </w:pict>
          </mc:Fallback>
        </mc:AlternateContent>
      </w:r>
      <w:r w:rsidR="00A275A1">
        <w:rPr>
          <w:color w:val="FF0000"/>
          <w:sz w:val="18"/>
        </w:rPr>
        <w:t xml:space="preserve"> </w:t>
      </w:r>
    </w:p>
    <w:p w14:paraId="50879DB6" w14:textId="0DEDFC7C" w:rsidR="00A275A1" w:rsidRDefault="00A275A1" w:rsidP="00A0785B">
      <w:pPr>
        <w:jc w:val="center"/>
        <w:rPr>
          <w:color w:val="FF0000"/>
          <w:sz w:val="18"/>
        </w:rPr>
      </w:pPr>
    </w:p>
    <w:p w14:paraId="6D29097D" w14:textId="2220523F" w:rsidR="00A275A1" w:rsidRPr="00A275A1" w:rsidRDefault="00A275A1" w:rsidP="00A0785B">
      <w:pPr>
        <w:jc w:val="center"/>
        <w:rPr>
          <w:color w:val="FF0000"/>
          <w:sz w:val="14"/>
        </w:rPr>
      </w:pPr>
    </w:p>
    <w:p w14:paraId="011F4B02" w14:textId="77777777" w:rsidR="00A275A1" w:rsidRDefault="00A275A1" w:rsidP="00A275A1"/>
    <w:p w14:paraId="288D3012" w14:textId="77777777" w:rsidR="00A275A1" w:rsidRDefault="00A275A1" w:rsidP="00A275A1"/>
    <w:p w14:paraId="4B79D9B0" w14:textId="77777777" w:rsidR="00A275A1" w:rsidRPr="00A275A1" w:rsidRDefault="00A275A1" w:rsidP="00A275A1">
      <w:pPr>
        <w:rPr>
          <w:sz w:val="16"/>
        </w:rPr>
      </w:pPr>
    </w:p>
    <w:p w14:paraId="449E7785" w14:textId="1CA10E4B" w:rsidR="00A275A1" w:rsidRDefault="00A275A1" w:rsidP="00A275A1">
      <w:r>
        <w:rPr>
          <w:noProof/>
          <w:lang w:eastAsia="pt-BR"/>
        </w:rPr>
        <w:drawing>
          <wp:inline distT="0" distB="0" distL="0" distR="0" wp14:anchorId="32860487" wp14:editId="69050860">
            <wp:extent cx="5130800" cy="7043519"/>
            <wp:effectExtent l="0" t="0" r="0" b="508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141320" cy="7057960"/>
                    </a:xfrm>
                    <a:prstGeom prst="rect">
                      <a:avLst/>
                    </a:prstGeom>
                    <a:noFill/>
                    <a:ln>
                      <a:noFill/>
                    </a:ln>
                  </pic:spPr>
                </pic:pic>
              </a:graphicData>
            </a:graphic>
          </wp:inline>
        </w:drawing>
      </w:r>
    </w:p>
    <w:p w14:paraId="66A0CEEB" w14:textId="17A76ECD" w:rsidR="00EC1104" w:rsidRDefault="00EC1104" w:rsidP="00A275A1"/>
    <w:p w14:paraId="422EFAEB" w14:textId="1060FBC6" w:rsidR="00AD783A" w:rsidRDefault="00AD783A" w:rsidP="00AD783A">
      <w:pPr>
        <w:rPr>
          <w:sz w:val="16"/>
          <w:szCs w:val="16"/>
        </w:rPr>
      </w:pPr>
    </w:p>
    <w:p w14:paraId="0E45C70E" w14:textId="77777777" w:rsidR="00A275A1" w:rsidRPr="00A275A1" w:rsidRDefault="00A275A1" w:rsidP="00A275A1">
      <w:pPr>
        <w:jc w:val="center"/>
        <w:rPr>
          <w:b/>
          <w:bCs/>
          <w:sz w:val="20"/>
          <w:szCs w:val="28"/>
        </w:rPr>
      </w:pPr>
    </w:p>
    <w:p w14:paraId="68A30DD4" w14:textId="5A620ABB" w:rsidR="00AD783A" w:rsidRDefault="00A275A1" w:rsidP="00AD783A">
      <w:r>
        <w:rPr>
          <w:noProof/>
          <w:lang w:eastAsia="pt-BR"/>
        </w:rPr>
        <w:drawing>
          <wp:inline distT="0" distB="0" distL="0" distR="0" wp14:anchorId="510868DB" wp14:editId="5B0E7CDB">
            <wp:extent cx="5391150" cy="7683500"/>
            <wp:effectExtent l="0" t="0" r="0" b="0"/>
            <wp:docPr id="219" name="Image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391150" cy="7683500"/>
                    </a:xfrm>
                    <a:prstGeom prst="rect">
                      <a:avLst/>
                    </a:prstGeom>
                    <a:noFill/>
                    <a:ln>
                      <a:noFill/>
                    </a:ln>
                  </pic:spPr>
                </pic:pic>
              </a:graphicData>
            </a:graphic>
          </wp:inline>
        </w:drawing>
      </w:r>
    </w:p>
    <w:p w14:paraId="1F3D759D" w14:textId="75E74F2E" w:rsidR="0042127B" w:rsidRPr="00937D20" w:rsidRDefault="003B7BF3" w:rsidP="00937D20">
      <w:pPr>
        <w:jc w:val="center"/>
        <w:rPr>
          <w:rFonts w:ascii="Times New Roman" w:hAnsi="Times New Roman"/>
          <w:sz w:val="18"/>
          <w:szCs w:val="18"/>
          <w:lang w:eastAsia="en-US"/>
        </w:rPr>
      </w:pPr>
      <w:r w:rsidRPr="00A275A1">
        <w:rPr>
          <w:b/>
          <w:bCs/>
          <w:noProof/>
          <w:sz w:val="18"/>
          <w:lang w:eastAsia="pt-BR"/>
        </w:rPr>
        <mc:AlternateContent>
          <mc:Choice Requires="wps">
            <w:drawing>
              <wp:anchor distT="0" distB="0" distL="114300" distR="114300" simplePos="0" relativeHeight="251677184" behindDoc="1" locked="0" layoutInCell="1" allowOverlap="1" wp14:anchorId="55D6C1AD" wp14:editId="6926425F">
                <wp:simplePos x="0" y="0"/>
                <wp:positionH relativeFrom="margin">
                  <wp:posOffset>586740</wp:posOffset>
                </wp:positionH>
                <wp:positionV relativeFrom="paragraph">
                  <wp:posOffset>122555</wp:posOffset>
                </wp:positionV>
                <wp:extent cx="4191000" cy="615950"/>
                <wp:effectExtent l="0" t="0" r="19050" b="12700"/>
                <wp:wrapNone/>
                <wp:docPr id="121" name="Retângulo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0" cy="6159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68C2E" id="Retângulo 121" o:spid="_x0000_s1026" style="position:absolute;margin-left:46.2pt;margin-top:9.65pt;width:330pt;height:48.5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" fillcolor="#ffd961" strokecolor="#974706 [1609]" strokeweight="2pt">
                <v:path arrowok="t"/>
                <w10:wrap anchorx="margin"/>
              </v:rect>
            </w:pict>
          </mc:Fallback>
        </mc:AlternateContent>
      </w:r>
    </w:p>
    <w:p w14:paraId="7F21092D" w14:textId="499861A8" w:rsidR="003B7BF3" w:rsidRPr="00A275A1" w:rsidRDefault="003B7BF3" w:rsidP="003B7BF3">
      <w:pPr>
        <w:jc w:val="center"/>
        <w:rPr>
          <w:sz w:val="12"/>
          <w:szCs w:val="16"/>
        </w:rPr>
      </w:pPr>
    </w:p>
    <w:p w14:paraId="316A0FC4" w14:textId="18BFC9AD" w:rsidR="003B7BF3" w:rsidRPr="00A275A1" w:rsidRDefault="003B7BF3" w:rsidP="003B7BF3">
      <w:pPr>
        <w:jc w:val="center"/>
        <w:rPr>
          <w:b/>
          <w:bCs/>
          <w:sz w:val="18"/>
        </w:rPr>
      </w:pPr>
      <w:r w:rsidRPr="00A275A1">
        <w:rPr>
          <w:b/>
          <w:bCs/>
          <w:sz w:val="18"/>
        </w:rPr>
        <w:t>Aula online da música Trem Bala, acesse aqui (basta clicar):</w:t>
      </w:r>
    </w:p>
    <w:p w14:paraId="4CEB94F7" w14:textId="351F5C95" w:rsidR="003B7BF3" w:rsidRDefault="00B9373C" w:rsidP="003B7BF3">
      <w:pPr>
        <w:jc w:val="center"/>
        <w:rPr>
          <w:sz w:val="14"/>
          <w:szCs w:val="18"/>
        </w:rPr>
      </w:pPr>
      <w:hyperlink r:id="rId220" w:history="1">
        <w:r w:rsidR="003B7BF3" w:rsidRPr="00F4584B">
          <w:rPr>
            <w:rStyle w:val="Hyperlink"/>
            <w:sz w:val="14"/>
            <w:szCs w:val="18"/>
          </w:rPr>
          <w:t>https://www.youtube.com/watch?v=kqLyhj_GimE&amp;list=PLCAVX-O9MrRiy_Fa4wNWDL1ERGpFd0ii&amp;ab_channel=ProjetoS%C3%A3oTiago</w:t>
        </w:r>
      </w:hyperlink>
    </w:p>
    <w:p w14:paraId="2F28D29A" w14:textId="77777777" w:rsidR="00A8278C" w:rsidRDefault="00A8278C" w:rsidP="00A8278C"/>
    <w:p w14:paraId="4C242A99" w14:textId="37F45E87" w:rsidR="00EE29E9" w:rsidRPr="005E2E5A" w:rsidRDefault="00F85590" w:rsidP="005E2E5A">
      <w:pPr>
        <w:pStyle w:val="Ttulo1"/>
        <w:rPr>
          <w:rFonts w:cs="Arial"/>
          <w:color w:val="ED3611"/>
          <w:kern w:val="0"/>
          <w:szCs w:val="40"/>
        </w:rPr>
      </w:pPr>
      <w:bookmarkStart w:id="126" w:name="_Toc70064123"/>
      <w:bookmarkStart w:id="127" w:name="_Toc99392041"/>
      <w:r>
        <w:rPr>
          <w:rFonts w:cs="Arial"/>
          <w:color w:val="ED3611"/>
          <w:kern w:val="0"/>
          <w:szCs w:val="40"/>
        </w:rPr>
        <w:t>20</w:t>
      </w:r>
      <w:r w:rsidR="00A87050" w:rsidRPr="00AD783A">
        <w:rPr>
          <w:rFonts w:cs="Arial"/>
          <w:color w:val="ED3611"/>
          <w:kern w:val="0"/>
          <w:szCs w:val="40"/>
        </w:rPr>
        <w:t xml:space="preserve"> -</w:t>
      </w:r>
      <w:r w:rsidR="003C5647" w:rsidRPr="00AD783A">
        <w:rPr>
          <w:rFonts w:cs="Arial"/>
          <w:color w:val="ED3611"/>
          <w:kern w:val="0"/>
          <w:szCs w:val="40"/>
        </w:rPr>
        <w:t xml:space="preserve"> </w:t>
      </w:r>
      <w:r w:rsidR="00EE29E9" w:rsidRPr="00AD783A">
        <w:rPr>
          <w:rFonts w:cs="Arial"/>
          <w:color w:val="ED3611"/>
          <w:kern w:val="0"/>
          <w:szCs w:val="40"/>
        </w:rPr>
        <w:t>Como fazer Pestan</w:t>
      </w:r>
      <w:r w:rsidR="00F519C1" w:rsidRPr="00AD783A">
        <w:rPr>
          <w:rFonts w:cs="Arial"/>
          <w:color w:val="ED3611"/>
          <w:kern w:val="0"/>
          <w:szCs w:val="40"/>
        </w:rPr>
        <w:t>a:</w:t>
      </w:r>
      <w:bookmarkEnd w:id="126"/>
      <w:bookmarkEnd w:id="127"/>
    </w:p>
    <w:p w14:paraId="22830274" w14:textId="77777777" w:rsidR="00E53FC9" w:rsidRDefault="00EE29E9" w:rsidP="00EE29E9">
      <w:r w:rsidRPr="00C100CB">
        <w:t xml:space="preserve">A </w:t>
      </w:r>
      <w:r w:rsidR="005E2E5A">
        <w:t>p</w:t>
      </w:r>
      <w:r w:rsidRPr="00C100CB">
        <w:t>estana</w:t>
      </w:r>
      <w:r w:rsidR="005E2E5A">
        <w:t xml:space="preserve"> delimita o tamanho da corda suscetível a vibração. Assim, quando fazemos a pestana estamos diminuindo o tamanho efetivo de vibração de todas as cordas do violão que serão utilizadas.   </w:t>
      </w:r>
    </w:p>
    <w:p w14:paraId="1701F1F0" w14:textId="77777777" w:rsidR="00EE29E9" w:rsidRPr="005E2E5A" w:rsidRDefault="005E2E5A" w:rsidP="00EE29E9">
      <w:r>
        <w:t xml:space="preserve">A pestana é </w:t>
      </w:r>
      <w:r w:rsidR="00EE29E9" w:rsidRPr="00C100CB">
        <w:t xml:space="preserve">utilizada, principalmente, em violões e guitarras elétricas </w:t>
      </w:r>
      <w:r w:rsidR="00EE29E9" w:rsidRPr="00C100CB">
        <w:rPr>
          <w:rFonts w:cs="Arial"/>
          <w:shd w:val="clear" w:color="auto" w:fill="FFFFFF"/>
        </w:rPr>
        <w:t xml:space="preserve">onde o dedo indicador pressiona mais de uma corda do instrumento na mesma casa. </w:t>
      </w:r>
    </w:p>
    <w:p w14:paraId="40AB36D7" w14:textId="77777777" w:rsidR="005E2E5A" w:rsidRPr="00C100CB" w:rsidRDefault="005E2E5A" w:rsidP="00EE29E9">
      <w:pPr>
        <w:rPr>
          <w:rFonts w:cs="Arial"/>
          <w:shd w:val="clear" w:color="auto" w:fill="FFFFFF"/>
        </w:rPr>
      </w:pPr>
    </w:p>
    <w:p w14:paraId="0363A7DB" w14:textId="77777777" w:rsidR="00E53FC9" w:rsidRDefault="00EE29E9" w:rsidP="00EE29E9">
      <w:pPr>
        <w:rPr>
          <w:rFonts w:cs="Arial"/>
          <w:shd w:val="clear" w:color="auto" w:fill="FFFFFF"/>
        </w:rPr>
      </w:pPr>
      <w:r w:rsidRPr="00C100CB">
        <w:rPr>
          <w:rFonts w:cs="Arial"/>
          <w:shd w:val="clear" w:color="auto" w:fill="FFFFFF"/>
        </w:rPr>
        <w:t>As pestanas são muito boas para exercícios de cromatismo</w:t>
      </w:r>
      <w:r w:rsidR="00FE7E60" w:rsidRPr="00C100CB">
        <w:rPr>
          <w:rStyle w:val="Refdenotaderodap"/>
          <w:rFonts w:cs="Arial"/>
          <w:shd w:val="clear" w:color="auto" w:fill="FFFFFF"/>
        </w:rPr>
        <w:footnoteReference w:id="2"/>
      </w:r>
      <w:r w:rsidRPr="00C100CB">
        <w:rPr>
          <w:rFonts w:cs="Arial"/>
          <w:shd w:val="clear" w:color="auto" w:fill="FFFFFF"/>
        </w:rPr>
        <w:t xml:space="preserve">, e quando nós aprendemos a utilizá-las nossa variação de posições de acordes aumenta muito. </w:t>
      </w:r>
    </w:p>
    <w:p w14:paraId="212B368E" w14:textId="77777777" w:rsidR="00EE29E9" w:rsidRPr="00C100CB" w:rsidRDefault="00EE29E9" w:rsidP="00EE29E9">
      <w:pPr>
        <w:rPr>
          <w:rFonts w:cs="Arial"/>
          <w:shd w:val="clear" w:color="auto" w:fill="FFFFFF"/>
        </w:rPr>
      </w:pPr>
      <w:r w:rsidRPr="00C100CB">
        <w:rPr>
          <w:rFonts w:cs="Arial"/>
          <w:shd w:val="clear" w:color="auto" w:fill="FFFFFF"/>
        </w:rPr>
        <w:t>Mas</w:t>
      </w:r>
      <w:r w:rsidR="00E53FC9">
        <w:rPr>
          <w:rFonts w:cs="Arial"/>
          <w:shd w:val="clear" w:color="auto" w:fill="FFFFFF"/>
        </w:rPr>
        <w:t xml:space="preserve">, </w:t>
      </w:r>
      <w:r w:rsidRPr="00C100CB">
        <w:rPr>
          <w:rFonts w:cs="Arial"/>
          <w:shd w:val="clear" w:color="auto" w:fill="FFFFFF"/>
        </w:rPr>
        <w:t xml:space="preserve">como assim? </w:t>
      </w:r>
    </w:p>
    <w:p w14:paraId="11D8AFB1" w14:textId="77777777" w:rsidR="00EE29E9" w:rsidRPr="00C100CB" w:rsidRDefault="00EE29E9" w:rsidP="00EE29E9">
      <w:pPr>
        <w:rPr>
          <w:rFonts w:cs="Arial"/>
          <w:shd w:val="clear" w:color="auto" w:fill="FFFFFF"/>
        </w:rPr>
      </w:pPr>
      <w:r w:rsidRPr="00C100CB">
        <w:rPr>
          <w:rFonts w:cs="Arial"/>
          <w:shd w:val="clear" w:color="auto" w:fill="FFFFFF"/>
        </w:rPr>
        <w:t xml:space="preserve">Acontece que o violão sozinho já possui a sua própria </w:t>
      </w:r>
      <w:r w:rsidR="00E53FC9">
        <w:rPr>
          <w:rFonts w:cs="Arial"/>
          <w:shd w:val="clear" w:color="auto" w:fill="FFFFFF"/>
        </w:rPr>
        <w:t>p</w:t>
      </w:r>
      <w:r w:rsidRPr="00C100CB">
        <w:rPr>
          <w:rFonts w:cs="Arial"/>
          <w:shd w:val="clear" w:color="auto" w:fill="FFFFFF"/>
        </w:rPr>
        <w:t xml:space="preserve">estana, onde as cordas são pressionadas, no início do braço do violão, e ela é fundamental na afinação das cordas. </w:t>
      </w:r>
    </w:p>
    <w:p w14:paraId="40D8E56E" w14:textId="77777777" w:rsidR="00915278" w:rsidRDefault="0065187D" w:rsidP="00915278">
      <w:pPr>
        <w:pStyle w:val="Legenda"/>
        <w:keepNext/>
        <w:jc w:val="center"/>
      </w:pPr>
      <w:r w:rsidRPr="00915278">
        <w:rPr>
          <w:noProof/>
        </w:rPr>
        <w:drawing>
          <wp:inline distT="0" distB="0" distL="0" distR="0" wp14:anchorId="491980E7" wp14:editId="0EF008F0">
            <wp:extent cx="5400040" cy="1552575"/>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400040" cy="1552575"/>
                    </a:xfrm>
                    <a:prstGeom prst="rect">
                      <a:avLst/>
                    </a:prstGeom>
                    <a:noFill/>
                    <a:ln>
                      <a:noFill/>
                    </a:ln>
                  </pic:spPr>
                </pic:pic>
              </a:graphicData>
            </a:graphic>
          </wp:inline>
        </w:drawing>
      </w:r>
    </w:p>
    <w:p w14:paraId="5BE6756A" w14:textId="161A8FEF" w:rsidR="00EE29E9" w:rsidRDefault="00915278" w:rsidP="00915278">
      <w:pPr>
        <w:pStyle w:val="Legenda"/>
        <w:jc w:val="center"/>
        <w:rPr>
          <w:shd w:val="clear" w:color="auto" w:fill="FFFFFF"/>
        </w:rPr>
      </w:pPr>
      <w:r>
        <w:t xml:space="preserve">Figura </w:t>
      </w:r>
      <w:r w:rsidR="00F85590">
        <w:t>20</w:t>
      </w:r>
      <w:r w:rsidR="00FF0555">
        <w:t>.0</w:t>
      </w:r>
      <w:r>
        <w:t>.1</w:t>
      </w:r>
    </w:p>
    <w:p w14:paraId="33335626" w14:textId="77777777" w:rsidR="00EE29E9" w:rsidRDefault="00EE29E9" w:rsidP="00915278">
      <w:pPr>
        <w:jc w:val="center"/>
        <w:rPr>
          <w:rFonts w:cs="Arial"/>
          <w:color w:val="222222"/>
          <w:shd w:val="clear" w:color="auto" w:fill="FFFFFF"/>
        </w:rPr>
      </w:pPr>
    </w:p>
    <w:p w14:paraId="537CC632" w14:textId="77777777" w:rsidR="00EE29E9" w:rsidRDefault="00EE29E9" w:rsidP="00EE29E9">
      <w:pPr>
        <w:rPr>
          <w:rFonts w:cs="Arial"/>
          <w:color w:val="222222"/>
          <w:shd w:val="clear" w:color="auto" w:fill="FFFFFF"/>
        </w:rPr>
      </w:pPr>
      <w:r>
        <w:rPr>
          <w:rFonts w:cs="Arial"/>
          <w:color w:val="222222"/>
          <w:shd w:val="clear" w:color="auto" w:fill="FFFFFF"/>
        </w:rPr>
        <w:t xml:space="preserve">Nós sabemos que </w:t>
      </w:r>
      <w:r w:rsidR="00E53FC9">
        <w:rPr>
          <w:rFonts w:cs="Arial"/>
          <w:color w:val="222222"/>
          <w:shd w:val="clear" w:color="auto" w:fill="FFFFFF"/>
        </w:rPr>
        <w:t>à</w:t>
      </w:r>
      <w:r>
        <w:rPr>
          <w:rFonts w:cs="Arial"/>
          <w:color w:val="222222"/>
          <w:shd w:val="clear" w:color="auto" w:fill="FFFFFF"/>
        </w:rPr>
        <w:t xml:space="preserve"> medida que vamos apertando as cordas em cada casa, o som emitido aumenta de altura, isso é, fica mais agudo. Então, nós vimos em alguns exercícios essa sequência de notas, se aperto a primeira casa na 1 corda, o Mi, eu vou ter o Fá, depois a segunda casa o Fá sustenido e assim vai.</w:t>
      </w:r>
    </w:p>
    <w:p w14:paraId="74CC568F" w14:textId="77777777" w:rsidR="00EE29E9" w:rsidRDefault="00EE29E9" w:rsidP="00EE29E9">
      <w:pPr>
        <w:rPr>
          <w:rFonts w:cs="Arial"/>
          <w:color w:val="222222"/>
          <w:shd w:val="clear" w:color="auto" w:fill="FFFFFF"/>
        </w:rPr>
      </w:pPr>
      <w:r>
        <w:rPr>
          <w:rFonts w:cs="Arial"/>
          <w:color w:val="222222"/>
          <w:shd w:val="clear" w:color="auto" w:fill="FFFFFF"/>
        </w:rPr>
        <w:t>O que acontece quando mudo todas as alturas das cordas? Quando aperto todas as cordas em uma casa com um dedo? Todas elas soarão diferente:</w:t>
      </w:r>
    </w:p>
    <w:p w14:paraId="5E21A974" w14:textId="77777777" w:rsidR="00EE29E9" w:rsidRDefault="00EE29E9" w:rsidP="00EE29E9">
      <w:pPr>
        <w:rPr>
          <w:rFonts w:cs="Arial"/>
          <w:color w:val="222222"/>
          <w:shd w:val="clear" w:color="auto" w:fill="FFFFFF"/>
        </w:rPr>
      </w:pPr>
    </w:p>
    <w:p w14:paraId="4C6EAA92" w14:textId="77777777" w:rsidR="00EE29E9" w:rsidRDefault="00EE29E9" w:rsidP="00EE29E9">
      <w:pPr>
        <w:rPr>
          <w:rFonts w:cs="Arial"/>
          <w:color w:val="222222"/>
          <w:shd w:val="clear" w:color="auto" w:fill="FFFFFF"/>
        </w:rPr>
      </w:pPr>
      <w:r>
        <w:rPr>
          <w:rFonts w:cs="Arial"/>
          <w:color w:val="222222"/>
          <w:shd w:val="clear" w:color="auto" w:fill="FFFFFF"/>
        </w:rPr>
        <w:t>Cordas sendo apertadas na primeira casa</w:t>
      </w:r>
    </w:p>
    <w:p w14:paraId="4C927E4D" w14:textId="74C012D5"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698688" behindDoc="0" locked="0" layoutInCell="1" allowOverlap="1" wp14:anchorId="422421CB" wp14:editId="4930EB4F">
                <wp:simplePos x="0" y="0"/>
                <wp:positionH relativeFrom="column">
                  <wp:posOffset>436880</wp:posOffset>
                </wp:positionH>
                <wp:positionV relativeFrom="paragraph">
                  <wp:posOffset>23495</wp:posOffset>
                </wp:positionV>
                <wp:extent cx="557530" cy="94615"/>
                <wp:effectExtent l="0" t="19050" r="13970" b="19685"/>
                <wp:wrapNone/>
                <wp:docPr id="33" name="Seta: para a Direita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2C9BEC0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eta: para a Direita 247" o:spid="_x0000_s1026" type="#_x0000_t13" style="position:absolute;margin-left:34.4pt;margin-top:1.85pt;width:43.9pt;height:7.4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" adj="19767" fillcolor="#4f81bd [3204]" strokecolor="#243f60 [1604]" strokeweight="2pt">
                <v:path arrowok="t"/>
              </v:shape>
            </w:pict>
          </mc:Fallback>
        </mc:AlternateContent>
      </w:r>
      <w:r w:rsidR="00EE29E9">
        <w:rPr>
          <w:rFonts w:cs="Arial"/>
          <w:color w:val="222222"/>
          <w:shd w:val="clear" w:color="auto" w:fill="FFFFFF"/>
        </w:rPr>
        <w:t>1 - MI</w:t>
      </w:r>
      <w:r w:rsidR="006B16C6">
        <w:rPr>
          <w:rFonts w:cs="Arial"/>
          <w:color w:val="222222"/>
          <w:shd w:val="clear" w:color="auto" w:fill="FFFFFF"/>
        </w:rPr>
        <w:t xml:space="preserve"> </w:t>
      </w:r>
      <w:r w:rsidR="0072103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 xml:space="preserve"> </w:t>
      </w:r>
      <w:r w:rsidR="00EE29E9">
        <w:rPr>
          <w:rFonts w:cs="Arial"/>
          <w:color w:val="222222"/>
          <w:shd w:val="clear" w:color="auto" w:fill="FFFFFF"/>
        </w:rPr>
        <w:t>FÁ</w:t>
      </w:r>
    </w:p>
    <w:p w14:paraId="2B0432F4" w14:textId="208F51AD"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699712" behindDoc="0" locked="0" layoutInCell="1" allowOverlap="1" wp14:anchorId="7F313372" wp14:editId="0A6A06B0">
                <wp:simplePos x="0" y="0"/>
                <wp:positionH relativeFrom="column">
                  <wp:posOffset>436880</wp:posOffset>
                </wp:positionH>
                <wp:positionV relativeFrom="paragraph">
                  <wp:posOffset>23495</wp:posOffset>
                </wp:positionV>
                <wp:extent cx="557530" cy="94615"/>
                <wp:effectExtent l="0" t="19050" r="13970" b="19685"/>
                <wp:wrapNone/>
                <wp:docPr id="768" name="Seta: para a Direita 7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1E9424A" id="Seta: para a Direita 768" o:spid="_x0000_s1026" type="#_x0000_t13" style="position:absolute;margin-left:34.4pt;margin-top:1.85pt;width:43.9pt;height:7.4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" adj="19767" fillcolor="#4f81bd [3204]" strokecolor="#243f60 [1604]" strokeweight="2pt">
                <v:path arrowok="t"/>
              </v:shape>
            </w:pict>
          </mc:Fallback>
        </mc:AlternateContent>
      </w:r>
      <w:r w:rsidR="00EE29E9">
        <w:rPr>
          <w:rFonts w:cs="Arial"/>
          <w:color w:val="222222"/>
          <w:shd w:val="clear" w:color="auto" w:fill="FFFFFF"/>
        </w:rPr>
        <w:t>2</w:t>
      </w:r>
      <w:r w:rsidR="006B16C6">
        <w:rPr>
          <w:rFonts w:cs="Arial"/>
          <w:color w:val="222222"/>
          <w:shd w:val="clear" w:color="auto" w:fill="FFFFFF"/>
        </w:rPr>
        <w:t xml:space="preserve"> - </w:t>
      </w:r>
      <w:r w:rsidR="00721039">
        <w:rPr>
          <w:rFonts w:cs="Arial"/>
          <w:color w:val="222222"/>
          <w:shd w:val="clear" w:color="auto" w:fill="FFFFFF"/>
        </w:rPr>
        <w:t>LÁ</w:t>
      </w:r>
      <w:r w:rsidR="006B16C6">
        <w:rPr>
          <w:rFonts w:cs="Arial"/>
          <w:color w:val="222222"/>
          <w:shd w:val="clear" w:color="auto" w:fill="FFFFFF"/>
        </w:rPr>
        <w:t xml:space="preserve">                </w:t>
      </w:r>
      <w:r w:rsidR="00721039">
        <w:rPr>
          <w:rFonts w:cs="Arial"/>
          <w:color w:val="222222"/>
          <w:shd w:val="clear" w:color="auto" w:fill="FFFFFF"/>
        </w:rPr>
        <w:t xml:space="preserve">  LÁ#</w:t>
      </w:r>
    </w:p>
    <w:p w14:paraId="5B239275" w14:textId="6CCAAC1D"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0736" behindDoc="0" locked="0" layoutInCell="1" allowOverlap="1" wp14:anchorId="1D8FA04A" wp14:editId="5DF72170">
                <wp:simplePos x="0" y="0"/>
                <wp:positionH relativeFrom="column">
                  <wp:posOffset>436880</wp:posOffset>
                </wp:positionH>
                <wp:positionV relativeFrom="paragraph">
                  <wp:posOffset>33655</wp:posOffset>
                </wp:positionV>
                <wp:extent cx="557530" cy="94615"/>
                <wp:effectExtent l="0" t="19050" r="13970" b="19685"/>
                <wp:wrapNone/>
                <wp:docPr id="199" name="Seta: para a Direita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371AAE1" id="Seta: para a Direita 199" o:spid="_x0000_s1026" type="#_x0000_t13" style="position:absolute;margin-left:34.4pt;margin-top:2.65pt;width:43.9pt;height:7.4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" adj="19767" fillcolor="#4f81bd [3204]" strokecolor="#243f60 [1604]" strokeweight="2pt">
                <v:path arrowok="t"/>
              </v:shape>
            </w:pict>
          </mc:Fallback>
        </mc:AlternateContent>
      </w:r>
      <w:r w:rsidR="00EE29E9">
        <w:rPr>
          <w:rFonts w:cs="Arial"/>
          <w:color w:val="222222"/>
          <w:shd w:val="clear" w:color="auto" w:fill="FFFFFF"/>
        </w:rPr>
        <w:t xml:space="preserve">3 - </w:t>
      </w:r>
      <w:r w:rsidR="00721039">
        <w:rPr>
          <w:rFonts w:cs="Arial"/>
          <w:color w:val="222222"/>
          <w:shd w:val="clear" w:color="auto" w:fill="FFFFFF"/>
        </w:rPr>
        <w:t>RÉ</w:t>
      </w:r>
      <w:r w:rsidR="006B16C6">
        <w:rPr>
          <w:rFonts w:cs="Arial"/>
          <w:color w:val="222222"/>
          <w:shd w:val="clear" w:color="auto" w:fill="FFFFFF"/>
        </w:rPr>
        <w:t xml:space="preserve"> </w:t>
      </w:r>
      <w:r w:rsidR="00EE29E9">
        <w:rPr>
          <w:rFonts w:cs="Arial"/>
          <w:color w:val="222222"/>
          <w:shd w:val="clear" w:color="auto" w:fill="FFFFFF"/>
        </w:rPr>
        <w:t xml:space="preserve"> </w:t>
      </w:r>
      <w:r w:rsidR="00721039">
        <w:rPr>
          <w:rFonts w:cs="Arial"/>
          <w:color w:val="222222"/>
          <w:shd w:val="clear" w:color="auto" w:fill="FFFFFF"/>
        </w:rPr>
        <w:t xml:space="preserve">  </w:t>
      </w:r>
      <w:r w:rsidR="00EE29E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 xml:space="preserve"> RÉ</w:t>
      </w:r>
      <w:r w:rsidR="00EE29E9">
        <w:rPr>
          <w:rFonts w:cs="Arial"/>
          <w:color w:val="222222"/>
          <w:shd w:val="clear" w:color="auto" w:fill="FFFFFF"/>
        </w:rPr>
        <w:t>#</w:t>
      </w:r>
    </w:p>
    <w:p w14:paraId="7EB667D8" w14:textId="2341ECA8"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1760" behindDoc="0" locked="0" layoutInCell="1" allowOverlap="1" wp14:anchorId="2A0504BC" wp14:editId="6C70177C">
                <wp:simplePos x="0" y="0"/>
                <wp:positionH relativeFrom="column">
                  <wp:posOffset>516890</wp:posOffset>
                </wp:positionH>
                <wp:positionV relativeFrom="paragraph">
                  <wp:posOffset>22860</wp:posOffset>
                </wp:positionV>
                <wp:extent cx="477520" cy="94615"/>
                <wp:effectExtent l="0" t="19050" r="17780" b="19685"/>
                <wp:wrapNone/>
                <wp:docPr id="203" name="Seta: para a Direita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752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988FCE3" id="Seta: para a Direita 203" o:spid="_x0000_s1026" type="#_x0000_t13" style="position:absolute;margin-left:40.7pt;margin-top:1.8pt;width:37.6pt;height:7.4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" adj="19460" fillcolor="#4f81bd [3204]" strokecolor="#243f60 [1604]" strokeweight="2pt">
                <v:path arrowok="t"/>
              </v:shape>
            </w:pict>
          </mc:Fallback>
        </mc:AlternateContent>
      </w:r>
      <w:r w:rsidR="00EE29E9">
        <w:rPr>
          <w:rFonts w:cs="Arial"/>
          <w:color w:val="222222"/>
          <w:shd w:val="clear" w:color="auto" w:fill="FFFFFF"/>
        </w:rPr>
        <w:t>4</w:t>
      </w:r>
      <w:r w:rsidR="00721039">
        <w:rPr>
          <w:rFonts w:cs="Arial"/>
          <w:color w:val="222222"/>
          <w:shd w:val="clear" w:color="auto" w:fill="FFFFFF"/>
        </w:rPr>
        <w:t xml:space="preserve"> - SOL </w:t>
      </w:r>
      <w:r w:rsidR="00EE29E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SOL</w:t>
      </w:r>
      <w:r w:rsidR="00EE29E9">
        <w:rPr>
          <w:rFonts w:cs="Arial"/>
          <w:color w:val="222222"/>
          <w:shd w:val="clear" w:color="auto" w:fill="FFFFFF"/>
        </w:rPr>
        <w:t>#</w:t>
      </w:r>
    </w:p>
    <w:p w14:paraId="36BAC567" w14:textId="10FCBBE4"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2784" behindDoc="0" locked="0" layoutInCell="1" allowOverlap="1" wp14:anchorId="1D936F93" wp14:editId="038B45AD">
                <wp:simplePos x="0" y="0"/>
                <wp:positionH relativeFrom="column">
                  <wp:posOffset>423545</wp:posOffset>
                </wp:positionH>
                <wp:positionV relativeFrom="paragraph">
                  <wp:posOffset>24765</wp:posOffset>
                </wp:positionV>
                <wp:extent cx="557530" cy="94615"/>
                <wp:effectExtent l="0" t="19050" r="13970" b="19685"/>
                <wp:wrapNone/>
                <wp:docPr id="204" name="Seta: para a Direita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6B750DC" id="Seta: para a Direita 204" o:spid="_x0000_s1026" type="#_x0000_t13" style="position:absolute;margin-left:33.35pt;margin-top:1.95pt;width:43.9pt;height:7.4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" adj="19767" fillcolor="#4f81bd [3204]" strokecolor="#243f60 [1604]" strokeweight="2pt">
                <v:path arrowok="t"/>
              </v:shape>
            </w:pict>
          </mc:Fallback>
        </mc:AlternateContent>
      </w:r>
      <w:r w:rsidR="00EE29E9">
        <w:rPr>
          <w:rFonts w:cs="Arial"/>
          <w:color w:val="222222"/>
          <w:shd w:val="clear" w:color="auto" w:fill="FFFFFF"/>
        </w:rPr>
        <w:t xml:space="preserve">5 - </w:t>
      </w:r>
      <w:r w:rsidR="00721039">
        <w:rPr>
          <w:rFonts w:cs="Arial"/>
          <w:color w:val="222222"/>
          <w:shd w:val="clear" w:color="auto" w:fill="FFFFFF"/>
        </w:rPr>
        <w:t>SI</w:t>
      </w:r>
      <w:r w:rsidR="00EE29E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 xml:space="preserve">  DÓ</w:t>
      </w:r>
      <w:r w:rsidR="00EE29E9">
        <w:rPr>
          <w:rFonts w:cs="Arial"/>
          <w:color w:val="222222"/>
          <w:shd w:val="clear" w:color="auto" w:fill="FFFFFF"/>
        </w:rPr>
        <w:t xml:space="preserve"> </w:t>
      </w:r>
    </w:p>
    <w:p w14:paraId="2F95B455" w14:textId="6B3A2B5A" w:rsidR="00721039" w:rsidRPr="0072103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3808" behindDoc="0" locked="0" layoutInCell="1" allowOverlap="1" wp14:anchorId="3C2C149F" wp14:editId="4E77F68C">
                <wp:simplePos x="0" y="0"/>
                <wp:positionH relativeFrom="column">
                  <wp:posOffset>418465</wp:posOffset>
                </wp:positionH>
                <wp:positionV relativeFrom="paragraph">
                  <wp:posOffset>26035</wp:posOffset>
                </wp:positionV>
                <wp:extent cx="557530" cy="94615"/>
                <wp:effectExtent l="0" t="19050" r="13970" b="19685"/>
                <wp:wrapNone/>
                <wp:docPr id="205" name="Seta: para a Direita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F719805" id="Seta: para a Direita 205" o:spid="_x0000_s1026" type="#_x0000_t13" style="position:absolute;margin-left:32.95pt;margin-top:2.05pt;width:43.9pt;height:7.4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" adj="19767" fillcolor="#4f81bd [3204]" strokecolor="#243f60 [1604]" strokeweight="2pt">
                <v:path arrowok="t"/>
              </v:shape>
            </w:pict>
          </mc:Fallback>
        </mc:AlternateContent>
      </w:r>
      <w:r w:rsidR="00EE29E9">
        <w:rPr>
          <w:rFonts w:cs="Arial"/>
          <w:color w:val="222222"/>
          <w:shd w:val="clear" w:color="auto" w:fill="FFFFFF"/>
        </w:rPr>
        <w:t xml:space="preserve">6 - MI </w:t>
      </w:r>
      <w:r w:rsidR="006B16C6">
        <w:rPr>
          <w:rFonts w:cs="Arial"/>
          <w:color w:val="222222"/>
          <w:shd w:val="clear" w:color="auto" w:fill="FFFFFF"/>
        </w:rPr>
        <w:t xml:space="preserve">               </w:t>
      </w:r>
      <w:r w:rsidR="00EE29E9">
        <w:rPr>
          <w:rFonts w:cs="Arial"/>
          <w:color w:val="222222"/>
          <w:shd w:val="clear" w:color="auto" w:fill="FFFFFF"/>
        </w:rPr>
        <w:t xml:space="preserve"> </w:t>
      </w:r>
      <w:r w:rsidR="00721039">
        <w:rPr>
          <w:rFonts w:cs="Arial"/>
          <w:color w:val="222222"/>
          <w:shd w:val="clear" w:color="auto" w:fill="FFFFFF"/>
        </w:rPr>
        <w:t xml:space="preserve"> FÁ</w:t>
      </w:r>
    </w:p>
    <w:p w14:paraId="7B0D0CE4" w14:textId="77777777" w:rsidR="00EE29E9" w:rsidRDefault="00EE29E9" w:rsidP="00EE29E9">
      <w:pPr>
        <w:rPr>
          <w:rFonts w:cs="Arial"/>
          <w:color w:val="222222"/>
          <w:shd w:val="clear" w:color="auto" w:fill="FFFFFF"/>
        </w:rPr>
      </w:pPr>
    </w:p>
    <w:p w14:paraId="3EB4842F" w14:textId="77777777" w:rsidR="00EE29E9" w:rsidRDefault="00EE29E9" w:rsidP="00EE29E9">
      <w:pPr>
        <w:rPr>
          <w:rFonts w:cs="Arial"/>
          <w:color w:val="222222"/>
          <w:shd w:val="clear" w:color="auto" w:fill="FFFFFF"/>
        </w:rPr>
      </w:pPr>
      <w:r>
        <w:rPr>
          <w:rFonts w:cs="Arial"/>
          <w:color w:val="222222"/>
          <w:shd w:val="clear" w:color="auto" w:fill="FFFFFF"/>
        </w:rPr>
        <w:t>Por isso, quando utilizamos a pestana podemos usar uma mesma f</w:t>
      </w:r>
      <w:r w:rsidR="00F16FD7">
        <w:rPr>
          <w:rFonts w:cs="Arial"/>
          <w:color w:val="222222"/>
          <w:shd w:val="clear" w:color="auto" w:fill="FFFFFF"/>
        </w:rPr>
        <w:t>ôr</w:t>
      </w:r>
      <w:r>
        <w:rPr>
          <w:rFonts w:cs="Arial"/>
          <w:color w:val="222222"/>
          <w:shd w:val="clear" w:color="auto" w:fill="FFFFFF"/>
        </w:rPr>
        <w:t>ma</w:t>
      </w:r>
      <w:r w:rsidR="00F16FD7">
        <w:rPr>
          <w:rFonts w:cs="Arial"/>
          <w:color w:val="222222"/>
          <w:shd w:val="clear" w:color="auto" w:fill="FFFFFF"/>
        </w:rPr>
        <w:t xml:space="preserve"> (modelo)</w:t>
      </w:r>
      <w:r>
        <w:rPr>
          <w:rFonts w:cs="Arial"/>
          <w:color w:val="222222"/>
          <w:shd w:val="clear" w:color="auto" w:fill="FFFFFF"/>
        </w:rPr>
        <w:t xml:space="preserve"> de um acorde para outros acordes, vamos ver?</w:t>
      </w:r>
    </w:p>
    <w:p w14:paraId="2E3FD492" w14:textId="77777777" w:rsidR="00EE29E9" w:rsidRDefault="00EE29E9" w:rsidP="00EE29E9">
      <w:pPr>
        <w:rPr>
          <w:rFonts w:cs="Arial"/>
          <w:color w:val="222222"/>
          <w:shd w:val="clear" w:color="auto" w:fill="FFFFFF"/>
        </w:rPr>
      </w:pPr>
      <w:r>
        <w:rPr>
          <w:rFonts w:cs="Arial"/>
          <w:color w:val="222222"/>
          <w:shd w:val="clear" w:color="auto" w:fill="FFFFFF"/>
        </w:rPr>
        <w:t>Nós vimo</w:t>
      </w:r>
      <w:r w:rsidR="009877E3">
        <w:rPr>
          <w:rFonts w:cs="Arial"/>
          <w:color w:val="222222"/>
          <w:shd w:val="clear" w:color="auto" w:fill="FFFFFF"/>
        </w:rPr>
        <w:t>s como o acorde de Lá menor é feito na música Felicidade, agora nós veremos como o de Si menor é feito também</w:t>
      </w:r>
      <w:r w:rsidR="00E44DDC">
        <w:rPr>
          <w:rFonts w:cs="Arial"/>
          <w:color w:val="222222"/>
          <w:shd w:val="clear" w:color="auto" w:fill="FFFFFF"/>
        </w:rPr>
        <w:t>.</w:t>
      </w:r>
    </w:p>
    <w:p w14:paraId="61CAA22E" w14:textId="77777777" w:rsidR="00E53FC9" w:rsidRDefault="00E53FC9" w:rsidP="00EE29E9">
      <w:pPr>
        <w:rPr>
          <w:rFonts w:cs="Arial"/>
          <w:color w:val="222222"/>
          <w:shd w:val="clear" w:color="auto" w:fill="FFFFFF"/>
        </w:rPr>
      </w:pPr>
    </w:p>
    <w:p w14:paraId="35BCA0F1" w14:textId="00E542E9" w:rsidR="00E53FC9" w:rsidRDefault="00E53FC9" w:rsidP="00EE29E9">
      <w:pPr>
        <w:rPr>
          <w:rFonts w:cs="Arial"/>
          <w:color w:val="222222"/>
          <w:shd w:val="clear" w:color="auto" w:fill="FFFFFF"/>
        </w:rPr>
      </w:pPr>
      <w:r>
        <w:rPr>
          <w:rFonts w:cs="Arial"/>
          <w:color w:val="222222"/>
          <w:shd w:val="clear" w:color="auto" w:fill="FFFFFF"/>
        </w:rPr>
        <w:t>As fôrmas que mais utilizamos quando fazemos pestana são as de A, Am, E, Em e, um pouco menos a de D</w:t>
      </w:r>
      <w:r w:rsidR="00F00CC1">
        <w:rPr>
          <w:rFonts w:cs="Arial"/>
          <w:color w:val="222222"/>
          <w:shd w:val="clear" w:color="auto" w:fill="FFFFFF"/>
        </w:rPr>
        <w:t>.</w:t>
      </w:r>
    </w:p>
    <w:p w14:paraId="20771C6A" w14:textId="77777777" w:rsidR="004D29E3" w:rsidRDefault="00EF6A57" w:rsidP="00F16FD7">
      <w:pPr>
        <w:jc w:val="center"/>
        <w:rPr>
          <w:rFonts w:cs="Arial"/>
          <w:noProof/>
          <w:szCs w:val="22"/>
          <w:lang w:eastAsia="pt-BR"/>
        </w:rPr>
      </w:pPr>
      <w:r>
        <w:rPr>
          <w:rFonts w:cs="Arial"/>
          <w:noProof/>
          <w:szCs w:val="22"/>
          <w:lang w:eastAsia="pt-BR"/>
        </w:rPr>
        <w:drawing>
          <wp:inline distT="0" distB="0" distL="0" distR="0" wp14:anchorId="021FF6C6" wp14:editId="2993A65F">
            <wp:extent cx="2346607" cy="1413164"/>
            <wp:effectExtent l="0" t="0" r="0" b="0"/>
            <wp:docPr id="291" name="Imagem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364395" cy="1423876"/>
                    </a:xfrm>
                    <a:prstGeom prst="rect">
                      <a:avLst/>
                    </a:prstGeom>
                    <a:noFill/>
                    <a:ln>
                      <a:noFill/>
                    </a:ln>
                  </pic:spPr>
                </pic:pic>
              </a:graphicData>
            </a:graphic>
          </wp:inline>
        </w:drawing>
      </w:r>
      <w:r>
        <w:rPr>
          <w:rFonts w:cs="Arial"/>
          <w:noProof/>
          <w:szCs w:val="22"/>
          <w:lang w:eastAsia="pt-BR"/>
        </w:rPr>
        <w:t xml:space="preserve">        </w:t>
      </w:r>
      <w:r>
        <w:rPr>
          <w:rFonts w:cs="Arial"/>
          <w:noProof/>
          <w:szCs w:val="22"/>
          <w:lang w:eastAsia="pt-BR"/>
        </w:rPr>
        <w:drawing>
          <wp:inline distT="0" distB="0" distL="0" distR="0" wp14:anchorId="13287B40" wp14:editId="2062536B">
            <wp:extent cx="2339439" cy="1445879"/>
            <wp:effectExtent l="0" t="0" r="3810" b="2540"/>
            <wp:docPr id="292" name="Imagem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364035" cy="1461081"/>
                    </a:xfrm>
                    <a:prstGeom prst="rect">
                      <a:avLst/>
                    </a:prstGeom>
                    <a:noFill/>
                    <a:ln>
                      <a:noFill/>
                    </a:ln>
                  </pic:spPr>
                </pic:pic>
              </a:graphicData>
            </a:graphic>
          </wp:inline>
        </w:drawing>
      </w:r>
    </w:p>
    <w:p w14:paraId="1489C057" w14:textId="77777777" w:rsidR="004D29E3" w:rsidRPr="00EF6A57" w:rsidRDefault="004D29E3" w:rsidP="00765CC2">
      <w:pPr>
        <w:rPr>
          <w:rFonts w:cs="Arial"/>
          <w:noProof/>
          <w:szCs w:val="22"/>
          <w:lang w:eastAsia="pt-BR"/>
        </w:rPr>
      </w:pPr>
    </w:p>
    <w:p w14:paraId="03A47511" w14:textId="77777777" w:rsidR="009877E3" w:rsidRDefault="009877E3" w:rsidP="00A91F92"/>
    <w:p w14:paraId="572BCE23" w14:textId="77777777" w:rsidR="00B3584A" w:rsidRPr="003C0CB5" w:rsidRDefault="009877E3" w:rsidP="00A91F92">
      <w:r w:rsidRPr="003C0CB5">
        <w:t>Perceba que o</w:t>
      </w:r>
      <w:r w:rsidR="00FE7E60" w:rsidRPr="003C0CB5">
        <w:t xml:space="preserve"> acorde de Lá menor e de Si menor se assemelham bastante</w:t>
      </w:r>
      <w:r w:rsidR="00A91F92" w:rsidRPr="003C0CB5">
        <w:t>. O</w:t>
      </w:r>
      <w:r w:rsidR="00FE7E60" w:rsidRPr="003C0CB5">
        <w:t>s</w:t>
      </w:r>
      <w:r w:rsidRPr="003C0CB5">
        <w:t xml:space="preserve"> dois possuem a mesma f</w:t>
      </w:r>
      <w:r w:rsidR="00F16FD7" w:rsidRPr="003C0CB5">
        <w:t>ô</w:t>
      </w:r>
      <w:r w:rsidRPr="003C0CB5">
        <w:t>rma, a diferença é que o de Si possui uma pestana para que não ficasse dissonante. Se eu apertasse somente as cordas Si, Sol e Ré como o acorde de</w:t>
      </w:r>
      <w:r w:rsidR="00B3584A" w:rsidRPr="003C0CB5">
        <w:t xml:space="preserve"> </w:t>
      </w:r>
      <w:r w:rsidRPr="003C0CB5">
        <w:t>Lá menor sugere, mesmo que eu deslocasse para o lado em busca das notas corretas as que estão em volta ficariam erradas pois se manteria</w:t>
      </w:r>
      <w:r w:rsidR="00A91F92" w:rsidRPr="003C0CB5">
        <w:t>m</w:t>
      </w:r>
      <w:r w:rsidRPr="003C0CB5">
        <w:t xml:space="preserve"> o Lá e as duas cordas Mi. </w:t>
      </w:r>
    </w:p>
    <w:p w14:paraId="46900110" w14:textId="77777777" w:rsidR="00A91F92" w:rsidRPr="003C0CB5" w:rsidRDefault="00A91F92" w:rsidP="00A91F92"/>
    <w:p w14:paraId="1D858F51" w14:textId="77777777" w:rsidR="009877E3" w:rsidRPr="003C0CB5" w:rsidRDefault="009877E3" w:rsidP="00A91F92">
      <w:r w:rsidRPr="003C0CB5">
        <w:t xml:space="preserve">Quando coloco a pestana </w:t>
      </w:r>
      <w:r w:rsidR="00FE7E60" w:rsidRPr="003C0CB5">
        <w:t xml:space="preserve">na segunda casa (nesse caso) </w:t>
      </w:r>
      <w:r w:rsidRPr="003C0CB5">
        <w:t>a corda Mi passa a ser Fá#, e a Lá passa a ser Si, notas essas que</w:t>
      </w:r>
      <w:r w:rsidR="00FE7E60" w:rsidRPr="003C0CB5">
        <w:t xml:space="preserve"> também</w:t>
      </w:r>
      <w:r w:rsidRPr="003C0CB5">
        <w:t xml:space="preserve"> compõem o acorde de Si menor. </w:t>
      </w:r>
    </w:p>
    <w:p w14:paraId="27D7DB5D" w14:textId="77777777" w:rsidR="00B3584A" w:rsidRPr="00F16FD7" w:rsidRDefault="009877E3" w:rsidP="009877E3">
      <w:r w:rsidRPr="003C0CB5">
        <w:t>A partir disso eu posso deslocar para o lado e ter vários acordes: fazendo o acorde de Si menor você faz a pestana na segunda casa, se deslocar todos os seus dedos e a pes</w:t>
      </w:r>
      <w:r w:rsidR="00402B1E" w:rsidRPr="003C0CB5">
        <w:t>tana para a próxima casa, por exemplo, você terá o acorde de Dó menor.</w:t>
      </w:r>
      <w:r w:rsidR="00402B1E">
        <w:t xml:space="preserve"> </w:t>
      </w:r>
    </w:p>
    <w:p w14:paraId="1F073676" w14:textId="77777777" w:rsidR="002242E0" w:rsidRDefault="002242E0" w:rsidP="009877E3"/>
    <w:p w14:paraId="72C0FEC4" w14:textId="0DF7E7F1" w:rsidR="00402B1E" w:rsidRPr="00264F83" w:rsidRDefault="00F85590" w:rsidP="00264F83">
      <w:pPr>
        <w:pStyle w:val="Subttulo"/>
        <w:outlineLvl w:val="1"/>
        <w:rPr>
          <w:rFonts w:eastAsia="Times New Roman" w:cs="Times New Roman"/>
          <w:bCs/>
          <w:color w:val="E36C0A" w:themeColor="accent6" w:themeShade="BF"/>
          <w:spacing w:val="0"/>
          <w:kern w:val="36"/>
          <w:szCs w:val="44"/>
          <w:lang w:eastAsia="pt-BR"/>
        </w:rPr>
      </w:pPr>
      <w:bookmarkStart w:id="128" w:name="_Toc70064124"/>
      <w:bookmarkStart w:id="129" w:name="_Toc99392042"/>
      <w:r>
        <w:rPr>
          <w:rFonts w:eastAsia="Times New Roman" w:cs="Times New Roman"/>
          <w:bCs/>
          <w:color w:val="E36C0A" w:themeColor="accent6" w:themeShade="BF"/>
          <w:spacing w:val="0"/>
          <w:kern w:val="36"/>
          <w:szCs w:val="44"/>
          <w:lang w:eastAsia="pt-BR"/>
        </w:rPr>
        <w:t>20</w:t>
      </w:r>
      <w:r w:rsidR="00A87050" w:rsidRPr="00264F83">
        <w:rPr>
          <w:rFonts w:eastAsia="Times New Roman" w:cs="Times New Roman"/>
          <w:bCs/>
          <w:color w:val="E36C0A" w:themeColor="accent6" w:themeShade="BF"/>
          <w:spacing w:val="0"/>
          <w:kern w:val="36"/>
          <w:szCs w:val="44"/>
          <w:lang w:eastAsia="pt-BR"/>
        </w:rPr>
        <w:t>.1</w:t>
      </w:r>
      <w:r w:rsidR="002B11CD" w:rsidRPr="00264F83">
        <w:rPr>
          <w:rFonts w:eastAsia="Times New Roman" w:cs="Times New Roman"/>
          <w:bCs/>
          <w:color w:val="E36C0A" w:themeColor="accent6" w:themeShade="BF"/>
          <w:spacing w:val="0"/>
          <w:kern w:val="36"/>
          <w:szCs w:val="44"/>
          <w:lang w:eastAsia="pt-BR"/>
        </w:rPr>
        <w:t xml:space="preserve">- </w:t>
      </w:r>
      <w:r w:rsidR="00402B1E" w:rsidRPr="00264F83">
        <w:rPr>
          <w:rFonts w:eastAsia="Times New Roman" w:cs="Times New Roman"/>
          <w:bCs/>
          <w:color w:val="E36C0A" w:themeColor="accent6" w:themeShade="BF"/>
          <w:spacing w:val="0"/>
          <w:kern w:val="36"/>
          <w:szCs w:val="44"/>
          <w:lang w:eastAsia="pt-BR"/>
        </w:rPr>
        <w:t>Dicas</w:t>
      </w:r>
      <w:r w:rsidR="00A87050" w:rsidRPr="00264F83">
        <w:rPr>
          <w:rFonts w:eastAsia="Times New Roman" w:cs="Times New Roman"/>
          <w:bCs/>
          <w:color w:val="E36C0A" w:themeColor="accent6" w:themeShade="BF"/>
          <w:spacing w:val="0"/>
          <w:kern w:val="36"/>
          <w:szCs w:val="44"/>
          <w:lang w:eastAsia="pt-BR"/>
        </w:rPr>
        <w:t>:</w:t>
      </w:r>
      <w:bookmarkEnd w:id="128"/>
      <w:bookmarkEnd w:id="129"/>
      <w:r w:rsidR="00A87050" w:rsidRPr="00264F83">
        <w:rPr>
          <w:rFonts w:eastAsia="Times New Roman" w:cs="Times New Roman"/>
          <w:bCs/>
          <w:color w:val="E36C0A" w:themeColor="accent6" w:themeShade="BF"/>
          <w:spacing w:val="0"/>
          <w:kern w:val="36"/>
          <w:szCs w:val="44"/>
          <w:lang w:eastAsia="pt-BR"/>
        </w:rPr>
        <w:t xml:space="preserve"> </w:t>
      </w:r>
    </w:p>
    <w:p w14:paraId="70FAA45B" w14:textId="77777777" w:rsidR="00264F83" w:rsidRDefault="00264F83" w:rsidP="00765CC2"/>
    <w:p w14:paraId="5A801A56" w14:textId="77777777" w:rsidR="00402B1E" w:rsidRPr="00765CC2" w:rsidRDefault="00402B1E" w:rsidP="00765CC2">
      <w:r w:rsidRPr="00765CC2">
        <w:t>– Apoie o peso do violão e a força que você faz com o braço sempre no seu peito e não no polegar. O polegar deve ser mantido atrás do braço do violão levemente, sem que haja uma grande força sobre ele e machuque seu dedo.</w:t>
      </w:r>
    </w:p>
    <w:p w14:paraId="7F7F4901" w14:textId="5624F51E" w:rsidR="00402B1E" w:rsidRPr="00765CC2" w:rsidRDefault="00402B1E" w:rsidP="00765CC2">
      <w:r w:rsidRPr="00765CC2">
        <w:t>– Mantenha uma distância mínima do traste. E essa dica não é somente para a pestana, mas para todos os dedos. Quanto mais próximo do tra</w:t>
      </w:r>
      <w:r w:rsidR="00D6222A">
        <w:t>s</w:t>
      </w:r>
      <w:r w:rsidRPr="00765CC2">
        <w:t>te ele estiver, mais o som soará melhor.</w:t>
      </w:r>
    </w:p>
    <w:p w14:paraId="51209D8E" w14:textId="77777777" w:rsidR="00402B1E" w:rsidRPr="00765CC2" w:rsidRDefault="00402B1E" w:rsidP="00765CC2">
      <w:r w:rsidRPr="00765CC2">
        <w:t>–Inicie seus treinos com pestana com músicas que possuem somente uma pestana, e depois passe para as que tenham duas (conforme for sentindo segurança);</w:t>
      </w:r>
    </w:p>
    <w:p w14:paraId="6B492387" w14:textId="77777777" w:rsidR="00A87050" w:rsidRDefault="00402B1E" w:rsidP="009877E3">
      <w:r w:rsidRPr="00765CC2">
        <w:t>– Faça exercícios de cromatismo:</w:t>
      </w:r>
      <w:r w:rsidR="00EF7462" w:rsidRPr="00765CC2">
        <w:t xml:space="preserve"> escolha um acorde com pestana e vá aos poucos mudando de casa.</w:t>
      </w:r>
      <w:r w:rsidRPr="00765CC2">
        <w:t xml:space="preserve"> </w:t>
      </w:r>
      <w:r w:rsidR="00EF7462" w:rsidRPr="00765CC2">
        <w:t xml:space="preserve">Esses </w:t>
      </w:r>
      <w:r w:rsidRPr="00765CC2">
        <w:t>e</w:t>
      </w:r>
      <w:r w:rsidR="00EF7462" w:rsidRPr="00765CC2">
        <w:t>xercícios</w:t>
      </w:r>
      <w:r w:rsidRPr="00765CC2">
        <w:t xml:space="preserve"> são importantes tanto para exercitar a abertura dos dedos quanto para fortalecer a musculatura.</w:t>
      </w:r>
    </w:p>
    <w:p w14:paraId="6FE4F52A" w14:textId="77777777" w:rsidR="00F16FD7" w:rsidRDefault="00F16FD7" w:rsidP="009877E3"/>
    <w:p w14:paraId="7863B934" w14:textId="77777777" w:rsidR="00DA26D7" w:rsidRDefault="00F16FD7" w:rsidP="00DA26D7">
      <w:pPr>
        <w:keepNext/>
      </w:pPr>
      <w:r>
        <w:rPr>
          <w:rFonts w:cs="Arial"/>
          <w:noProof/>
          <w:szCs w:val="22"/>
          <w:lang w:eastAsia="pt-BR"/>
        </w:rPr>
        <w:drawing>
          <wp:inline distT="0" distB="0" distL="0" distR="0" wp14:anchorId="73AA082E" wp14:editId="7726FF97">
            <wp:extent cx="4653643" cy="2606369"/>
            <wp:effectExtent l="0" t="0" r="0" b="381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659407" cy="2609597"/>
                    </a:xfrm>
                    <a:prstGeom prst="rect">
                      <a:avLst/>
                    </a:prstGeom>
                    <a:noFill/>
                    <a:ln>
                      <a:noFill/>
                    </a:ln>
                  </pic:spPr>
                </pic:pic>
              </a:graphicData>
            </a:graphic>
          </wp:inline>
        </w:drawing>
      </w:r>
    </w:p>
    <w:p w14:paraId="3D9E47AA" w14:textId="13A420FD" w:rsidR="00F16FD7" w:rsidRDefault="00DA26D7" w:rsidP="00DA26D7">
      <w:pPr>
        <w:pStyle w:val="Legenda"/>
      </w:pPr>
      <w:r>
        <w:t>Fig – 20.1.1</w:t>
      </w:r>
    </w:p>
    <w:p w14:paraId="7C3024E3" w14:textId="0EE076B3" w:rsidR="00214522" w:rsidRPr="00AC0048" w:rsidRDefault="00374AF7" w:rsidP="001C4B5E">
      <w:pPr>
        <w:pStyle w:val="Ttulo3"/>
        <w:rPr>
          <w:rFonts w:ascii="Arial Black" w:hAnsi="Arial Black"/>
          <w:b w:val="0"/>
          <w:sz w:val="36"/>
          <w:szCs w:val="36"/>
        </w:rPr>
      </w:pPr>
      <w:bookmarkStart w:id="130" w:name="_Toc70064125"/>
      <w:bookmarkStart w:id="131" w:name="_Toc99392043"/>
      <w:r>
        <w:rPr>
          <w:rFonts w:ascii="Arial Black" w:hAnsi="Arial Black"/>
          <w:b w:val="0"/>
          <w:sz w:val="36"/>
          <w:szCs w:val="36"/>
        </w:rPr>
        <w:t>Lanterna d</w:t>
      </w:r>
      <w:r w:rsidR="00881AC9">
        <w:rPr>
          <w:rFonts w:ascii="Arial Black" w:hAnsi="Arial Black"/>
          <w:b w:val="0"/>
          <w:sz w:val="36"/>
          <w:szCs w:val="36"/>
        </w:rPr>
        <w:t>os A</w:t>
      </w:r>
      <w:r w:rsidR="00214522" w:rsidRPr="00AC0048">
        <w:rPr>
          <w:rFonts w:ascii="Arial Black" w:hAnsi="Arial Black"/>
          <w:b w:val="0"/>
          <w:sz w:val="36"/>
          <w:szCs w:val="36"/>
        </w:rPr>
        <w:t>fogados</w:t>
      </w:r>
      <w:bookmarkEnd w:id="130"/>
      <w:bookmarkEnd w:id="131"/>
    </w:p>
    <w:p w14:paraId="5E041A64" w14:textId="65F60B7B" w:rsidR="00E11547" w:rsidRDefault="00C73DCB" w:rsidP="00D57E22">
      <w:pPr>
        <w:rPr>
          <w:rFonts w:cs="Arial"/>
          <w:b/>
          <w:i/>
          <w:sz w:val="28"/>
          <w:szCs w:val="28"/>
        </w:rPr>
      </w:pPr>
      <w:r>
        <w:rPr>
          <w:rFonts w:cs="Arial"/>
          <w:b/>
          <w:i/>
          <w:noProof/>
          <w:sz w:val="28"/>
          <w:szCs w:val="28"/>
          <w:lang w:eastAsia="pt-BR"/>
        </w:rPr>
        <w:drawing>
          <wp:inline distT="0" distB="0" distL="0" distR="0" wp14:anchorId="17DDD61E" wp14:editId="2B235B9B">
            <wp:extent cx="5391150" cy="1762125"/>
            <wp:effectExtent l="0" t="0" r="0" b="0"/>
            <wp:docPr id="1182" name="Imagem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391150" cy="1762125"/>
                    </a:xfrm>
                    <a:prstGeom prst="rect">
                      <a:avLst/>
                    </a:prstGeom>
                    <a:noFill/>
                    <a:ln>
                      <a:noFill/>
                    </a:ln>
                  </pic:spPr>
                </pic:pic>
              </a:graphicData>
            </a:graphic>
          </wp:inline>
        </w:drawing>
      </w:r>
    </w:p>
    <w:p w14:paraId="171A2729" w14:textId="4D25D9D4" w:rsidR="00F05527" w:rsidRPr="00C73DCB" w:rsidRDefault="00A602D0" w:rsidP="00D57E22">
      <w:pPr>
        <w:rPr>
          <w:rFonts w:cs="Arial"/>
          <w:b/>
          <w:i/>
          <w:color w:val="FF0000"/>
          <w:sz w:val="24"/>
        </w:rPr>
      </w:pPr>
      <w:r>
        <w:rPr>
          <w:noProof/>
          <w:color w:val="FF0000"/>
          <w:sz w:val="20"/>
          <w:szCs w:val="22"/>
          <w:highlight w:val="cyan"/>
          <w:lang w:eastAsia="pt-BR"/>
        </w:rPr>
        <mc:AlternateContent>
          <mc:Choice Requires="wps">
            <w:drawing>
              <wp:anchor distT="0" distB="0" distL="114300" distR="114300" simplePos="0" relativeHeight="251690496" behindDoc="1" locked="0" layoutInCell="1" allowOverlap="1" wp14:anchorId="335CB958" wp14:editId="25948101">
                <wp:simplePos x="0" y="0"/>
                <wp:positionH relativeFrom="margin">
                  <wp:posOffset>2131695</wp:posOffset>
                </wp:positionH>
                <wp:positionV relativeFrom="paragraph">
                  <wp:posOffset>174625</wp:posOffset>
                </wp:positionV>
                <wp:extent cx="1133475" cy="638175"/>
                <wp:effectExtent l="0" t="0" r="9525" b="9525"/>
                <wp:wrapNone/>
                <wp:docPr id="183" name="Elipse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3475" cy="63817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365C51C6" id="Elipse 183" o:spid="_x0000_s1026" style="position:absolute;margin-left:167.85pt;margin-top:13.75pt;width:89.25pt;height:50.25pt;z-index:-25162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" fillcolor="#ffc000" strokecolor="#e36c0a [2409]" strokeweight="2pt">
                <v:path arrowok="t"/>
                <w10:wrap anchorx="margin"/>
              </v:oval>
            </w:pict>
          </mc:Fallback>
        </mc:AlternateContent>
      </w:r>
    </w:p>
    <w:p w14:paraId="79A74AB6" w14:textId="1574CA9B" w:rsidR="00F82FA0" w:rsidRDefault="00F82FA0" w:rsidP="00F82FA0">
      <w:pPr>
        <w:jc w:val="center"/>
      </w:pPr>
      <w:r>
        <w:object w:dxaOrig="1540" w:dyaOrig="993" w14:anchorId="6FB4B51C">
          <v:shape id="_x0000_i1045" type="#_x0000_t75" style="width:79.5pt;height:57.75pt" o:ole="">
            <v:imagedata r:id="rId226" o:title=""/>
          </v:shape>
          <o:OLEObject Type="Embed" ProgID="Package" ShapeID="_x0000_i1045" DrawAspect="Icon" ObjectID="_1710162534" r:id="rId227"/>
        </w:object>
      </w:r>
    </w:p>
    <w:p w14:paraId="448B681E" w14:textId="77777777" w:rsidR="00F82FA0" w:rsidRDefault="00F82FA0" w:rsidP="00F82FA0"/>
    <w:p w14:paraId="54306D5C" w14:textId="0E771640" w:rsidR="001D76B5" w:rsidRDefault="00A602D0" w:rsidP="00885849">
      <w:pPr>
        <w:jc w:val="center"/>
      </w:pPr>
      <w:r>
        <w:rPr>
          <w:noProof/>
          <w:lang w:eastAsia="pt-BR"/>
        </w:rPr>
        <mc:AlternateContent>
          <mc:Choice Requires="wps">
            <w:drawing>
              <wp:anchor distT="0" distB="0" distL="114300" distR="114300" simplePos="0" relativeHeight="251678208" behindDoc="1" locked="0" layoutInCell="1" allowOverlap="1" wp14:anchorId="39679C8E" wp14:editId="570FA699">
                <wp:simplePos x="0" y="0"/>
                <wp:positionH relativeFrom="margin">
                  <wp:posOffset>46990</wp:posOffset>
                </wp:positionH>
                <wp:positionV relativeFrom="paragraph">
                  <wp:posOffset>132715</wp:posOffset>
                </wp:positionV>
                <wp:extent cx="5337175" cy="733425"/>
                <wp:effectExtent l="0" t="0" r="0" b="9525"/>
                <wp:wrapNone/>
                <wp:docPr id="122" name="Retângulo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7175" cy="73342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59701FB" id="Retângulo 122" o:spid="_x0000_s1026" style="position:absolute;margin-left:3.7pt;margin-top:10.45pt;width:420.25pt;height:57.75pt;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" fillcolor="#ffd961" strokecolor="#974706 [1609]" strokeweight="2pt">
                <v:path arrowok="t"/>
                <w10:wrap anchorx="margin"/>
              </v:rect>
            </w:pict>
          </mc:Fallback>
        </mc:AlternateContent>
      </w:r>
    </w:p>
    <w:p w14:paraId="60E05762" w14:textId="77777777" w:rsidR="001D76B5" w:rsidRDefault="001D76B5" w:rsidP="001D76B5">
      <w:pPr>
        <w:jc w:val="center"/>
        <w:rPr>
          <w:b/>
          <w:bCs/>
        </w:rPr>
      </w:pPr>
      <w:r w:rsidRPr="00D22574">
        <w:rPr>
          <w:b/>
          <w:bCs/>
        </w:rPr>
        <w:t xml:space="preserve">Aula online da música </w:t>
      </w:r>
      <w:r>
        <w:rPr>
          <w:b/>
          <w:bCs/>
        </w:rPr>
        <w:t>Lanterna dos Afogados</w:t>
      </w:r>
      <w:r w:rsidRPr="00D22574">
        <w:rPr>
          <w:b/>
          <w:bCs/>
        </w:rPr>
        <w:t>, acesse aqui</w:t>
      </w:r>
      <w:r>
        <w:rPr>
          <w:b/>
          <w:bCs/>
        </w:rPr>
        <w:t xml:space="preserve"> (basta clicar)</w:t>
      </w:r>
      <w:r w:rsidRPr="00D22574">
        <w:rPr>
          <w:b/>
          <w:bCs/>
        </w:rPr>
        <w:t>:</w:t>
      </w:r>
    </w:p>
    <w:p w14:paraId="19853933" w14:textId="77777777" w:rsidR="00E812CE" w:rsidRDefault="00E812CE" w:rsidP="001D76B5">
      <w:pPr>
        <w:jc w:val="center"/>
        <w:rPr>
          <w:b/>
          <w:bCs/>
        </w:rPr>
      </w:pPr>
    </w:p>
    <w:p w14:paraId="26F010E7" w14:textId="77777777" w:rsidR="00E812CE" w:rsidRPr="00E812CE" w:rsidRDefault="00E812CE" w:rsidP="001D76B5">
      <w:pPr>
        <w:jc w:val="center"/>
        <w:rPr>
          <w:b/>
          <w:bCs/>
          <w:sz w:val="20"/>
          <w:szCs w:val="20"/>
        </w:rPr>
      </w:pPr>
    </w:p>
    <w:p w14:paraId="62C52A4F" w14:textId="77777777" w:rsidR="00E812CE" w:rsidRPr="00747884" w:rsidRDefault="00E812CE" w:rsidP="001D76B5">
      <w:pPr>
        <w:jc w:val="center"/>
        <w:rPr>
          <w:rFonts w:cs="Arial"/>
          <w:bCs/>
          <w:iCs/>
          <w:sz w:val="18"/>
          <w:szCs w:val="18"/>
        </w:rPr>
      </w:pPr>
      <w:r w:rsidRPr="00747884">
        <w:rPr>
          <w:rFonts w:cs="Arial"/>
          <w:bCs/>
          <w:iCs/>
          <w:sz w:val="18"/>
          <w:szCs w:val="18"/>
        </w:rPr>
        <w:t>https://www.youtube.com/playlist?list=PLCAVX-O9MrRhq0HNV7jQK0dHM470nLjkG</w:t>
      </w:r>
    </w:p>
    <w:p w14:paraId="10D612B5" w14:textId="77777777" w:rsidR="00AD783A" w:rsidRDefault="00AD783A" w:rsidP="002242E0"/>
    <w:p w14:paraId="7F985210" w14:textId="116FE7E0" w:rsidR="00E038A3" w:rsidRDefault="00B502D4" w:rsidP="002242E0">
      <w:r>
        <w:rPr>
          <w:noProof/>
          <w:lang w:eastAsia="pt-BR"/>
        </w:rPr>
        <w:drawing>
          <wp:inline distT="0" distB="0" distL="0" distR="0" wp14:anchorId="7FE563F5" wp14:editId="6B5995CD">
            <wp:extent cx="6037528" cy="8028000"/>
            <wp:effectExtent l="0" t="0" r="1905" b="0"/>
            <wp:docPr id="235" name="Imagem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044341" cy="8037059"/>
                    </a:xfrm>
                    <a:prstGeom prst="rect">
                      <a:avLst/>
                    </a:prstGeom>
                    <a:noFill/>
                    <a:ln>
                      <a:noFill/>
                    </a:ln>
                  </pic:spPr>
                </pic:pic>
              </a:graphicData>
            </a:graphic>
          </wp:inline>
        </w:drawing>
      </w:r>
    </w:p>
    <w:p w14:paraId="44A81383" w14:textId="77777777" w:rsidR="00661227" w:rsidRDefault="00661227" w:rsidP="002242E0"/>
    <w:p w14:paraId="7F016559" w14:textId="77777777" w:rsidR="00661227" w:rsidRDefault="00661227" w:rsidP="002242E0"/>
    <w:p w14:paraId="739A0296" w14:textId="77777777" w:rsidR="00661227" w:rsidRDefault="00661227" w:rsidP="002242E0"/>
    <w:p w14:paraId="76622D0C" w14:textId="59BB3898" w:rsidR="00762BD3" w:rsidRPr="00264F83" w:rsidRDefault="00147E81" w:rsidP="005D4A9A">
      <w:pPr>
        <w:pStyle w:val="Ttulo1"/>
        <w:rPr>
          <w:rFonts w:cs="Arial"/>
          <w:color w:val="ED3611"/>
          <w:kern w:val="0"/>
          <w:szCs w:val="40"/>
        </w:rPr>
      </w:pPr>
      <w:bookmarkStart w:id="132" w:name="_Toc70064126"/>
      <w:bookmarkStart w:id="133" w:name="_Toc99392044"/>
      <w:r w:rsidRPr="00264F83">
        <w:rPr>
          <w:rFonts w:cs="Arial"/>
          <w:color w:val="ED3611"/>
          <w:kern w:val="0"/>
          <w:szCs w:val="40"/>
        </w:rPr>
        <w:t>2</w:t>
      </w:r>
      <w:r w:rsidR="00F85590">
        <w:rPr>
          <w:rFonts w:cs="Arial"/>
          <w:color w:val="ED3611"/>
          <w:kern w:val="0"/>
          <w:szCs w:val="40"/>
        </w:rPr>
        <w:t>1</w:t>
      </w:r>
      <w:r w:rsidR="00762BD3" w:rsidRPr="00264F83">
        <w:rPr>
          <w:rFonts w:cs="Arial"/>
          <w:color w:val="ED3611"/>
          <w:kern w:val="0"/>
          <w:szCs w:val="40"/>
        </w:rPr>
        <w:t xml:space="preserve"> - Inversão de Acordes (tríades)</w:t>
      </w:r>
      <w:bookmarkEnd w:id="132"/>
      <w:r w:rsidR="00624A3D">
        <w:rPr>
          <w:rFonts w:cs="Arial"/>
          <w:color w:val="ED3611"/>
          <w:kern w:val="0"/>
          <w:szCs w:val="40"/>
        </w:rPr>
        <w:t>:</w:t>
      </w:r>
      <w:bookmarkEnd w:id="133"/>
    </w:p>
    <w:p w14:paraId="29960963" w14:textId="77777777" w:rsidR="00AA74D0" w:rsidRDefault="00AA74D0" w:rsidP="00AA74D0">
      <w:pPr>
        <w:autoSpaceDE w:val="0"/>
        <w:autoSpaceDN w:val="0"/>
        <w:adjustRightInd w:val="0"/>
        <w:rPr>
          <w:rFonts w:cs="Arial"/>
        </w:rPr>
      </w:pPr>
      <w:r w:rsidRPr="006B0533">
        <w:rPr>
          <w:rFonts w:cs="Arial"/>
        </w:rPr>
        <w:t>Um acorde invertido</w:t>
      </w:r>
      <w:r>
        <w:rPr>
          <w:rFonts w:cs="Arial"/>
        </w:rPr>
        <w:t xml:space="preserve"> e um acorde no estado fundamental são compostos pelas mesmas notas. Por exemplo o acorde C no estado fundamental e na </w:t>
      </w:r>
      <w:r w:rsidRPr="0037789A">
        <w:rPr>
          <w:rFonts w:cs="Arial"/>
        </w:rPr>
        <w:t>1</w:t>
      </w:r>
      <w:r w:rsidRPr="0037789A">
        <w:rPr>
          <w:rStyle w:val="nfase"/>
          <w:rFonts w:cs="Arial"/>
          <w:b/>
          <w:bCs/>
          <w:color w:val="5F6368"/>
          <w:shd w:val="clear" w:color="auto" w:fill="FFFFFF"/>
        </w:rPr>
        <w:t>ª</w:t>
      </w:r>
      <w:r>
        <w:rPr>
          <w:rFonts w:cs="Arial"/>
        </w:rPr>
        <w:t xml:space="preserve"> inversão possuem exatamente as notas Dó, Mi e Sol. Então, qual a diferença? O baixo! A nota mais grave do acorde é o que mudará, vamos ver isso com calma?</w:t>
      </w:r>
    </w:p>
    <w:p w14:paraId="7BF2D4F5" w14:textId="77777777" w:rsidR="00AA74D0" w:rsidRPr="006B0533" w:rsidRDefault="00AA74D0" w:rsidP="00AA74D0">
      <w:pPr>
        <w:rPr>
          <w:rFonts w:cs="Arial"/>
          <w:b/>
          <w:i/>
        </w:rPr>
      </w:pPr>
    </w:p>
    <w:tbl>
      <w:tblPr>
        <w:tblW w:w="852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3276"/>
        <w:gridCol w:w="5248"/>
      </w:tblGrid>
      <w:tr w:rsidR="00AA74D0" w:rsidRPr="006B0533" w14:paraId="359D6423" w14:textId="77777777" w:rsidTr="00AA74D0">
        <w:trPr>
          <w:trHeight w:val="3557"/>
        </w:trPr>
        <w:tc>
          <w:tcPr>
            <w:tcW w:w="0" w:type="auto"/>
          </w:tcPr>
          <w:p w14:paraId="1F1F0D29" w14:textId="7B1D9821" w:rsidR="00AA74D0" w:rsidRPr="006B0533" w:rsidRDefault="00AA74D0" w:rsidP="00AA74D0">
            <w:pPr>
              <w:pStyle w:val="Legenda"/>
            </w:pPr>
            <w:r>
              <w:rPr>
                <w:noProof/>
              </w:rPr>
              <w:drawing>
                <wp:anchor distT="0" distB="0" distL="114300" distR="114300" simplePos="0" relativeHeight="251811840" behindDoc="0" locked="0" layoutInCell="1" allowOverlap="1" wp14:anchorId="05BDEB81" wp14:editId="62007952">
                  <wp:simplePos x="0" y="0"/>
                  <wp:positionH relativeFrom="column">
                    <wp:posOffset>-27940</wp:posOffset>
                  </wp:positionH>
                  <wp:positionV relativeFrom="paragraph">
                    <wp:posOffset>285750</wp:posOffset>
                  </wp:positionV>
                  <wp:extent cx="1943100" cy="1543050"/>
                  <wp:effectExtent l="0" t="0" r="0" b="0"/>
                  <wp:wrapSquare wrapText="bothSides"/>
                  <wp:docPr id="1159" name="Imagem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943100" cy="1543050"/>
                          </a:xfrm>
                          <a:prstGeom prst="rect">
                            <a:avLst/>
                          </a:prstGeom>
                          <a:noFill/>
                          <a:ln>
                            <a:noFill/>
                          </a:ln>
                        </pic:spPr>
                      </pic:pic>
                    </a:graphicData>
                  </a:graphic>
                </wp:anchor>
              </w:drawing>
            </w:r>
            <w:r>
              <w:t>Figura 21.0.1</w:t>
            </w:r>
          </w:p>
        </w:tc>
        <w:tc>
          <w:tcPr>
            <w:tcW w:w="5248" w:type="dxa"/>
          </w:tcPr>
          <w:p w14:paraId="0548AD53" w14:textId="77777777" w:rsidR="00AA74D0" w:rsidRDefault="00AA74D0" w:rsidP="00AA74D0">
            <w:pPr>
              <w:rPr>
                <w:rFonts w:cs="Arial"/>
                <w:b/>
                <w:i/>
              </w:rPr>
            </w:pPr>
            <w:r w:rsidRPr="006B0533">
              <w:rPr>
                <w:rFonts w:cs="Arial"/>
              </w:rPr>
              <w:t>No caso d</w:t>
            </w:r>
            <w:r>
              <w:rPr>
                <w:rFonts w:cs="Arial"/>
              </w:rPr>
              <w:t>e</w:t>
            </w:r>
            <w:r w:rsidRPr="006B0533">
              <w:rPr>
                <w:rFonts w:cs="Arial"/>
              </w:rPr>
              <w:t xml:space="preserve"> </w:t>
            </w:r>
            <w:r w:rsidRPr="006B0533">
              <w:rPr>
                <w:rFonts w:cs="Arial"/>
                <w:b/>
                <w:i/>
              </w:rPr>
              <w:t>Dó maior</w:t>
            </w:r>
            <w:r w:rsidRPr="006B0533">
              <w:rPr>
                <w:rFonts w:cs="Arial"/>
              </w:rPr>
              <w:t xml:space="preserve"> (exemplo </w:t>
            </w:r>
            <w:r>
              <w:rPr>
                <w:rFonts w:cs="Arial"/>
              </w:rPr>
              <w:t>que usaremos para a explicação</w:t>
            </w:r>
            <w:r w:rsidRPr="006B0533">
              <w:rPr>
                <w:rFonts w:cs="Arial"/>
              </w:rPr>
              <w:t xml:space="preserve">), </w:t>
            </w:r>
            <w:r>
              <w:rPr>
                <w:rFonts w:cs="Arial"/>
              </w:rPr>
              <w:t>mostr</w:t>
            </w:r>
            <w:r w:rsidRPr="006B0533">
              <w:rPr>
                <w:rFonts w:cs="Arial"/>
              </w:rPr>
              <w:t>amos as notas</w:t>
            </w:r>
            <w:r>
              <w:rPr>
                <w:rFonts w:cs="Arial"/>
              </w:rPr>
              <w:t xml:space="preserve"> </w:t>
            </w:r>
            <w:r w:rsidRPr="006B0533">
              <w:rPr>
                <w:rFonts w:cs="Arial"/>
              </w:rPr>
              <w:t>do grave para o agudo</w:t>
            </w:r>
            <w:r>
              <w:rPr>
                <w:rFonts w:cs="Arial"/>
              </w:rPr>
              <w:t xml:space="preserve">: </w:t>
            </w:r>
            <w:r w:rsidRPr="006B0533">
              <w:rPr>
                <w:rFonts w:cs="Arial"/>
                <w:b/>
                <w:i/>
              </w:rPr>
              <w:t>Dó</w:t>
            </w:r>
            <w:r>
              <w:rPr>
                <w:rFonts w:cs="Arial"/>
                <w:b/>
                <w:i/>
              </w:rPr>
              <w:t xml:space="preserve">, </w:t>
            </w:r>
            <w:r w:rsidRPr="006B0533">
              <w:rPr>
                <w:rFonts w:cs="Arial"/>
                <w:b/>
                <w:i/>
              </w:rPr>
              <w:t>Mi</w:t>
            </w:r>
            <w:r>
              <w:rPr>
                <w:rFonts w:cs="Arial"/>
                <w:b/>
                <w:i/>
              </w:rPr>
              <w:t>,</w:t>
            </w:r>
            <w:r w:rsidRPr="006B0533">
              <w:rPr>
                <w:rFonts w:cs="Arial"/>
                <w:i/>
              </w:rPr>
              <w:t xml:space="preserve"> </w:t>
            </w:r>
            <w:r w:rsidRPr="006B0533">
              <w:rPr>
                <w:rFonts w:cs="Arial"/>
                <w:b/>
                <w:i/>
              </w:rPr>
              <w:t>Sol</w:t>
            </w:r>
            <w:r>
              <w:rPr>
                <w:rFonts w:cs="Arial"/>
                <w:b/>
                <w:i/>
              </w:rPr>
              <w:t>.</w:t>
            </w:r>
            <w:r w:rsidRPr="006B0533">
              <w:rPr>
                <w:rFonts w:cs="Arial"/>
                <w:b/>
                <w:i/>
              </w:rPr>
              <w:t xml:space="preserve"> </w:t>
            </w:r>
          </w:p>
          <w:p w14:paraId="502DEAF2" w14:textId="77777777" w:rsidR="00AA74D0" w:rsidRPr="00F6530B" w:rsidRDefault="00AA74D0" w:rsidP="00AA74D0">
            <w:pPr>
              <w:rPr>
                <w:rFonts w:cs="Arial"/>
              </w:rPr>
            </w:pPr>
            <w:r w:rsidRPr="006B0533">
              <w:rPr>
                <w:rFonts w:cs="Arial"/>
              </w:rPr>
              <w:t>Um acorde no estado fundamental nada mais é do que um acorde que</w:t>
            </w:r>
            <w:r>
              <w:rPr>
                <w:rFonts w:cs="Arial"/>
              </w:rPr>
              <w:t xml:space="preserve"> possui a </w:t>
            </w:r>
            <w:r w:rsidRPr="006B0533">
              <w:rPr>
                <w:rFonts w:cs="Arial"/>
              </w:rPr>
              <w:t xml:space="preserve">seguinte disposição </w:t>
            </w:r>
            <w:r>
              <w:rPr>
                <w:rFonts w:cs="Arial"/>
              </w:rPr>
              <w:t>de notas:</w:t>
            </w:r>
          </w:p>
          <w:p w14:paraId="0C9B1CAF" w14:textId="77777777" w:rsidR="00AA74D0" w:rsidRPr="006B0533" w:rsidRDefault="00AA74D0" w:rsidP="00AA74D0">
            <w:pPr>
              <w:rPr>
                <w:rFonts w:cs="Arial"/>
                <w:i/>
              </w:rPr>
            </w:pPr>
            <w:r w:rsidRPr="006B0533">
              <w:rPr>
                <w:rFonts w:cs="Arial"/>
                <w:b/>
                <w:i/>
              </w:rPr>
              <w:t>Quinta (</w:t>
            </w:r>
            <w:r>
              <w:rPr>
                <w:rFonts w:cs="Arial"/>
                <w:b/>
                <w:i/>
              </w:rPr>
              <w:t>Sol</w:t>
            </w:r>
            <w:r w:rsidRPr="006B0533">
              <w:rPr>
                <w:rFonts w:cs="Arial"/>
                <w:b/>
                <w:i/>
              </w:rPr>
              <w:t xml:space="preserve">) </w:t>
            </w:r>
            <w:r>
              <w:rPr>
                <w:rFonts w:cs="Arial"/>
                <w:b/>
                <w:i/>
              </w:rPr>
              <w:t xml:space="preserve">– </w:t>
            </w:r>
            <w:r>
              <w:rPr>
                <w:rFonts w:cs="Arial"/>
                <w:i/>
              </w:rPr>
              <w:t>No</w:t>
            </w:r>
            <w:r w:rsidRPr="006B0533">
              <w:rPr>
                <w:rFonts w:cs="Arial"/>
                <w:i/>
              </w:rPr>
              <w:t>ta mais aguda do acorde considerando as tríades em estado fundamental.</w:t>
            </w:r>
          </w:p>
          <w:p w14:paraId="35A82617" w14:textId="77777777" w:rsidR="00AA74D0" w:rsidRPr="00F6530B" w:rsidRDefault="00AA74D0" w:rsidP="00AA74D0">
            <w:pPr>
              <w:rPr>
                <w:rFonts w:cs="Arial"/>
                <w:i/>
              </w:rPr>
            </w:pPr>
            <w:r w:rsidRPr="006B0533">
              <w:rPr>
                <w:rFonts w:cs="Arial"/>
                <w:b/>
                <w:i/>
              </w:rPr>
              <w:t>Terça (</w:t>
            </w:r>
            <w:r>
              <w:rPr>
                <w:rFonts w:cs="Arial"/>
                <w:b/>
                <w:i/>
              </w:rPr>
              <w:t>Mi</w:t>
            </w:r>
            <w:r w:rsidRPr="006B0533">
              <w:rPr>
                <w:rFonts w:cs="Arial"/>
                <w:b/>
                <w:i/>
              </w:rPr>
              <w:t>) -</w:t>
            </w:r>
            <w:r w:rsidRPr="006B0533">
              <w:rPr>
                <w:rFonts w:cs="Arial"/>
                <w:i/>
              </w:rPr>
              <w:t xml:space="preserve"> </w:t>
            </w:r>
            <w:r>
              <w:rPr>
                <w:rFonts w:cs="Arial"/>
                <w:i/>
              </w:rPr>
              <w:t>N</w:t>
            </w:r>
            <w:r w:rsidRPr="006B0533">
              <w:rPr>
                <w:rFonts w:cs="Arial"/>
                <w:i/>
              </w:rPr>
              <w:t>ota intermediária do acorde no estado fundamental.</w:t>
            </w:r>
          </w:p>
          <w:p w14:paraId="0ECA02E5" w14:textId="77777777" w:rsidR="00AA74D0" w:rsidRPr="00B027A2" w:rsidRDefault="00AA74D0" w:rsidP="00AA74D0">
            <w:pPr>
              <w:rPr>
                <w:rFonts w:cs="Arial"/>
                <w:i/>
              </w:rPr>
            </w:pPr>
            <w:r w:rsidRPr="006B0533">
              <w:rPr>
                <w:rFonts w:cs="Arial"/>
                <w:b/>
                <w:i/>
              </w:rPr>
              <w:t>Fundamental (</w:t>
            </w:r>
            <w:r>
              <w:rPr>
                <w:rFonts w:cs="Arial"/>
                <w:b/>
                <w:i/>
              </w:rPr>
              <w:t>Dó</w:t>
            </w:r>
            <w:r w:rsidRPr="006B0533">
              <w:rPr>
                <w:rFonts w:cs="Arial"/>
                <w:b/>
                <w:i/>
              </w:rPr>
              <w:t xml:space="preserve">) </w:t>
            </w:r>
            <w:r>
              <w:rPr>
                <w:rFonts w:cs="Arial"/>
                <w:b/>
                <w:i/>
              </w:rPr>
              <w:t>–</w:t>
            </w:r>
            <w:r>
              <w:rPr>
                <w:rFonts w:cs="Arial"/>
                <w:i/>
              </w:rPr>
              <w:t xml:space="preserve"> A Tônica</w:t>
            </w:r>
            <w:r w:rsidRPr="006B0533">
              <w:rPr>
                <w:rFonts w:cs="Arial"/>
                <w:i/>
              </w:rPr>
              <w:t xml:space="preserve"> é a nota mais grave (</w:t>
            </w:r>
            <w:r>
              <w:rPr>
                <w:rFonts w:cs="Arial"/>
                <w:i/>
              </w:rPr>
              <w:t xml:space="preserve">o </w:t>
            </w:r>
            <w:r w:rsidRPr="006B0533">
              <w:rPr>
                <w:rFonts w:cs="Arial"/>
                <w:i/>
              </w:rPr>
              <w:t>baixo) do acorde no estado fundamental.</w:t>
            </w:r>
          </w:p>
          <w:p w14:paraId="76DDCA0E" w14:textId="77777777" w:rsidR="00AA74D0" w:rsidRPr="006B0533" w:rsidRDefault="00AA74D0" w:rsidP="00AA74D0">
            <w:pPr>
              <w:jc w:val="both"/>
              <w:rPr>
                <w:rFonts w:cs="Arial"/>
              </w:rPr>
            </w:pPr>
          </w:p>
        </w:tc>
      </w:tr>
    </w:tbl>
    <w:p w14:paraId="7ED21048" w14:textId="2EAF68CA" w:rsidR="00D71648" w:rsidRDefault="00AA74D0" w:rsidP="00D71648">
      <w:pPr>
        <w:pStyle w:val="Legenda"/>
        <w:jc w:val="center"/>
      </w:pPr>
      <w:r>
        <w:rPr>
          <w:rFonts w:cs="Arial"/>
          <w:noProof/>
          <w:color w:val="00FF00"/>
        </w:rPr>
        <w:drawing>
          <wp:inline distT="0" distB="0" distL="0" distR="0" wp14:anchorId="473B273D" wp14:editId="435D30F1">
            <wp:extent cx="4606290" cy="1354455"/>
            <wp:effectExtent l="19050" t="0" r="3810" b="0"/>
            <wp:docPr id="121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0" cstate="print"/>
                    <a:srcRect/>
                    <a:stretch>
                      <a:fillRect/>
                    </a:stretch>
                  </pic:blipFill>
                  <pic:spPr bwMode="auto">
                    <a:xfrm>
                      <a:off x="0" y="0"/>
                      <a:ext cx="4606290" cy="1354455"/>
                    </a:xfrm>
                    <a:prstGeom prst="rect">
                      <a:avLst/>
                    </a:prstGeom>
                    <a:noFill/>
                    <a:ln w="9525">
                      <a:noFill/>
                      <a:miter lim="800000"/>
                      <a:headEnd/>
                      <a:tailEnd/>
                    </a:ln>
                  </pic:spPr>
                </pic:pic>
              </a:graphicData>
            </a:graphic>
          </wp:inline>
        </w:drawing>
      </w:r>
    </w:p>
    <w:p w14:paraId="72175FAA" w14:textId="2355D3E9" w:rsidR="00AA74D0" w:rsidRDefault="00D71648" w:rsidP="00D71648">
      <w:pPr>
        <w:pStyle w:val="Legenda"/>
        <w:jc w:val="center"/>
      </w:pPr>
      <w:r>
        <w:t xml:space="preserve">Figura </w:t>
      </w:r>
      <w:r w:rsidR="00AA74D0">
        <w:t>21.0.2</w:t>
      </w:r>
    </w:p>
    <w:p w14:paraId="1D9CF5FF" w14:textId="77777777" w:rsidR="00AA74D0" w:rsidRDefault="00AA74D0" w:rsidP="00F05527">
      <w:pPr>
        <w:autoSpaceDE w:val="0"/>
        <w:autoSpaceDN w:val="0"/>
        <w:adjustRightInd w:val="0"/>
        <w:rPr>
          <w:rFonts w:cs="Arial"/>
          <w:szCs w:val="22"/>
        </w:rPr>
      </w:pPr>
    </w:p>
    <w:p w14:paraId="216BB3D8" w14:textId="77777777" w:rsidR="00661227" w:rsidRDefault="00661227" w:rsidP="00C148DC">
      <w:pPr>
        <w:rPr>
          <w:lang w:eastAsia="pt-BR"/>
        </w:rPr>
      </w:pPr>
    </w:p>
    <w:p w14:paraId="779F2821" w14:textId="77777777" w:rsidR="00D71648" w:rsidRDefault="00D71648" w:rsidP="00C148DC">
      <w:pPr>
        <w:rPr>
          <w:lang w:eastAsia="pt-BR"/>
        </w:rPr>
      </w:pPr>
    </w:p>
    <w:p w14:paraId="2FD36FC7" w14:textId="77777777" w:rsidR="00D71648" w:rsidRDefault="00D71648" w:rsidP="00C148DC">
      <w:pPr>
        <w:rPr>
          <w:lang w:eastAsia="pt-BR"/>
        </w:rPr>
      </w:pPr>
    </w:p>
    <w:p w14:paraId="5D73ED73" w14:textId="77777777" w:rsidR="00D71648" w:rsidRDefault="00D71648" w:rsidP="00C148DC">
      <w:pPr>
        <w:rPr>
          <w:lang w:eastAsia="pt-BR"/>
        </w:rPr>
      </w:pPr>
    </w:p>
    <w:p w14:paraId="43692B8B" w14:textId="77777777" w:rsidR="00D71648" w:rsidRDefault="00D71648" w:rsidP="00C148DC">
      <w:pPr>
        <w:rPr>
          <w:lang w:eastAsia="pt-BR"/>
        </w:rPr>
      </w:pPr>
    </w:p>
    <w:p w14:paraId="34B85A60" w14:textId="77777777" w:rsidR="00D71648" w:rsidRDefault="00D71648" w:rsidP="00C148DC">
      <w:pPr>
        <w:rPr>
          <w:lang w:eastAsia="pt-BR"/>
        </w:rPr>
      </w:pPr>
    </w:p>
    <w:p w14:paraId="1F6FD76A" w14:textId="77777777" w:rsidR="00D71648" w:rsidRDefault="00D71648" w:rsidP="00C148DC">
      <w:pPr>
        <w:rPr>
          <w:lang w:eastAsia="pt-BR"/>
        </w:rPr>
      </w:pPr>
    </w:p>
    <w:p w14:paraId="3BDF33C5" w14:textId="77777777" w:rsidR="00661227" w:rsidRDefault="00661227" w:rsidP="00C148DC">
      <w:pPr>
        <w:rPr>
          <w:lang w:eastAsia="pt-BR"/>
        </w:rPr>
      </w:pPr>
    </w:p>
    <w:p w14:paraId="7CD1DF49" w14:textId="77777777" w:rsidR="00661227" w:rsidRDefault="00661227" w:rsidP="00661227">
      <w:pPr>
        <w:keepNext/>
        <w:jc w:val="center"/>
        <w:rPr>
          <w:rFonts w:cs="Arial"/>
          <w:b/>
          <w:i/>
          <w:color w:val="F79646" w:themeColor="accent6"/>
          <w:szCs w:val="22"/>
        </w:rPr>
      </w:pPr>
      <w:r w:rsidRPr="00EF109D">
        <w:rPr>
          <w:rFonts w:cs="Arial"/>
          <w:b/>
          <w:i/>
          <w:color w:val="F79646" w:themeColor="accent6"/>
          <w:szCs w:val="22"/>
        </w:rPr>
        <w:t>Acordes invertidos</w:t>
      </w:r>
    </w:p>
    <w:p w14:paraId="2F585BB9" w14:textId="77777777" w:rsidR="00D71648" w:rsidRDefault="00D71648" w:rsidP="00D71648">
      <w:pPr>
        <w:keepNext/>
        <w:rPr>
          <w:rFonts w:cs="Arial"/>
          <w:b/>
          <w:i/>
          <w:color w:val="F79646" w:themeColor="accent6"/>
        </w:rPr>
      </w:pPr>
    </w:p>
    <w:p w14:paraId="6BC38785" w14:textId="77777777" w:rsidR="00D71648" w:rsidRDefault="00D71648" w:rsidP="00D71648">
      <w:pPr>
        <w:keepNext/>
        <w:jc w:val="center"/>
      </w:pPr>
      <w:r>
        <w:rPr>
          <w:rFonts w:cs="Arial"/>
          <w:b/>
          <w:i/>
          <w:noProof/>
          <w:lang w:eastAsia="pt-BR"/>
        </w:rPr>
        <w:drawing>
          <wp:inline distT="0" distB="0" distL="0" distR="0" wp14:anchorId="58D11195" wp14:editId="679C70C5">
            <wp:extent cx="4161115" cy="2142699"/>
            <wp:effectExtent l="0" t="0" r="0" b="0"/>
            <wp:docPr id="1213" name="Imagem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4257000" cy="2192073"/>
                    </a:xfrm>
                    <a:prstGeom prst="rect">
                      <a:avLst/>
                    </a:prstGeom>
                    <a:noFill/>
                    <a:ln>
                      <a:noFill/>
                    </a:ln>
                  </pic:spPr>
                </pic:pic>
              </a:graphicData>
            </a:graphic>
          </wp:inline>
        </w:drawing>
      </w:r>
    </w:p>
    <w:p w14:paraId="4732E5D0" w14:textId="1172F12F" w:rsidR="00D71648" w:rsidRPr="001A2483" w:rsidRDefault="00D71648" w:rsidP="001A2483">
      <w:pPr>
        <w:pStyle w:val="Legenda"/>
        <w:jc w:val="center"/>
        <w:sectPr w:rsidR="00D71648" w:rsidRPr="001A2483" w:rsidSect="005B0C88">
          <w:type w:val="continuous"/>
          <w:pgSz w:w="11906" w:h="16838"/>
          <w:pgMar w:top="1418" w:right="1701" w:bottom="1418" w:left="1701" w:header="57" w:footer="316" w:gutter="0"/>
          <w:cols w:space="720"/>
          <w:docGrid w:linePitch="360"/>
        </w:sectPr>
      </w:pPr>
      <w:r>
        <w:t>Fig</w:t>
      </w:r>
      <w:r w:rsidR="001A2483">
        <w:t>ura 21.0.3</w:t>
      </w:r>
    </w:p>
    <w:p w14:paraId="06A73701" w14:textId="77777777" w:rsidR="00D71648" w:rsidRDefault="00D71648" w:rsidP="00D71648">
      <w:pPr>
        <w:rPr>
          <w:rFonts w:cs="Arial"/>
          <w:bCs/>
          <w:iCs/>
        </w:rPr>
        <w:sectPr w:rsidR="00D71648" w:rsidSect="005B0C88">
          <w:type w:val="continuous"/>
          <w:pgSz w:w="11906" w:h="16838"/>
          <w:pgMar w:top="1417" w:right="1701" w:bottom="1417" w:left="1701" w:header="57" w:footer="316" w:gutter="0"/>
          <w:cols w:space="720"/>
          <w:docGrid w:linePitch="360"/>
        </w:sectPr>
      </w:pPr>
    </w:p>
    <w:p w14:paraId="57F5DE0E" w14:textId="77777777" w:rsidR="00D71648" w:rsidRDefault="00D71648" w:rsidP="00D71648">
      <w:pPr>
        <w:rPr>
          <w:rFonts w:cs="Arial"/>
          <w:bCs/>
          <w:iCs/>
        </w:rPr>
      </w:pPr>
      <w:r>
        <w:rPr>
          <w:rFonts w:cs="Arial"/>
          <w:bCs/>
          <w:iCs/>
        </w:rPr>
        <w:t>A estrutura de um acorde na primeira inversão será da seguinte forma:</w:t>
      </w:r>
    </w:p>
    <w:p w14:paraId="0E549DE0" w14:textId="77777777" w:rsidR="00D71648" w:rsidRPr="00F6530B" w:rsidRDefault="00D71648" w:rsidP="00D71648">
      <w:pPr>
        <w:rPr>
          <w:rFonts w:cs="Arial"/>
          <w:bCs/>
          <w:iCs/>
        </w:rPr>
      </w:pPr>
      <w:r>
        <w:rPr>
          <w:rFonts w:cs="Arial"/>
          <w:bCs/>
          <w:iCs/>
        </w:rPr>
        <w:t xml:space="preserve">A </w:t>
      </w:r>
      <w:r w:rsidRPr="00A91F92">
        <w:rPr>
          <w:rFonts w:cs="Arial"/>
          <w:b/>
          <w:iCs/>
        </w:rPr>
        <w:t>Fundamental (Dó)</w:t>
      </w:r>
      <w:r w:rsidRPr="00A91F92">
        <w:rPr>
          <w:rFonts w:cs="Arial"/>
          <w:bCs/>
          <w:iCs/>
        </w:rPr>
        <w:t xml:space="preserve"> será a nota mais aguda do acorde, a </w:t>
      </w:r>
      <w:r w:rsidRPr="00A91F92">
        <w:rPr>
          <w:rFonts w:cs="Arial"/>
          <w:b/>
          <w:iCs/>
        </w:rPr>
        <w:t>Quinta (Sol)</w:t>
      </w:r>
      <w:r w:rsidRPr="00A91F92">
        <w:rPr>
          <w:rFonts w:cs="Arial"/>
          <w:bCs/>
          <w:iCs/>
        </w:rPr>
        <w:t xml:space="preserve"> será a intermediária, e a </w:t>
      </w:r>
      <w:r w:rsidRPr="00A91F92">
        <w:rPr>
          <w:rFonts w:cs="Arial"/>
          <w:b/>
          <w:iCs/>
        </w:rPr>
        <w:t>Terça (Mi)</w:t>
      </w:r>
      <w:r w:rsidRPr="00A91F92">
        <w:rPr>
          <w:rFonts w:cs="Arial"/>
          <w:bCs/>
          <w:iCs/>
        </w:rPr>
        <w:t xml:space="preserve"> a nota mais grave. E – G - C</w:t>
      </w:r>
    </w:p>
    <w:p w14:paraId="5F39453B" w14:textId="77777777" w:rsidR="00D71648" w:rsidRPr="00A91F92" w:rsidRDefault="00D71648" w:rsidP="00D71648">
      <w:pPr>
        <w:rPr>
          <w:rFonts w:cs="Arial"/>
          <w:b/>
          <w:iCs/>
        </w:rPr>
      </w:pPr>
      <w:r w:rsidRPr="00A91F92">
        <w:rPr>
          <w:rFonts w:cs="Arial"/>
          <w:b/>
          <w:iCs/>
        </w:rPr>
        <w:t>No caso de Dó maior, a primeira inversão é um Dó maior com o baixo na terça, C/E (Dó com baixo em Mi).</w:t>
      </w:r>
    </w:p>
    <w:p w14:paraId="3321E4BE" w14:textId="77777777" w:rsidR="00D71648" w:rsidRPr="00A91F92" w:rsidRDefault="00D71648" w:rsidP="00D71648">
      <w:pPr>
        <w:rPr>
          <w:rFonts w:cs="Arial"/>
          <w:bCs/>
          <w:iCs/>
        </w:rPr>
      </w:pPr>
    </w:p>
    <w:p w14:paraId="36510D9D" w14:textId="77777777" w:rsidR="00D71648" w:rsidRPr="00A91F92" w:rsidRDefault="00D71648" w:rsidP="00D71648">
      <w:pPr>
        <w:rPr>
          <w:rFonts w:cs="Arial"/>
          <w:bCs/>
          <w:iCs/>
        </w:rPr>
      </w:pPr>
      <w:r w:rsidRPr="00A91F92">
        <w:rPr>
          <w:rFonts w:cs="Arial"/>
          <w:bCs/>
          <w:iCs/>
        </w:rPr>
        <w:t>A estrutura de um acorde na segunda inversão será da seguinte forma:</w:t>
      </w:r>
    </w:p>
    <w:p w14:paraId="5E84098A" w14:textId="77777777" w:rsidR="00D71648" w:rsidRPr="00F6530B" w:rsidRDefault="00D71648" w:rsidP="00D71648">
      <w:pPr>
        <w:rPr>
          <w:rFonts w:cs="Arial"/>
          <w:bCs/>
          <w:iCs/>
        </w:rPr>
      </w:pPr>
      <w:r w:rsidRPr="00A91F92">
        <w:rPr>
          <w:rFonts w:cs="Arial"/>
          <w:bCs/>
          <w:iCs/>
        </w:rPr>
        <w:t xml:space="preserve">A </w:t>
      </w:r>
      <w:r w:rsidRPr="00A91F92">
        <w:rPr>
          <w:rFonts w:cs="Arial"/>
          <w:b/>
          <w:iCs/>
        </w:rPr>
        <w:t>Terça (Mi)</w:t>
      </w:r>
      <w:r w:rsidRPr="00A91F92">
        <w:rPr>
          <w:rFonts w:cs="Arial"/>
          <w:bCs/>
          <w:iCs/>
        </w:rPr>
        <w:t xml:space="preserve"> será a nota mais aguda do acorde, a </w:t>
      </w:r>
      <w:r w:rsidRPr="00A91F92">
        <w:rPr>
          <w:rFonts w:cs="Arial"/>
          <w:b/>
          <w:iCs/>
        </w:rPr>
        <w:t>Fundamental (Dó)</w:t>
      </w:r>
      <w:r w:rsidRPr="00A91F92">
        <w:rPr>
          <w:rFonts w:cs="Arial"/>
          <w:bCs/>
          <w:iCs/>
        </w:rPr>
        <w:t xml:space="preserve"> será a intermediária, e a </w:t>
      </w:r>
      <w:r w:rsidRPr="00A91F92">
        <w:rPr>
          <w:rFonts w:cs="Arial"/>
          <w:b/>
          <w:iCs/>
        </w:rPr>
        <w:t>Quinta (Sol)</w:t>
      </w:r>
      <w:r w:rsidRPr="00A91F92">
        <w:rPr>
          <w:rFonts w:cs="Arial"/>
          <w:bCs/>
          <w:iCs/>
        </w:rPr>
        <w:t xml:space="preserve"> nota mais grave. G – C – E</w:t>
      </w:r>
    </w:p>
    <w:p w14:paraId="0A6ED43E" w14:textId="77777777" w:rsidR="00D71648" w:rsidRPr="00B82C0B" w:rsidRDefault="00D71648" w:rsidP="00D71648">
      <w:pPr>
        <w:rPr>
          <w:rFonts w:cs="Arial"/>
          <w:b/>
          <w:iCs/>
        </w:rPr>
        <w:sectPr w:rsidR="00D71648" w:rsidRPr="00B82C0B" w:rsidSect="005B0C88">
          <w:type w:val="continuous"/>
          <w:pgSz w:w="11906" w:h="16838"/>
          <w:pgMar w:top="1417" w:right="1701" w:bottom="1417" w:left="1701" w:header="57" w:footer="316" w:gutter="0"/>
          <w:cols w:num="2" w:space="720"/>
          <w:docGrid w:linePitch="360"/>
        </w:sectPr>
      </w:pPr>
      <w:r w:rsidRPr="00A91F92">
        <w:rPr>
          <w:rFonts w:cs="Arial"/>
          <w:b/>
          <w:iCs/>
        </w:rPr>
        <w:t>No caso de Dó maior, a segunda inversão é um Dó maior com o baixo na quinta, C/G (Dó com baixo em Sol).</w:t>
      </w:r>
    </w:p>
    <w:p w14:paraId="62A447CE" w14:textId="77777777" w:rsidR="002242E0" w:rsidRDefault="002242E0" w:rsidP="00C148DC">
      <w:pPr>
        <w:rPr>
          <w:lang w:eastAsia="pt-BR"/>
        </w:rPr>
      </w:pPr>
    </w:p>
    <w:p w14:paraId="536399EE" w14:textId="77777777" w:rsidR="002242E0" w:rsidRDefault="002242E0" w:rsidP="00C148DC">
      <w:pPr>
        <w:rPr>
          <w:lang w:eastAsia="pt-BR"/>
        </w:rPr>
      </w:pPr>
    </w:p>
    <w:p w14:paraId="2F150F1C" w14:textId="77777777" w:rsidR="00661227" w:rsidRDefault="00661227" w:rsidP="00661227">
      <w:pPr>
        <w:keepNext/>
        <w:jc w:val="center"/>
      </w:pPr>
      <w:r>
        <w:rPr>
          <w:noProof/>
          <w:lang w:eastAsia="pt-BR"/>
        </w:rPr>
        <w:drawing>
          <wp:inline distT="0" distB="0" distL="0" distR="0" wp14:anchorId="3753B5BD" wp14:editId="38C73D68">
            <wp:extent cx="2574579" cy="1502675"/>
            <wp:effectExtent l="0" t="0" r="0" b="2540"/>
            <wp:docPr id="1094" name="Imagem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589056" cy="1511124"/>
                    </a:xfrm>
                    <a:prstGeom prst="rect">
                      <a:avLst/>
                    </a:prstGeom>
                    <a:noFill/>
                    <a:ln>
                      <a:noFill/>
                    </a:ln>
                  </pic:spPr>
                </pic:pic>
              </a:graphicData>
            </a:graphic>
          </wp:inline>
        </w:drawing>
      </w:r>
      <w:r>
        <w:t xml:space="preserve"> </w:t>
      </w:r>
      <w:r>
        <w:rPr>
          <w:noProof/>
          <w:lang w:eastAsia="pt-BR"/>
        </w:rPr>
        <w:drawing>
          <wp:inline distT="0" distB="0" distL="0" distR="0" wp14:anchorId="5F67089E" wp14:editId="4E8B9F83">
            <wp:extent cx="2648198" cy="1575654"/>
            <wp:effectExtent l="0" t="0" r="0" b="5715"/>
            <wp:docPr id="1092" name="Imagem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660032" cy="1582695"/>
                    </a:xfrm>
                    <a:prstGeom prst="rect">
                      <a:avLst/>
                    </a:prstGeom>
                    <a:noFill/>
                    <a:ln>
                      <a:noFill/>
                    </a:ln>
                  </pic:spPr>
                </pic:pic>
              </a:graphicData>
            </a:graphic>
          </wp:inline>
        </w:drawing>
      </w:r>
    </w:p>
    <w:p w14:paraId="55F1823B" w14:textId="77777777" w:rsidR="00661227" w:rsidRDefault="00661227" w:rsidP="00661227">
      <w:pPr>
        <w:keepNext/>
        <w:jc w:val="center"/>
      </w:pPr>
    </w:p>
    <w:p w14:paraId="2D1E0234" w14:textId="77777777" w:rsidR="00661227" w:rsidRDefault="00661227" w:rsidP="00661227">
      <w:pPr>
        <w:keepNext/>
        <w:jc w:val="center"/>
      </w:pPr>
    </w:p>
    <w:p w14:paraId="73474686" w14:textId="77777777" w:rsidR="00661227" w:rsidRDefault="00661227" w:rsidP="00661227">
      <w:pPr>
        <w:rPr>
          <w:lang w:eastAsia="pt-BR"/>
        </w:rPr>
      </w:pPr>
    </w:p>
    <w:p w14:paraId="10698762" w14:textId="77777777" w:rsidR="002242E0" w:rsidRDefault="002242E0" w:rsidP="00C148DC">
      <w:pPr>
        <w:rPr>
          <w:lang w:eastAsia="pt-BR"/>
        </w:rPr>
      </w:pPr>
    </w:p>
    <w:p w14:paraId="3B7B6217" w14:textId="77777777" w:rsidR="002242E0" w:rsidRDefault="002242E0" w:rsidP="00C148DC">
      <w:pPr>
        <w:rPr>
          <w:lang w:eastAsia="pt-BR"/>
        </w:rPr>
      </w:pPr>
    </w:p>
    <w:p w14:paraId="076EDBA2" w14:textId="77777777" w:rsidR="002242E0" w:rsidRDefault="002242E0" w:rsidP="00C148DC">
      <w:pPr>
        <w:rPr>
          <w:lang w:eastAsia="pt-BR"/>
        </w:rPr>
      </w:pPr>
    </w:p>
    <w:p w14:paraId="42EC9012" w14:textId="77777777" w:rsidR="002242E0" w:rsidRDefault="002242E0" w:rsidP="00C148DC">
      <w:pPr>
        <w:rPr>
          <w:lang w:eastAsia="pt-BR"/>
        </w:rPr>
      </w:pPr>
    </w:p>
    <w:p w14:paraId="085FE18D" w14:textId="77777777" w:rsidR="002242E0" w:rsidRDefault="002242E0" w:rsidP="00C148DC">
      <w:pPr>
        <w:rPr>
          <w:lang w:eastAsia="pt-BR"/>
        </w:rPr>
      </w:pPr>
    </w:p>
    <w:p w14:paraId="615C9DFC" w14:textId="77777777" w:rsidR="002242E0" w:rsidRDefault="002242E0" w:rsidP="00C148DC">
      <w:pPr>
        <w:rPr>
          <w:lang w:eastAsia="pt-BR"/>
        </w:rPr>
      </w:pPr>
    </w:p>
    <w:p w14:paraId="3925BC7E" w14:textId="77777777" w:rsidR="002242E0" w:rsidRDefault="002242E0" w:rsidP="00C148DC">
      <w:pPr>
        <w:rPr>
          <w:lang w:eastAsia="pt-BR"/>
        </w:rPr>
      </w:pPr>
    </w:p>
    <w:p w14:paraId="1867635C" w14:textId="77777777" w:rsidR="0055288E" w:rsidRDefault="0055288E" w:rsidP="00C148DC">
      <w:pPr>
        <w:rPr>
          <w:lang w:eastAsia="pt-BR"/>
        </w:rPr>
      </w:pPr>
    </w:p>
    <w:p w14:paraId="77BCEF7C" w14:textId="77777777" w:rsidR="002242E0" w:rsidRDefault="002242E0" w:rsidP="00C148DC">
      <w:pPr>
        <w:rPr>
          <w:lang w:eastAsia="pt-BR"/>
        </w:rPr>
      </w:pPr>
    </w:p>
    <w:p w14:paraId="263C4D5A" w14:textId="77777777" w:rsidR="002242E0" w:rsidRDefault="002242E0" w:rsidP="00C148DC">
      <w:pPr>
        <w:rPr>
          <w:lang w:eastAsia="pt-BR"/>
        </w:rPr>
      </w:pPr>
    </w:p>
    <w:p w14:paraId="72703F59" w14:textId="77777777" w:rsidR="002242E0" w:rsidRPr="00C148DC" w:rsidRDefault="002242E0" w:rsidP="00C148DC">
      <w:pPr>
        <w:rPr>
          <w:lang w:eastAsia="pt-BR"/>
        </w:rPr>
      </w:pPr>
    </w:p>
    <w:p w14:paraId="573B2860" w14:textId="77777777" w:rsidR="00214522" w:rsidRPr="00AC0048" w:rsidRDefault="00214522" w:rsidP="001C4B5E">
      <w:pPr>
        <w:pStyle w:val="Ttulo3"/>
        <w:rPr>
          <w:rFonts w:ascii="Arial Black" w:hAnsi="Arial Black"/>
          <w:b w:val="0"/>
          <w:sz w:val="36"/>
          <w:szCs w:val="36"/>
        </w:rPr>
      </w:pPr>
      <w:bookmarkStart w:id="134" w:name="_Toc70064127"/>
      <w:bookmarkStart w:id="135" w:name="_Toc99392045"/>
      <w:r w:rsidRPr="00AC0048">
        <w:rPr>
          <w:rFonts w:ascii="Arial Black" w:hAnsi="Arial Black"/>
          <w:b w:val="0"/>
          <w:sz w:val="36"/>
          <w:szCs w:val="36"/>
        </w:rPr>
        <w:t>Jardim da Fantasia</w:t>
      </w:r>
      <w:bookmarkEnd w:id="134"/>
      <w:bookmarkEnd w:id="135"/>
    </w:p>
    <w:p w14:paraId="1388CC36" w14:textId="77777777" w:rsidR="008F75BD" w:rsidRDefault="008F75BD" w:rsidP="00944649">
      <w:r>
        <w:rPr>
          <w:noProof/>
          <w:lang w:eastAsia="pt-BR"/>
        </w:rPr>
        <w:drawing>
          <wp:inline distT="0" distB="0" distL="0" distR="0" wp14:anchorId="5590F90E" wp14:editId="5D735189">
            <wp:extent cx="5400040" cy="952500"/>
            <wp:effectExtent l="0" t="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400040" cy="952500"/>
                    </a:xfrm>
                    <a:prstGeom prst="rect">
                      <a:avLst/>
                    </a:prstGeom>
                    <a:noFill/>
                    <a:ln>
                      <a:noFill/>
                    </a:ln>
                  </pic:spPr>
                </pic:pic>
              </a:graphicData>
            </a:graphic>
          </wp:inline>
        </w:drawing>
      </w:r>
    </w:p>
    <w:p w14:paraId="020EE539" w14:textId="77777777" w:rsidR="00E812CE" w:rsidRDefault="00E812CE" w:rsidP="00944649"/>
    <w:p w14:paraId="107C78A1" w14:textId="77777777" w:rsidR="00E812CE" w:rsidRDefault="00E812CE" w:rsidP="00944649"/>
    <w:p w14:paraId="122C5F75" w14:textId="40C0DE1B" w:rsidR="008F75BD" w:rsidRDefault="00A602D0" w:rsidP="00BA055C">
      <w:pPr>
        <w:jc w:val="center"/>
      </w:pPr>
      <w:r>
        <w:rPr>
          <w:noProof/>
          <w:lang w:eastAsia="pt-BR"/>
        </w:rPr>
        <mc:AlternateContent>
          <mc:Choice Requires="wps">
            <w:drawing>
              <wp:anchor distT="0" distB="0" distL="114300" distR="114300" simplePos="0" relativeHeight="251691520" behindDoc="1" locked="0" layoutInCell="1" allowOverlap="1" wp14:anchorId="24864888" wp14:editId="1D4E3A5B">
                <wp:simplePos x="0" y="0"/>
                <wp:positionH relativeFrom="margin">
                  <wp:posOffset>2028281</wp:posOffset>
                </wp:positionH>
                <wp:positionV relativeFrom="paragraph">
                  <wp:posOffset>3810</wp:posOffset>
                </wp:positionV>
                <wp:extent cx="1306286" cy="783771"/>
                <wp:effectExtent l="0" t="0" r="27305" b="16510"/>
                <wp:wrapNone/>
                <wp:docPr id="185" name="Elipse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6286" cy="783771"/>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5C6A36" id="Elipse 185" o:spid="_x0000_s1026" style="position:absolute;margin-left:159.7pt;margin-top:.3pt;width:102.85pt;height:61.7pt;z-index:-2516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" fillcolor="#ffc000" strokecolor="#e36c0a [2409]" strokeweight="2pt">
                <v:path arrowok="t"/>
                <w10:wrap anchorx="margin"/>
              </v:oval>
            </w:pict>
          </mc:Fallback>
        </mc:AlternateContent>
      </w:r>
      <w:r w:rsidR="00885849">
        <w:object w:dxaOrig="1540" w:dyaOrig="993" w14:anchorId="4E994D84">
          <v:shape id="_x0000_i1046" type="#_x0000_t75" style="width:79.5pt;height:57.75pt" o:ole="">
            <v:imagedata r:id="rId234" o:title=""/>
          </v:shape>
          <o:OLEObject Type="Embed" ProgID="Package" ShapeID="_x0000_i1046" DrawAspect="Icon" ObjectID="_1710162535" r:id="rId235"/>
        </w:object>
      </w:r>
    </w:p>
    <w:p w14:paraId="4B56C101" w14:textId="77777777" w:rsidR="001D76B5" w:rsidRDefault="001D76B5" w:rsidP="00885849">
      <w:pPr>
        <w:jc w:val="center"/>
      </w:pPr>
    </w:p>
    <w:p w14:paraId="5A37115D" w14:textId="0B6B5AE5" w:rsidR="00E812CE" w:rsidRDefault="008C09CB" w:rsidP="00885849">
      <w:pPr>
        <w:jc w:val="center"/>
      </w:pPr>
      <w:r>
        <w:rPr>
          <w:noProof/>
          <w:lang w:eastAsia="pt-BR"/>
        </w:rPr>
        <mc:AlternateContent>
          <mc:Choice Requires="wps">
            <w:drawing>
              <wp:anchor distT="0" distB="0" distL="114300" distR="114300" simplePos="0" relativeHeight="251679232" behindDoc="1" locked="0" layoutInCell="1" allowOverlap="1" wp14:anchorId="6A3F9F10" wp14:editId="5CECA34D">
                <wp:simplePos x="0" y="0"/>
                <wp:positionH relativeFrom="margin">
                  <wp:posOffset>3810</wp:posOffset>
                </wp:positionH>
                <wp:positionV relativeFrom="paragraph">
                  <wp:posOffset>109855</wp:posOffset>
                </wp:positionV>
                <wp:extent cx="5399405" cy="1148080"/>
                <wp:effectExtent l="0" t="0" r="10795" b="13970"/>
                <wp:wrapNone/>
                <wp:docPr id="129" name="Retângulo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14808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txbx>
                        <w:txbxContent>
                          <w:p w14:paraId="3009F16D" w14:textId="77777777" w:rsidR="004C1CE8" w:rsidRDefault="004C1C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A3F9F10" id="Retângulo 129" o:spid="_x0000_s1027" style="position:absolute;left:0;text-align:left;margin-left:.3pt;margin-top:8.65pt;width:425.15pt;height:90.4pt;z-index:-25163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" fillcolor="#ffd961" strokecolor="#974706 [1609]" strokeweight="2pt">
                <v:path arrowok="t"/>
                <v:textbox>
                  <w:txbxContent>
                    <w:p w14:paraId="3009F16D" w14:textId="77777777" w:rsidR="004C1CE8" w:rsidRDefault="004C1CE8"/>
                  </w:txbxContent>
                </v:textbox>
                <w10:wrap anchorx="margin"/>
              </v:rect>
            </w:pict>
          </mc:Fallback>
        </mc:AlternateContent>
      </w:r>
    </w:p>
    <w:p w14:paraId="0DA1FA00" w14:textId="3F1E6090" w:rsidR="001D76B5" w:rsidRDefault="001D76B5" w:rsidP="00885849">
      <w:pPr>
        <w:jc w:val="center"/>
      </w:pPr>
    </w:p>
    <w:p w14:paraId="5CCBE4D2" w14:textId="1AD14C26" w:rsidR="00D22574" w:rsidRDefault="001D76B5" w:rsidP="008C09CB">
      <w:pPr>
        <w:jc w:val="center"/>
        <w:rPr>
          <w:b/>
          <w:bCs/>
        </w:rPr>
      </w:pPr>
      <w:r w:rsidRPr="00D22574">
        <w:rPr>
          <w:b/>
          <w:bCs/>
        </w:rPr>
        <w:t xml:space="preserve">Aula online da música </w:t>
      </w:r>
      <w:r>
        <w:rPr>
          <w:b/>
          <w:bCs/>
        </w:rPr>
        <w:t>Jardim Da Fantasia</w:t>
      </w:r>
      <w:r w:rsidRPr="00D22574">
        <w:rPr>
          <w:b/>
          <w:bCs/>
        </w:rPr>
        <w:t>, acesse aqui</w:t>
      </w:r>
      <w:r>
        <w:rPr>
          <w:b/>
          <w:bCs/>
        </w:rPr>
        <w:t xml:space="preserve"> (basta clicar)</w:t>
      </w:r>
      <w:r w:rsidRPr="00D22574">
        <w:rPr>
          <w:b/>
          <w:bCs/>
        </w:rPr>
        <w:t>:</w:t>
      </w:r>
    </w:p>
    <w:p w14:paraId="6A630BC5" w14:textId="77777777" w:rsidR="00747884" w:rsidRPr="008C09CB" w:rsidRDefault="00747884" w:rsidP="008C09CB">
      <w:pPr>
        <w:jc w:val="center"/>
      </w:pPr>
    </w:p>
    <w:p w14:paraId="15162E13" w14:textId="43A0D226" w:rsidR="00725555" w:rsidRDefault="001B52E3" w:rsidP="001B52E3">
      <w:pPr>
        <w:tabs>
          <w:tab w:val="left" w:pos="2685"/>
        </w:tabs>
        <w:rPr>
          <w:sz w:val="18"/>
          <w:szCs w:val="18"/>
        </w:rPr>
      </w:pPr>
      <w:r>
        <w:rPr>
          <w:sz w:val="18"/>
          <w:szCs w:val="18"/>
        </w:rPr>
        <w:tab/>
      </w:r>
    </w:p>
    <w:p w14:paraId="2BEDD84B" w14:textId="308AA9DB" w:rsidR="008D4381" w:rsidRPr="00747884" w:rsidRDefault="00B9373C" w:rsidP="00885849">
      <w:pPr>
        <w:jc w:val="center"/>
        <w:rPr>
          <w:sz w:val="18"/>
          <w:szCs w:val="18"/>
        </w:rPr>
      </w:pPr>
      <w:hyperlink r:id="rId236" w:history="1">
        <w:r w:rsidR="008C09CB" w:rsidRPr="00747884">
          <w:rPr>
            <w:rStyle w:val="Hyperlink"/>
            <w:color w:val="auto"/>
            <w:sz w:val="18"/>
            <w:szCs w:val="18"/>
          </w:rPr>
          <w:t>https://www.youtube.com/playlist?list=PLCAVX-O9MrRgnCUuKabnIyA2wrePT1c6w</w:t>
        </w:r>
      </w:hyperlink>
    </w:p>
    <w:p w14:paraId="52A305E8" w14:textId="62D7F44F" w:rsidR="008C09CB" w:rsidRPr="00747884" w:rsidRDefault="008C09CB" w:rsidP="00885849">
      <w:pPr>
        <w:jc w:val="center"/>
        <w:rPr>
          <w:sz w:val="18"/>
          <w:szCs w:val="18"/>
        </w:rPr>
      </w:pPr>
    </w:p>
    <w:p w14:paraId="11C47489" w14:textId="07502EFF" w:rsidR="008C09CB" w:rsidRPr="00747884" w:rsidRDefault="00B9373C" w:rsidP="00885849">
      <w:pPr>
        <w:jc w:val="center"/>
        <w:rPr>
          <w:sz w:val="18"/>
          <w:szCs w:val="18"/>
        </w:rPr>
      </w:pPr>
      <w:hyperlink r:id="rId237" w:history="1">
        <w:r w:rsidR="008C09CB" w:rsidRPr="00747884">
          <w:rPr>
            <w:rStyle w:val="Hyperlink"/>
            <w:color w:val="auto"/>
            <w:sz w:val="18"/>
            <w:szCs w:val="18"/>
          </w:rPr>
          <w:t>https://www.youtube.com/playlist?list=PLCAVX-O9MrRhcUwS_ck0qWuW-YHnAnToP</w:t>
        </w:r>
      </w:hyperlink>
    </w:p>
    <w:p w14:paraId="0EF243F4" w14:textId="2C050F11" w:rsidR="00725555" w:rsidRPr="008755B0" w:rsidRDefault="00B502D4" w:rsidP="00B502D4">
      <w:pPr>
        <w:rPr>
          <w:sz w:val="18"/>
          <w:szCs w:val="18"/>
        </w:rPr>
      </w:pPr>
      <w:r>
        <w:rPr>
          <w:noProof/>
          <w:sz w:val="18"/>
          <w:szCs w:val="18"/>
          <w:lang w:eastAsia="pt-BR"/>
        </w:rPr>
        <w:drawing>
          <wp:inline distT="0" distB="0" distL="0" distR="0" wp14:anchorId="59AA4502" wp14:editId="591FDAD0">
            <wp:extent cx="6159261" cy="7030246"/>
            <wp:effectExtent l="0" t="0" r="0" b="0"/>
            <wp:docPr id="1156" name="Imagem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163124" cy="7034656"/>
                    </a:xfrm>
                    <a:prstGeom prst="rect">
                      <a:avLst/>
                    </a:prstGeom>
                    <a:noFill/>
                    <a:ln>
                      <a:noFill/>
                    </a:ln>
                  </pic:spPr>
                </pic:pic>
              </a:graphicData>
            </a:graphic>
          </wp:inline>
        </w:drawing>
      </w:r>
    </w:p>
    <w:p w14:paraId="7F25B231" w14:textId="77777777" w:rsidR="0037789A" w:rsidRDefault="0037789A" w:rsidP="00257187"/>
    <w:p w14:paraId="6431F7BC" w14:textId="77777777" w:rsidR="0037789A" w:rsidRDefault="0037789A" w:rsidP="00257187"/>
    <w:p w14:paraId="6BF9E3E6" w14:textId="77777777" w:rsidR="0037789A" w:rsidRDefault="0037789A" w:rsidP="00257187"/>
    <w:p w14:paraId="6CA8F161" w14:textId="77777777" w:rsidR="0037789A" w:rsidRDefault="0037789A" w:rsidP="00257187"/>
    <w:p w14:paraId="2840F5C6" w14:textId="77777777" w:rsidR="002242E0" w:rsidRDefault="002242E0" w:rsidP="00257187"/>
    <w:p w14:paraId="5F21772F" w14:textId="77777777" w:rsidR="0037789A" w:rsidRDefault="0037789A" w:rsidP="00257187"/>
    <w:p w14:paraId="185D9BC8" w14:textId="77777777" w:rsidR="008F47F5" w:rsidRDefault="008F47F5" w:rsidP="00257187"/>
    <w:p w14:paraId="361A3D06" w14:textId="77777777" w:rsidR="00B502D4" w:rsidRDefault="00B502D4" w:rsidP="00257187"/>
    <w:p w14:paraId="27A3D264" w14:textId="77777777" w:rsidR="00B502D4" w:rsidRDefault="00B502D4" w:rsidP="00257187"/>
    <w:p w14:paraId="5A2E08D8" w14:textId="5AC9BCA6" w:rsidR="0042127B" w:rsidRPr="00264F83" w:rsidRDefault="002A5A06" w:rsidP="0013581D">
      <w:pPr>
        <w:pStyle w:val="Ttulo1"/>
        <w:rPr>
          <w:rFonts w:cs="Arial"/>
          <w:color w:val="ED3611"/>
          <w:kern w:val="0"/>
          <w:szCs w:val="40"/>
        </w:rPr>
      </w:pPr>
      <w:bookmarkStart w:id="136" w:name="_Toc70064128"/>
      <w:bookmarkStart w:id="137" w:name="_Toc99392046"/>
      <w:r w:rsidRPr="00AA74D0">
        <w:rPr>
          <w:rFonts w:cs="Arial"/>
          <w:color w:val="ED3611"/>
          <w:kern w:val="0"/>
          <w:szCs w:val="40"/>
        </w:rPr>
        <w:t>2</w:t>
      </w:r>
      <w:r w:rsidR="00F85590" w:rsidRPr="00AA74D0">
        <w:rPr>
          <w:rFonts w:cs="Arial"/>
          <w:color w:val="ED3611"/>
          <w:kern w:val="0"/>
          <w:szCs w:val="40"/>
        </w:rPr>
        <w:t>2</w:t>
      </w:r>
      <w:r w:rsidR="0042127B" w:rsidRPr="00AA74D0">
        <w:rPr>
          <w:rFonts w:cs="Arial"/>
          <w:color w:val="ED3611"/>
          <w:kern w:val="0"/>
          <w:szCs w:val="40"/>
        </w:rPr>
        <w:t xml:space="preserve"> - Campo Harmônico:</w:t>
      </w:r>
      <w:bookmarkEnd w:id="136"/>
      <w:bookmarkEnd w:id="137"/>
      <w:r w:rsidR="0042127B" w:rsidRPr="00264F83">
        <w:rPr>
          <w:rFonts w:cs="Arial"/>
          <w:color w:val="ED3611"/>
          <w:kern w:val="0"/>
          <w:szCs w:val="40"/>
        </w:rPr>
        <w:t xml:space="preserve"> </w:t>
      </w:r>
    </w:p>
    <w:p w14:paraId="3316215C" w14:textId="77777777" w:rsidR="0042127B" w:rsidRPr="000372A2" w:rsidRDefault="0042127B" w:rsidP="0042127B">
      <w:pPr>
        <w:rPr>
          <w:rFonts w:cs="Arial"/>
          <w:b/>
          <w:i/>
          <w:szCs w:val="22"/>
        </w:rPr>
      </w:pPr>
      <w:r w:rsidRPr="000372A2">
        <w:rPr>
          <w:rFonts w:cs="Arial"/>
          <w:szCs w:val="22"/>
          <w:shd w:val="clear" w:color="auto" w:fill="FFFFFF"/>
        </w:rPr>
        <w:t>Campo harmônico é o conjunto de acordes formado a partir das notas de uma determinada escala.</w:t>
      </w:r>
    </w:p>
    <w:p w14:paraId="730A868F" w14:textId="5DAA82CF" w:rsidR="0042127B" w:rsidRPr="00896CFD" w:rsidRDefault="0042127B" w:rsidP="0042127B">
      <w:pPr>
        <w:rPr>
          <w:rFonts w:cs="Arial"/>
          <w:color w:val="000000"/>
          <w:szCs w:val="22"/>
        </w:rPr>
      </w:pPr>
      <w:r w:rsidRPr="00896CFD">
        <w:rPr>
          <w:rFonts w:cs="Arial"/>
          <w:szCs w:val="22"/>
        </w:rPr>
        <w:t>Basicamente </w:t>
      </w:r>
      <w:r w:rsidRPr="00896CFD">
        <w:rPr>
          <w:rFonts w:cs="Arial"/>
          <w:bCs/>
          <w:szCs w:val="22"/>
        </w:rPr>
        <w:t>ele serve para definir a tonalidade de uma música</w:t>
      </w:r>
      <w:r w:rsidRPr="00896CFD">
        <w:rPr>
          <w:rFonts w:cs="Arial"/>
          <w:szCs w:val="22"/>
        </w:rPr>
        <w:t xml:space="preserve">. Provavelmente você já deve ter ouvido </w:t>
      </w:r>
      <w:r w:rsidRPr="00896CFD">
        <w:rPr>
          <w:rFonts w:cs="Arial"/>
          <w:color w:val="000000"/>
          <w:szCs w:val="22"/>
        </w:rPr>
        <w:t>a pergunta: “</w:t>
      </w:r>
      <w:r w:rsidRPr="00896CFD">
        <w:rPr>
          <w:rFonts w:cs="Arial"/>
          <w:iCs/>
          <w:color w:val="000000"/>
          <w:szCs w:val="22"/>
        </w:rPr>
        <w:t>Em q</w:t>
      </w:r>
      <w:r w:rsidR="006A5FCD">
        <w:rPr>
          <w:rFonts w:cs="Arial"/>
          <w:iCs/>
          <w:color w:val="000000"/>
          <w:szCs w:val="22"/>
        </w:rPr>
        <w:t>ual</w:t>
      </w:r>
      <w:r w:rsidRPr="00896CFD">
        <w:rPr>
          <w:rFonts w:cs="Arial"/>
          <w:iCs/>
          <w:color w:val="000000"/>
          <w:szCs w:val="22"/>
        </w:rPr>
        <w:t xml:space="preserve"> tom está essa música</w:t>
      </w:r>
      <w:r w:rsidRPr="00896CFD">
        <w:rPr>
          <w:rFonts w:cs="Arial"/>
          <w:color w:val="000000"/>
          <w:szCs w:val="22"/>
        </w:rPr>
        <w:t>?”. Pois bem, a tonalidade de uma música depende dos acordes presentes ne</w:t>
      </w:r>
      <w:r w:rsidR="00E24B80" w:rsidRPr="00896CFD">
        <w:rPr>
          <w:rFonts w:cs="Arial"/>
          <w:color w:val="000000"/>
          <w:szCs w:val="22"/>
        </w:rPr>
        <w:t>l</w:t>
      </w:r>
      <w:r w:rsidRPr="00896CFD">
        <w:rPr>
          <w:rFonts w:cs="Arial"/>
          <w:color w:val="000000"/>
          <w:szCs w:val="22"/>
        </w:rPr>
        <w:t>a.</w:t>
      </w:r>
    </w:p>
    <w:p w14:paraId="75D9085E" w14:textId="77777777" w:rsidR="0042127B" w:rsidRPr="00896CFD" w:rsidRDefault="0042127B" w:rsidP="0042127B">
      <w:pPr>
        <w:rPr>
          <w:rFonts w:cs="Arial"/>
          <w:color w:val="000000"/>
          <w:szCs w:val="22"/>
        </w:rPr>
      </w:pPr>
    </w:p>
    <w:p w14:paraId="54CBD8FD" w14:textId="7F34EA59" w:rsidR="000F4C3F" w:rsidRPr="00C16211" w:rsidRDefault="0042127B" w:rsidP="0042127B">
      <w:pPr>
        <w:rPr>
          <w:rFonts w:cs="Arial"/>
          <w:szCs w:val="22"/>
        </w:rPr>
      </w:pPr>
      <w:r w:rsidRPr="00C16211">
        <w:rPr>
          <w:rFonts w:cs="Arial"/>
          <w:szCs w:val="22"/>
        </w:rPr>
        <w:t xml:space="preserve">Se uma música contém os acordes do campo harmônico </w:t>
      </w:r>
      <w:r w:rsidR="00BC1AEA" w:rsidRPr="00C16211">
        <w:rPr>
          <w:rFonts w:cs="Arial"/>
          <w:szCs w:val="22"/>
        </w:rPr>
        <w:t xml:space="preserve">de Dó maior, </w:t>
      </w:r>
      <w:r w:rsidR="00C73DCB" w:rsidRPr="00C16211">
        <w:rPr>
          <w:rFonts w:cs="Arial"/>
          <w:szCs w:val="22"/>
        </w:rPr>
        <w:t xml:space="preserve">ela pode estar em </w:t>
      </w:r>
      <w:r w:rsidR="00BC1AEA" w:rsidRPr="00C16211">
        <w:rPr>
          <w:rFonts w:cs="Arial"/>
          <w:szCs w:val="22"/>
        </w:rPr>
        <w:t>Dó maior</w:t>
      </w:r>
      <w:r w:rsidR="00C73DCB" w:rsidRPr="00C16211">
        <w:rPr>
          <w:rFonts w:cs="Arial"/>
          <w:szCs w:val="22"/>
        </w:rPr>
        <w:t xml:space="preserve">, </w:t>
      </w:r>
      <w:r w:rsidR="00E24B80" w:rsidRPr="00C16211">
        <w:rPr>
          <w:rFonts w:cs="Arial"/>
          <w:szCs w:val="22"/>
        </w:rPr>
        <w:t xml:space="preserve">ou </w:t>
      </w:r>
      <w:r w:rsidR="00896CFD" w:rsidRPr="00C16211">
        <w:rPr>
          <w:rFonts w:cs="Arial"/>
          <w:szCs w:val="22"/>
        </w:rPr>
        <w:t>então</w:t>
      </w:r>
      <w:r w:rsidR="00C73DCB" w:rsidRPr="00C16211">
        <w:rPr>
          <w:rFonts w:cs="Arial"/>
          <w:szCs w:val="22"/>
        </w:rPr>
        <w:t xml:space="preserve"> no tom de sua relativa menor, o </w:t>
      </w:r>
      <w:r w:rsidR="00E24B80" w:rsidRPr="00C16211">
        <w:rPr>
          <w:rFonts w:cs="Arial"/>
          <w:szCs w:val="22"/>
        </w:rPr>
        <w:t xml:space="preserve">Lá menor </w:t>
      </w:r>
      <w:r w:rsidR="006D47EB" w:rsidRPr="00C16211">
        <w:rPr>
          <w:rFonts w:cs="Arial"/>
          <w:szCs w:val="22"/>
        </w:rPr>
        <w:t>(</w:t>
      </w:r>
      <w:r w:rsidR="00E24B80" w:rsidRPr="00C16211">
        <w:rPr>
          <w:rFonts w:cs="Arial"/>
          <w:szCs w:val="22"/>
        </w:rPr>
        <w:t>já</w:t>
      </w:r>
      <w:r w:rsidR="00C73DCB" w:rsidRPr="00C16211">
        <w:rPr>
          <w:rFonts w:cs="Arial"/>
          <w:szCs w:val="22"/>
        </w:rPr>
        <w:t xml:space="preserve"> que são</w:t>
      </w:r>
      <w:r w:rsidR="006A5FCD" w:rsidRPr="00C16211">
        <w:rPr>
          <w:rFonts w:cs="Arial"/>
          <w:szCs w:val="22"/>
        </w:rPr>
        <w:t xml:space="preserve"> </w:t>
      </w:r>
      <w:r w:rsidR="00E24B80" w:rsidRPr="00C16211">
        <w:rPr>
          <w:rFonts w:cs="Arial"/>
          <w:szCs w:val="22"/>
        </w:rPr>
        <w:t>to</w:t>
      </w:r>
      <w:r w:rsidR="00C73DCB" w:rsidRPr="00C16211">
        <w:rPr>
          <w:rFonts w:cs="Arial"/>
          <w:szCs w:val="22"/>
        </w:rPr>
        <w:t>ns</w:t>
      </w:r>
      <w:r w:rsidR="006D47EB" w:rsidRPr="00C16211">
        <w:rPr>
          <w:rFonts w:cs="Arial"/>
          <w:szCs w:val="22"/>
        </w:rPr>
        <w:t xml:space="preserve"> que utiliza</w:t>
      </w:r>
      <w:r w:rsidR="00C73DCB" w:rsidRPr="00C16211">
        <w:rPr>
          <w:rFonts w:cs="Arial"/>
          <w:szCs w:val="22"/>
        </w:rPr>
        <w:t>m o</w:t>
      </w:r>
      <w:r w:rsidR="006D47EB" w:rsidRPr="00C16211">
        <w:rPr>
          <w:rFonts w:cs="Arial"/>
          <w:szCs w:val="22"/>
        </w:rPr>
        <w:t>s mesmos acordes</w:t>
      </w:r>
      <w:r w:rsidR="000F4C3F" w:rsidRPr="00C16211">
        <w:rPr>
          <w:rFonts w:cs="Arial"/>
          <w:szCs w:val="22"/>
        </w:rPr>
        <w:t>). V</w:t>
      </w:r>
      <w:r w:rsidR="006D47EB" w:rsidRPr="00C16211">
        <w:rPr>
          <w:rFonts w:cs="Arial"/>
          <w:szCs w:val="22"/>
        </w:rPr>
        <w:t>ocê verá</w:t>
      </w:r>
      <w:r w:rsidR="00E24B80" w:rsidRPr="00C16211">
        <w:rPr>
          <w:rFonts w:cs="Arial"/>
          <w:szCs w:val="22"/>
        </w:rPr>
        <w:t xml:space="preserve"> mais sobre</w:t>
      </w:r>
      <w:r w:rsidR="006D47EB" w:rsidRPr="00C16211">
        <w:rPr>
          <w:rFonts w:cs="Arial"/>
          <w:szCs w:val="22"/>
        </w:rPr>
        <w:t xml:space="preserve"> isso </w:t>
      </w:r>
      <w:r w:rsidR="000F4C3F" w:rsidRPr="00C16211">
        <w:rPr>
          <w:rFonts w:cs="Arial"/>
          <w:szCs w:val="22"/>
        </w:rPr>
        <w:t>logo à frente.</w:t>
      </w:r>
    </w:p>
    <w:p w14:paraId="2222F80F" w14:textId="669D2A36" w:rsidR="0042127B" w:rsidRPr="000F4C3F" w:rsidRDefault="00C73DCB" w:rsidP="0042127B">
      <w:pPr>
        <w:rPr>
          <w:rFonts w:cs="Arial"/>
          <w:szCs w:val="22"/>
        </w:rPr>
      </w:pPr>
      <w:r w:rsidRPr="00C16211">
        <w:rPr>
          <w:rFonts w:cs="Arial"/>
          <w:szCs w:val="22"/>
        </w:rPr>
        <w:t>Mas, supondo que a música esteja em Dó maior mesmo</w:t>
      </w:r>
      <w:r w:rsidR="0042127B" w:rsidRPr="00C16211">
        <w:rPr>
          <w:rFonts w:cs="Arial"/>
          <w:szCs w:val="22"/>
        </w:rPr>
        <w:t>,</w:t>
      </w:r>
      <w:r w:rsidRPr="00C16211">
        <w:rPr>
          <w:rFonts w:cs="Arial"/>
          <w:szCs w:val="22"/>
        </w:rPr>
        <w:t xml:space="preserve"> nós já</w:t>
      </w:r>
      <w:r w:rsidR="0042127B" w:rsidRPr="00C16211">
        <w:rPr>
          <w:rFonts w:cs="Arial"/>
          <w:szCs w:val="22"/>
        </w:rPr>
        <w:t xml:space="preserve"> sabemos que a escala a ser utilizada para fazer um solo, improvisar, criar riffs</w:t>
      </w:r>
      <w:r w:rsidR="00E420B5" w:rsidRPr="00C16211">
        <w:rPr>
          <w:rStyle w:val="Refdenotaderodap"/>
          <w:rFonts w:cs="Arial"/>
          <w:szCs w:val="22"/>
        </w:rPr>
        <w:footnoteReference w:id="3"/>
      </w:r>
      <w:r w:rsidR="0042127B" w:rsidRPr="00C16211">
        <w:rPr>
          <w:rFonts w:cs="Arial"/>
          <w:szCs w:val="22"/>
        </w:rPr>
        <w:t>, etc. em cima da música é a </w:t>
      </w:r>
      <w:r w:rsidR="0042127B" w:rsidRPr="00C16211">
        <w:rPr>
          <w:rFonts w:cs="Arial"/>
          <w:bCs/>
          <w:szCs w:val="22"/>
        </w:rPr>
        <w:t>escala de dó maior</w:t>
      </w:r>
      <w:r w:rsidR="0042127B" w:rsidRPr="00C16211">
        <w:rPr>
          <w:rFonts w:cs="Arial"/>
          <w:szCs w:val="22"/>
        </w:rPr>
        <w:t>.</w:t>
      </w:r>
    </w:p>
    <w:p w14:paraId="5124D498" w14:textId="77777777" w:rsidR="0042127B" w:rsidRPr="00BF7883" w:rsidRDefault="0042127B" w:rsidP="0042127B">
      <w:pPr>
        <w:rPr>
          <w:rFonts w:cs="Arial"/>
          <w:color w:val="000000"/>
          <w:szCs w:val="22"/>
        </w:rPr>
      </w:pPr>
      <w:r w:rsidRPr="000372A2">
        <w:rPr>
          <w:rFonts w:cs="Arial"/>
          <w:szCs w:val="22"/>
        </w:rPr>
        <w:t>Portanto, conhecer os campos harmônicos tem uma grande utilidade:</w:t>
      </w:r>
      <w:r w:rsidR="006005F4">
        <w:rPr>
          <w:rFonts w:cs="Arial"/>
          <w:szCs w:val="22"/>
        </w:rPr>
        <w:t xml:space="preserve"> </w:t>
      </w:r>
      <w:r w:rsidRPr="000372A2">
        <w:rPr>
          <w:rFonts w:cs="Arial"/>
          <w:szCs w:val="22"/>
        </w:rPr>
        <w:t>permite que saibamos as notas que podemos usar para fazer arranjos em cima de uma determinada música. Conhecendo bem os desenhos das escalas, nada impede que possamos criar solos e arranjos automaticamente (habilidade conhecida como improviso</w:t>
      </w:r>
      <w:r w:rsidRPr="00BF7883">
        <w:rPr>
          <w:rFonts w:cs="Arial"/>
          <w:color w:val="000000"/>
          <w:szCs w:val="22"/>
        </w:rPr>
        <w:t>).</w:t>
      </w:r>
    </w:p>
    <w:p w14:paraId="0CFC9C38" w14:textId="77777777" w:rsidR="0042127B" w:rsidRDefault="0042127B" w:rsidP="0042127B">
      <w:pPr>
        <w:rPr>
          <w:rFonts w:cs="Arial"/>
          <w:b/>
          <w:i/>
          <w:color w:val="000000"/>
          <w:szCs w:val="22"/>
        </w:rPr>
      </w:pPr>
    </w:p>
    <w:p w14:paraId="5201D161" w14:textId="77777777" w:rsidR="0042127B" w:rsidRDefault="0042127B" w:rsidP="0042127B">
      <w:pPr>
        <w:rPr>
          <w:rFonts w:cs="Arial"/>
          <w:b/>
          <w:i/>
          <w:color w:val="000000"/>
          <w:szCs w:val="22"/>
        </w:rPr>
      </w:pPr>
      <w:r>
        <w:rPr>
          <w:rFonts w:cs="Arial"/>
          <w:b/>
          <w:i/>
          <w:color w:val="000000"/>
          <w:szCs w:val="22"/>
        </w:rPr>
        <w:t xml:space="preserve">Exemplo de Campo Harmônico da escala maior </w:t>
      </w:r>
      <w:r w:rsidR="00B3584A">
        <w:rPr>
          <w:rFonts w:cs="Arial"/>
          <w:b/>
          <w:i/>
          <w:color w:val="000000"/>
          <w:szCs w:val="22"/>
        </w:rPr>
        <w:t xml:space="preserve">natural </w:t>
      </w:r>
    </w:p>
    <w:p w14:paraId="2ACA698E" w14:textId="77777777" w:rsidR="00661227" w:rsidRDefault="00661227" w:rsidP="0042127B">
      <w:pPr>
        <w:rPr>
          <w:rFonts w:cs="Arial"/>
          <w:b/>
          <w:i/>
          <w:color w:val="000000"/>
          <w:szCs w:val="22"/>
        </w:rPr>
      </w:pPr>
    </w:p>
    <w:p w14:paraId="324034F8" w14:textId="0F147E85" w:rsidR="00915278" w:rsidRDefault="00B9373C" w:rsidP="00915278">
      <w:pPr>
        <w:keepNext/>
        <w:jc w:val="center"/>
      </w:pPr>
      <w:r>
        <w:rPr>
          <w:rFonts w:cs="Arial"/>
          <w:b/>
          <w:i/>
          <w:noProof/>
          <w:color w:val="000000"/>
          <w:szCs w:val="22"/>
          <w:lang w:eastAsia="pt-BR"/>
        </w:rPr>
        <w:pict w14:anchorId="20467EA6">
          <v:shape id="_x0000_i1047" type="#_x0000_t75" style="width:246pt;height:223.5pt">
            <v:imagedata r:id="rId239" o:title="Campo Harmônico Maior"/>
          </v:shape>
        </w:pict>
      </w:r>
    </w:p>
    <w:p w14:paraId="643CD367" w14:textId="145E7701" w:rsidR="0042127B" w:rsidRDefault="00915278" w:rsidP="00915278">
      <w:pPr>
        <w:pStyle w:val="Legenda"/>
        <w:jc w:val="center"/>
        <w:rPr>
          <w:rFonts w:cs="Arial"/>
          <w:b w:val="0"/>
          <w:i w:val="0"/>
          <w:color w:val="000000"/>
          <w:szCs w:val="22"/>
        </w:rPr>
      </w:pPr>
      <w:r>
        <w:t>Fig</w:t>
      </w:r>
      <w:r w:rsidR="00FF0555">
        <w:t xml:space="preserve"> -</w:t>
      </w:r>
      <w:r>
        <w:t xml:space="preserve"> </w:t>
      </w:r>
      <w:r w:rsidR="00845C43">
        <w:t>2</w:t>
      </w:r>
      <w:r w:rsidR="00F85590">
        <w:t>2</w:t>
      </w:r>
      <w:r>
        <w:t>.0.1</w:t>
      </w:r>
    </w:p>
    <w:p w14:paraId="0C86F0EF" w14:textId="77777777" w:rsidR="0042127B" w:rsidRDefault="0042127B" w:rsidP="0042127B">
      <w:pPr>
        <w:rPr>
          <w:rFonts w:cs="Arial"/>
          <w:b/>
          <w:i/>
          <w:color w:val="000000"/>
          <w:szCs w:val="22"/>
        </w:rPr>
      </w:pPr>
    </w:p>
    <w:p w14:paraId="2FD5C47C"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1º</w:t>
      </w:r>
      <w:r w:rsidRPr="0015262F">
        <w:t xml:space="preserve"> </w:t>
      </w:r>
      <w:r w:rsidRPr="00644F8A">
        <w:rPr>
          <w:rFonts w:cs="Arial"/>
          <w:color w:val="222222"/>
          <w:szCs w:val="22"/>
          <w:lang w:eastAsia="pt-BR"/>
        </w:rPr>
        <w:t>grau: sempre </w:t>
      </w:r>
      <w:r w:rsidRPr="00644F8A">
        <w:rPr>
          <w:rFonts w:cs="Arial"/>
          <w:b/>
          <w:bCs/>
          <w:color w:val="222222"/>
          <w:szCs w:val="22"/>
          <w:lang w:eastAsia="pt-BR"/>
        </w:rPr>
        <w:t>maior</w:t>
      </w:r>
      <w:r>
        <w:rPr>
          <w:rFonts w:cs="Arial"/>
          <w:color w:val="222222"/>
          <w:szCs w:val="22"/>
          <w:lang w:eastAsia="pt-BR"/>
        </w:rPr>
        <w:t xml:space="preserve">. </w:t>
      </w:r>
      <w:r w:rsidRPr="00644F8A">
        <w:rPr>
          <w:rFonts w:cs="Arial"/>
          <w:color w:val="222222"/>
          <w:szCs w:val="22"/>
          <w:lang w:eastAsia="pt-BR"/>
        </w:rPr>
        <w:t>ex: C</w:t>
      </w:r>
    </w:p>
    <w:p w14:paraId="36DFA3B6"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2º grau: sempre </w:t>
      </w:r>
      <w:r w:rsidRPr="00644F8A">
        <w:rPr>
          <w:rFonts w:cs="Arial"/>
          <w:b/>
          <w:bCs/>
          <w:color w:val="222222"/>
          <w:szCs w:val="22"/>
          <w:lang w:eastAsia="pt-BR"/>
        </w:rPr>
        <w:t>menor</w:t>
      </w:r>
      <w:r w:rsidRPr="00644F8A">
        <w:rPr>
          <w:rFonts w:cs="Arial"/>
          <w:color w:val="222222"/>
          <w:szCs w:val="22"/>
          <w:lang w:eastAsia="pt-BR"/>
        </w:rPr>
        <w:t>. ex: Dm</w:t>
      </w:r>
    </w:p>
    <w:p w14:paraId="3C984EB7"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3º grau: sempre </w:t>
      </w:r>
      <w:r w:rsidRPr="00644F8A">
        <w:rPr>
          <w:rFonts w:cs="Arial"/>
          <w:b/>
          <w:bCs/>
          <w:color w:val="222222"/>
          <w:szCs w:val="22"/>
          <w:lang w:eastAsia="pt-BR"/>
        </w:rPr>
        <w:t>menor</w:t>
      </w:r>
      <w:r w:rsidRPr="00644F8A">
        <w:rPr>
          <w:rFonts w:cs="Arial"/>
          <w:color w:val="222222"/>
          <w:szCs w:val="22"/>
          <w:lang w:eastAsia="pt-BR"/>
        </w:rPr>
        <w:t>. ex: Em</w:t>
      </w:r>
    </w:p>
    <w:p w14:paraId="3A1094E7"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4º grau: sempre </w:t>
      </w:r>
      <w:r w:rsidRPr="00644F8A">
        <w:rPr>
          <w:rFonts w:cs="Arial"/>
          <w:b/>
          <w:bCs/>
          <w:color w:val="222222"/>
          <w:szCs w:val="22"/>
          <w:lang w:eastAsia="pt-BR"/>
        </w:rPr>
        <w:t>maior</w:t>
      </w:r>
      <w:r w:rsidRPr="00644F8A">
        <w:rPr>
          <w:rFonts w:cs="Arial"/>
          <w:color w:val="222222"/>
          <w:szCs w:val="22"/>
          <w:lang w:eastAsia="pt-BR"/>
        </w:rPr>
        <w:t>. ex: F</w:t>
      </w:r>
    </w:p>
    <w:p w14:paraId="292D3444"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5º grau: sempre </w:t>
      </w:r>
      <w:r w:rsidRPr="00644F8A">
        <w:rPr>
          <w:rFonts w:cs="Arial"/>
          <w:b/>
          <w:bCs/>
          <w:color w:val="222222"/>
          <w:szCs w:val="22"/>
          <w:lang w:eastAsia="pt-BR"/>
        </w:rPr>
        <w:t>maior</w:t>
      </w:r>
      <w:r w:rsidRPr="00644F8A">
        <w:rPr>
          <w:rFonts w:cs="Arial"/>
          <w:color w:val="222222"/>
          <w:szCs w:val="22"/>
          <w:lang w:eastAsia="pt-BR"/>
        </w:rPr>
        <w:t>. ex: G</w:t>
      </w:r>
    </w:p>
    <w:p w14:paraId="463AE015"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6º grau: sempre </w:t>
      </w:r>
      <w:r w:rsidRPr="00644F8A">
        <w:rPr>
          <w:rFonts w:cs="Arial"/>
          <w:b/>
          <w:bCs/>
          <w:color w:val="222222"/>
          <w:szCs w:val="22"/>
          <w:lang w:eastAsia="pt-BR"/>
        </w:rPr>
        <w:t>menor</w:t>
      </w:r>
      <w:r w:rsidRPr="00644F8A">
        <w:rPr>
          <w:rFonts w:cs="Arial"/>
          <w:color w:val="222222"/>
          <w:szCs w:val="22"/>
          <w:lang w:eastAsia="pt-BR"/>
        </w:rPr>
        <w:t>. ex: Am</w:t>
      </w:r>
    </w:p>
    <w:p w14:paraId="5BB35520" w14:textId="77777777" w:rsidR="0042127B" w:rsidRPr="00661227"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7º grau: sempre </w:t>
      </w:r>
      <w:r w:rsidRPr="00644F8A">
        <w:rPr>
          <w:rFonts w:cs="Arial"/>
          <w:b/>
          <w:bCs/>
          <w:color w:val="222222"/>
          <w:szCs w:val="22"/>
          <w:lang w:eastAsia="pt-BR"/>
        </w:rPr>
        <w:t>diminuto</w:t>
      </w:r>
      <w:r w:rsidRPr="00644F8A">
        <w:rPr>
          <w:rFonts w:cs="Arial"/>
          <w:color w:val="222222"/>
          <w:szCs w:val="22"/>
          <w:lang w:eastAsia="pt-BR"/>
        </w:rPr>
        <w:t>. ex: Bº</w:t>
      </w:r>
    </w:p>
    <w:p w14:paraId="09D5A21E" w14:textId="77777777" w:rsidR="0042127B" w:rsidRDefault="0042127B" w:rsidP="0042127B">
      <w:pPr>
        <w:rPr>
          <w:rFonts w:cs="Arial"/>
          <w:b/>
          <w:i/>
          <w:color w:val="000000"/>
          <w:szCs w:val="22"/>
          <w:u w:val="single"/>
        </w:rPr>
      </w:pPr>
      <w:r>
        <w:rPr>
          <w:rFonts w:cs="Arial"/>
          <w:b/>
          <w:i/>
          <w:color w:val="000000"/>
          <w:szCs w:val="22"/>
        </w:rPr>
        <w:t>Exemplo de Campo Harmônico da escala menor natural:</w:t>
      </w:r>
      <w:r w:rsidRPr="0015262F">
        <w:rPr>
          <w:rFonts w:cs="Arial"/>
          <w:b/>
          <w:i/>
          <w:color w:val="000000"/>
          <w:szCs w:val="22"/>
          <w:highlight w:val="cyan"/>
          <w:u w:val="single"/>
        </w:rPr>
        <w:t xml:space="preserve"> </w:t>
      </w:r>
    </w:p>
    <w:p w14:paraId="63B9052E" w14:textId="77777777" w:rsidR="00661227" w:rsidRDefault="00661227" w:rsidP="0042127B">
      <w:pPr>
        <w:rPr>
          <w:rFonts w:cs="Arial"/>
          <w:b/>
          <w:i/>
          <w:color w:val="000000"/>
          <w:szCs w:val="22"/>
          <w:u w:val="single"/>
        </w:rPr>
      </w:pPr>
    </w:p>
    <w:p w14:paraId="4C089CF6" w14:textId="1A12500D" w:rsidR="00915278" w:rsidRDefault="00B9373C" w:rsidP="00915278">
      <w:pPr>
        <w:keepNext/>
        <w:jc w:val="center"/>
      </w:pPr>
      <w:r>
        <w:rPr>
          <w:rFonts w:cs="Arial"/>
          <w:b/>
          <w:i/>
          <w:noProof/>
          <w:color w:val="000000"/>
          <w:szCs w:val="22"/>
          <w:lang w:eastAsia="pt-BR"/>
        </w:rPr>
        <w:pict w14:anchorId="4B95B659">
          <v:shape id="_x0000_i1048" type="#_x0000_t75" style="width:224.25pt;height:208.5pt">
            <v:imagedata r:id="rId240" o:title="campo harmonico menor"/>
          </v:shape>
        </w:pict>
      </w:r>
    </w:p>
    <w:p w14:paraId="017A6EC0" w14:textId="0F8A947C" w:rsidR="0042127B" w:rsidRDefault="00915278" w:rsidP="00661227">
      <w:pPr>
        <w:pStyle w:val="Legenda"/>
        <w:jc w:val="center"/>
        <w:rPr>
          <w:rFonts w:cs="Arial"/>
          <w:b w:val="0"/>
          <w:i w:val="0"/>
          <w:color w:val="000000"/>
          <w:szCs w:val="22"/>
        </w:rPr>
      </w:pPr>
      <w:r>
        <w:t>Fig</w:t>
      </w:r>
      <w:r w:rsidR="00FF0555">
        <w:t xml:space="preserve"> -</w:t>
      </w:r>
      <w:r>
        <w:t xml:space="preserve"> 2</w:t>
      </w:r>
      <w:r w:rsidR="00F85590">
        <w:t>2</w:t>
      </w:r>
      <w:r>
        <w:t>.0.2</w:t>
      </w:r>
    </w:p>
    <w:p w14:paraId="50F76602"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1º grau: sempre </w:t>
      </w:r>
      <w:r w:rsidRPr="00644F8A">
        <w:rPr>
          <w:rFonts w:cs="Arial"/>
          <w:b/>
          <w:bCs/>
          <w:color w:val="222222"/>
          <w:szCs w:val="22"/>
        </w:rPr>
        <w:t>menor</w:t>
      </w:r>
      <w:r w:rsidRPr="00644F8A">
        <w:rPr>
          <w:rFonts w:cs="Arial"/>
          <w:color w:val="222222"/>
          <w:szCs w:val="22"/>
        </w:rPr>
        <w:t>. ex: Am</w:t>
      </w:r>
    </w:p>
    <w:p w14:paraId="3E1145A7"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2º grau: sempre </w:t>
      </w:r>
      <w:r w:rsidRPr="00644F8A">
        <w:rPr>
          <w:rFonts w:cs="Arial"/>
          <w:b/>
          <w:bCs/>
          <w:color w:val="222222"/>
          <w:szCs w:val="22"/>
        </w:rPr>
        <w:t>diminuto</w:t>
      </w:r>
      <w:r w:rsidRPr="00644F8A">
        <w:rPr>
          <w:rFonts w:cs="Arial"/>
          <w:color w:val="222222"/>
          <w:szCs w:val="22"/>
        </w:rPr>
        <w:t>. ex: Bm(b5)</w:t>
      </w:r>
      <w:r>
        <w:rPr>
          <w:rFonts w:cs="Arial"/>
          <w:color w:val="222222"/>
          <w:szCs w:val="22"/>
        </w:rPr>
        <w:t xml:space="preserve"> ou Bº ou ainda Bdim</w:t>
      </w:r>
    </w:p>
    <w:p w14:paraId="37A9DE54"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3º grau: sempre </w:t>
      </w:r>
      <w:r w:rsidRPr="00644F8A">
        <w:rPr>
          <w:rFonts w:cs="Arial"/>
          <w:b/>
          <w:bCs/>
          <w:color w:val="222222"/>
          <w:szCs w:val="22"/>
        </w:rPr>
        <w:t>maior</w:t>
      </w:r>
      <w:r w:rsidRPr="00644F8A">
        <w:rPr>
          <w:rFonts w:cs="Arial"/>
          <w:color w:val="222222"/>
          <w:szCs w:val="22"/>
        </w:rPr>
        <w:t>. ex: C</w:t>
      </w:r>
    </w:p>
    <w:p w14:paraId="0AC2FB02"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4º grau: sempre </w:t>
      </w:r>
      <w:r w:rsidRPr="00644F8A">
        <w:rPr>
          <w:rFonts w:cs="Arial"/>
          <w:b/>
          <w:bCs/>
          <w:color w:val="222222"/>
          <w:szCs w:val="22"/>
        </w:rPr>
        <w:t>menor</w:t>
      </w:r>
      <w:r w:rsidRPr="00644F8A">
        <w:rPr>
          <w:rFonts w:cs="Arial"/>
          <w:color w:val="222222"/>
          <w:szCs w:val="22"/>
        </w:rPr>
        <w:t>. ex: Dm</w:t>
      </w:r>
    </w:p>
    <w:p w14:paraId="752441EE"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5º grau: sempre </w:t>
      </w:r>
      <w:r w:rsidRPr="00644F8A">
        <w:rPr>
          <w:rFonts w:cs="Arial"/>
          <w:b/>
          <w:bCs/>
          <w:color w:val="222222"/>
          <w:szCs w:val="22"/>
        </w:rPr>
        <w:t>menor</w:t>
      </w:r>
      <w:r w:rsidRPr="00644F8A">
        <w:rPr>
          <w:rFonts w:cs="Arial"/>
          <w:color w:val="222222"/>
          <w:szCs w:val="22"/>
        </w:rPr>
        <w:t>. ex: Em</w:t>
      </w:r>
    </w:p>
    <w:p w14:paraId="0B024F3C"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6º grau: sempre </w:t>
      </w:r>
      <w:r w:rsidRPr="00644F8A">
        <w:rPr>
          <w:rFonts w:cs="Arial"/>
          <w:b/>
          <w:bCs/>
          <w:color w:val="222222"/>
          <w:szCs w:val="22"/>
        </w:rPr>
        <w:t>maior</w:t>
      </w:r>
      <w:r w:rsidRPr="00644F8A">
        <w:rPr>
          <w:rFonts w:cs="Arial"/>
          <w:color w:val="222222"/>
          <w:szCs w:val="22"/>
        </w:rPr>
        <w:t>. ex: F</w:t>
      </w:r>
    </w:p>
    <w:p w14:paraId="6DE031B6" w14:textId="77B03CC5" w:rsidR="006D2D73" w:rsidRPr="00D963AB" w:rsidRDefault="0042127B" w:rsidP="006D2D73">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7º grau: sempre </w:t>
      </w:r>
      <w:r w:rsidRPr="00644F8A">
        <w:rPr>
          <w:rFonts w:cs="Arial"/>
          <w:b/>
          <w:bCs/>
          <w:color w:val="222222"/>
          <w:szCs w:val="22"/>
        </w:rPr>
        <w:t>maior</w:t>
      </w:r>
      <w:r w:rsidRPr="00644F8A">
        <w:rPr>
          <w:rFonts w:cs="Arial"/>
          <w:color w:val="222222"/>
          <w:szCs w:val="22"/>
        </w:rPr>
        <w:t>. ex: G</w:t>
      </w:r>
    </w:p>
    <w:p w14:paraId="062479DB" w14:textId="6B451B5F" w:rsidR="00071688" w:rsidRPr="000F45B6" w:rsidRDefault="00071688" w:rsidP="0007168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38" w:name="_Toc99392047"/>
      <w:r w:rsidRP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 2</w:t>
      </w:r>
      <w:r w:rsidR="000F45B6" w:rsidRP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2</w:t>
      </w:r>
      <w:r w:rsidR="0042127B" w:rsidRP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P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Acordes no pentagrama</w:t>
      </w:r>
      <w:bookmarkEnd w:id="138"/>
      <w:r w:rsidR="0042127B" w:rsidRP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078D3E98" w14:textId="3384B349" w:rsidR="0042127B" w:rsidRPr="006B0533" w:rsidRDefault="00071688" w:rsidP="0042127B">
      <w:pPr>
        <w:rPr>
          <w:rFonts w:cs="Arial"/>
          <w:color w:val="000000"/>
          <w:szCs w:val="22"/>
        </w:rPr>
      </w:pPr>
      <w:r>
        <w:rPr>
          <w:rFonts w:cs="Arial"/>
          <w:color w:val="000000"/>
          <w:szCs w:val="22"/>
        </w:rPr>
        <w:t xml:space="preserve">Escreva </w:t>
      </w:r>
      <w:r w:rsidR="0042127B" w:rsidRPr="006B0533">
        <w:rPr>
          <w:rFonts w:cs="Arial"/>
          <w:color w:val="000000"/>
          <w:szCs w:val="22"/>
        </w:rPr>
        <w:t>no pentagrama os acordes encontrados na tonalidade</w:t>
      </w:r>
      <w:r w:rsidR="0042127B">
        <w:rPr>
          <w:rFonts w:cs="Arial"/>
          <w:color w:val="000000"/>
          <w:szCs w:val="22"/>
        </w:rPr>
        <w:t xml:space="preserve"> (campo harmônico) </w:t>
      </w:r>
      <w:r w:rsidR="0042127B" w:rsidRPr="006B0533">
        <w:rPr>
          <w:rFonts w:cs="Arial"/>
          <w:color w:val="000000"/>
          <w:szCs w:val="22"/>
        </w:rPr>
        <w:t>de Dó Maior e coloque a cifra correspondente.</w:t>
      </w:r>
    </w:p>
    <w:p w14:paraId="50A701BE" w14:textId="77777777" w:rsidR="00915278" w:rsidRDefault="0042127B" w:rsidP="00661227">
      <w:pPr>
        <w:keepNext/>
        <w:jc w:val="center"/>
      </w:pPr>
      <w:r w:rsidRPr="008110A8">
        <w:rPr>
          <w:rFonts w:cs="Arial"/>
          <w:noProof/>
          <w:lang w:eastAsia="pt-BR"/>
        </w:rPr>
        <w:drawing>
          <wp:inline distT="0" distB="0" distL="0" distR="0" wp14:anchorId="50EA05AD" wp14:editId="581C4DE0">
            <wp:extent cx="5008729" cy="716645"/>
            <wp:effectExtent l="0" t="0" r="1905" b="7620"/>
            <wp:docPr id="136" name="Image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41" cstate="print"/>
                    <a:srcRect/>
                    <a:stretch>
                      <a:fillRect/>
                    </a:stretch>
                  </pic:blipFill>
                  <pic:spPr bwMode="auto">
                    <a:xfrm>
                      <a:off x="0" y="0"/>
                      <a:ext cx="5061153" cy="724146"/>
                    </a:xfrm>
                    <a:prstGeom prst="rect">
                      <a:avLst/>
                    </a:prstGeom>
                    <a:noFill/>
                    <a:ln w="9525">
                      <a:noFill/>
                      <a:miter lim="800000"/>
                      <a:headEnd/>
                      <a:tailEnd/>
                    </a:ln>
                  </pic:spPr>
                </pic:pic>
              </a:graphicData>
            </a:graphic>
          </wp:inline>
        </w:drawing>
      </w:r>
    </w:p>
    <w:p w14:paraId="31FABC87" w14:textId="0A5715CF" w:rsidR="0042127B" w:rsidRDefault="00915278" w:rsidP="00915278">
      <w:pPr>
        <w:pStyle w:val="Legenda"/>
        <w:jc w:val="center"/>
        <w:rPr>
          <w:rFonts w:cs="Arial"/>
          <w:b w:val="0"/>
          <w:i w:val="0"/>
          <w:sz w:val="28"/>
          <w:szCs w:val="28"/>
        </w:rPr>
      </w:pPr>
      <w:r>
        <w:t>Fi</w:t>
      </w:r>
      <w:r w:rsidR="00FF0555">
        <w:t>g -</w:t>
      </w:r>
      <w:r>
        <w:t xml:space="preserve"> 2</w:t>
      </w:r>
      <w:r w:rsidR="00F85590">
        <w:t>2</w:t>
      </w:r>
      <w:r>
        <w:t>.0.3</w:t>
      </w:r>
    </w:p>
    <w:p w14:paraId="7B1F4D19" w14:textId="77777777" w:rsidR="004D0DBB" w:rsidRDefault="004D0DBB" w:rsidP="004D0DBB">
      <w:pPr>
        <w:jc w:val="center"/>
        <w:rPr>
          <w:rFonts w:cs="Arial"/>
          <w:b/>
          <w:i/>
          <w:sz w:val="28"/>
          <w:szCs w:val="28"/>
        </w:rPr>
      </w:pPr>
    </w:p>
    <w:p w14:paraId="7ADDB1EA" w14:textId="77777777" w:rsidR="004D0DBB" w:rsidRDefault="004D0DBB" w:rsidP="004D0DBB">
      <w:pPr>
        <w:jc w:val="center"/>
        <w:rPr>
          <w:rFonts w:cs="Arial"/>
          <w:b/>
          <w:i/>
          <w:sz w:val="28"/>
          <w:szCs w:val="28"/>
        </w:rPr>
      </w:pPr>
      <w:r>
        <w:rPr>
          <w:rFonts w:cs="Arial"/>
          <w:b/>
          <w:i/>
          <w:noProof/>
          <w:sz w:val="28"/>
          <w:szCs w:val="28"/>
          <w:lang w:eastAsia="pt-BR"/>
        </w:rPr>
        <w:drawing>
          <wp:inline distT="0" distB="0" distL="0" distR="0" wp14:anchorId="40FEF8E5" wp14:editId="51B54BB8">
            <wp:extent cx="3592085" cy="1282889"/>
            <wp:effectExtent l="0" t="0" r="8890" b="0"/>
            <wp:docPr id="214" name="Image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631798" cy="1297072"/>
                    </a:xfrm>
                    <a:prstGeom prst="rect">
                      <a:avLst/>
                    </a:prstGeom>
                    <a:noFill/>
                    <a:ln>
                      <a:noFill/>
                    </a:ln>
                  </pic:spPr>
                </pic:pic>
              </a:graphicData>
            </a:graphic>
          </wp:inline>
        </w:drawing>
      </w:r>
    </w:p>
    <w:p w14:paraId="25FF4556" w14:textId="0E7D8DE4" w:rsidR="00FF0555" w:rsidRDefault="00845C43" w:rsidP="00FF0555">
      <w:pPr>
        <w:pStyle w:val="Legenda"/>
        <w:tabs>
          <w:tab w:val="left" w:pos="2745"/>
        </w:tabs>
        <w:jc w:val="center"/>
      </w:pPr>
      <w:r>
        <w:t>Fig – 2</w:t>
      </w:r>
      <w:r w:rsidR="00F85590">
        <w:t>2</w:t>
      </w:r>
      <w:r w:rsidR="00FF0555">
        <w:t>.0.4</w:t>
      </w:r>
    </w:p>
    <w:p w14:paraId="4D13BA4D" w14:textId="77777777" w:rsidR="00FF0555" w:rsidRPr="00FF0555" w:rsidRDefault="00FF0555" w:rsidP="00FF0555">
      <w:pPr>
        <w:rPr>
          <w:lang w:eastAsia="pt-BR"/>
        </w:rPr>
      </w:pPr>
    </w:p>
    <w:p w14:paraId="08DEEF72" w14:textId="5DBC55BE" w:rsidR="00661227" w:rsidRDefault="004D0DBB" w:rsidP="0042127B">
      <w:pPr>
        <w:rPr>
          <w:rFonts w:cs="Arial"/>
          <w:bCs/>
          <w:iCs/>
          <w:szCs w:val="22"/>
        </w:rPr>
      </w:pPr>
      <w:r>
        <w:rPr>
          <w:rFonts w:cs="Arial"/>
          <w:bCs/>
          <w:iCs/>
          <w:szCs w:val="22"/>
        </w:rPr>
        <w:t>Esses são os acordes do campo harmônico de G maior, com esses acordes você já poderia compor a sua música utilizando o modelo de tonalidade maior! Tente o improviso e se atente bastante, veja como os acordes combinam entre si</w:t>
      </w:r>
      <w:r w:rsidR="00CB779B">
        <w:rPr>
          <w:rFonts w:cs="Arial"/>
          <w:bCs/>
          <w:iCs/>
          <w:szCs w:val="22"/>
        </w:rPr>
        <w:t>, e como ficam bonitos sendo tocados seguida e alternadamente.</w:t>
      </w:r>
    </w:p>
    <w:p w14:paraId="1D323451" w14:textId="77777777" w:rsidR="00C73DCB" w:rsidRDefault="00C73DCB" w:rsidP="0042127B">
      <w:pPr>
        <w:rPr>
          <w:rFonts w:cs="Arial"/>
          <w:bCs/>
          <w:iCs/>
          <w:szCs w:val="22"/>
        </w:rPr>
      </w:pPr>
    </w:p>
    <w:p w14:paraId="412CF47B" w14:textId="2A0DB62F" w:rsidR="00264F83" w:rsidRPr="00C73DCB" w:rsidRDefault="00CB779B" w:rsidP="00C73DCB">
      <w:pPr>
        <w:pStyle w:val="Subttulo"/>
        <w:outlineLvl w:val="1"/>
        <w:rPr>
          <w:rFonts w:eastAsia="Times New Roman" w:cs="Times New Roman"/>
          <w:bCs/>
          <w:color w:val="E36C0A" w:themeColor="accent6" w:themeShade="BF"/>
          <w:spacing w:val="0"/>
          <w:kern w:val="36"/>
          <w:szCs w:val="44"/>
          <w:lang w:eastAsia="pt-BR"/>
        </w:rPr>
      </w:pPr>
      <w:bookmarkStart w:id="139" w:name="_Toc70064129"/>
      <w:bookmarkStart w:id="140" w:name="_Toc99392048"/>
      <w:r w:rsidRPr="00264F83">
        <w:rPr>
          <w:rFonts w:eastAsia="Times New Roman" w:cs="Times New Roman"/>
          <w:bCs/>
          <w:color w:val="E36C0A" w:themeColor="accent6" w:themeShade="BF"/>
          <w:spacing w:val="0"/>
          <w:kern w:val="36"/>
          <w:szCs w:val="44"/>
          <w:lang w:eastAsia="pt-BR"/>
        </w:rPr>
        <w:t>2</w:t>
      </w:r>
      <w:r w:rsidR="008D4381">
        <w:rPr>
          <w:rFonts w:eastAsia="Times New Roman" w:cs="Times New Roman"/>
          <w:bCs/>
          <w:color w:val="E36C0A" w:themeColor="accent6" w:themeShade="BF"/>
          <w:spacing w:val="0"/>
          <w:kern w:val="36"/>
          <w:szCs w:val="44"/>
          <w:lang w:eastAsia="pt-BR"/>
        </w:rPr>
        <w:t>2</w:t>
      </w:r>
      <w:r w:rsidRPr="00264F83">
        <w:rPr>
          <w:rFonts w:eastAsia="Times New Roman" w:cs="Times New Roman"/>
          <w:bCs/>
          <w:color w:val="E36C0A" w:themeColor="accent6" w:themeShade="BF"/>
          <w:spacing w:val="0"/>
          <w:kern w:val="36"/>
          <w:szCs w:val="44"/>
          <w:lang w:eastAsia="pt-BR"/>
        </w:rPr>
        <w:t xml:space="preserve">.1 - </w:t>
      </w:r>
      <w:r w:rsidR="0042127B" w:rsidRPr="00264F83">
        <w:rPr>
          <w:rFonts w:eastAsia="Times New Roman" w:cs="Times New Roman"/>
          <w:bCs/>
          <w:color w:val="E36C0A" w:themeColor="accent6" w:themeShade="BF"/>
          <w:spacing w:val="0"/>
          <w:kern w:val="36"/>
          <w:szCs w:val="44"/>
          <w:lang w:eastAsia="pt-BR"/>
        </w:rPr>
        <w:t>Os tons vizinhos:</w:t>
      </w:r>
      <w:bookmarkEnd w:id="139"/>
      <w:bookmarkEnd w:id="140"/>
      <w:r w:rsidR="0042127B" w:rsidRPr="00264F83">
        <w:rPr>
          <w:rFonts w:eastAsia="Times New Roman" w:cs="Times New Roman"/>
          <w:bCs/>
          <w:color w:val="E36C0A" w:themeColor="accent6" w:themeShade="BF"/>
          <w:spacing w:val="0"/>
          <w:kern w:val="36"/>
          <w:szCs w:val="44"/>
          <w:lang w:eastAsia="pt-BR"/>
        </w:rPr>
        <w:t xml:space="preserve"> </w:t>
      </w:r>
    </w:p>
    <w:p w14:paraId="74ABE76D" w14:textId="77777777" w:rsidR="00661227" w:rsidRDefault="00661227" w:rsidP="0042127B">
      <w:pPr>
        <w:rPr>
          <w:rFonts w:cs="Arial"/>
          <w:szCs w:val="22"/>
        </w:rPr>
      </w:pPr>
    </w:p>
    <w:p w14:paraId="01DA2B26" w14:textId="13BBA562" w:rsidR="0042127B" w:rsidRPr="002D00D4" w:rsidRDefault="0042127B" w:rsidP="0042127B">
      <w:pPr>
        <w:rPr>
          <w:szCs w:val="22"/>
          <w:shd w:val="clear" w:color="auto" w:fill="FFFFFF"/>
        </w:rPr>
      </w:pPr>
      <w:r w:rsidRPr="002D00D4">
        <w:rPr>
          <w:rFonts w:cs="Arial"/>
          <w:szCs w:val="22"/>
        </w:rPr>
        <w:t xml:space="preserve">Os </w:t>
      </w:r>
      <w:r w:rsidR="000F4C3F">
        <w:rPr>
          <w:rFonts w:cs="Arial"/>
          <w:szCs w:val="22"/>
        </w:rPr>
        <w:t>t</w:t>
      </w:r>
      <w:r w:rsidRPr="002D00D4">
        <w:rPr>
          <w:rFonts w:cs="Arial"/>
          <w:szCs w:val="22"/>
        </w:rPr>
        <w:t>ons vizinhos são</w:t>
      </w:r>
      <w:r w:rsidR="00BC1AEA" w:rsidRPr="002D00D4">
        <w:rPr>
          <w:rFonts w:cs="Arial"/>
          <w:szCs w:val="22"/>
        </w:rPr>
        <w:t xml:space="preserve"> tons que possuem a</w:t>
      </w:r>
      <w:r w:rsidRPr="002D00D4">
        <w:rPr>
          <w:rFonts w:cs="Arial"/>
          <w:szCs w:val="22"/>
        </w:rPr>
        <w:t xml:space="preserve"> </w:t>
      </w:r>
      <w:r w:rsidRPr="002D00D4">
        <w:rPr>
          <w:szCs w:val="22"/>
          <w:shd w:val="clear" w:color="auto" w:fill="FFFFFF"/>
        </w:rPr>
        <w:t xml:space="preserve">mesma armadura de claves, ou que possuem um acidente a mais ou a menos na armadura. </w:t>
      </w:r>
    </w:p>
    <w:p w14:paraId="29B60FAC" w14:textId="77777777" w:rsidR="00005468" w:rsidRPr="002D00D4" w:rsidRDefault="00005468" w:rsidP="00005468">
      <w:pPr>
        <w:rPr>
          <w:szCs w:val="22"/>
          <w:shd w:val="clear" w:color="auto" w:fill="FFFFFF"/>
        </w:rPr>
      </w:pPr>
      <w:r w:rsidRPr="002D00D4">
        <w:rPr>
          <w:szCs w:val="22"/>
          <w:shd w:val="clear" w:color="auto" w:fill="FFFFFF"/>
        </w:rPr>
        <w:t>Agora para descobrirmos os tons vizinhos de um determinado tom, façamos o seguinte:</w:t>
      </w:r>
    </w:p>
    <w:p w14:paraId="4883FC2C" w14:textId="77777777" w:rsidR="001C7388" w:rsidRDefault="00005468" w:rsidP="0042127B">
      <w:pPr>
        <w:rPr>
          <w:szCs w:val="22"/>
          <w:shd w:val="clear" w:color="auto" w:fill="FFFFFF"/>
        </w:rPr>
      </w:pPr>
      <w:r w:rsidRPr="002D00D4">
        <w:rPr>
          <w:szCs w:val="22"/>
          <w:shd w:val="clear" w:color="auto" w:fill="FFFFFF"/>
        </w:rPr>
        <w:t xml:space="preserve">Pegaremos nossa tônica, e calcularemos o quarto e o quinto grau. No caso de </w:t>
      </w:r>
      <w:r w:rsidR="00D347F5">
        <w:rPr>
          <w:szCs w:val="22"/>
          <w:shd w:val="clear" w:color="auto" w:fill="FFFFFF"/>
        </w:rPr>
        <w:t xml:space="preserve">Sol </w:t>
      </w:r>
      <w:r w:rsidRPr="002D00D4">
        <w:rPr>
          <w:szCs w:val="22"/>
          <w:shd w:val="clear" w:color="auto" w:fill="FFFFFF"/>
        </w:rPr>
        <w:t xml:space="preserve">maior, teremos o </w:t>
      </w:r>
      <w:r w:rsidR="00D347F5">
        <w:rPr>
          <w:szCs w:val="22"/>
          <w:shd w:val="clear" w:color="auto" w:fill="FFFFFF"/>
        </w:rPr>
        <w:t>Dó</w:t>
      </w:r>
      <w:r w:rsidR="00845C43">
        <w:rPr>
          <w:szCs w:val="22"/>
          <w:shd w:val="clear" w:color="auto" w:fill="FFFFFF"/>
        </w:rPr>
        <w:t xml:space="preserve"> maior e o </w:t>
      </w:r>
      <w:r w:rsidR="00D347F5">
        <w:rPr>
          <w:szCs w:val="22"/>
          <w:shd w:val="clear" w:color="auto" w:fill="FFFFFF"/>
        </w:rPr>
        <w:t>Ré</w:t>
      </w:r>
      <w:r w:rsidRPr="002D00D4">
        <w:rPr>
          <w:szCs w:val="22"/>
          <w:shd w:val="clear" w:color="auto" w:fill="FFFFFF"/>
        </w:rPr>
        <w:t xml:space="preserve"> maior. Depois que temos essas três notinhas (</w:t>
      </w:r>
      <w:r w:rsidR="00D347F5">
        <w:rPr>
          <w:szCs w:val="22"/>
          <w:shd w:val="clear" w:color="auto" w:fill="FFFFFF"/>
        </w:rPr>
        <w:t>Sol, Dó e Ré</w:t>
      </w:r>
      <w:r w:rsidR="001C7388" w:rsidRPr="002D00D4">
        <w:rPr>
          <w:szCs w:val="22"/>
          <w:shd w:val="clear" w:color="auto" w:fill="FFFFFF"/>
        </w:rPr>
        <w:t>) vamos achar a relativa menor delas.</w:t>
      </w:r>
      <w:r w:rsidR="00441F9F">
        <w:rPr>
          <w:szCs w:val="22"/>
          <w:shd w:val="clear" w:color="auto" w:fill="FFFFFF"/>
        </w:rPr>
        <w:t xml:space="preserve"> Vamos entender esse termo?</w:t>
      </w:r>
    </w:p>
    <w:p w14:paraId="0A6E07CB" w14:textId="77777777" w:rsidR="00441F9F" w:rsidRDefault="00441F9F" w:rsidP="00441F9F">
      <w:pPr>
        <w:rPr>
          <w:szCs w:val="22"/>
          <w:shd w:val="clear" w:color="auto" w:fill="FFFFFF"/>
        </w:rPr>
      </w:pPr>
    </w:p>
    <w:p w14:paraId="3A2DA820" w14:textId="70F01363" w:rsidR="00441F9F" w:rsidRPr="002D00D4" w:rsidRDefault="00441F9F" w:rsidP="00441F9F">
      <w:pPr>
        <w:rPr>
          <w:szCs w:val="22"/>
          <w:shd w:val="clear" w:color="auto" w:fill="FFFFFF"/>
        </w:rPr>
      </w:pPr>
      <w:r>
        <w:rPr>
          <w:szCs w:val="22"/>
          <w:shd w:val="clear" w:color="auto" w:fill="FFFFFF"/>
        </w:rPr>
        <w:t>Relativa menor ou tons relativos s</w:t>
      </w:r>
      <w:r w:rsidRPr="002D00D4">
        <w:rPr>
          <w:szCs w:val="22"/>
          <w:shd w:val="clear" w:color="auto" w:fill="FFFFFF"/>
        </w:rPr>
        <w:t>ão tons que possuem a mesma a</w:t>
      </w:r>
      <w:r>
        <w:rPr>
          <w:szCs w:val="22"/>
          <w:shd w:val="clear" w:color="auto" w:fill="FFFFFF"/>
        </w:rPr>
        <w:t>r</w:t>
      </w:r>
      <w:r w:rsidRPr="002D00D4">
        <w:rPr>
          <w:szCs w:val="22"/>
          <w:shd w:val="clear" w:color="auto" w:fill="FFFFFF"/>
        </w:rPr>
        <w:t>madura de clave, ou seja, os mesmos acidentes, as mesmas notas. Podemos falar também</w:t>
      </w:r>
      <w:r>
        <w:rPr>
          <w:szCs w:val="22"/>
          <w:shd w:val="clear" w:color="auto" w:fill="FFFFFF"/>
        </w:rPr>
        <w:t xml:space="preserve"> que para calcularmos a</w:t>
      </w:r>
      <w:r w:rsidRPr="002D00D4">
        <w:rPr>
          <w:szCs w:val="22"/>
          <w:shd w:val="clear" w:color="auto" w:fill="FFFFFF"/>
        </w:rPr>
        <w:t xml:space="preserve"> “relativa menor” </w:t>
      </w:r>
      <w:r>
        <w:rPr>
          <w:szCs w:val="22"/>
          <w:shd w:val="clear" w:color="auto" w:fill="FFFFFF"/>
        </w:rPr>
        <w:t xml:space="preserve">de uma nota, devemos sempre diminuir uma terça menor dela. Ou seja, </w:t>
      </w:r>
      <w:r w:rsidRPr="002D00D4">
        <w:rPr>
          <w:szCs w:val="22"/>
          <w:shd w:val="clear" w:color="auto" w:fill="FFFFFF"/>
        </w:rPr>
        <w:t>é sempre 1,5T abaixo da nota</w:t>
      </w:r>
      <w:r>
        <w:rPr>
          <w:szCs w:val="22"/>
          <w:shd w:val="clear" w:color="auto" w:fill="FFFFFF"/>
        </w:rPr>
        <w:t xml:space="preserve"> que desejamos descobrir o semitom</w:t>
      </w:r>
      <w:r w:rsidRPr="002D00D4">
        <w:rPr>
          <w:szCs w:val="22"/>
          <w:shd w:val="clear" w:color="auto" w:fill="FFFFFF"/>
        </w:rPr>
        <w:t xml:space="preserve">. Por exemplo, queremos saber a relativa menor de </w:t>
      </w:r>
      <w:r w:rsidR="00D347F5">
        <w:rPr>
          <w:szCs w:val="22"/>
          <w:shd w:val="clear" w:color="auto" w:fill="FFFFFF"/>
        </w:rPr>
        <w:t>Sol</w:t>
      </w:r>
      <w:r w:rsidRPr="002D00D4">
        <w:rPr>
          <w:szCs w:val="22"/>
          <w:shd w:val="clear" w:color="auto" w:fill="FFFFFF"/>
        </w:rPr>
        <w:t>, então desceremos um tom e meio:</w:t>
      </w:r>
    </w:p>
    <w:p w14:paraId="0497A201" w14:textId="77777777" w:rsidR="00661227" w:rsidRDefault="00661227" w:rsidP="00441F9F">
      <w:pPr>
        <w:rPr>
          <w:szCs w:val="22"/>
          <w:shd w:val="clear" w:color="auto" w:fill="FFFFFF"/>
        </w:rPr>
      </w:pPr>
    </w:p>
    <w:p w14:paraId="482EB3B0" w14:textId="77777777" w:rsidR="00441F9F" w:rsidRPr="002D00D4" w:rsidRDefault="00D347F5" w:rsidP="00441F9F">
      <w:pPr>
        <w:rPr>
          <w:szCs w:val="22"/>
          <w:shd w:val="clear" w:color="auto" w:fill="FFFFFF"/>
        </w:rPr>
      </w:pPr>
      <w:r>
        <w:rPr>
          <w:szCs w:val="22"/>
          <w:shd w:val="clear" w:color="auto" w:fill="FFFFFF"/>
        </w:rPr>
        <w:t>Sol – Solb – Fá - Mi</w:t>
      </w:r>
      <w:r w:rsidR="00441F9F" w:rsidRPr="002D00D4">
        <w:rPr>
          <w:szCs w:val="22"/>
          <w:shd w:val="clear" w:color="auto" w:fill="FFFFFF"/>
        </w:rPr>
        <w:t>!</w:t>
      </w:r>
    </w:p>
    <w:p w14:paraId="42B05109" w14:textId="77777777" w:rsidR="00661227" w:rsidRDefault="00661227" w:rsidP="00441F9F">
      <w:pPr>
        <w:rPr>
          <w:szCs w:val="22"/>
          <w:shd w:val="clear" w:color="auto" w:fill="FFFFFF"/>
        </w:rPr>
      </w:pPr>
    </w:p>
    <w:p w14:paraId="0121A7E8" w14:textId="77777777" w:rsidR="00441F9F" w:rsidRPr="002D00D4" w:rsidRDefault="00441F9F" w:rsidP="00441F9F">
      <w:pPr>
        <w:rPr>
          <w:szCs w:val="22"/>
          <w:shd w:val="clear" w:color="auto" w:fill="FFFFFF"/>
        </w:rPr>
      </w:pPr>
      <w:r w:rsidRPr="002D00D4">
        <w:rPr>
          <w:szCs w:val="22"/>
          <w:shd w:val="clear" w:color="auto" w:fill="FFFFFF"/>
        </w:rPr>
        <w:t xml:space="preserve">A relativa menor de </w:t>
      </w:r>
      <w:r w:rsidR="00D347F5">
        <w:rPr>
          <w:szCs w:val="22"/>
          <w:shd w:val="clear" w:color="auto" w:fill="FFFFFF"/>
        </w:rPr>
        <w:t>Sol</w:t>
      </w:r>
      <w:r w:rsidRPr="002D00D4">
        <w:rPr>
          <w:szCs w:val="22"/>
          <w:shd w:val="clear" w:color="auto" w:fill="FFFFFF"/>
        </w:rPr>
        <w:t xml:space="preserve"> maior é o </w:t>
      </w:r>
      <w:r w:rsidR="00D347F5">
        <w:rPr>
          <w:szCs w:val="22"/>
          <w:shd w:val="clear" w:color="auto" w:fill="FFFFFF"/>
        </w:rPr>
        <w:t xml:space="preserve">Mi </w:t>
      </w:r>
      <w:r w:rsidRPr="002D00D4">
        <w:rPr>
          <w:szCs w:val="22"/>
          <w:shd w:val="clear" w:color="auto" w:fill="FFFFFF"/>
        </w:rPr>
        <w:t xml:space="preserve">menor, isso quer dizer que ao tocar uma música em </w:t>
      </w:r>
      <w:r w:rsidR="00D347F5">
        <w:rPr>
          <w:szCs w:val="22"/>
          <w:shd w:val="clear" w:color="auto" w:fill="FFFFFF"/>
        </w:rPr>
        <w:t xml:space="preserve">Sol </w:t>
      </w:r>
      <w:r w:rsidRPr="002D00D4">
        <w:rPr>
          <w:szCs w:val="22"/>
          <w:shd w:val="clear" w:color="auto" w:fill="FFFFFF"/>
        </w:rPr>
        <w:t xml:space="preserve">maior, ou tocar a escala de </w:t>
      </w:r>
      <w:r w:rsidR="00D347F5">
        <w:rPr>
          <w:szCs w:val="22"/>
          <w:shd w:val="clear" w:color="auto" w:fill="FFFFFF"/>
        </w:rPr>
        <w:t xml:space="preserve">Sol </w:t>
      </w:r>
      <w:r w:rsidRPr="002D00D4">
        <w:rPr>
          <w:szCs w:val="22"/>
          <w:shd w:val="clear" w:color="auto" w:fill="FFFFFF"/>
        </w:rPr>
        <w:t xml:space="preserve">maior, serão utilizadas as mesmas notas para tocar uma música em </w:t>
      </w:r>
      <w:r w:rsidR="00D347F5">
        <w:rPr>
          <w:szCs w:val="22"/>
          <w:shd w:val="clear" w:color="auto" w:fill="FFFFFF"/>
        </w:rPr>
        <w:t>Mi</w:t>
      </w:r>
      <w:r w:rsidRPr="002D00D4">
        <w:rPr>
          <w:szCs w:val="22"/>
          <w:shd w:val="clear" w:color="auto" w:fill="FFFFFF"/>
        </w:rPr>
        <w:t xml:space="preserve"> menor, ou tocar a escala </w:t>
      </w:r>
      <w:r>
        <w:rPr>
          <w:szCs w:val="22"/>
          <w:shd w:val="clear" w:color="auto" w:fill="FFFFFF"/>
        </w:rPr>
        <w:t xml:space="preserve">de </w:t>
      </w:r>
      <w:r w:rsidR="00D347F5">
        <w:rPr>
          <w:szCs w:val="22"/>
          <w:shd w:val="clear" w:color="auto" w:fill="FFFFFF"/>
        </w:rPr>
        <w:t>Mi</w:t>
      </w:r>
      <w:r>
        <w:rPr>
          <w:szCs w:val="22"/>
          <w:shd w:val="clear" w:color="auto" w:fill="FFFFFF"/>
        </w:rPr>
        <w:t xml:space="preserve"> </w:t>
      </w:r>
      <w:r w:rsidRPr="002D00D4">
        <w:rPr>
          <w:szCs w:val="22"/>
          <w:shd w:val="clear" w:color="auto" w:fill="FFFFFF"/>
        </w:rPr>
        <w:t>menor natural</w:t>
      </w:r>
      <w:r>
        <w:rPr>
          <w:szCs w:val="22"/>
          <w:shd w:val="clear" w:color="auto" w:fill="FFFFFF"/>
        </w:rPr>
        <w:t>, o que mudará é a disposição das notas.</w:t>
      </w:r>
    </w:p>
    <w:p w14:paraId="59EEF37D" w14:textId="64C0A175" w:rsidR="00661227" w:rsidRDefault="00441F9F" w:rsidP="0042127B">
      <w:pPr>
        <w:rPr>
          <w:szCs w:val="22"/>
          <w:shd w:val="clear" w:color="auto" w:fill="FFFFFF"/>
        </w:rPr>
      </w:pPr>
      <w:r w:rsidRPr="00BC55A8">
        <w:rPr>
          <w:szCs w:val="22"/>
          <w:shd w:val="clear" w:color="auto" w:fill="FFFFFF"/>
        </w:rPr>
        <w:t>Okay,</w:t>
      </w:r>
      <w:r w:rsidRPr="002D00D4">
        <w:rPr>
          <w:szCs w:val="22"/>
          <w:shd w:val="clear" w:color="auto" w:fill="FFFFFF"/>
        </w:rPr>
        <w:t xml:space="preserve"> até aí tudo em certo então.</w:t>
      </w:r>
    </w:p>
    <w:p w14:paraId="3EFFDCBC" w14:textId="77777777" w:rsidR="00661227" w:rsidRDefault="00661227" w:rsidP="0042127B">
      <w:pPr>
        <w:rPr>
          <w:szCs w:val="22"/>
          <w:shd w:val="clear" w:color="auto" w:fill="FFFFFF"/>
        </w:rPr>
      </w:pPr>
    </w:p>
    <w:p w14:paraId="78C3ED1D" w14:textId="77777777" w:rsidR="001C7388" w:rsidRPr="002D00D4" w:rsidRDefault="00441F9F" w:rsidP="0042127B">
      <w:pPr>
        <w:rPr>
          <w:szCs w:val="22"/>
          <w:shd w:val="clear" w:color="auto" w:fill="FFFFFF"/>
        </w:rPr>
      </w:pPr>
      <w:r>
        <w:rPr>
          <w:szCs w:val="22"/>
          <w:shd w:val="clear" w:color="auto" w:fill="FFFFFF"/>
        </w:rPr>
        <w:t>A relativa menor de</w:t>
      </w:r>
      <w:r w:rsidR="001C7388" w:rsidRPr="002D00D4">
        <w:rPr>
          <w:szCs w:val="22"/>
          <w:shd w:val="clear" w:color="auto" w:fill="FFFFFF"/>
        </w:rPr>
        <w:t xml:space="preserve"> </w:t>
      </w:r>
      <w:r w:rsidR="00D347F5">
        <w:rPr>
          <w:szCs w:val="22"/>
          <w:shd w:val="clear" w:color="auto" w:fill="FFFFFF"/>
        </w:rPr>
        <w:t>Sol</w:t>
      </w:r>
      <w:r w:rsidR="001C7388" w:rsidRPr="002D00D4">
        <w:rPr>
          <w:szCs w:val="22"/>
          <w:shd w:val="clear" w:color="auto" w:fill="FFFFFF"/>
        </w:rPr>
        <w:t xml:space="preserve"> já sabemos que é </w:t>
      </w:r>
      <w:r w:rsidR="00D347F5">
        <w:rPr>
          <w:szCs w:val="22"/>
          <w:shd w:val="clear" w:color="auto" w:fill="FFFFFF"/>
        </w:rPr>
        <w:t>Mi</w:t>
      </w:r>
      <w:r w:rsidR="001C7388" w:rsidRPr="002D00D4">
        <w:rPr>
          <w:szCs w:val="22"/>
          <w:shd w:val="clear" w:color="auto" w:fill="FFFFFF"/>
        </w:rPr>
        <w:t xml:space="preserve">. </w:t>
      </w:r>
    </w:p>
    <w:p w14:paraId="0F6C630E" w14:textId="77777777" w:rsidR="001C7388" w:rsidRPr="002D00D4" w:rsidRDefault="001C7388" w:rsidP="0042127B">
      <w:pPr>
        <w:rPr>
          <w:szCs w:val="22"/>
          <w:shd w:val="clear" w:color="auto" w:fill="FFFFFF"/>
        </w:rPr>
      </w:pPr>
      <w:r w:rsidRPr="002D00D4">
        <w:rPr>
          <w:szCs w:val="22"/>
          <w:shd w:val="clear" w:color="auto" w:fill="FFFFFF"/>
        </w:rPr>
        <w:t xml:space="preserve">De </w:t>
      </w:r>
      <w:r w:rsidR="00D347F5">
        <w:rPr>
          <w:szCs w:val="22"/>
          <w:shd w:val="clear" w:color="auto" w:fill="FFFFFF"/>
        </w:rPr>
        <w:t>Dó</w:t>
      </w:r>
      <w:r w:rsidRPr="002D00D4">
        <w:rPr>
          <w:szCs w:val="22"/>
          <w:shd w:val="clear" w:color="auto" w:fill="FFFFFF"/>
        </w:rPr>
        <w:t xml:space="preserve"> é </w:t>
      </w:r>
      <w:r w:rsidR="00D347F5">
        <w:rPr>
          <w:szCs w:val="22"/>
          <w:shd w:val="clear" w:color="auto" w:fill="FFFFFF"/>
        </w:rPr>
        <w:t>Lá</w:t>
      </w:r>
      <w:r w:rsidRPr="002D00D4">
        <w:rPr>
          <w:szCs w:val="22"/>
          <w:shd w:val="clear" w:color="auto" w:fill="FFFFFF"/>
        </w:rPr>
        <w:t xml:space="preserve"> menor (</w:t>
      </w:r>
      <w:r w:rsidR="00D347F5">
        <w:rPr>
          <w:szCs w:val="22"/>
          <w:shd w:val="clear" w:color="auto" w:fill="FFFFFF"/>
        </w:rPr>
        <w:t>Dó, Si, Sib, Lá</w:t>
      </w:r>
      <w:r w:rsidRPr="002D00D4">
        <w:rPr>
          <w:szCs w:val="22"/>
          <w:shd w:val="clear" w:color="auto" w:fill="FFFFFF"/>
        </w:rPr>
        <w:t>)</w:t>
      </w:r>
    </w:p>
    <w:p w14:paraId="4C20CAC1" w14:textId="77777777" w:rsidR="001C7388" w:rsidRPr="002D00D4" w:rsidRDefault="001C7388" w:rsidP="0042127B">
      <w:pPr>
        <w:rPr>
          <w:szCs w:val="22"/>
          <w:shd w:val="clear" w:color="auto" w:fill="FFFFFF"/>
        </w:rPr>
      </w:pPr>
      <w:r w:rsidRPr="002D00D4">
        <w:rPr>
          <w:szCs w:val="22"/>
          <w:shd w:val="clear" w:color="auto" w:fill="FFFFFF"/>
        </w:rPr>
        <w:t xml:space="preserve">E </w:t>
      </w:r>
      <w:r w:rsidR="00D347F5">
        <w:rPr>
          <w:szCs w:val="22"/>
          <w:shd w:val="clear" w:color="auto" w:fill="FFFFFF"/>
        </w:rPr>
        <w:t>d</w:t>
      </w:r>
      <w:r w:rsidRPr="002D00D4">
        <w:rPr>
          <w:szCs w:val="22"/>
          <w:shd w:val="clear" w:color="auto" w:fill="FFFFFF"/>
        </w:rPr>
        <w:t xml:space="preserve">e </w:t>
      </w:r>
      <w:r w:rsidR="00D347F5">
        <w:rPr>
          <w:szCs w:val="22"/>
          <w:shd w:val="clear" w:color="auto" w:fill="FFFFFF"/>
        </w:rPr>
        <w:t>Ré</w:t>
      </w:r>
      <w:r w:rsidRPr="002D00D4">
        <w:rPr>
          <w:szCs w:val="22"/>
          <w:shd w:val="clear" w:color="auto" w:fill="FFFFFF"/>
        </w:rPr>
        <w:t xml:space="preserve"> é </w:t>
      </w:r>
      <w:r w:rsidR="00D347F5">
        <w:rPr>
          <w:szCs w:val="22"/>
          <w:shd w:val="clear" w:color="auto" w:fill="FFFFFF"/>
        </w:rPr>
        <w:t>Si</w:t>
      </w:r>
      <w:r w:rsidRPr="002D00D4">
        <w:rPr>
          <w:szCs w:val="22"/>
          <w:shd w:val="clear" w:color="auto" w:fill="FFFFFF"/>
        </w:rPr>
        <w:t xml:space="preserve"> menor (</w:t>
      </w:r>
      <w:r w:rsidR="00D347F5">
        <w:rPr>
          <w:szCs w:val="22"/>
          <w:shd w:val="clear" w:color="auto" w:fill="FFFFFF"/>
        </w:rPr>
        <w:t>Ré, Réb, Dó, Si)</w:t>
      </w:r>
    </w:p>
    <w:p w14:paraId="210F3092" w14:textId="77777777" w:rsidR="001C7388" w:rsidRPr="002D00D4" w:rsidRDefault="001C7388" w:rsidP="0042127B">
      <w:pPr>
        <w:rPr>
          <w:szCs w:val="22"/>
          <w:shd w:val="clear" w:color="auto" w:fill="FFFFFF"/>
        </w:rPr>
      </w:pPr>
      <w:r w:rsidRPr="002D00D4">
        <w:rPr>
          <w:szCs w:val="22"/>
          <w:shd w:val="clear" w:color="auto" w:fill="FFFFFF"/>
        </w:rPr>
        <w:t xml:space="preserve">Temos aqui os tons vizinhos de </w:t>
      </w:r>
      <w:r w:rsidR="00D347F5">
        <w:rPr>
          <w:szCs w:val="22"/>
          <w:shd w:val="clear" w:color="auto" w:fill="FFFFFF"/>
        </w:rPr>
        <w:t>Sol</w:t>
      </w:r>
      <w:r w:rsidRPr="002D00D4">
        <w:rPr>
          <w:szCs w:val="22"/>
          <w:shd w:val="clear" w:color="auto" w:fill="FFFFFF"/>
        </w:rPr>
        <w:t xml:space="preserve"> maior</w:t>
      </w:r>
      <w:r w:rsidR="00D347F5">
        <w:rPr>
          <w:szCs w:val="22"/>
          <w:shd w:val="clear" w:color="auto" w:fill="FFFFFF"/>
        </w:rPr>
        <w:t>:</w:t>
      </w:r>
    </w:p>
    <w:p w14:paraId="2C13AAAF" w14:textId="7F32A40E" w:rsidR="00661227" w:rsidRDefault="00D347F5" w:rsidP="0042127B">
      <w:pPr>
        <w:rPr>
          <w:sz w:val="24"/>
          <w:shd w:val="clear" w:color="auto" w:fill="FFFFFF"/>
        </w:rPr>
      </w:pPr>
      <w:r>
        <w:rPr>
          <w:szCs w:val="22"/>
          <w:shd w:val="clear" w:color="auto" w:fill="FFFFFF"/>
        </w:rPr>
        <w:t>Mi</w:t>
      </w:r>
      <w:r w:rsidR="001C7388" w:rsidRPr="002D00D4">
        <w:rPr>
          <w:szCs w:val="22"/>
          <w:shd w:val="clear" w:color="auto" w:fill="FFFFFF"/>
        </w:rPr>
        <w:t xml:space="preserve"> menor, </w:t>
      </w:r>
      <w:r>
        <w:rPr>
          <w:szCs w:val="22"/>
          <w:shd w:val="clear" w:color="auto" w:fill="FFFFFF"/>
        </w:rPr>
        <w:t>Dó</w:t>
      </w:r>
      <w:r w:rsidR="001C7388" w:rsidRPr="002D00D4">
        <w:rPr>
          <w:szCs w:val="22"/>
          <w:shd w:val="clear" w:color="auto" w:fill="FFFFFF"/>
        </w:rPr>
        <w:t xml:space="preserve"> maior, </w:t>
      </w:r>
      <w:r>
        <w:rPr>
          <w:szCs w:val="22"/>
          <w:shd w:val="clear" w:color="auto" w:fill="FFFFFF"/>
        </w:rPr>
        <w:t>Lá</w:t>
      </w:r>
      <w:r w:rsidR="001C7388" w:rsidRPr="002D00D4">
        <w:rPr>
          <w:szCs w:val="22"/>
          <w:shd w:val="clear" w:color="auto" w:fill="FFFFFF"/>
        </w:rPr>
        <w:t xml:space="preserve"> menor, </w:t>
      </w:r>
      <w:r>
        <w:rPr>
          <w:szCs w:val="22"/>
          <w:shd w:val="clear" w:color="auto" w:fill="FFFFFF"/>
        </w:rPr>
        <w:t>Ré</w:t>
      </w:r>
      <w:r w:rsidR="001C7388" w:rsidRPr="002D00D4">
        <w:rPr>
          <w:szCs w:val="22"/>
          <w:shd w:val="clear" w:color="auto" w:fill="FFFFFF"/>
        </w:rPr>
        <w:t xml:space="preserve"> maior e </w:t>
      </w:r>
      <w:r>
        <w:rPr>
          <w:szCs w:val="22"/>
          <w:shd w:val="clear" w:color="auto" w:fill="FFFFFF"/>
        </w:rPr>
        <w:t>S</w:t>
      </w:r>
      <w:r w:rsidR="001C7388" w:rsidRPr="002D00D4">
        <w:rPr>
          <w:szCs w:val="22"/>
          <w:shd w:val="clear" w:color="auto" w:fill="FFFFFF"/>
        </w:rPr>
        <w:t>i menor</w:t>
      </w:r>
      <w:r w:rsidR="001C7388">
        <w:rPr>
          <w:sz w:val="24"/>
          <w:shd w:val="clear" w:color="auto" w:fill="FFFFFF"/>
        </w:rPr>
        <w:t>.</w:t>
      </w:r>
    </w:p>
    <w:p w14:paraId="0987D857" w14:textId="77777777" w:rsidR="00D347F5" w:rsidRDefault="00D347F5" w:rsidP="0042127B">
      <w:pPr>
        <w:rPr>
          <w:sz w:val="24"/>
          <w:shd w:val="clear" w:color="auto" w:fill="FFFFFF"/>
        </w:rPr>
      </w:pPr>
    </w:p>
    <w:p w14:paraId="3B833023" w14:textId="77777777" w:rsidR="00915278" w:rsidRPr="00D347F5" w:rsidRDefault="00D347F5" w:rsidP="00D347F5">
      <w:pPr>
        <w:rPr>
          <w:sz w:val="24"/>
          <w:shd w:val="clear" w:color="auto" w:fill="FFFFFF"/>
        </w:rPr>
      </w:pPr>
      <w:r>
        <w:rPr>
          <w:noProof/>
          <w:sz w:val="24"/>
          <w:shd w:val="clear" w:color="auto" w:fill="FFFFFF"/>
          <w:lang w:eastAsia="pt-BR"/>
        </w:rPr>
        <w:drawing>
          <wp:inline distT="0" distB="0" distL="0" distR="0" wp14:anchorId="49F7EEC6" wp14:editId="7CB81385">
            <wp:extent cx="4991100" cy="1981501"/>
            <wp:effectExtent l="0" t="0" r="0" b="0"/>
            <wp:docPr id="1157" name="Imagem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4993302" cy="1982375"/>
                    </a:xfrm>
                    <a:prstGeom prst="rect">
                      <a:avLst/>
                    </a:prstGeom>
                    <a:noFill/>
                    <a:ln>
                      <a:noFill/>
                    </a:ln>
                  </pic:spPr>
                </pic:pic>
              </a:graphicData>
            </a:graphic>
          </wp:inline>
        </w:drawing>
      </w:r>
    </w:p>
    <w:p w14:paraId="32DA80D6" w14:textId="33304EFC" w:rsidR="007528C3" w:rsidRDefault="00915278" w:rsidP="001C4B5E">
      <w:pPr>
        <w:pStyle w:val="Legenda"/>
        <w:jc w:val="center"/>
      </w:pPr>
      <w:r>
        <w:t>Figura 2</w:t>
      </w:r>
      <w:r w:rsidR="00F85590">
        <w:t>2</w:t>
      </w:r>
      <w:r>
        <w:t>.</w:t>
      </w:r>
      <w:r w:rsidR="00FF0555">
        <w:t>1</w:t>
      </w:r>
      <w:r>
        <w:t>.</w:t>
      </w:r>
      <w:r w:rsidR="00FF0555">
        <w:t>1</w:t>
      </w:r>
    </w:p>
    <w:p w14:paraId="565B5F45" w14:textId="77777777" w:rsidR="00C56483" w:rsidRDefault="00C56483" w:rsidP="00C16211">
      <w:pPr>
        <w:rPr>
          <w:lang w:eastAsia="pt-BR"/>
        </w:rPr>
      </w:pPr>
    </w:p>
    <w:p w14:paraId="7E45E3D7" w14:textId="2108FB48" w:rsidR="00C16211" w:rsidRDefault="00653434" w:rsidP="00C16211">
      <w:pPr>
        <w:rPr>
          <w:lang w:eastAsia="pt-BR"/>
        </w:rPr>
      </w:pPr>
      <w:r>
        <w:rPr>
          <w:lang w:eastAsia="pt-BR"/>
        </w:rPr>
        <w:t>Uma dica, c</w:t>
      </w:r>
      <w:r w:rsidR="00C10B8E">
        <w:rPr>
          <w:lang w:eastAsia="pt-BR"/>
        </w:rPr>
        <w:t xml:space="preserve">aso queira achar os tons vizinhos de uma tonalidade menor (natural) você </w:t>
      </w:r>
      <w:r>
        <w:rPr>
          <w:lang w:eastAsia="pt-BR"/>
        </w:rPr>
        <w:t>deve procurar</w:t>
      </w:r>
      <w:r w:rsidR="00C10B8E">
        <w:rPr>
          <w:lang w:eastAsia="pt-BR"/>
        </w:rPr>
        <w:t xml:space="preserve"> a relativa maior da tônica (1,5T acima), por exemplo o F#m, a relativa maior dele é o Lá</w:t>
      </w:r>
      <w:r>
        <w:rPr>
          <w:lang w:eastAsia="pt-BR"/>
        </w:rPr>
        <w:t>. Depois de já ter encontrado a relativa maior, calcule o 4º e o 5º grau de Lá, e depois a relativa menor deles</w:t>
      </w:r>
      <w:r w:rsidR="00D963AB">
        <w:rPr>
          <w:lang w:eastAsia="pt-BR"/>
        </w:rPr>
        <w:t>.</w:t>
      </w:r>
    </w:p>
    <w:p w14:paraId="3F184482" w14:textId="77777777" w:rsidR="00D963AB" w:rsidRDefault="00D963AB" w:rsidP="00C16211">
      <w:pPr>
        <w:rPr>
          <w:lang w:eastAsia="pt-BR"/>
        </w:rPr>
      </w:pPr>
    </w:p>
    <w:p w14:paraId="70990BB2" w14:textId="77777777" w:rsidR="00D963AB" w:rsidRDefault="00D963AB" w:rsidP="00C16211">
      <w:pPr>
        <w:rPr>
          <w:lang w:eastAsia="pt-BR"/>
        </w:rPr>
      </w:pPr>
    </w:p>
    <w:p w14:paraId="3A62A08E" w14:textId="77777777" w:rsidR="00D963AB" w:rsidRPr="00C16211" w:rsidRDefault="00D963AB" w:rsidP="00C16211">
      <w:pPr>
        <w:rPr>
          <w:lang w:eastAsia="pt-BR"/>
        </w:rPr>
      </w:pPr>
    </w:p>
    <w:p w14:paraId="0FB845A0" w14:textId="3094B629" w:rsidR="00214522" w:rsidRPr="00AC0048" w:rsidRDefault="00214522" w:rsidP="001C4B5E">
      <w:pPr>
        <w:pStyle w:val="Ttulo3"/>
        <w:rPr>
          <w:rFonts w:ascii="Arial Black" w:hAnsi="Arial Black"/>
          <w:b w:val="0"/>
          <w:sz w:val="36"/>
          <w:szCs w:val="36"/>
        </w:rPr>
      </w:pPr>
      <w:bookmarkStart w:id="141" w:name="_Toc70064130"/>
      <w:bookmarkStart w:id="142" w:name="_Toc99392049"/>
      <w:r w:rsidRPr="00AC0048">
        <w:rPr>
          <w:rFonts w:ascii="Arial Black" w:hAnsi="Arial Black"/>
          <w:b w:val="0"/>
          <w:sz w:val="36"/>
          <w:szCs w:val="36"/>
        </w:rPr>
        <w:t>Asa Branca</w:t>
      </w:r>
      <w:bookmarkEnd w:id="141"/>
      <w:bookmarkEnd w:id="142"/>
      <w:r w:rsidR="00BC1AEA">
        <w:rPr>
          <w:rFonts w:ascii="Arial Black" w:hAnsi="Arial Black"/>
          <w:b w:val="0"/>
          <w:sz w:val="36"/>
          <w:szCs w:val="36"/>
        </w:rPr>
        <w:t xml:space="preserve"> </w:t>
      </w:r>
    </w:p>
    <w:p w14:paraId="468A6E34" w14:textId="275F71E7" w:rsidR="00D75F3F" w:rsidRPr="00C16211" w:rsidRDefault="00670FCD" w:rsidP="00C16211">
      <w:pPr>
        <w:jc w:val="center"/>
      </w:pPr>
      <w:r>
        <w:rPr>
          <w:noProof/>
          <w:lang w:eastAsia="pt-BR"/>
        </w:rPr>
        <w:drawing>
          <wp:inline distT="0" distB="0" distL="0" distR="0" wp14:anchorId="523BD800" wp14:editId="1263163D">
            <wp:extent cx="5400040" cy="1247775"/>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400040" cy="1247775"/>
                    </a:xfrm>
                    <a:prstGeom prst="rect">
                      <a:avLst/>
                    </a:prstGeom>
                    <a:noFill/>
                    <a:ln>
                      <a:noFill/>
                    </a:ln>
                  </pic:spPr>
                </pic:pic>
              </a:graphicData>
            </a:graphic>
          </wp:inline>
        </w:drawing>
      </w:r>
    </w:p>
    <w:p w14:paraId="58DBA68F" w14:textId="4EA72BAF" w:rsidR="00F82FA0" w:rsidRDefault="00A602D0" w:rsidP="006D2F55">
      <w:pPr>
        <w:jc w:val="center"/>
      </w:pPr>
      <w:r>
        <w:rPr>
          <w:noProof/>
          <w:lang w:eastAsia="pt-BR"/>
        </w:rPr>
        <mc:AlternateContent>
          <mc:Choice Requires="wps">
            <w:drawing>
              <wp:anchor distT="0" distB="0" distL="114300" distR="114300" simplePos="0" relativeHeight="251692544" behindDoc="1" locked="0" layoutInCell="1" allowOverlap="1" wp14:anchorId="4D02C34C" wp14:editId="0E102491">
                <wp:simplePos x="0" y="0"/>
                <wp:positionH relativeFrom="margin">
                  <wp:posOffset>2066881</wp:posOffset>
                </wp:positionH>
                <wp:positionV relativeFrom="paragraph">
                  <wp:posOffset>97923</wp:posOffset>
                </wp:positionV>
                <wp:extent cx="1257300" cy="666750"/>
                <wp:effectExtent l="0" t="0" r="0" b="0"/>
                <wp:wrapNone/>
                <wp:docPr id="186" name="Elipse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7300" cy="66675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2B824DD2" id="Elipse 186" o:spid="_x0000_s1026" style="position:absolute;margin-left:162.75pt;margin-top:7.7pt;width:99pt;height:52.5pt;z-index:-25162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" fillcolor="#ffc000" strokecolor="#e36c0a [2409]" strokeweight="2pt">
                <v:path arrowok="t"/>
                <w10:wrap anchorx="margin"/>
              </v:oval>
            </w:pict>
          </mc:Fallback>
        </mc:AlternateContent>
      </w:r>
    </w:p>
    <w:p w14:paraId="2FD3FB7C" w14:textId="1C578321" w:rsidR="00C624F8" w:rsidRDefault="006D2F55" w:rsidP="006D2F55">
      <w:pPr>
        <w:jc w:val="center"/>
      </w:pPr>
      <w:r>
        <w:rPr>
          <w:noProof/>
          <w:color w:val="FF0000"/>
        </w:rPr>
        <w:object w:dxaOrig="1540" w:dyaOrig="993" w14:anchorId="1C4E0782">
          <v:shape id="_x0000_i1049" type="#_x0000_t75" style="width:79.5pt;height:57.75pt" o:ole="">
            <v:imagedata r:id="rId245" o:title=""/>
          </v:shape>
          <o:OLEObject Type="Embed" ProgID="Package" ShapeID="_x0000_i1049" DrawAspect="Icon" ObjectID="_1710162536" r:id="rId246"/>
        </w:object>
      </w:r>
    </w:p>
    <w:p w14:paraId="10C73C64" w14:textId="77777777" w:rsidR="00653434" w:rsidRDefault="00653434" w:rsidP="008F6671">
      <w:pPr>
        <w:jc w:val="center"/>
        <w:rPr>
          <w:color w:val="FF0000"/>
        </w:rPr>
      </w:pPr>
    </w:p>
    <w:p w14:paraId="3D120D0C" w14:textId="5C71B204" w:rsidR="001D76B5" w:rsidRDefault="008C09CB" w:rsidP="008F6671">
      <w:pPr>
        <w:jc w:val="center"/>
      </w:pPr>
      <w:r>
        <w:rPr>
          <w:noProof/>
          <w:lang w:eastAsia="pt-BR"/>
        </w:rPr>
        <mc:AlternateContent>
          <mc:Choice Requires="wps">
            <w:drawing>
              <wp:anchor distT="0" distB="0" distL="114300" distR="114300" simplePos="0" relativeHeight="251680256" behindDoc="1" locked="0" layoutInCell="1" allowOverlap="1" wp14:anchorId="0C4FB81B" wp14:editId="3367379B">
                <wp:simplePos x="0" y="0"/>
                <wp:positionH relativeFrom="column">
                  <wp:posOffset>375920</wp:posOffset>
                </wp:positionH>
                <wp:positionV relativeFrom="paragraph">
                  <wp:posOffset>59055</wp:posOffset>
                </wp:positionV>
                <wp:extent cx="4714875" cy="809965"/>
                <wp:effectExtent l="0" t="0" r="28575" b="28575"/>
                <wp:wrapNone/>
                <wp:docPr id="130" name="Retângulo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14875" cy="80996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10D648F" id="Retângulo 130" o:spid="_x0000_s1026" style="position:absolute;margin-left:29.6pt;margin-top:4.65pt;width:371.25pt;height:63.8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" fillcolor="#ffd961" strokecolor="#974706 [1609]" strokeweight="2pt">
                <v:path arrowok="t"/>
              </v:rect>
            </w:pict>
          </mc:Fallback>
        </mc:AlternateContent>
      </w:r>
    </w:p>
    <w:p w14:paraId="788B4771" w14:textId="0CCDEDB4" w:rsidR="00D22574" w:rsidRDefault="001D76B5" w:rsidP="008F6671">
      <w:pPr>
        <w:jc w:val="center"/>
        <w:rPr>
          <w:b/>
          <w:bCs/>
        </w:rPr>
      </w:pPr>
      <w:r w:rsidRPr="00D22574">
        <w:rPr>
          <w:b/>
          <w:bCs/>
        </w:rPr>
        <w:t>Aula online da música</w:t>
      </w:r>
      <w:r>
        <w:rPr>
          <w:b/>
          <w:bCs/>
        </w:rPr>
        <w:t xml:space="preserve"> Asa Branca</w:t>
      </w:r>
      <w:r w:rsidRPr="00D22574">
        <w:rPr>
          <w:b/>
          <w:bCs/>
        </w:rPr>
        <w:t>, acesse aqui</w:t>
      </w:r>
      <w:r>
        <w:rPr>
          <w:b/>
          <w:bCs/>
        </w:rPr>
        <w:t xml:space="preserve"> (basta clicar)</w:t>
      </w:r>
      <w:r w:rsidRPr="00D22574">
        <w:rPr>
          <w:b/>
          <w:bCs/>
        </w:rPr>
        <w:t>:</w:t>
      </w:r>
    </w:p>
    <w:p w14:paraId="5324CCAF" w14:textId="77777777" w:rsidR="00116FD4" w:rsidRDefault="00116FD4" w:rsidP="008F6671">
      <w:pPr>
        <w:jc w:val="center"/>
        <w:rPr>
          <w:b/>
          <w:bCs/>
        </w:rPr>
      </w:pPr>
    </w:p>
    <w:p w14:paraId="58D27F30" w14:textId="4D0D2840" w:rsidR="00D22574" w:rsidRPr="00747884" w:rsidRDefault="00B9373C" w:rsidP="00116FD4">
      <w:pPr>
        <w:jc w:val="center"/>
        <w:rPr>
          <w:sz w:val="18"/>
          <w:szCs w:val="18"/>
        </w:rPr>
      </w:pPr>
      <w:hyperlink r:id="rId247" w:history="1">
        <w:r w:rsidR="00116FD4" w:rsidRPr="00747884">
          <w:rPr>
            <w:rStyle w:val="Hyperlink"/>
            <w:color w:val="auto"/>
            <w:sz w:val="18"/>
            <w:szCs w:val="18"/>
          </w:rPr>
          <w:t>https://www.youtube.com/playlist?list=PLCAVX-O9MrRjQO46zON09nPXJ-vvc4y7M</w:t>
        </w:r>
      </w:hyperlink>
    </w:p>
    <w:p w14:paraId="7D05C6F3" w14:textId="77777777" w:rsidR="00116FD4" w:rsidRPr="001D76B5" w:rsidRDefault="00116FD4" w:rsidP="001D76B5">
      <w:pPr>
        <w:rPr>
          <w:color w:val="FFFFFF" w:themeColor="background1"/>
        </w:rPr>
      </w:pPr>
    </w:p>
    <w:p w14:paraId="1E664642" w14:textId="07DC9E88" w:rsidR="008F6671" w:rsidRPr="005B39E8" w:rsidRDefault="008F6671" w:rsidP="008F6671"/>
    <w:p w14:paraId="54A20214" w14:textId="0A62C285" w:rsidR="00A87050" w:rsidRDefault="00725555" w:rsidP="00555CB0">
      <w:pPr>
        <w:pStyle w:val="Subttulo"/>
        <w:rPr>
          <w:snapToGrid w:val="0"/>
          <w:color w:val="000000"/>
          <w:w w:val="0"/>
          <w:sz w:val="0"/>
          <w:szCs w:val="0"/>
          <w:u w:color="000000"/>
          <w:bdr w:val="none" w:sz="0" w:space="0" w:color="000000"/>
          <w:shd w:val="clear" w:color="000000" w:fill="000000"/>
        </w:rPr>
      </w:pPr>
      <w:r>
        <w:rPr>
          <w:noProof/>
          <w:snapToGrid w:val="0"/>
          <w:color w:val="000000"/>
          <w:w w:val="0"/>
          <w:sz w:val="0"/>
          <w:szCs w:val="0"/>
          <w:u w:color="000000"/>
          <w:bdr w:val="none" w:sz="0" w:space="0" w:color="000000"/>
          <w:shd w:val="clear" w:color="000000" w:fill="000000"/>
          <w:lang w:eastAsia="pt-BR"/>
        </w:rPr>
        <w:drawing>
          <wp:inline distT="0" distB="0" distL="0" distR="0" wp14:anchorId="695694E2" wp14:editId="3AF8BE0D">
            <wp:extent cx="5510812" cy="4735773"/>
            <wp:effectExtent l="0" t="0" r="0" b="8255"/>
            <wp:docPr id="1170" name="Imagem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514969" cy="4739345"/>
                    </a:xfrm>
                    <a:prstGeom prst="rect">
                      <a:avLst/>
                    </a:prstGeom>
                    <a:noFill/>
                    <a:ln>
                      <a:noFill/>
                    </a:ln>
                  </pic:spPr>
                </pic:pic>
              </a:graphicData>
            </a:graphic>
          </wp:inline>
        </w:drawing>
      </w:r>
    </w:p>
    <w:p w14:paraId="09CD23BD" w14:textId="77777777" w:rsidR="00C56483" w:rsidRPr="00C56483" w:rsidRDefault="00C56483" w:rsidP="00C56483"/>
    <w:p w14:paraId="6636AAA1" w14:textId="76C278A7" w:rsidR="006324F3" w:rsidRPr="00264F83" w:rsidRDefault="002A5A06" w:rsidP="006324F3">
      <w:pPr>
        <w:pStyle w:val="Ttulo1"/>
        <w:rPr>
          <w:rFonts w:cs="Arial"/>
          <w:color w:val="ED3611"/>
          <w:kern w:val="0"/>
          <w:szCs w:val="40"/>
        </w:rPr>
      </w:pPr>
      <w:bookmarkStart w:id="143" w:name="_Toc70064131"/>
      <w:bookmarkStart w:id="144" w:name="_Toc99392050"/>
      <w:r w:rsidRPr="00264F83">
        <w:rPr>
          <w:rFonts w:cs="Arial"/>
          <w:color w:val="ED3611"/>
          <w:kern w:val="0"/>
          <w:szCs w:val="40"/>
        </w:rPr>
        <w:t>2</w:t>
      </w:r>
      <w:r w:rsidR="00F85590">
        <w:rPr>
          <w:rFonts w:cs="Arial"/>
          <w:color w:val="ED3611"/>
          <w:kern w:val="0"/>
          <w:szCs w:val="40"/>
        </w:rPr>
        <w:t>3</w:t>
      </w:r>
      <w:r w:rsidR="00956480" w:rsidRPr="00264F83">
        <w:rPr>
          <w:rFonts w:cs="Arial"/>
          <w:color w:val="ED3611"/>
          <w:kern w:val="0"/>
          <w:szCs w:val="40"/>
        </w:rPr>
        <w:t xml:space="preserve"> </w:t>
      </w:r>
      <w:r w:rsidR="004B3B2F" w:rsidRPr="00264F83">
        <w:rPr>
          <w:rFonts w:cs="Arial"/>
          <w:color w:val="ED3611"/>
          <w:kern w:val="0"/>
          <w:szCs w:val="40"/>
        </w:rPr>
        <w:t xml:space="preserve">- </w:t>
      </w:r>
      <w:r w:rsidR="00E03CF4" w:rsidRPr="00264F83">
        <w:rPr>
          <w:rFonts w:cs="Arial"/>
          <w:color w:val="ED3611"/>
          <w:kern w:val="0"/>
          <w:szCs w:val="40"/>
        </w:rPr>
        <w:t>Transposição:</w:t>
      </w:r>
      <w:bookmarkEnd w:id="143"/>
      <w:bookmarkEnd w:id="144"/>
    </w:p>
    <w:p w14:paraId="74FFDB6C" w14:textId="77777777" w:rsidR="00C56483" w:rsidRDefault="00657790" w:rsidP="003C5647">
      <w:pPr>
        <w:rPr>
          <w:rFonts w:cs="Arial"/>
          <w:color w:val="000000" w:themeColor="text1"/>
          <w:lang w:eastAsia="pt-BR"/>
        </w:rPr>
      </w:pPr>
      <w:r w:rsidRPr="001A6CF9">
        <w:rPr>
          <w:rFonts w:cs="Arial"/>
          <w:color w:val="000000" w:themeColor="text1"/>
          <w:lang w:eastAsia="pt-BR"/>
        </w:rPr>
        <w:t>A transposição é basicamente transportar todas as notas de uma determinada tonalidade para uma outra tonalidade, sempre respeitando a distância dos intervalos das notas e dos graus da escala.</w:t>
      </w:r>
    </w:p>
    <w:p w14:paraId="5A3CDBDF" w14:textId="109D1373" w:rsidR="003C5647" w:rsidRPr="00C56483" w:rsidRDefault="00657790" w:rsidP="003C5647">
      <w:pPr>
        <w:rPr>
          <w:rFonts w:cs="Arial"/>
          <w:color w:val="000000" w:themeColor="text1"/>
          <w:lang w:eastAsia="pt-BR"/>
        </w:rPr>
      </w:pPr>
      <w:r w:rsidRPr="001A6CF9">
        <w:rPr>
          <w:rFonts w:cs="Arial"/>
          <w:color w:val="000000" w:themeColor="text1"/>
          <w:lang w:eastAsia="pt-BR"/>
        </w:rPr>
        <w:t xml:space="preserve"> </w:t>
      </w:r>
    </w:p>
    <w:p w14:paraId="6BCBDDBD" w14:textId="5A267681" w:rsidR="00A87050" w:rsidRPr="003C5647" w:rsidRDefault="001A6CF9" w:rsidP="003C5647">
      <w:pPr>
        <w:rPr>
          <w:lang w:eastAsia="pt-BR"/>
        </w:rPr>
      </w:pPr>
      <w:r>
        <w:rPr>
          <w:lang w:eastAsia="pt-BR"/>
        </w:rPr>
        <w:t>Transpondo...</w:t>
      </w:r>
    </w:p>
    <w:p w14:paraId="070692CD" w14:textId="1691A45D" w:rsidR="00E03CF4" w:rsidRPr="002354BA" w:rsidRDefault="002354BA" w:rsidP="0094417E">
      <w:pPr>
        <w:keepNext/>
        <w:shd w:val="clear" w:color="auto" w:fill="FFFFFF"/>
        <w:jc w:val="center"/>
      </w:pPr>
      <w:r>
        <w:rPr>
          <w:noProof/>
          <w:lang w:eastAsia="pt-BR"/>
        </w:rPr>
        <w:drawing>
          <wp:inline distT="0" distB="0" distL="0" distR="0" wp14:anchorId="7C2BFDB0" wp14:editId="2E2F9D58">
            <wp:extent cx="3480838" cy="1504950"/>
            <wp:effectExtent l="0" t="0" r="5715" b="0"/>
            <wp:docPr id="780"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9" cstate="print"/>
                    <a:srcRect/>
                    <a:stretch>
                      <a:fillRect/>
                    </a:stretch>
                  </pic:blipFill>
                  <pic:spPr bwMode="auto">
                    <a:xfrm>
                      <a:off x="0" y="0"/>
                      <a:ext cx="3496540" cy="1511739"/>
                    </a:xfrm>
                    <a:prstGeom prst="rect">
                      <a:avLst/>
                    </a:prstGeom>
                    <a:noFill/>
                    <a:ln w="9525">
                      <a:noFill/>
                      <a:miter lim="800000"/>
                      <a:headEnd/>
                      <a:tailEnd/>
                    </a:ln>
                  </pic:spPr>
                </pic:pic>
              </a:graphicData>
            </a:graphic>
          </wp:inline>
        </w:drawing>
      </w:r>
    </w:p>
    <w:p w14:paraId="223A6EC2" w14:textId="0BDA2AF2" w:rsidR="00915278" w:rsidRPr="00915278" w:rsidRDefault="002354BA" w:rsidP="00915278">
      <w:pPr>
        <w:pStyle w:val="Legenda"/>
        <w:jc w:val="center"/>
        <w:rPr>
          <w:rFonts w:cs="Arial"/>
          <w:color w:val="000000" w:themeColor="text1"/>
          <w:szCs w:val="16"/>
        </w:rPr>
      </w:pPr>
      <w:r>
        <w:t>Figura 2</w:t>
      </w:r>
      <w:r w:rsidR="00F85590">
        <w:t>3</w:t>
      </w:r>
      <w:r>
        <w:t>.</w:t>
      </w:r>
      <w:r w:rsidR="00FF0555">
        <w:t>0</w:t>
      </w:r>
      <w:r>
        <w:t>.1</w:t>
      </w:r>
    </w:p>
    <w:p w14:paraId="36B7C95E" w14:textId="77777777" w:rsidR="00E03CF4" w:rsidRDefault="00E03CF4" w:rsidP="00915278">
      <w:pPr>
        <w:shd w:val="clear" w:color="auto" w:fill="FFFFFF"/>
        <w:rPr>
          <w:rFonts w:cs="Arial"/>
          <w:color w:val="000000" w:themeColor="text1"/>
          <w:lang w:eastAsia="pt-BR"/>
        </w:rPr>
      </w:pPr>
    </w:p>
    <w:p w14:paraId="43B4DA2A" w14:textId="59BCC262" w:rsidR="00E03CF4" w:rsidRDefault="00E03CF4" w:rsidP="00E03CF4">
      <w:pPr>
        <w:shd w:val="clear" w:color="auto" w:fill="FFFFFF"/>
        <w:rPr>
          <w:rFonts w:cs="Arial"/>
          <w:color w:val="000000" w:themeColor="text1"/>
          <w:lang w:eastAsia="pt-BR"/>
        </w:rPr>
      </w:pPr>
      <w:r w:rsidRPr="00C22697">
        <w:rPr>
          <w:rFonts w:cs="Arial"/>
          <w:color w:val="000000" w:themeColor="text1"/>
          <w:lang w:eastAsia="pt-BR"/>
        </w:rPr>
        <w:t>Observe qu</w:t>
      </w:r>
      <w:r>
        <w:rPr>
          <w:rFonts w:cs="Arial"/>
          <w:color w:val="000000" w:themeColor="text1"/>
          <w:lang w:eastAsia="pt-BR"/>
        </w:rPr>
        <w:t>e a distância de uma nota para a outra na escala</w:t>
      </w:r>
      <w:r w:rsidR="00176243">
        <w:rPr>
          <w:rFonts w:cs="Arial"/>
          <w:color w:val="000000" w:themeColor="text1"/>
          <w:lang w:eastAsia="pt-BR"/>
        </w:rPr>
        <w:t xml:space="preserve"> da figura acima</w:t>
      </w:r>
      <w:r>
        <w:rPr>
          <w:rFonts w:cs="Arial"/>
          <w:color w:val="000000" w:themeColor="text1"/>
          <w:lang w:eastAsia="pt-BR"/>
        </w:rPr>
        <w:t xml:space="preserve"> é</w:t>
      </w:r>
      <w:r w:rsidRPr="007B3E48">
        <w:rPr>
          <w:rFonts w:cs="Arial"/>
          <w:color w:val="000000" w:themeColor="text1"/>
          <w:lang w:eastAsia="pt-BR"/>
        </w:rPr>
        <w:t xml:space="preserve"> de </w:t>
      </w:r>
      <w:r>
        <w:rPr>
          <w:rFonts w:cs="Arial"/>
          <w:color w:val="000000" w:themeColor="text1"/>
          <w:lang w:eastAsia="pt-BR"/>
        </w:rPr>
        <w:t>um semi</w:t>
      </w:r>
      <w:r w:rsidRPr="007B3E48">
        <w:rPr>
          <w:rFonts w:cs="Arial"/>
          <w:color w:val="000000" w:themeColor="text1"/>
          <w:lang w:eastAsia="pt-BR"/>
        </w:rPr>
        <w:t>tom.</w:t>
      </w:r>
    </w:p>
    <w:p w14:paraId="0C224DE2" w14:textId="086764B9" w:rsidR="00C22697" w:rsidRDefault="00C22697" w:rsidP="00C22697">
      <w:pPr>
        <w:shd w:val="clear" w:color="auto" w:fill="FFFFFF"/>
        <w:rPr>
          <w:rFonts w:cs="Arial"/>
          <w:color w:val="000000" w:themeColor="text1"/>
          <w:lang w:eastAsia="pt-BR"/>
        </w:rPr>
      </w:pPr>
    </w:p>
    <w:p w14:paraId="1B129BAA" w14:textId="77777777" w:rsidR="00C22697" w:rsidRDefault="00C22697" w:rsidP="00C22697">
      <w:pPr>
        <w:shd w:val="clear" w:color="auto" w:fill="FFFFFF"/>
        <w:rPr>
          <w:rFonts w:cs="Arial"/>
          <w:color w:val="000000" w:themeColor="text1"/>
          <w:lang w:eastAsia="pt-BR"/>
        </w:rPr>
      </w:pPr>
      <w:r>
        <w:rPr>
          <w:rFonts w:cs="Arial"/>
          <w:color w:val="000000" w:themeColor="text1"/>
          <w:lang w:eastAsia="pt-BR"/>
        </w:rPr>
        <w:t>Para fa</w:t>
      </w:r>
      <w:r w:rsidR="00E03CF4" w:rsidRPr="00C22697">
        <w:rPr>
          <w:rFonts w:cs="Arial"/>
          <w:color w:val="000000" w:themeColor="text1"/>
          <w:lang w:eastAsia="pt-BR"/>
        </w:rPr>
        <w:t xml:space="preserve">zermos a transposição de tonalidade em uma música, devemos </w:t>
      </w:r>
      <w:r>
        <w:rPr>
          <w:rFonts w:cs="Arial"/>
          <w:color w:val="000000" w:themeColor="text1"/>
          <w:lang w:eastAsia="pt-BR"/>
        </w:rPr>
        <w:t xml:space="preserve">seguir os seguintes tópicos: </w:t>
      </w:r>
    </w:p>
    <w:p w14:paraId="4A48F619" w14:textId="77777777" w:rsidR="002A1235" w:rsidRDefault="002A1235" w:rsidP="002A1235">
      <w:pPr>
        <w:shd w:val="clear" w:color="auto" w:fill="FFFFFF"/>
        <w:rPr>
          <w:rFonts w:cs="Arial"/>
          <w:color w:val="000000" w:themeColor="text1"/>
          <w:lang w:eastAsia="pt-BR"/>
        </w:rPr>
      </w:pPr>
    </w:p>
    <w:p w14:paraId="6C160442" w14:textId="77777777" w:rsidR="002A1235" w:rsidRDefault="002A1235" w:rsidP="002A1235">
      <w:pPr>
        <w:shd w:val="clear" w:color="auto" w:fill="FFFFFF"/>
        <w:ind w:firstLine="709"/>
        <w:rPr>
          <w:rFonts w:cs="Arial"/>
          <w:color w:val="000000" w:themeColor="text1"/>
          <w:lang w:eastAsia="pt-BR"/>
        </w:rPr>
      </w:pPr>
      <w:r>
        <w:rPr>
          <w:rFonts w:cs="Arial"/>
          <w:color w:val="000000" w:themeColor="text1"/>
          <w:lang w:eastAsia="pt-BR"/>
        </w:rPr>
        <w:t>1 – Devemos ter em mente que todos os acordes devem ser alterados. Se altero um, todos os outros devem ser alterados também. E em alguns casos pode ocorrer de um acorde se repetir em ambos os tons, mas em funções diferentes. Por exemplo, se transponho uma música de C para F, eu terei o acorde de Dó maior em ambos os casos, no primeiro será o acorde da tônica, e no segundo o acorde da dominante.</w:t>
      </w:r>
    </w:p>
    <w:p w14:paraId="71C0FEB8" w14:textId="26C8EFB7" w:rsidR="00C22697" w:rsidRDefault="00C22697" w:rsidP="00E03CF4">
      <w:pPr>
        <w:shd w:val="clear" w:color="auto" w:fill="FFFFFF"/>
        <w:ind w:firstLine="709"/>
        <w:rPr>
          <w:rFonts w:cs="Arial"/>
          <w:color w:val="000000" w:themeColor="text1"/>
          <w:lang w:eastAsia="pt-BR"/>
        </w:rPr>
      </w:pPr>
      <w:r>
        <w:rPr>
          <w:rFonts w:cs="Arial"/>
          <w:color w:val="000000" w:themeColor="text1"/>
          <w:lang w:eastAsia="pt-BR"/>
        </w:rPr>
        <w:t>2 – Devemos definir a distância que usaremos para a nossa alteração. Ou seja, se queremos aumentar ou diminuir a música em tons ou semito</w:t>
      </w:r>
      <w:r w:rsidR="000F4C3F">
        <w:rPr>
          <w:rFonts w:cs="Arial"/>
          <w:color w:val="000000" w:themeColor="text1"/>
          <w:lang w:eastAsia="pt-BR"/>
        </w:rPr>
        <w:t>ns</w:t>
      </w:r>
      <w:r>
        <w:rPr>
          <w:rFonts w:cs="Arial"/>
          <w:color w:val="000000" w:themeColor="text1"/>
          <w:lang w:eastAsia="pt-BR"/>
        </w:rPr>
        <w:t>.</w:t>
      </w:r>
    </w:p>
    <w:p w14:paraId="13F8CDA9" w14:textId="77777777" w:rsidR="00C22697" w:rsidRPr="00542583" w:rsidRDefault="00C22697" w:rsidP="00E03CF4">
      <w:pPr>
        <w:shd w:val="clear" w:color="auto" w:fill="FFFFFF"/>
        <w:ind w:firstLine="709"/>
        <w:rPr>
          <w:rFonts w:cs="Arial"/>
          <w:color w:val="000000" w:themeColor="text1"/>
          <w:lang w:eastAsia="pt-BR"/>
        </w:rPr>
      </w:pPr>
      <w:r>
        <w:rPr>
          <w:rFonts w:cs="Arial"/>
          <w:color w:val="000000" w:themeColor="text1"/>
          <w:lang w:eastAsia="pt-BR"/>
        </w:rPr>
        <w:t xml:space="preserve">3 - A alteração deve ser feita igualmente para todos os acordes. Além de </w:t>
      </w:r>
      <w:r w:rsidRPr="00542583">
        <w:rPr>
          <w:rFonts w:cs="Arial"/>
          <w:color w:val="000000" w:themeColor="text1"/>
          <w:lang w:eastAsia="pt-BR"/>
        </w:rPr>
        <w:t>fazermos em todos como sugere o primeiro tópico, temos que nos atentar em relação a distância, que deve ser igual em cada acorde.</w:t>
      </w:r>
    </w:p>
    <w:p w14:paraId="6E9CD3C8" w14:textId="32BEC4C5" w:rsidR="00C22697" w:rsidRDefault="00C22697" w:rsidP="00C56483">
      <w:pPr>
        <w:shd w:val="clear" w:color="auto" w:fill="FFFFFF"/>
        <w:ind w:firstLine="709"/>
        <w:rPr>
          <w:rFonts w:cs="Arial"/>
          <w:color w:val="000000" w:themeColor="text1"/>
          <w:lang w:eastAsia="pt-BR"/>
        </w:rPr>
      </w:pPr>
      <w:r w:rsidRPr="00542583">
        <w:rPr>
          <w:rFonts w:cs="Arial"/>
          <w:color w:val="000000" w:themeColor="text1"/>
          <w:lang w:eastAsia="pt-BR"/>
        </w:rPr>
        <w:t>4 – E por último</w:t>
      </w:r>
      <w:r w:rsidR="00D546EC" w:rsidRPr="00542583">
        <w:rPr>
          <w:rFonts w:cs="Arial"/>
          <w:color w:val="000000" w:themeColor="text1"/>
          <w:lang w:eastAsia="pt-BR"/>
        </w:rPr>
        <w:t xml:space="preserve"> devemos sempre manter os modelos dos acordes. Por exemplo, se o acorde for Dó menor, e </w:t>
      </w:r>
      <w:r w:rsidR="000F4C3F">
        <w:rPr>
          <w:rFonts w:cs="Arial"/>
          <w:color w:val="000000" w:themeColor="text1"/>
          <w:lang w:eastAsia="pt-BR"/>
        </w:rPr>
        <w:t>se</w:t>
      </w:r>
      <w:r w:rsidR="00D546EC" w:rsidRPr="00542583">
        <w:rPr>
          <w:rFonts w:cs="Arial"/>
          <w:color w:val="000000" w:themeColor="text1"/>
          <w:lang w:eastAsia="pt-BR"/>
        </w:rPr>
        <w:t xml:space="preserve"> transpor</w:t>
      </w:r>
      <w:r w:rsidR="000F4C3F">
        <w:rPr>
          <w:rFonts w:cs="Arial"/>
          <w:color w:val="000000" w:themeColor="text1"/>
          <w:lang w:eastAsia="pt-BR"/>
        </w:rPr>
        <w:t>mos</w:t>
      </w:r>
      <w:r w:rsidR="00D546EC" w:rsidRPr="00542583">
        <w:rPr>
          <w:rFonts w:cs="Arial"/>
          <w:color w:val="000000" w:themeColor="text1"/>
          <w:lang w:eastAsia="pt-BR"/>
        </w:rPr>
        <w:t xml:space="preserve"> um tom acima, deverá ser Ré menor. Sempre mantendo os acordes maiores, menores, diminutos, aumentados,</w:t>
      </w:r>
      <w:r w:rsidR="00542583" w:rsidRPr="00542583">
        <w:rPr>
          <w:rFonts w:cs="Arial"/>
          <w:color w:val="000000" w:themeColor="text1"/>
          <w:lang w:eastAsia="pt-BR"/>
        </w:rPr>
        <w:t xml:space="preserve"> sétima</w:t>
      </w:r>
      <w:r w:rsidR="00BC55A8">
        <w:rPr>
          <w:rFonts w:cs="Arial"/>
          <w:color w:val="000000" w:themeColor="text1"/>
          <w:lang w:eastAsia="pt-BR"/>
        </w:rPr>
        <w:t>,</w:t>
      </w:r>
      <w:r w:rsidR="00D546EC" w:rsidRPr="00542583">
        <w:rPr>
          <w:rFonts w:cs="Arial"/>
          <w:color w:val="000000" w:themeColor="text1"/>
          <w:lang w:eastAsia="pt-BR"/>
        </w:rPr>
        <w:t xml:space="preserve"> etc.</w:t>
      </w:r>
      <w:r w:rsidR="00D546EC">
        <w:rPr>
          <w:rFonts w:cs="Arial"/>
          <w:color w:val="000000" w:themeColor="text1"/>
          <w:lang w:eastAsia="pt-BR"/>
        </w:rPr>
        <w:t xml:space="preserve"> </w:t>
      </w:r>
    </w:p>
    <w:p w14:paraId="1175A3E8" w14:textId="65BC546D" w:rsidR="00E03CF4" w:rsidRPr="003D1B45" w:rsidRDefault="00E03CF4" w:rsidP="00E03CF4">
      <w:pPr>
        <w:shd w:val="clear" w:color="auto" w:fill="FFFFFF"/>
        <w:ind w:firstLine="709"/>
        <w:rPr>
          <w:rFonts w:cs="Arial"/>
          <w:color w:val="000000" w:themeColor="text1"/>
          <w:lang w:eastAsia="pt-BR"/>
        </w:rPr>
      </w:pPr>
      <w:r>
        <w:rPr>
          <w:rFonts w:cs="Arial"/>
          <w:color w:val="000000" w:themeColor="text1"/>
          <w:lang w:eastAsia="pt-BR"/>
        </w:rPr>
        <w:t>Como exemplo de transposição usaremos</w:t>
      </w:r>
      <w:r w:rsidRPr="007B3E48">
        <w:rPr>
          <w:rFonts w:cs="Arial"/>
          <w:color w:val="000000" w:themeColor="text1"/>
          <w:lang w:eastAsia="pt-BR"/>
        </w:rPr>
        <w:t xml:space="preserve"> </w:t>
      </w:r>
      <w:r>
        <w:rPr>
          <w:rFonts w:cs="Arial"/>
          <w:color w:val="000000" w:themeColor="text1"/>
          <w:lang w:eastAsia="pt-BR"/>
        </w:rPr>
        <w:t xml:space="preserve">uma música que esteja em </w:t>
      </w:r>
      <w:r w:rsidRPr="00D17A3D">
        <w:rPr>
          <w:rFonts w:cs="Arial"/>
          <w:b/>
          <w:color w:val="000000" w:themeColor="text1"/>
          <w:lang w:eastAsia="pt-BR"/>
        </w:rPr>
        <w:t>D</w:t>
      </w:r>
      <w:r>
        <w:rPr>
          <w:rFonts w:cs="Arial"/>
          <w:b/>
          <w:color w:val="000000" w:themeColor="text1"/>
          <w:lang w:eastAsia="pt-BR"/>
        </w:rPr>
        <w:t xml:space="preserve">, </w:t>
      </w:r>
      <w:r>
        <w:rPr>
          <w:rFonts w:cs="Arial"/>
          <w:color w:val="000000" w:themeColor="text1"/>
          <w:lang w:eastAsia="pt-BR"/>
        </w:rPr>
        <w:t xml:space="preserve">e que também tem os acordes </w:t>
      </w:r>
      <w:r w:rsidRPr="005800F9">
        <w:rPr>
          <w:rFonts w:cs="Arial"/>
          <w:b/>
          <w:color w:val="000000" w:themeColor="text1"/>
          <w:lang w:eastAsia="pt-BR"/>
        </w:rPr>
        <w:t>A7</w:t>
      </w:r>
      <w:r>
        <w:rPr>
          <w:rFonts w:cs="Arial"/>
          <w:color w:val="000000" w:themeColor="text1"/>
          <w:lang w:eastAsia="pt-BR"/>
        </w:rPr>
        <w:t xml:space="preserve"> e </w:t>
      </w:r>
      <w:r w:rsidRPr="005800F9">
        <w:rPr>
          <w:rFonts w:cs="Arial"/>
          <w:b/>
          <w:color w:val="000000" w:themeColor="text1"/>
          <w:lang w:eastAsia="pt-BR"/>
        </w:rPr>
        <w:t>G</w:t>
      </w:r>
      <w:r>
        <w:rPr>
          <w:rFonts w:cs="Arial"/>
          <w:b/>
          <w:color w:val="000000" w:themeColor="text1"/>
          <w:lang w:eastAsia="pt-BR"/>
        </w:rPr>
        <w:t xml:space="preserve"> </w:t>
      </w:r>
      <w:r>
        <w:rPr>
          <w:rFonts w:cs="Arial"/>
          <w:color w:val="000000" w:themeColor="text1"/>
          <w:lang w:eastAsia="pt-BR"/>
        </w:rPr>
        <w:t>e</w:t>
      </w:r>
      <w:r>
        <w:rPr>
          <w:rFonts w:cs="Arial"/>
          <w:b/>
          <w:color w:val="000000" w:themeColor="text1"/>
          <w:lang w:eastAsia="pt-BR"/>
        </w:rPr>
        <w:t xml:space="preserve"> </w:t>
      </w:r>
      <w:r>
        <w:rPr>
          <w:rFonts w:cs="Arial"/>
          <w:color w:val="000000" w:themeColor="text1"/>
          <w:lang w:eastAsia="pt-BR"/>
        </w:rPr>
        <w:t xml:space="preserve">faremos a transposição, descendente, para </w:t>
      </w:r>
      <w:r w:rsidRPr="00D17A3D">
        <w:rPr>
          <w:rFonts w:cs="Arial"/>
          <w:b/>
          <w:color w:val="000000" w:themeColor="text1"/>
          <w:lang w:eastAsia="pt-BR"/>
        </w:rPr>
        <w:t>C</w:t>
      </w:r>
      <w:r>
        <w:rPr>
          <w:rFonts w:cs="Arial"/>
          <w:b/>
          <w:color w:val="000000" w:themeColor="text1"/>
          <w:lang w:eastAsia="pt-BR"/>
        </w:rPr>
        <w:t>.</w:t>
      </w:r>
      <w:r>
        <w:rPr>
          <w:rFonts w:cs="Arial"/>
          <w:color w:val="000000" w:themeColor="text1"/>
          <w:lang w:eastAsia="pt-BR"/>
        </w:rPr>
        <w:t xml:space="preserve"> Neste caso </w:t>
      </w:r>
      <w:r w:rsidR="008D4381">
        <w:rPr>
          <w:rFonts w:cs="Arial"/>
          <w:color w:val="000000" w:themeColor="text1"/>
          <w:lang w:eastAsia="pt-BR"/>
        </w:rPr>
        <w:t>desc</w:t>
      </w:r>
      <w:r>
        <w:rPr>
          <w:rFonts w:cs="Arial"/>
          <w:color w:val="000000" w:themeColor="text1"/>
          <w:lang w:eastAsia="pt-BR"/>
        </w:rPr>
        <w:t xml:space="preserve">emos 2 semitons ou 1 tom em todos os acordes. </w:t>
      </w:r>
    </w:p>
    <w:p w14:paraId="3635B293" w14:textId="1B5582EF" w:rsidR="00E650D2" w:rsidRDefault="00E03CF4" w:rsidP="00C56483">
      <w:pPr>
        <w:shd w:val="clear" w:color="auto" w:fill="FFFFFF"/>
        <w:ind w:firstLine="709"/>
        <w:rPr>
          <w:rFonts w:cs="Arial"/>
          <w:color w:val="000000" w:themeColor="text1"/>
          <w:lang w:eastAsia="pt-BR"/>
        </w:rPr>
      </w:pPr>
      <w:r>
        <w:rPr>
          <w:rFonts w:cs="Arial"/>
          <w:color w:val="000000" w:themeColor="text1"/>
          <w:lang w:eastAsia="pt-BR"/>
        </w:rPr>
        <w:t xml:space="preserve">O resultado </w:t>
      </w:r>
      <w:r w:rsidR="0088074D">
        <w:rPr>
          <w:rFonts w:cs="Arial"/>
          <w:color w:val="000000" w:themeColor="text1"/>
          <w:lang w:eastAsia="pt-BR"/>
        </w:rPr>
        <w:t>pode ser visto na próxima figura</w:t>
      </w:r>
      <w:r>
        <w:rPr>
          <w:rFonts w:cs="Arial"/>
          <w:color w:val="000000" w:themeColor="text1"/>
          <w:lang w:eastAsia="pt-BR"/>
        </w:rPr>
        <w:t>:</w:t>
      </w:r>
    </w:p>
    <w:p w14:paraId="46B83B41" w14:textId="77777777" w:rsidR="00C56483" w:rsidRDefault="00C56483" w:rsidP="00C56483">
      <w:pPr>
        <w:shd w:val="clear" w:color="auto" w:fill="FFFFFF"/>
        <w:ind w:firstLine="709"/>
        <w:rPr>
          <w:rFonts w:cs="Arial"/>
          <w:color w:val="000000" w:themeColor="text1"/>
          <w:lang w:eastAsia="pt-BR"/>
        </w:rPr>
      </w:pPr>
    </w:p>
    <w:p w14:paraId="45108FBD" w14:textId="77777777" w:rsidR="007F7938" w:rsidRDefault="0012631D" w:rsidP="0094417E">
      <w:pPr>
        <w:shd w:val="clear" w:color="auto" w:fill="FFFFFF"/>
        <w:ind w:firstLine="709"/>
        <w:rPr>
          <w:rFonts w:cs="Arial"/>
          <w:color w:val="000000" w:themeColor="text1"/>
          <w:lang w:eastAsia="pt-BR"/>
        </w:rPr>
      </w:pPr>
      <w:r>
        <w:rPr>
          <w:rFonts w:cs="Arial"/>
          <w:noProof/>
          <w:color w:val="000000" w:themeColor="text1"/>
          <w:lang w:eastAsia="pt-BR"/>
        </w:rPr>
        <w:drawing>
          <wp:inline distT="0" distB="0" distL="0" distR="0" wp14:anchorId="0869447E" wp14:editId="37394800">
            <wp:extent cx="2552132" cy="518562"/>
            <wp:effectExtent l="0" t="0" r="635" b="0"/>
            <wp:docPr id="202"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628539" cy="534087"/>
                    </a:xfrm>
                    <a:prstGeom prst="rect">
                      <a:avLst/>
                    </a:prstGeom>
                    <a:noFill/>
                    <a:ln>
                      <a:noFill/>
                    </a:ln>
                  </pic:spPr>
                </pic:pic>
              </a:graphicData>
            </a:graphic>
          </wp:inline>
        </w:drawing>
      </w:r>
    </w:p>
    <w:p w14:paraId="27671370" w14:textId="77777777" w:rsidR="00555CB0" w:rsidRPr="00555CB0" w:rsidRDefault="00555CB0" w:rsidP="00555CB0">
      <w:pPr>
        <w:shd w:val="clear" w:color="auto" w:fill="FFFFFF"/>
        <w:ind w:firstLine="709"/>
        <w:rPr>
          <w:rFonts w:cs="Arial"/>
          <w:color w:val="000000" w:themeColor="text1"/>
          <w:lang w:eastAsia="pt-BR"/>
        </w:rPr>
      </w:pPr>
    </w:p>
    <w:p w14:paraId="386177FE" w14:textId="77777777" w:rsidR="007F7938" w:rsidRDefault="007F7938" w:rsidP="0094417E">
      <w:pPr>
        <w:jc w:val="center"/>
        <w:rPr>
          <w:b/>
          <w:color w:val="FF0000"/>
          <w:sz w:val="24"/>
        </w:rPr>
      </w:pPr>
      <w:r>
        <w:rPr>
          <w:b/>
          <w:noProof/>
          <w:color w:val="FF0000"/>
          <w:sz w:val="24"/>
          <w:lang w:eastAsia="pt-BR"/>
        </w:rPr>
        <w:drawing>
          <wp:inline distT="0" distB="0" distL="0" distR="0" wp14:anchorId="3288196F" wp14:editId="6A985EE9">
            <wp:extent cx="2988860" cy="787562"/>
            <wp:effectExtent l="0" t="0" r="2540" b="0"/>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3050763" cy="803873"/>
                    </a:xfrm>
                    <a:prstGeom prst="rect">
                      <a:avLst/>
                    </a:prstGeom>
                    <a:noFill/>
                    <a:ln>
                      <a:noFill/>
                    </a:ln>
                  </pic:spPr>
                </pic:pic>
              </a:graphicData>
            </a:graphic>
          </wp:inline>
        </w:drawing>
      </w:r>
    </w:p>
    <w:p w14:paraId="0E452FFB" w14:textId="72AF8AD9" w:rsidR="00E03CF4" w:rsidRPr="00555CB0" w:rsidRDefault="00845C43" w:rsidP="00555CB0">
      <w:pPr>
        <w:pStyle w:val="Legenda"/>
        <w:jc w:val="center"/>
      </w:pPr>
      <w:r>
        <w:t>Fig – 2</w:t>
      </w:r>
      <w:r w:rsidR="00F85590">
        <w:t>3</w:t>
      </w:r>
      <w:r w:rsidR="00FF0555">
        <w:t>.0.2</w:t>
      </w:r>
    </w:p>
    <w:p w14:paraId="01617C73" w14:textId="2C575683" w:rsidR="00A40D18" w:rsidRDefault="00A40D18" w:rsidP="0094417E">
      <w:pPr>
        <w:shd w:val="clear" w:color="auto" w:fill="FFFFFF"/>
        <w:jc w:val="center"/>
        <w:rPr>
          <w:rFonts w:cs="Arial"/>
          <w:b/>
          <w:color w:val="000000" w:themeColor="text1"/>
          <w:lang w:eastAsia="pt-BR"/>
        </w:rPr>
      </w:pPr>
      <w:r>
        <w:rPr>
          <w:rFonts w:cs="Arial"/>
          <w:noProof/>
          <w:color w:val="222222"/>
          <w:sz w:val="24"/>
          <w:shd w:val="clear" w:color="auto" w:fill="FFFFFF"/>
          <w:lang w:eastAsia="pt-BR"/>
        </w:rPr>
        <w:drawing>
          <wp:inline distT="0" distB="0" distL="0" distR="0" wp14:anchorId="7A1C178C" wp14:editId="6FBF0357">
            <wp:extent cx="4398810" cy="1248159"/>
            <wp:effectExtent l="0" t="0" r="1905" b="9525"/>
            <wp:docPr id="1102" name="Imagem 91" descr="C:\Users\Usuario\Desktop\tainá\CURSO DE TEORIA MUSICAL\Maurício e suas ideias\Asa Bran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uario\Desktop\tainá\CURSO DE TEORIA MUSICAL\Maurício e suas ideias\Asa Branca.png"/>
                    <pic:cNvPicPr>
                      <a:picLocks noChangeAspect="1" noChangeArrowheads="1"/>
                    </pic:cNvPicPr>
                  </pic:nvPicPr>
                  <pic:blipFill rotWithShape="1">
                    <a:blip r:embed="rId252" cstate="print"/>
                    <a:srcRect t="13295"/>
                    <a:stretch/>
                  </pic:blipFill>
                  <pic:spPr bwMode="auto">
                    <a:xfrm>
                      <a:off x="0" y="0"/>
                      <a:ext cx="4413181" cy="1252237"/>
                    </a:xfrm>
                    <a:prstGeom prst="rect">
                      <a:avLst/>
                    </a:prstGeom>
                    <a:noFill/>
                    <a:ln>
                      <a:noFill/>
                    </a:ln>
                    <a:extLst>
                      <a:ext uri="{53640926-AAD7-44D8-BBD7-CCE9431645EC}">
                        <a14:shadowObscured xmlns:a14="http://schemas.microsoft.com/office/drawing/2010/main"/>
                      </a:ext>
                    </a:extLst>
                  </pic:spPr>
                </pic:pic>
              </a:graphicData>
            </a:graphic>
          </wp:inline>
        </w:drawing>
      </w:r>
    </w:p>
    <w:p w14:paraId="2D9EA533" w14:textId="77777777" w:rsidR="00A40D18" w:rsidRDefault="00A40D18" w:rsidP="00C56483">
      <w:pPr>
        <w:shd w:val="clear" w:color="auto" w:fill="FFFFFF"/>
        <w:rPr>
          <w:rFonts w:cs="Arial"/>
          <w:b/>
          <w:color w:val="000000" w:themeColor="text1"/>
          <w:lang w:eastAsia="pt-BR"/>
        </w:rPr>
      </w:pPr>
    </w:p>
    <w:p w14:paraId="4E0A13CA" w14:textId="0DF00D2E" w:rsidR="00E03CF4" w:rsidRDefault="00E03CF4" w:rsidP="00486760">
      <w:pPr>
        <w:shd w:val="clear" w:color="auto" w:fill="FFFFFF"/>
        <w:rPr>
          <w:rFonts w:cs="Arial"/>
          <w:color w:val="000000" w:themeColor="text1"/>
          <w:lang w:eastAsia="pt-BR"/>
        </w:rPr>
      </w:pPr>
      <w:r w:rsidRPr="001B61C6">
        <w:rPr>
          <w:rFonts w:cs="Arial"/>
          <w:b/>
          <w:color w:val="000000" w:themeColor="text1"/>
          <w:lang w:eastAsia="pt-BR"/>
        </w:rPr>
        <w:t>Observação</w:t>
      </w:r>
      <w:r>
        <w:rPr>
          <w:rFonts w:cs="Arial"/>
          <w:color w:val="000000" w:themeColor="text1"/>
          <w:lang w:eastAsia="pt-BR"/>
        </w:rPr>
        <w:t>:</w:t>
      </w:r>
      <w:r w:rsidRPr="007B3E48">
        <w:rPr>
          <w:rFonts w:cs="Arial"/>
          <w:color w:val="000000" w:themeColor="text1"/>
          <w:lang w:eastAsia="pt-BR"/>
        </w:rPr>
        <w:t xml:space="preserve"> caso existam </w:t>
      </w:r>
      <w:r>
        <w:rPr>
          <w:rFonts w:cs="Arial"/>
          <w:color w:val="000000" w:themeColor="text1"/>
          <w:lang w:eastAsia="pt-BR"/>
        </w:rPr>
        <w:t xml:space="preserve">acordes menores “m”, ou com outras notas como </w:t>
      </w:r>
      <w:r w:rsidRPr="007B3E48">
        <w:rPr>
          <w:rFonts w:cs="Arial"/>
          <w:color w:val="000000" w:themeColor="text1"/>
          <w:lang w:eastAsia="pt-BR"/>
        </w:rPr>
        <w:t>“7” (sétima)</w:t>
      </w:r>
      <w:r>
        <w:rPr>
          <w:rFonts w:cs="Arial"/>
          <w:color w:val="000000" w:themeColor="text1"/>
          <w:lang w:eastAsia="pt-BR"/>
        </w:rPr>
        <w:t xml:space="preserve"> ou ainda outros sinais que compõem os acordes devemos mantê-los também nas transposições, mas esta regra não se aplica necessariamente aos sustenidos e bemóis. </w:t>
      </w:r>
    </w:p>
    <w:p w14:paraId="73A60A91" w14:textId="77777777" w:rsidR="0012631D" w:rsidRDefault="0012631D" w:rsidP="00483C3C">
      <w:pPr>
        <w:shd w:val="clear" w:color="auto" w:fill="FFFFFF"/>
        <w:ind w:firstLine="709"/>
        <w:rPr>
          <w:rFonts w:cs="Arial"/>
          <w:color w:val="000000" w:themeColor="text1"/>
          <w:lang w:eastAsia="pt-BR"/>
        </w:rPr>
      </w:pPr>
      <w:r>
        <w:rPr>
          <w:rFonts w:cs="Arial"/>
          <w:noProof/>
          <w:color w:val="000000" w:themeColor="text1"/>
          <w:lang w:eastAsia="pt-BR"/>
        </w:rPr>
        <w:drawing>
          <wp:inline distT="0" distB="0" distL="0" distR="0" wp14:anchorId="20E9C7CE" wp14:editId="4B7DC5D2">
            <wp:extent cx="3790950" cy="562244"/>
            <wp:effectExtent l="0" t="0" r="0" b="9525"/>
            <wp:docPr id="1090" name="Imagem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3894285" cy="577570"/>
                    </a:xfrm>
                    <a:prstGeom prst="rect">
                      <a:avLst/>
                    </a:prstGeom>
                    <a:noFill/>
                    <a:ln>
                      <a:noFill/>
                    </a:ln>
                  </pic:spPr>
                </pic:pic>
              </a:graphicData>
            </a:graphic>
          </wp:inline>
        </w:drawing>
      </w:r>
    </w:p>
    <w:p w14:paraId="43F042E1" w14:textId="77777777" w:rsidR="0012631D" w:rsidRDefault="0012631D" w:rsidP="00E03CF4">
      <w:pPr>
        <w:shd w:val="clear" w:color="auto" w:fill="FFFFFF"/>
        <w:ind w:firstLine="709"/>
        <w:rPr>
          <w:rFonts w:cs="Arial"/>
          <w:color w:val="000000" w:themeColor="text1"/>
          <w:lang w:eastAsia="pt-BR"/>
        </w:rPr>
      </w:pPr>
    </w:p>
    <w:p w14:paraId="24EA76F5" w14:textId="23AE3663" w:rsidR="0094417E" w:rsidRDefault="00E03CF4" w:rsidP="00C56483">
      <w:pPr>
        <w:shd w:val="clear" w:color="auto" w:fill="FFFFFF"/>
        <w:rPr>
          <w:rFonts w:cs="Arial"/>
          <w:color w:val="000000" w:themeColor="text1"/>
          <w:lang w:eastAsia="pt-BR"/>
        </w:rPr>
      </w:pPr>
      <w:r>
        <w:rPr>
          <w:rFonts w:cs="Arial"/>
          <w:color w:val="000000" w:themeColor="text1"/>
          <w:lang w:eastAsia="pt-BR"/>
        </w:rPr>
        <w:t>*No braço do violão, ao contrário, quando se sobe o tom geralmente nos movemos para a esquerda e quando se desce o tom geralmente movemos a digitação para a direita.</w:t>
      </w:r>
      <w:r w:rsidR="005643E4">
        <w:rPr>
          <w:rFonts w:cs="Arial"/>
          <w:color w:val="000000" w:themeColor="text1"/>
          <w:lang w:eastAsia="pt-BR"/>
        </w:rPr>
        <w:t xml:space="preserve"> Nesse caso, é importante lembrar que cada casa do violão equivale a um semitom.</w:t>
      </w:r>
    </w:p>
    <w:p w14:paraId="59FCC92D" w14:textId="3EE38C1E" w:rsidR="00C56483" w:rsidRPr="009F1B13" w:rsidRDefault="00430818" w:rsidP="009F1B13">
      <w:pPr>
        <w:shd w:val="clear" w:color="auto" w:fill="FFFFFF"/>
        <w:jc w:val="center"/>
        <w:rPr>
          <w:rFonts w:cs="Arial"/>
          <w:color w:val="000000" w:themeColor="text1"/>
          <w:lang w:eastAsia="pt-BR"/>
        </w:rPr>
      </w:pPr>
      <w:r>
        <w:rPr>
          <w:noProof/>
          <w:lang w:eastAsia="pt-BR"/>
        </w:rPr>
        <w:drawing>
          <wp:inline distT="0" distB="0" distL="0" distR="0" wp14:anchorId="5EAE8294" wp14:editId="42C376AB">
            <wp:extent cx="4944017" cy="5231219"/>
            <wp:effectExtent l="0" t="0" r="9525" b="7620"/>
            <wp:docPr id="246" name="Image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4944017" cy="5231219"/>
                    </a:xfrm>
                    <a:prstGeom prst="rect">
                      <a:avLst/>
                    </a:prstGeom>
                    <a:noFill/>
                    <a:ln>
                      <a:noFill/>
                    </a:ln>
                  </pic:spPr>
                </pic:pic>
              </a:graphicData>
            </a:graphic>
          </wp:inline>
        </w:drawing>
      </w:r>
    </w:p>
    <w:p w14:paraId="5820151A" w14:textId="49245338" w:rsidR="00214522" w:rsidRPr="00AC0048" w:rsidRDefault="00374AF7" w:rsidP="001C4B5E">
      <w:pPr>
        <w:pStyle w:val="Ttulo3"/>
        <w:rPr>
          <w:rFonts w:ascii="Arial Black" w:hAnsi="Arial Black"/>
          <w:b w:val="0"/>
          <w:sz w:val="36"/>
          <w:szCs w:val="36"/>
        </w:rPr>
      </w:pPr>
      <w:bookmarkStart w:id="145" w:name="_Toc70064132"/>
      <w:bookmarkStart w:id="146" w:name="_Toc99392051"/>
      <w:r>
        <w:rPr>
          <w:rFonts w:ascii="Arial Black" w:hAnsi="Arial Black"/>
          <w:b w:val="0"/>
          <w:sz w:val="36"/>
          <w:szCs w:val="36"/>
        </w:rPr>
        <w:t>Meu E</w:t>
      </w:r>
      <w:r w:rsidR="0002415A" w:rsidRPr="00AC0048">
        <w:rPr>
          <w:rFonts w:ascii="Arial Black" w:hAnsi="Arial Black"/>
          <w:b w:val="0"/>
          <w:sz w:val="36"/>
          <w:szCs w:val="36"/>
        </w:rPr>
        <w:t>rro</w:t>
      </w:r>
      <w:bookmarkEnd w:id="145"/>
      <w:bookmarkEnd w:id="146"/>
    </w:p>
    <w:p w14:paraId="61D66527" w14:textId="68A77CE4" w:rsidR="00EC48D5" w:rsidRDefault="00EC48D5" w:rsidP="005A3216"/>
    <w:p w14:paraId="7A95EC9D" w14:textId="77777777" w:rsidR="006D2F55" w:rsidRDefault="006D2F55" w:rsidP="006D2F55">
      <w:pPr>
        <w:rPr>
          <w:rFonts w:cs="Arial"/>
          <w:b/>
          <w:i/>
          <w:sz w:val="28"/>
          <w:szCs w:val="28"/>
        </w:rPr>
      </w:pPr>
      <w:r>
        <w:rPr>
          <w:rFonts w:cs="Arial"/>
          <w:b/>
          <w:i/>
          <w:noProof/>
          <w:sz w:val="28"/>
          <w:szCs w:val="28"/>
          <w:lang w:eastAsia="pt-BR"/>
        </w:rPr>
        <w:drawing>
          <wp:inline distT="0" distB="0" distL="0" distR="0" wp14:anchorId="01C34561" wp14:editId="3B49598E">
            <wp:extent cx="5391150" cy="1762125"/>
            <wp:effectExtent l="0" t="0" r="0" b="0"/>
            <wp:docPr id="787" name="Imagem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391150" cy="1762125"/>
                    </a:xfrm>
                    <a:prstGeom prst="rect">
                      <a:avLst/>
                    </a:prstGeom>
                    <a:noFill/>
                    <a:ln>
                      <a:noFill/>
                    </a:ln>
                  </pic:spPr>
                </pic:pic>
              </a:graphicData>
            </a:graphic>
          </wp:inline>
        </w:drawing>
      </w:r>
    </w:p>
    <w:p w14:paraId="64A32A0F" w14:textId="2FABA3A6" w:rsidR="006D2F55" w:rsidRPr="00C73DCB" w:rsidRDefault="006D2F55" w:rsidP="006D2F55">
      <w:pPr>
        <w:rPr>
          <w:rFonts w:cs="Arial"/>
          <w:b/>
          <w:i/>
          <w:color w:val="FF0000"/>
          <w:sz w:val="24"/>
        </w:rPr>
      </w:pPr>
    </w:p>
    <w:p w14:paraId="4ED679B9" w14:textId="66B1F0D8" w:rsidR="00F82FA0" w:rsidRDefault="00917FE7" w:rsidP="00917FE7">
      <w:pPr>
        <w:jc w:val="center"/>
      </w:pPr>
      <w:r>
        <w:rPr>
          <w:noProof/>
          <w:color w:val="FF0000"/>
          <w:sz w:val="20"/>
          <w:szCs w:val="22"/>
          <w:highlight w:val="cyan"/>
          <w:lang w:eastAsia="pt-BR"/>
        </w:rPr>
        <mc:AlternateContent>
          <mc:Choice Requires="wps">
            <w:drawing>
              <wp:anchor distT="0" distB="0" distL="114300" distR="114300" simplePos="0" relativeHeight="251767808" behindDoc="1" locked="0" layoutInCell="1" allowOverlap="1" wp14:anchorId="07FD62BA" wp14:editId="6BE6D5D3">
                <wp:simplePos x="0" y="0"/>
                <wp:positionH relativeFrom="margin">
                  <wp:posOffset>2015762</wp:posOffset>
                </wp:positionH>
                <wp:positionV relativeFrom="paragraph">
                  <wp:posOffset>2631</wp:posOffset>
                </wp:positionV>
                <wp:extent cx="1319349" cy="640080"/>
                <wp:effectExtent l="0" t="0" r="14605" b="26670"/>
                <wp:wrapNone/>
                <wp:docPr id="786" name="Elipse 7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9349" cy="64008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21443A" id="Elipse 786" o:spid="_x0000_s1026" style="position:absolute;margin-left:158.7pt;margin-top:.2pt;width:103.9pt;height:50.4pt;z-index:-25154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" fillcolor="#ffc000" strokecolor="#e36c0a [2409]" strokeweight="2pt">
                <v:path arrowok="t"/>
                <w10:wrap anchorx="margin"/>
              </v:oval>
            </w:pict>
          </mc:Fallback>
        </mc:AlternateContent>
      </w:r>
      <w:r w:rsidR="006D2F55">
        <w:object w:dxaOrig="1540" w:dyaOrig="993" w14:anchorId="1B1B1F8C">
          <v:shape id="_x0000_i1050" type="#_x0000_t75" style="width:79.5pt;height:57.75pt" o:ole="">
            <v:imagedata r:id="rId226" o:title=""/>
          </v:shape>
          <o:OLEObject Type="Embed" ProgID="Package" ShapeID="_x0000_i1050" DrawAspect="Icon" ObjectID="_1710162537" r:id="rId255"/>
        </w:object>
      </w:r>
    </w:p>
    <w:p w14:paraId="5921825B" w14:textId="77777777" w:rsidR="00FF0555" w:rsidRDefault="00FF0555" w:rsidP="00FF0555"/>
    <w:p w14:paraId="7592B805" w14:textId="4D8B870E" w:rsidR="001D76B5" w:rsidRDefault="001D76B5" w:rsidP="00653434"/>
    <w:p w14:paraId="18AA854A" w14:textId="7CC9105B" w:rsidR="001D76B5" w:rsidRDefault="00AC2754" w:rsidP="006B6CBF">
      <w:pPr>
        <w:jc w:val="center"/>
      </w:pPr>
      <w:r>
        <w:rPr>
          <w:noProof/>
          <w:lang w:eastAsia="pt-BR"/>
        </w:rPr>
        <mc:AlternateContent>
          <mc:Choice Requires="wps">
            <w:drawing>
              <wp:anchor distT="0" distB="0" distL="114300" distR="114300" simplePos="0" relativeHeight="251681280" behindDoc="1" locked="0" layoutInCell="1" allowOverlap="1" wp14:anchorId="22C2A45E" wp14:editId="536816A2">
                <wp:simplePos x="0" y="0"/>
                <wp:positionH relativeFrom="margin">
                  <wp:posOffset>0</wp:posOffset>
                </wp:positionH>
                <wp:positionV relativeFrom="paragraph">
                  <wp:posOffset>29963</wp:posOffset>
                </wp:positionV>
                <wp:extent cx="5306060" cy="946150"/>
                <wp:effectExtent l="0" t="0" r="8890" b="6350"/>
                <wp:wrapNone/>
                <wp:docPr id="131" name="Retângulo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06060" cy="9461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B3617A5" id="Retângulo 131" o:spid="_x0000_s1026" style="position:absolute;margin-left:0;margin-top:2.35pt;width:417.8pt;height:74.5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" fillcolor="#ffd961" strokecolor="#974706 [1609]" strokeweight="2pt">
                <v:path arrowok="t"/>
                <w10:wrap anchorx="margin"/>
              </v:rect>
            </w:pict>
          </mc:Fallback>
        </mc:AlternateContent>
      </w:r>
    </w:p>
    <w:p w14:paraId="60C829E5" w14:textId="77777777" w:rsidR="001D76B5" w:rsidRDefault="001D76B5" w:rsidP="006B6CBF">
      <w:pPr>
        <w:jc w:val="center"/>
      </w:pPr>
      <w:r w:rsidRPr="00D22574">
        <w:rPr>
          <w:b/>
          <w:bCs/>
        </w:rPr>
        <w:t xml:space="preserve">Aula online da música </w:t>
      </w:r>
      <w:r>
        <w:rPr>
          <w:b/>
          <w:bCs/>
        </w:rPr>
        <w:t>Meu erro</w:t>
      </w:r>
      <w:r w:rsidRPr="00D22574">
        <w:rPr>
          <w:b/>
          <w:bCs/>
        </w:rPr>
        <w:t>, acesse aqui</w:t>
      </w:r>
      <w:r>
        <w:rPr>
          <w:b/>
          <w:bCs/>
        </w:rPr>
        <w:t xml:space="preserve"> (basta clicar)</w:t>
      </w:r>
      <w:r w:rsidRPr="00D22574">
        <w:rPr>
          <w:b/>
          <w:bCs/>
        </w:rPr>
        <w:t>:</w:t>
      </w:r>
    </w:p>
    <w:p w14:paraId="79FC1100" w14:textId="77777777" w:rsidR="001D76B5" w:rsidRDefault="001D76B5" w:rsidP="006B6CBF">
      <w:pPr>
        <w:jc w:val="center"/>
      </w:pPr>
    </w:p>
    <w:p w14:paraId="562532E5" w14:textId="77777777" w:rsidR="00D22574" w:rsidRPr="001D76B5" w:rsidRDefault="00D22574" w:rsidP="006B6CBF">
      <w:pPr>
        <w:jc w:val="center"/>
        <w:rPr>
          <w:color w:val="FFFFFF" w:themeColor="background1"/>
        </w:rPr>
      </w:pPr>
    </w:p>
    <w:p w14:paraId="6C1E6BCE" w14:textId="77777777" w:rsidR="00D22574" w:rsidRPr="00747884" w:rsidRDefault="00B9373C" w:rsidP="001D76B5">
      <w:pPr>
        <w:jc w:val="center"/>
        <w:rPr>
          <w:rFonts w:cs="Arial"/>
          <w:sz w:val="18"/>
          <w:szCs w:val="18"/>
          <w:lang w:eastAsia="en-US"/>
        </w:rPr>
      </w:pPr>
      <w:hyperlink r:id="rId256" w:history="1">
        <w:r w:rsidR="00D22574" w:rsidRPr="00747884">
          <w:rPr>
            <w:rStyle w:val="Hyperlink"/>
            <w:rFonts w:cs="Arial"/>
            <w:color w:val="auto"/>
            <w:sz w:val="18"/>
            <w:szCs w:val="18"/>
          </w:rPr>
          <w:t>https://www.youtube.com/playlist?list=PLCAVX-O9MrRiaPnEbPVpsvMrqZwQSLevu</w:t>
        </w:r>
      </w:hyperlink>
    </w:p>
    <w:p w14:paraId="661ABE43" w14:textId="77777777" w:rsidR="00D22574" w:rsidRDefault="00D22574" w:rsidP="006B6CBF">
      <w:pPr>
        <w:jc w:val="center"/>
      </w:pPr>
    </w:p>
    <w:p w14:paraId="5BE4C3F4" w14:textId="0C4F5384" w:rsidR="00E8617D" w:rsidRDefault="00773A55" w:rsidP="00257187">
      <w:r>
        <w:rPr>
          <w:noProof/>
          <w:lang w:eastAsia="pt-BR"/>
        </w:rPr>
        <w:drawing>
          <wp:inline distT="0" distB="0" distL="0" distR="0" wp14:anchorId="0F415CA9" wp14:editId="1C199D6D">
            <wp:extent cx="6029608" cy="9003998"/>
            <wp:effectExtent l="0" t="0" r="9525" b="6985"/>
            <wp:docPr id="1160" name="Imagem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033700" cy="9010109"/>
                    </a:xfrm>
                    <a:prstGeom prst="rect">
                      <a:avLst/>
                    </a:prstGeom>
                    <a:noFill/>
                    <a:ln>
                      <a:noFill/>
                    </a:ln>
                  </pic:spPr>
                </pic:pic>
              </a:graphicData>
            </a:graphic>
          </wp:inline>
        </w:drawing>
      </w:r>
    </w:p>
    <w:p w14:paraId="723E4094" w14:textId="1787939D" w:rsidR="00214522" w:rsidRPr="00AC0048" w:rsidRDefault="00374AF7" w:rsidP="00A23268">
      <w:pPr>
        <w:pStyle w:val="Ttulo3"/>
        <w:rPr>
          <w:rFonts w:ascii="Arial Black" w:hAnsi="Arial Black"/>
          <w:b w:val="0"/>
          <w:sz w:val="36"/>
          <w:szCs w:val="36"/>
        </w:rPr>
      </w:pPr>
      <w:bookmarkStart w:id="147" w:name="_Toc70064133"/>
      <w:bookmarkStart w:id="148" w:name="_Toc99392052"/>
      <w:r>
        <w:rPr>
          <w:rFonts w:ascii="Arial Black" w:hAnsi="Arial Black"/>
          <w:b w:val="0"/>
          <w:sz w:val="36"/>
          <w:szCs w:val="36"/>
        </w:rPr>
        <w:t>É Preciso S</w:t>
      </w:r>
      <w:r w:rsidR="00A72A7F" w:rsidRPr="00AC0048">
        <w:rPr>
          <w:rFonts w:ascii="Arial Black" w:hAnsi="Arial Black"/>
          <w:b w:val="0"/>
          <w:sz w:val="36"/>
          <w:szCs w:val="36"/>
        </w:rPr>
        <w:t xml:space="preserve">aber </w:t>
      </w:r>
      <w:r>
        <w:rPr>
          <w:rFonts w:ascii="Arial Black" w:hAnsi="Arial Black"/>
          <w:b w:val="0"/>
          <w:sz w:val="36"/>
          <w:szCs w:val="36"/>
        </w:rPr>
        <w:t>V</w:t>
      </w:r>
      <w:r w:rsidR="0002415A" w:rsidRPr="00AC0048">
        <w:rPr>
          <w:rFonts w:ascii="Arial Black" w:hAnsi="Arial Black"/>
          <w:b w:val="0"/>
          <w:sz w:val="36"/>
          <w:szCs w:val="36"/>
        </w:rPr>
        <w:t>iver</w:t>
      </w:r>
      <w:bookmarkEnd w:id="147"/>
      <w:bookmarkEnd w:id="148"/>
    </w:p>
    <w:p w14:paraId="26BDFC8D" w14:textId="77777777" w:rsidR="006D2F55" w:rsidRDefault="006D2F55" w:rsidP="006D2F55">
      <w:pPr>
        <w:rPr>
          <w:rFonts w:cs="Arial"/>
          <w:b/>
          <w:i/>
          <w:sz w:val="28"/>
          <w:szCs w:val="28"/>
        </w:rPr>
      </w:pPr>
      <w:r>
        <w:rPr>
          <w:rFonts w:cs="Arial"/>
          <w:b/>
          <w:i/>
          <w:noProof/>
          <w:sz w:val="28"/>
          <w:szCs w:val="28"/>
          <w:lang w:eastAsia="pt-BR"/>
        </w:rPr>
        <w:drawing>
          <wp:inline distT="0" distB="0" distL="0" distR="0" wp14:anchorId="5FAA5F3B" wp14:editId="26144821">
            <wp:extent cx="5391150" cy="1762125"/>
            <wp:effectExtent l="0" t="0" r="0" b="0"/>
            <wp:docPr id="791" name="Imagem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391150" cy="1762125"/>
                    </a:xfrm>
                    <a:prstGeom prst="rect">
                      <a:avLst/>
                    </a:prstGeom>
                    <a:noFill/>
                    <a:ln>
                      <a:noFill/>
                    </a:ln>
                  </pic:spPr>
                </pic:pic>
              </a:graphicData>
            </a:graphic>
          </wp:inline>
        </w:drawing>
      </w:r>
    </w:p>
    <w:p w14:paraId="618E66FE" w14:textId="77777777" w:rsidR="006D2F55" w:rsidRPr="00C73DCB" w:rsidRDefault="006D2F55" w:rsidP="006D2F55">
      <w:pPr>
        <w:rPr>
          <w:rFonts w:cs="Arial"/>
          <w:b/>
          <w:i/>
          <w:color w:val="FF0000"/>
          <w:sz w:val="24"/>
        </w:rPr>
      </w:pPr>
      <w:r>
        <w:rPr>
          <w:noProof/>
          <w:color w:val="FF0000"/>
          <w:sz w:val="20"/>
          <w:szCs w:val="22"/>
          <w:highlight w:val="cyan"/>
          <w:lang w:eastAsia="pt-BR"/>
        </w:rPr>
        <mc:AlternateContent>
          <mc:Choice Requires="wps">
            <w:drawing>
              <wp:anchor distT="0" distB="0" distL="114300" distR="114300" simplePos="0" relativeHeight="251769856" behindDoc="1" locked="0" layoutInCell="1" allowOverlap="1" wp14:anchorId="731FF0D4" wp14:editId="569F8301">
                <wp:simplePos x="0" y="0"/>
                <wp:positionH relativeFrom="margin">
                  <wp:posOffset>2094139</wp:posOffset>
                </wp:positionH>
                <wp:positionV relativeFrom="paragraph">
                  <wp:posOffset>168729</wp:posOffset>
                </wp:positionV>
                <wp:extent cx="1175657" cy="718457"/>
                <wp:effectExtent l="0" t="0" r="24765" b="24765"/>
                <wp:wrapNone/>
                <wp:docPr id="790" name="Elipse 7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5657" cy="718457"/>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EBF709" id="Elipse 790" o:spid="_x0000_s1026" style="position:absolute;margin-left:164.9pt;margin-top:13.3pt;width:92.55pt;height:56.55pt;z-index:-25154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" fillcolor="#ffc000" strokecolor="#e36c0a [2409]" strokeweight="2pt">
                <v:path arrowok="t"/>
                <w10:wrap anchorx="margin"/>
              </v:oval>
            </w:pict>
          </mc:Fallback>
        </mc:AlternateContent>
      </w:r>
    </w:p>
    <w:p w14:paraId="44EF800E" w14:textId="701FD65E" w:rsidR="00F82FA0" w:rsidRDefault="006D2F55" w:rsidP="00917FE7">
      <w:pPr>
        <w:jc w:val="center"/>
      </w:pPr>
      <w:r>
        <w:object w:dxaOrig="1540" w:dyaOrig="993" w14:anchorId="22E42DCE">
          <v:shape id="_x0000_i1051" type="#_x0000_t75" style="width:79.5pt;height:57.75pt" o:ole="">
            <v:imagedata r:id="rId226" o:title=""/>
          </v:shape>
          <o:OLEObject Type="Embed" ProgID="Package" ShapeID="_x0000_i1051" DrawAspect="Icon" ObjectID="_1710162538" r:id="rId258"/>
        </w:object>
      </w:r>
    </w:p>
    <w:p w14:paraId="19521D0E" w14:textId="77777777" w:rsidR="00F82FA0" w:rsidRDefault="00F82FA0" w:rsidP="006B6CBF">
      <w:pPr>
        <w:jc w:val="center"/>
      </w:pPr>
    </w:p>
    <w:p w14:paraId="377C6568" w14:textId="77FC68ED" w:rsidR="00D22574" w:rsidRDefault="00116FD4" w:rsidP="006B6CBF">
      <w:pPr>
        <w:jc w:val="center"/>
      </w:pPr>
      <w:r>
        <w:rPr>
          <w:noProof/>
          <w:lang w:eastAsia="pt-BR"/>
        </w:rPr>
        <mc:AlternateContent>
          <mc:Choice Requires="wps">
            <w:drawing>
              <wp:anchor distT="0" distB="0" distL="114300" distR="114300" simplePos="0" relativeHeight="251682304" behindDoc="1" locked="0" layoutInCell="1" allowOverlap="1" wp14:anchorId="7179375F" wp14:editId="08DBBF0D">
                <wp:simplePos x="0" y="0"/>
                <wp:positionH relativeFrom="margin">
                  <wp:posOffset>5715</wp:posOffset>
                </wp:positionH>
                <wp:positionV relativeFrom="paragraph">
                  <wp:posOffset>16511</wp:posOffset>
                </wp:positionV>
                <wp:extent cx="5549900" cy="895350"/>
                <wp:effectExtent l="0" t="0" r="12700" b="19050"/>
                <wp:wrapNone/>
                <wp:docPr id="132" name="Retângulo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49900" cy="8953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C90FEE0" id="Retângulo 132" o:spid="_x0000_s1026" style="position:absolute;margin-left:.45pt;margin-top:1.3pt;width:437pt;height:70.5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" fillcolor="#ffd961" strokecolor="#974706 [1609]" strokeweight="2pt">
                <v:path arrowok="t"/>
                <w10:wrap anchorx="margin"/>
              </v:rect>
            </w:pict>
          </mc:Fallback>
        </mc:AlternateContent>
      </w:r>
    </w:p>
    <w:p w14:paraId="3A4B0A24" w14:textId="0F5FF58B" w:rsidR="001D76B5" w:rsidRDefault="001D76B5" w:rsidP="006B6CBF">
      <w:pPr>
        <w:jc w:val="center"/>
        <w:rPr>
          <w:b/>
          <w:bCs/>
        </w:rPr>
      </w:pPr>
      <w:r w:rsidRPr="001D76B5">
        <w:rPr>
          <w:b/>
          <w:bCs/>
        </w:rPr>
        <w:t xml:space="preserve"> </w:t>
      </w:r>
      <w:r w:rsidRPr="00D22574">
        <w:rPr>
          <w:b/>
          <w:bCs/>
        </w:rPr>
        <w:t xml:space="preserve">Aula online da música </w:t>
      </w:r>
      <w:r>
        <w:rPr>
          <w:b/>
          <w:bCs/>
        </w:rPr>
        <w:t>É preciso saber viver</w:t>
      </w:r>
      <w:r w:rsidRPr="00D22574">
        <w:rPr>
          <w:b/>
          <w:bCs/>
        </w:rPr>
        <w:t>, acesse aqui</w:t>
      </w:r>
      <w:r>
        <w:rPr>
          <w:b/>
          <w:bCs/>
        </w:rPr>
        <w:t xml:space="preserve"> (basta clicar)</w:t>
      </w:r>
      <w:r w:rsidRPr="00D22574">
        <w:rPr>
          <w:b/>
          <w:bCs/>
        </w:rPr>
        <w:t>:</w:t>
      </w:r>
    </w:p>
    <w:p w14:paraId="6BD0EC3B" w14:textId="47008AB9" w:rsidR="001D76B5" w:rsidRDefault="001D76B5" w:rsidP="006B6CBF">
      <w:pPr>
        <w:jc w:val="center"/>
        <w:rPr>
          <w:b/>
          <w:bCs/>
        </w:rPr>
      </w:pPr>
    </w:p>
    <w:p w14:paraId="49037584" w14:textId="78A7B023" w:rsidR="001D76B5" w:rsidRPr="008755B0" w:rsidRDefault="001D76B5" w:rsidP="006B6CBF">
      <w:pPr>
        <w:jc w:val="center"/>
        <w:rPr>
          <w:sz w:val="18"/>
          <w:szCs w:val="18"/>
        </w:rPr>
      </w:pPr>
    </w:p>
    <w:p w14:paraId="78B066AD" w14:textId="49A27201" w:rsidR="006B6CBF" w:rsidRPr="00747884" w:rsidRDefault="00116FD4" w:rsidP="006B6CBF">
      <w:pPr>
        <w:jc w:val="center"/>
        <w:rPr>
          <w:sz w:val="18"/>
          <w:szCs w:val="20"/>
        </w:rPr>
      </w:pPr>
      <w:r w:rsidRPr="00747884">
        <w:rPr>
          <w:sz w:val="18"/>
          <w:szCs w:val="20"/>
        </w:rPr>
        <w:t>https://www.youtube.com/playlist?list=PLCAVX-O9MrRhyOO4iBANUJUcZi6NIdK9L</w:t>
      </w:r>
    </w:p>
    <w:p w14:paraId="225FEE2A" w14:textId="272046EF" w:rsidR="00A87050" w:rsidRDefault="00A87050" w:rsidP="00A87050">
      <w:pPr>
        <w:rPr>
          <w:noProof/>
          <w:color w:val="FF0000"/>
        </w:rPr>
      </w:pPr>
    </w:p>
    <w:p w14:paraId="23FE0661" w14:textId="77777777" w:rsidR="00773A55" w:rsidRDefault="00773A55" w:rsidP="00A87050">
      <w:pPr>
        <w:rPr>
          <w:noProof/>
          <w:color w:val="FF0000"/>
          <w:lang w:eastAsia="pt-BR"/>
        </w:rPr>
      </w:pPr>
    </w:p>
    <w:p w14:paraId="554089B6" w14:textId="5B724AE2" w:rsidR="00F130F8" w:rsidRPr="00B3584A" w:rsidRDefault="00773A55" w:rsidP="00A87050">
      <w:pPr>
        <w:rPr>
          <w:color w:val="FF0000"/>
        </w:rPr>
      </w:pPr>
      <w:r>
        <w:rPr>
          <w:noProof/>
          <w:color w:val="FF0000"/>
          <w:lang w:eastAsia="pt-BR"/>
        </w:rPr>
        <w:drawing>
          <wp:inline distT="0" distB="0" distL="0" distR="0" wp14:anchorId="69701506" wp14:editId="54B71954">
            <wp:extent cx="6147303" cy="7048724"/>
            <wp:effectExtent l="0" t="0" r="6350" b="0"/>
            <wp:docPr id="1162" name="Imagem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151526" cy="7053567"/>
                    </a:xfrm>
                    <a:prstGeom prst="rect">
                      <a:avLst/>
                    </a:prstGeom>
                    <a:noFill/>
                    <a:ln>
                      <a:noFill/>
                    </a:ln>
                  </pic:spPr>
                </pic:pic>
              </a:graphicData>
            </a:graphic>
          </wp:inline>
        </w:drawing>
      </w:r>
    </w:p>
    <w:p w14:paraId="27EFFDC2" w14:textId="77777777" w:rsidR="00A87050" w:rsidRPr="00B3584A" w:rsidRDefault="00A87050" w:rsidP="00A87050">
      <w:pPr>
        <w:rPr>
          <w:color w:val="FF0000"/>
        </w:rPr>
      </w:pPr>
    </w:p>
    <w:p w14:paraId="3CE6D1DF" w14:textId="77777777" w:rsidR="00A87050" w:rsidRPr="00B3584A" w:rsidRDefault="00A87050" w:rsidP="00A87050">
      <w:pPr>
        <w:rPr>
          <w:color w:val="FF0000"/>
        </w:rPr>
      </w:pPr>
    </w:p>
    <w:p w14:paraId="7E0E1C0B" w14:textId="77777777" w:rsidR="00A87050" w:rsidRDefault="00A87050" w:rsidP="00A87050">
      <w:pPr>
        <w:rPr>
          <w:color w:val="FF0000"/>
        </w:rPr>
      </w:pPr>
    </w:p>
    <w:p w14:paraId="0F5395C4" w14:textId="77777777" w:rsidR="00773A55" w:rsidRDefault="00773A55" w:rsidP="00A87050">
      <w:pPr>
        <w:rPr>
          <w:color w:val="FF0000"/>
        </w:rPr>
      </w:pPr>
    </w:p>
    <w:p w14:paraId="14A54969" w14:textId="77777777" w:rsidR="00773A55" w:rsidRDefault="00773A55" w:rsidP="00A87050">
      <w:pPr>
        <w:rPr>
          <w:color w:val="FF0000"/>
        </w:rPr>
      </w:pPr>
    </w:p>
    <w:p w14:paraId="63478AC8" w14:textId="77777777" w:rsidR="00773A55" w:rsidRDefault="00773A55" w:rsidP="00A87050">
      <w:pPr>
        <w:rPr>
          <w:color w:val="FF0000"/>
        </w:rPr>
      </w:pPr>
    </w:p>
    <w:p w14:paraId="4AA408CD" w14:textId="77777777" w:rsidR="00773A55" w:rsidRDefault="00773A55" w:rsidP="00A87050">
      <w:pPr>
        <w:rPr>
          <w:color w:val="FF0000"/>
        </w:rPr>
      </w:pPr>
    </w:p>
    <w:p w14:paraId="7E56CF7F" w14:textId="77777777" w:rsidR="001E2006" w:rsidRDefault="001E2006" w:rsidP="00A87050">
      <w:pPr>
        <w:rPr>
          <w:color w:val="FF0000"/>
        </w:rPr>
      </w:pPr>
    </w:p>
    <w:p w14:paraId="1E5C5FF6" w14:textId="77777777" w:rsidR="00773A55" w:rsidRPr="00B3584A" w:rsidRDefault="00773A55" w:rsidP="00A87050">
      <w:pPr>
        <w:rPr>
          <w:color w:val="FF0000"/>
        </w:rPr>
      </w:pPr>
    </w:p>
    <w:p w14:paraId="636344EE" w14:textId="0A5460B2" w:rsidR="0022745B" w:rsidRPr="00264F83" w:rsidRDefault="00F85590" w:rsidP="00364D9A">
      <w:pPr>
        <w:pStyle w:val="Ttulo1"/>
        <w:rPr>
          <w:rFonts w:cs="Arial"/>
          <w:color w:val="ED3611"/>
          <w:kern w:val="0"/>
          <w:szCs w:val="40"/>
        </w:rPr>
      </w:pPr>
      <w:bookmarkStart w:id="149" w:name="_Toc70064134"/>
      <w:bookmarkStart w:id="150" w:name="_Toc99392053"/>
      <w:r>
        <w:rPr>
          <w:rFonts w:cs="Arial"/>
          <w:color w:val="ED3611"/>
          <w:kern w:val="0"/>
          <w:szCs w:val="40"/>
        </w:rPr>
        <w:t>24</w:t>
      </w:r>
      <w:r w:rsidR="003C5647" w:rsidRPr="00264F83">
        <w:rPr>
          <w:rFonts w:cs="Arial"/>
          <w:color w:val="ED3611"/>
          <w:kern w:val="0"/>
          <w:szCs w:val="40"/>
        </w:rPr>
        <w:t xml:space="preserve"> </w:t>
      </w:r>
      <w:r w:rsidR="00A87050" w:rsidRPr="00264F83">
        <w:rPr>
          <w:rFonts w:cs="Arial"/>
          <w:color w:val="ED3611"/>
          <w:kern w:val="0"/>
          <w:szCs w:val="40"/>
        </w:rPr>
        <w:t>– Acordes aumentados</w:t>
      </w:r>
      <w:r w:rsidR="001E2006">
        <w:rPr>
          <w:rFonts w:cs="Arial"/>
          <w:color w:val="ED3611"/>
          <w:kern w:val="0"/>
          <w:szCs w:val="40"/>
        </w:rPr>
        <w:t>,</w:t>
      </w:r>
      <w:r w:rsidR="00A87050" w:rsidRPr="00264F83">
        <w:rPr>
          <w:rFonts w:cs="Arial"/>
          <w:color w:val="ED3611"/>
          <w:kern w:val="0"/>
          <w:szCs w:val="40"/>
        </w:rPr>
        <w:t xml:space="preserve"> diminuto</w:t>
      </w:r>
      <w:r w:rsidR="002C19A0">
        <w:rPr>
          <w:rFonts w:cs="Arial"/>
          <w:color w:val="ED3611"/>
          <w:kern w:val="0"/>
          <w:szCs w:val="40"/>
        </w:rPr>
        <w:t>s:</w:t>
      </w:r>
      <w:bookmarkEnd w:id="149"/>
      <w:bookmarkEnd w:id="150"/>
    </w:p>
    <w:p w14:paraId="725839CC" w14:textId="77777777" w:rsidR="00364D9A" w:rsidRPr="001E2006" w:rsidRDefault="001E2006" w:rsidP="0042127B">
      <w:pPr>
        <w:rPr>
          <w:rFonts w:cs="Arial"/>
          <w:b/>
          <w:bCs/>
          <w:szCs w:val="22"/>
        </w:rPr>
      </w:pPr>
      <w:r>
        <w:rPr>
          <w:rFonts w:cs="Arial"/>
          <w:b/>
          <w:bCs/>
          <w:szCs w:val="22"/>
        </w:rPr>
        <w:t>Acorde a</w:t>
      </w:r>
      <w:r w:rsidR="00364D9A" w:rsidRPr="001E2006">
        <w:rPr>
          <w:rFonts w:cs="Arial"/>
          <w:b/>
          <w:bCs/>
          <w:szCs w:val="22"/>
        </w:rPr>
        <w:t xml:space="preserve">umentado: </w:t>
      </w:r>
    </w:p>
    <w:p w14:paraId="3DAE310F" w14:textId="39BB8116" w:rsidR="0042127B" w:rsidRPr="00D57E22" w:rsidRDefault="0042127B" w:rsidP="0042127B">
      <w:pPr>
        <w:rPr>
          <w:rFonts w:cs="Arial"/>
          <w:szCs w:val="22"/>
        </w:rPr>
      </w:pPr>
      <w:r>
        <w:rPr>
          <w:rFonts w:cs="Arial"/>
          <w:szCs w:val="22"/>
        </w:rPr>
        <w:t>São formados por duas terças maiores sobrepostas, diferentemente do acorde maior e menor,</w:t>
      </w:r>
      <w:r w:rsidR="00110BE3">
        <w:rPr>
          <w:rFonts w:cs="Arial"/>
          <w:szCs w:val="22"/>
        </w:rPr>
        <w:t xml:space="preserve"> em</w:t>
      </w:r>
      <w:r>
        <w:rPr>
          <w:rFonts w:cs="Arial"/>
          <w:szCs w:val="22"/>
        </w:rPr>
        <w:t xml:space="preserve"> que há uma terça maior e outra menor, nesse são duas maiores.</w:t>
      </w:r>
    </w:p>
    <w:p w14:paraId="5E9CE04B" w14:textId="24B060E9" w:rsidR="0042127B" w:rsidRDefault="00A602D0" w:rsidP="0042127B">
      <w:pPr>
        <w:rPr>
          <w:rFonts w:cs="Arial"/>
          <w:b/>
          <w:szCs w:val="22"/>
        </w:rPr>
      </w:pPr>
      <w:r>
        <w:rPr>
          <w:rFonts w:cs="Arial"/>
          <w:b/>
          <w:noProof/>
          <w:color w:val="FFC000"/>
          <w:szCs w:val="22"/>
          <w:lang w:eastAsia="pt-BR"/>
        </w:rPr>
        <mc:AlternateContent>
          <mc:Choice Requires="wps">
            <w:drawing>
              <wp:anchor distT="0" distB="0" distL="114300" distR="114300" simplePos="0" relativeHeight="251668992" behindDoc="1" locked="0" layoutInCell="1" allowOverlap="1" wp14:anchorId="3DAD5C21" wp14:editId="2911A33F">
                <wp:simplePos x="0" y="0"/>
                <wp:positionH relativeFrom="column">
                  <wp:posOffset>-48260</wp:posOffset>
                </wp:positionH>
                <wp:positionV relativeFrom="paragraph">
                  <wp:posOffset>142875</wp:posOffset>
                </wp:positionV>
                <wp:extent cx="1321435" cy="209550"/>
                <wp:effectExtent l="209550" t="0" r="12065" b="0"/>
                <wp:wrapNone/>
                <wp:docPr id="208"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143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7DED913" id="Rectangle 49" o:spid="_x0000_s1026" style="position:absolute;margin-left:-3.8pt;margin-top:11.25pt;width:104.05pt;height:16.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" fillcolor="#b6dde8 [1304]">
                <v:shadow on="t" type="perspective" opacity=".5" origin=",.5" offset="0,0" matrix=",56756f,,.5"/>
                <v:path arrowok="t"/>
              </v:rect>
            </w:pict>
          </mc:Fallback>
        </mc:AlternateContent>
      </w:r>
    </w:p>
    <w:p w14:paraId="435580E7" w14:textId="77777777" w:rsidR="0042127B" w:rsidRDefault="0042127B" w:rsidP="0042127B">
      <w:pPr>
        <w:rPr>
          <w:rFonts w:cs="Arial"/>
          <w:szCs w:val="22"/>
        </w:rPr>
      </w:pPr>
      <w:r>
        <w:rPr>
          <w:rFonts w:cs="Arial"/>
          <w:szCs w:val="22"/>
        </w:rPr>
        <w:t>Fórmula: 2T + 2T</w:t>
      </w:r>
    </w:p>
    <w:p w14:paraId="423EE7B9" w14:textId="77777777" w:rsidR="0042127B" w:rsidRDefault="0042127B" w:rsidP="0042127B">
      <w:pPr>
        <w:pStyle w:val="SemEspaamento"/>
        <w:rPr>
          <w:rFonts w:ascii="Arial" w:hAnsi="Arial" w:cs="Arial"/>
          <w:shd w:val="clear" w:color="auto" w:fill="FFFFFF"/>
        </w:rPr>
      </w:pPr>
    </w:p>
    <w:p w14:paraId="024C7AD4" w14:textId="77777777" w:rsidR="0042127B" w:rsidRDefault="0042127B" w:rsidP="0042127B">
      <w:pPr>
        <w:pStyle w:val="SemEspaamento"/>
        <w:rPr>
          <w:rFonts w:ascii="Arial" w:hAnsi="Arial" w:cs="Arial"/>
          <w:b/>
          <w:i/>
          <w:shd w:val="clear" w:color="auto" w:fill="FFFFFF"/>
        </w:rPr>
      </w:pPr>
      <w:r w:rsidRPr="00531D03">
        <w:rPr>
          <w:rFonts w:ascii="Arial" w:hAnsi="Arial" w:cs="Arial"/>
          <w:shd w:val="clear" w:color="auto" w:fill="FFFFFF"/>
        </w:rPr>
        <w:t>Exemplo 1: C</w:t>
      </w:r>
      <w:r w:rsidR="00A72A7F">
        <w:rPr>
          <w:rFonts w:ascii="Arial" w:hAnsi="Arial" w:cs="Arial"/>
          <w:shd w:val="clear" w:color="auto" w:fill="FFFFFF"/>
        </w:rPr>
        <w:t xml:space="preserve"> </w:t>
      </w:r>
      <w:r w:rsidRPr="00531D03">
        <w:rPr>
          <w:rFonts w:ascii="Arial" w:hAnsi="Arial" w:cs="Arial"/>
          <w:shd w:val="clear" w:color="auto" w:fill="FFFFFF"/>
        </w:rPr>
        <w:t>aum ou C</w:t>
      </w:r>
      <w:r w:rsidR="00A72A7F">
        <w:rPr>
          <w:rFonts w:ascii="Arial" w:hAnsi="Arial" w:cs="Arial"/>
          <w:shd w:val="clear" w:color="auto" w:fill="FFFFFF"/>
        </w:rPr>
        <w:t xml:space="preserve"> </w:t>
      </w:r>
      <w:r w:rsidRPr="00531D03">
        <w:rPr>
          <w:rFonts w:ascii="Arial" w:hAnsi="Arial" w:cs="Arial"/>
          <w:shd w:val="clear" w:color="auto" w:fill="FFFFFF"/>
        </w:rPr>
        <w:t>aug</w:t>
      </w:r>
      <w:r>
        <w:rPr>
          <w:rFonts w:ascii="Arial" w:hAnsi="Arial" w:cs="Arial"/>
          <w:shd w:val="clear" w:color="auto" w:fill="FFFFFF"/>
        </w:rPr>
        <w:t xml:space="preserve"> </w:t>
      </w:r>
      <w:r w:rsidRPr="00531D03">
        <w:rPr>
          <w:rFonts w:ascii="Arial" w:hAnsi="Arial" w:cs="Arial"/>
          <w:shd w:val="clear" w:color="auto" w:fill="FFFFFF"/>
        </w:rPr>
        <w:t xml:space="preserve">= </w:t>
      </w:r>
      <w:r w:rsidRPr="00531D03">
        <w:rPr>
          <w:rFonts w:ascii="Arial" w:hAnsi="Arial" w:cs="Arial"/>
          <w:b/>
          <w:i/>
          <w:shd w:val="clear" w:color="auto" w:fill="FFFFFF"/>
        </w:rPr>
        <w:t>C, E, G#</w:t>
      </w:r>
    </w:p>
    <w:p w14:paraId="4B10C998" w14:textId="77777777" w:rsidR="00143E35" w:rsidRDefault="005A3216" w:rsidP="00364D9A">
      <w:pPr>
        <w:pStyle w:val="SemEspaamento"/>
        <w:rPr>
          <w:rFonts w:ascii="MaestroTimes" w:hAnsi="MaestroTimes" w:cs="Arial"/>
          <w:b/>
          <w:i/>
          <w:shd w:val="clear" w:color="auto" w:fill="FFFFFF"/>
        </w:rPr>
      </w:pPr>
      <w:r>
        <w:rPr>
          <w:rFonts w:ascii="Arial" w:hAnsi="Arial" w:cs="Arial"/>
          <w:shd w:val="clear" w:color="auto" w:fill="FFFFFF"/>
        </w:rPr>
        <w:t>Exemplo 2</w:t>
      </w:r>
      <w:r w:rsidR="0042127B">
        <w:rPr>
          <w:rFonts w:ascii="Arial" w:hAnsi="Arial" w:cs="Arial"/>
          <w:shd w:val="clear" w:color="auto" w:fill="FFFFFF"/>
        </w:rPr>
        <w:t>: B</w:t>
      </w:r>
      <w:r w:rsidR="00A72A7F">
        <w:rPr>
          <w:rFonts w:ascii="Arial" w:hAnsi="Arial" w:cs="Arial"/>
          <w:shd w:val="clear" w:color="auto" w:fill="FFFFFF"/>
        </w:rPr>
        <w:t xml:space="preserve"> </w:t>
      </w:r>
      <w:r w:rsidR="0042127B">
        <w:rPr>
          <w:rFonts w:ascii="Arial" w:hAnsi="Arial" w:cs="Arial"/>
          <w:shd w:val="clear" w:color="auto" w:fill="FFFFFF"/>
        </w:rPr>
        <w:t>aum ou B</w:t>
      </w:r>
      <w:r w:rsidR="00A72A7F">
        <w:rPr>
          <w:rFonts w:ascii="Arial" w:hAnsi="Arial" w:cs="Arial"/>
          <w:shd w:val="clear" w:color="auto" w:fill="FFFFFF"/>
        </w:rPr>
        <w:t xml:space="preserve"> </w:t>
      </w:r>
      <w:r w:rsidR="0042127B">
        <w:rPr>
          <w:rFonts w:ascii="Arial" w:hAnsi="Arial" w:cs="Arial"/>
          <w:shd w:val="clear" w:color="auto" w:fill="FFFFFF"/>
        </w:rPr>
        <w:t xml:space="preserve">aug = </w:t>
      </w:r>
      <w:r w:rsidR="0042127B" w:rsidRPr="00531D03">
        <w:rPr>
          <w:rFonts w:ascii="Arial" w:hAnsi="Arial" w:cs="Arial"/>
          <w:b/>
          <w:i/>
          <w:shd w:val="clear" w:color="auto" w:fill="FFFFFF"/>
        </w:rPr>
        <w:t>B, D#, F</w:t>
      </w:r>
      <w:r w:rsidR="0042127B" w:rsidRPr="00531D03">
        <w:rPr>
          <w:rFonts w:ascii="MaestroTimes" w:hAnsi="MaestroTimes" w:cs="Arial"/>
          <w:b/>
          <w:i/>
          <w:shd w:val="clear" w:color="auto" w:fill="FFFFFF"/>
        </w:rPr>
        <w:t>x</w:t>
      </w:r>
      <w:r w:rsidR="0042127B">
        <w:rPr>
          <w:rFonts w:ascii="MaestroTimes" w:hAnsi="MaestroTimes" w:cs="Arial"/>
          <w:b/>
          <w:i/>
          <w:shd w:val="clear" w:color="auto" w:fill="FFFFFF"/>
        </w:rPr>
        <w:t xml:space="preserve"> (ou Si, Ré sustenido e Fá dobrado sustenido=sol)</w:t>
      </w:r>
    </w:p>
    <w:p w14:paraId="5E1296FF" w14:textId="77777777" w:rsidR="00364D9A" w:rsidRPr="00364D9A" w:rsidRDefault="00364D9A" w:rsidP="00364D9A">
      <w:pPr>
        <w:pStyle w:val="SemEspaamento"/>
        <w:rPr>
          <w:rFonts w:ascii="MaestroTimes" w:hAnsi="MaestroTimes" w:cs="Arial"/>
          <w:b/>
          <w:i/>
          <w:shd w:val="clear" w:color="auto" w:fill="FFFFFF"/>
        </w:rPr>
      </w:pPr>
    </w:p>
    <w:p w14:paraId="0A37B01F" w14:textId="77777777" w:rsidR="0042127B" w:rsidRDefault="0042127B" w:rsidP="00364D9A">
      <w:pPr>
        <w:rPr>
          <w:rFonts w:cs="Arial"/>
          <w:szCs w:val="22"/>
        </w:rPr>
      </w:pPr>
    </w:p>
    <w:p w14:paraId="156C55EE" w14:textId="77777777" w:rsidR="00364D9A" w:rsidRPr="001E2006" w:rsidRDefault="001E2006" w:rsidP="000372A2">
      <w:pPr>
        <w:rPr>
          <w:rFonts w:cs="Arial"/>
          <w:b/>
          <w:bCs/>
          <w:szCs w:val="22"/>
        </w:rPr>
      </w:pPr>
      <w:r>
        <w:rPr>
          <w:rFonts w:cs="Arial"/>
          <w:b/>
          <w:bCs/>
          <w:szCs w:val="22"/>
        </w:rPr>
        <w:t>Acorde d</w:t>
      </w:r>
      <w:r w:rsidR="00364D9A" w:rsidRPr="001E2006">
        <w:rPr>
          <w:rFonts w:cs="Arial"/>
          <w:b/>
          <w:bCs/>
          <w:szCs w:val="22"/>
        </w:rPr>
        <w:t xml:space="preserve">iminuto: </w:t>
      </w:r>
    </w:p>
    <w:p w14:paraId="78293591" w14:textId="77777777" w:rsidR="0042127B" w:rsidRDefault="0042127B" w:rsidP="000372A2">
      <w:pPr>
        <w:rPr>
          <w:rFonts w:cs="Arial"/>
          <w:szCs w:val="22"/>
        </w:rPr>
      </w:pPr>
      <w:r>
        <w:rPr>
          <w:rFonts w:cs="Arial"/>
          <w:szCs w:val="22"/>
        </w:rPr>
        <w:t>São formados por duas terças menores sobrepostas, diferentemente do acorde maior e do menor, onde há uma terça maior e outra menor, nesse são duas menores.</w:t>
      </w:r>
    </w:p>
    <w:p w14:paraId="5FF8FF06" w14:textId="7620D584" w:rsidR="0042127B" w:rsidRDefault="00A602D0" w:rsidP="0042127B">
      <w:pPr>
        <w:jc w:val="both"/>
        <w:rPr>
          <w:rFonts w:cs="Arial"/>
          <w:szCs w:val="22"/>
        </w:rPr>
      </w:pPr>
      <w:r>
        <w:rPr>
          <w:rFonts w:cs="Arial"/>
          <w:b/>
          <w:noProof/>
          <w:color w:val="FFC000"/>
          <w:szCs w:val="22"/>
          <w:lang w:eastAsia="pt-BR"/>
        </w:rPr>
        <mc:AlternateContent>
          <mc:Choice Requires="wps">
            <w:drawing>
              <wp:anchor distT="0" distB="0" distL="114300" distR="114300" simplePos="0" relativeHeight="251670016" behindDoc="1" locked="0" layoutInCell="1" allowOverlap="1" wp14:anchorId="3EB435E1" wp14:editId="54706007">
                <wp:simplePos x="0" y="0"/>
                <wp:positionH relativeFrom="column">
                  <wp:posOffset>-48260</wp:posOffset>
                </wp:positionH>
                <wp:positionV relativeFrom="paragraph">
                  <wp:posOffset>150495</wp:posOffset>
                </wp:positionV>
                <wp:extent cx="1381760" cy="209550"/>
                <wp:effectExtent l="209550" t="0" r="27940" b="0"/>
                <wp:wrapNone/>
                <wp:docPr id="207"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81760"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9D7958A" id="Rectangle 50" o:spid="_x0000_s1026" style="position:absolute;margin-left:-3.8pt;margin-top:11.85pt;width:108.8pt;height:16.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" fillcolor="#b6dde8 [1304]">
                <v:shadow on="t" type="perspective" opacity=".5" origin=",.5" offset="0,0" matrix=",56756f,,.5"/>
                <v:path arrowok="t"/>
              </v:rect>
            </w:pict>
          </mc:Fallback>
        </mc:AlternateContent>
      </w:r>
    </w:p>
    <w:p w14:paraId="6E5C730D" w14:textId="77777777" w:rsidR="0042127B" w:rsidRDefault="0042127B" w:rsidP="0042127B">
      <w:pPr>
        <w:jc w:val="both"/>
        <w:rPr>
          <w:rFonts w:cs="Arial"/>
          <w:szCs w:val="22"/>
        </w:rPr>
      </w:pPr>
      <w:r>
        <w:rPr>
          <w:rFonts w:cs="Arial"/>
          <w:szCs w:val="22"/>
        </w:rPr>
        <w:t>Fórmula: 1,5T + 1,5T</w:t>
      </w:r>
    </w:p>
    <w:p w14:paraId="6BB6ACCF" w14:textId="77777777" w:rsidR="0042127B" w:rsidRDefault="0042127B" w:rsidP="0042127B">
      <w:pPr>
        <w:pStyle w:val="SemEspaamento"/>
        <w:rPr>
          <w:rFonts w:ascii="Arial" w:hAnsi="Arial" w:cs="Arial"/>
          <w:sz w:val="23"/>
          <w:szCs w:val="23"/>
          <w:shd w:val="clear" w:color="auto" w:fill="FFFFFF"/>
        </w:rPr>
      </w:pPr>
    </w:p>
    <w:p w14:paraId="5A108166" w14:textId="77777777" w:rsidR="0042127B" w:rsidRPr="00531D03" w:rsidRDefault="0042127B" w:rsidP="0042127B">
      <w:pPr>
        <w:pStyle w:val="SemEspaamento"/>
        <w:rPr>
          <w:rFonts w:ascii="Arial" w:hAnsi="Arial" w:cs="Arial"/>
          <w:b/>
          <w:i/>
          <w:sz w:val="23"/>
          <w:szCs w:val="23"/>
          <w:shd w:val="clear" w:color="auto" w:fill="FFFFFF"/>
        </w:rPr>
      </w:pPr>
      <w:r>
        <w:rPr>
          <w:rFonts w:ascii="Arial" w:hAnsi="Arial" w:cs="Arial"/>
          <w:sz w:val="23"/>
          <w:szCs w:val="23"/>
          <w:shd w:val="clear" w:color="auto" w:fill="FFFFFF"/>
        </w:rPr>
        <w:t>Exemplo 1</w:t>
      </w:r>
      <w:r w:rsidRPr="005F4A1A">
        <w:rPr>
          <w:rFonts w:ascii="Arial" w:hAnsi="Arial" w:cs="Arial"/>
          <w:sz w:val="23"/>
          <w:szCs w:val="23"/>
          <w:shd w:val="clear" w:color="auto" w:fill="FFFFFF"/>
        </w:rPr>
        <w:t>: Cdim ou Cº</w:t>
      </w:r>
      <w:r>
        <w:rPr>
          <w:rFonts w:ascii="Arial" w:hAnsi="Arial" w:cs="Arial"/>
          <w:sz w:val="23"/>
          <w:szCs w:val="23"/>
          <w:shd w:val="clear" w:color="auto" w:fill="FFFFFF"/>
        </w:rPr>
        <w:t xml:space="preserve"> </w:t>
      </w:r>
      <w:r w:rsidRPr="005F4A1A">
        <w:rPr>
          <w:rFonts w:ascii="Arial" w:hAnsi="Arial" w:cs="Arial"/>
          <w:sz w:val="23"/>
          <w:szCs w:val="23"/>
          <w:shd w:val="clear" w:color="auto" w:fill="FFFFFF"/>
        </w:rPr>
        <w:t xml:space="preserve">= </w:t>
      </w:r>
      <w:r w:rsidRPr="00531D03">
        <w:rPr>
          <w:rFonts w:ascii="Arial" w:hAnsi="Arial" w:cs="Arial"/>
          <w:b/>
          <w:i/>
          <w:sz w:val="23"/>
          <w:szCs w:val="23"/>
          <w:shd w:val="clear" w:color="auto" w:fill="FFFFFF"/>
        </w:rPr>
        <w:t>C, Eb, Gb</w:t>
      </w:r>
    </w:p>
    <w:p w14:paraId="46411E2A" w14:textId="77777777" w:rsidR="006A48E5" w:rsidRDefault="0042127B" w:rsidP="0042127B">
      <w:pPr>
        <w:pStyle w:val="SemEspaamento"/>
        <w:rPr>
          <w:rFonts w:ascii="Arial" w:hAnsi="Arial" w:cs="Arial"/>
          <w:b/>
          <w:i/>
          <w:sz w:val="23"/>
          <w:szCs w:val="23"/>
          <w:shd w:val="clear" w:color="auto" w:fill="FFFFFF"/>
        </w:rPr>
      </w:pPr>
      <w:r>
        <w:rPr>
          <w:rFonts w:ascii="Arial" w:hAnsi="Arial" w:cs="Arial"/>
          <w:sz w:val="23"/>
          <w:szCs w:val="23"/>
          <w:shd w:val="clear" w:color="auto" w:fill="FFFFFF"/>
        </w:rPr>
        <w:t>Exemplo 2</w:t>
      </w:r>
      <w:r w:rsidRPr="005F4A1A">
        <w:rPr>
          <w:rFonts w:ascii="Arial" w:hAnsi="Arial" w:cs="Arial"/>
          <w:sz w:val="23"/>
          <w:szCs w:val="23"/>
          <w:shd w:val="clear" w:color="auto" w:fill="FFFFFF"/>
        </w:rPr>
        <w:t>: Bdim ou Bº</w:t>
      </w:r>
      <w:r>
        <w:rPr>
          <w:rFonts w:ascii="Arial" w:hAnsi="Arial" w:cs="Arial"/>
          <w:sz w:val="23"/>
          <w:szCs w:val="23"/>
          <w:shd w:val="clear" w:color="auto" w:fill="FFFFFF"/>
        </w:rPr>
        <w:t xml:space="preserve"> </w:t>
      </w:r>
      <w:r w:rsidRPr="005F4A1A">
        <w:rPr>
          <w:rFonts w:ascii="Arial" w:hAnsi="Arial" w:cs="Arial"/>
          <w:sz w:val="23"/>
          <w:szCs w:val="23"/>
          <w:shd w:val="clear" w:color="auto" w:fill="FFFFFF"/>
        </w:rPr>
        <w:t xml:space="preserve">= </w:t>
      </w:r>
      <w:r w:rsidRPr="00531D03">
        <w:rPr>
          <w:rFonts w:ascii="Arial" w:hAnsi="Arial" w:cs="Arial"/>
          <w:b/>
          <w:i/>
          <w:sz w:val="23"/>
          <w:szCs w:val="23"/>
          <w:shd w:val="clear" w:color="auto" w:fill="FFFFFF"/>
        </w:rPr>
        <w:t>B, D, F</w:t>
      </w:r>
    </w:p>
    <w:p w14:paraId="4B2F119E" w14:textId="77777777" w:rsidR="006A48E5" w:rsidRDefault="006A48E5" w:rsidP="0042127B">
      <w:pPr>
        <w:pStyle w:val="SemEspaamento"/>
        <w:rPr>
          <w:rFonts w:ascii="Arial" w:hAnsi="Arial" w:cs="Arial"/>
          <w:b/>
          <w:i/>
          <w:sz w:val="23"/>
          <w:szCs w:val="23"/>
          <w:shd w:val="clear" w:color="auto" w:fill="FFFFFF"/>
        </w:rPr>
      </w:pPr>
    </w:p>
    <w:p w14:paraId="67C3A480" w14:textId="77777777" w:rsidR="00555CB0" w:rsidRDefault="00555CB0" w:rsidP="0042127B">
      <w:pPr>
        <w:pStyle w:val="SemEspaamento"/>
        <w:rPr>
          <w:rFonts w:ascii="Arial" w:hAnsi="Arial" w:cs="Arial"/>
          <w:b/>
          <w:i/>
          <w:sz w:val="23"/>
          <w:szCs w:val="23"/>
          <w:shd w:val="clear" w:color="auto" w:fill="FFFFFF"/>
        </w:rPr>
      </w:pPr>
    </w:p>
    <w:p w14:paraId="578AB4FD" w14:textId="5D536D71" w:rsidR="00157E59" w:rsidRPr="00AC0048" w:rsidRDefault="00374AF7" w:rsidP="00157E59">
      <w:pPr>
        <w:pStyle w:val="Ttulo3"/>
        <w:rPr>
          <w:rFonts w:ascii="Arial Black" w:hAnsi="Arial Black"/>
          <w:b w:val="0"/>
          <w:sz w:val="36"/>
          <w:szCs w:val="36"/>
          <w:shd w:val="clear" w:color="auto" w:fill="FFFFFF"/>
        </w:rPr>
      </w:pPr>
      <w:bookmarkStart w:id="151" w:name="_Toc70064135"/>
      <w:bookmarkStart w:id="152" w:name="_Toc99392054"/>
      <w:r>
        <w:rPr>
          <w:rFonts w:ascii="Arial Black" w:hAnsi="Arial Black"/>
          <w:b w:val="0"/>
          <w:sz w:val="36"/>
          <w:szCs w:val="36"/>
          <w:shd w:val="clear" w:color="auto" w:fill="FFFFFF"/>
        </w:rPr>
        <w:t>Quando Te V</w:t>
      </w:r>
      <w:r w:rsidR="00214522" w:rsidRPr="00AC0048">
        <w:rPr>
          <w:rFonts w:ascii="Arial Black" w:hAnsi="Arial Black"/>
          <w:b w:val="0"/>
          <w:sz w:val="36"/>
          <w:szCs w:val="36"/>
          <w:shd w:val="clear" w:color="auto" w:fill="FFFFFF"/>
        </w:rPr>
        <w:t>i</w:t>
      </w:r>
      <w:bookmarkEnd w:id="151"/>
      <w:bookmarkEnd w:id="152"/>
    </w:p>
    <w:p w14:paraId="7F4E3CBA" w14:textId="36766C52" w:rsidR="00157E59" w:rsidRDefault="00157E59" w:rsidP="00845C43">
      <w:pPr>
        <w:jc w:val="center"/>
        <w:rPr>
          <w:szCs w:val="27"/>
          <w:shd w:val="clear" w:color="auto" w:fill="FFFFFF"/>
        </w:rPr>
      </w:pPr>
      <w:r w:rsidRPr="00845C43">
        <w:rPr>
          <w:noProof/>
          <w:lang w:eastAsia="pt-BR"/>
        </w:rPr>
        <w:drawing>
          <wp:inline distT="0" distB="0" distL="0" distR="0" wp14:anchorId="2283D50D" wp14:editId="7115ED57">
            <wp:extent cx="4833257" cy="852527"/>
            <wp:effectExtent l="0" t="0" r="0" b="0"/>
            <wp:docPr id="297" name="Image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873089" cy="859553"/>
                    </a:xfrm>
                    <a:prstGeom prst="rect">
                      <a:avLst/>
                    </a:prstGeom>
                    <a:noFill/>
                    <a:ln>
                      <a:noFill/>
                    </a:ln>
                  </pic:spPr>
                </pic:pic>
              </a:graphicData>
            </a:graphic>
          </wp:inline>
        </w:drawing>
      </w:r>
    </w:p>
    <w:p w14:paraId="777C9E35" w14:textId="7826519D" w:rsidR="001C4C61" w:rsidRDefault="003B7BF3" w:rsidP="00D57E22">
      <w:pPr>
        <w:rPr>
          <w:szCs w:val="27"/>
          <w:shd w:val="clear" w:color="auto" w:fill="FFFFFF"/>
        </w:rPr>
      </w:pPr>
      <w:r>
        <w:rPr>
          <w:noProof/>
          <w:lang w:eastAsia="pt-BR"/>
        </w:rPr>
        <mc:AlternateContent>
          <mc:Choice Requires="wps">
            <w:drawing>
              <wp:anchor distT="0" distB="0" distL="114300" distR="114300" simplePos="0" relativeHeight="251695616" behindDoc="1" locked="0" layoutInCell="1" allowOverlap="1" wp14:anchorId="794BCD77" wp14:editId="307F438B">
                <wp:simplePos x="0" y="0"/>
                <wp:positionH relativeFrom="margin">
                  <wp:posOffset>2072640</wp:posOffset>
                </wp:positionH>
                <wp:positionV relativeFrom="paragraph">
                  <wp:posOffset>127000</wp:posOffset>
                </wp:positionV>
                <wp:extent cx="1247775" cy="685800"/>
                <wp:effectExtent l="0" t="0" r="28575" b="19050"/>
                <wp:wrapNone/>
                <wp:docPr id="192" name="Elipse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7775" cy="68580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46E24C" id="Elipse 192" o:spid="_x0000_s1026" style="position:absolute;margin-left:163.2pt;margin-top:10pt;width:98.25pt;height:54pt;z-index:-25162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" fillcolor="#ffc000" strokecolor="#e36c0a [2409]" strokeweight="2pt">
                <v:path arrowok="t"/>
                <w10:wrap anchorx="margin"/>
              </v:oval>
            </w:pict>
          </mc:Fallback>
        </mc:AlternateContent>
      </w:r>
    </w:p>
    <w:p w14:paraId="02CE542A" w14:textId="65DBAB7C" w:rsidR="006B6CBF" w:rsidRDefault="003B7BF3" w:rsidP="00917FE7">
      <w:pPr>
        <w:jc w:val="center"/>
      </w:pPr>
      <w:r>
        <w:object w:dxaOrig="1540" w:dyaOrig="993" w14:anchorId="6C164F2E">
          <v:shape id="_x0000_i1052" type="#_x0000_t75" style="width:66.75pt;height:48.75pt" o:ole="">
            <v:imagedata r:id="rId260" o:title=""/>
          </v:shape>
          <o:OLEObject Type="Embed" ProgID="Package" ShapeID="_x0000_i1052" DrawAspect="Icon" ObjectID="_1710162539" r:id="rId261"/>
        </w:object>
      </w:r>
    </w:p>
    <w:p w14:paraId="1708A914" w14:textId="77777777" w:rsidR="00A23268" w:rsidRDefault="00A23268" w:rsidP="00A23268">
      <w:pPr>
        <w:jc w:val="center"/>
        <w:rPr>
          <w:color w:val="FF0000"/>
        </w:rPr>
      </w:pPr>
    </w:p>
    <w:p w14:paraId="759C456B" w14:textId="34C16E33" w:rsidR="001C4C61" w:rsidRDefault="00A602D0" w:rsidP="001C4C61">
      <w:pPr>
        <w:jc w:val="center"/>
        <w:rPr>
          <w:szCs w:val="27"/>
          <w:shd w:val="clear" w:color="auto" w:fill="FFFFFF"/>
        </w:rPr>
      </w:pPr>
      <w:r>
        <w:rPr>
          <w:noProof/>
          <w:szCs w:val="27"/>
          <w:lang w:eastAsia="pt-BR"/>
        </w:rPr>
        <mc:AlternateContent>
          <mc:Choice Requires="wps">
            <w:drawing>
              <wp:anchor distT="0" distB="0" distL="114300" distR="114300" simplePos="0" relativeHeight="251683328" behindDoc="1" locked="0" layoutInCell="1" allowOverlap="1" wp14:anchorId="2EE888C7" wp14:editId="37F1562A">
                <wp:simplePos x="0" y="0"/>
                <wp:positionH relativeFrom="column">
                  <wp:posOffset>302260</wp:posOffset>
                </wp:positionH>
                <wp:positionV relativeFrom="paragraph">
                  <wp:posOffset>94615</wp:posOffset>
                </wp:positionV>
                <wp:extent cx="4848225" cy="882650"/>
                <wp:effectExtent l="0" t="0" r="9525" b="0"/>
                <wp:wrapNone/>
                <wp:docPr id="144" name="Retângulo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8225" cy="8826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8EAC3CC" id="Retângulo 144" o:spid="_x0000_s1026" style="position:absolute;margin-left:23.8pt;margin-top:7.45pt;width:381.75pt;height:69.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" fillcolor="#ffd961" strokecolor="#974706 [1609]" strokeweight="2pt">
                <v:path arrowok="t"/>
              </v:rect>
            </w:pict>
          </mc:Fallback>
        </mc:AlternateContent>
      </w:r>
    </w:p>
    <w:p w14:paraId="072010DC" w14:textId="77777777" w:rsidR="000F6568" w:rsidRDefault="000F6568" w:rsidP="001C4C61">
      <w:pPr>
        <w:jc w:val="center"/>
        <w:rPr>
          <w:b/>
          <w:bCs/>
        </w:rPr>
      </w:pPr>
      <w:r w:rsidRPr="00D22574">
        <w:rPr>
          <w:b/>
          <w:bCs/>
        </w:rPr>
        <w:t xml:space="preserve">Aula online da música </w:t>
      </w:r>
      <w:r>
        <w:rPr>
          <w:b/>
          <w:bCs/>
        </w:rPr>
        <w:t>Quando te vi</w:t>
      </w:r>
      <w:r w:rsidRPr="00D22574">
        <w:rPr>
          <w:b/>
          <w:bCs/>
        </w:rPr>
        <w:t>, acesse aqui</w:t>
      </w:r>
      <w:r>
        <w:rPr>
          <w:b/>
          <w:bCs/>
        </w:rPr>
        <w:t xml:space="preserve"> (basta clicar)</w:t>
      </w:r>
      <w:r w:rsidRPr="00D22574">
        <w:rPr>
          <w:b/>
          <w:bCs/>
        </w:rPr>
        <w:t>:</w:t>
      </w:r>
    </w:p>
    <w:p w14:paraId="74338C7A" w14:textId="77777777" w:rsidR="000F6568" w:rsidRDefault="000F6568" w:rsidP="001C4C61">
      <w:pPr>
        <w:jc w:val="center"/>
        <w:rPr>
          <w:b/>
          <w:bCs/>
        </w:rPr>
      </w:pPr>
    </w:p>
    <w:p w14:paraId="78A12C3D" w14:textId="77777777" w:rsidR="000F6568" w:rsidRPr="008755B0" w:rsidRDefault="000F6568" w:rsidP="001C4C61">
      <w:pPr>
        <w:jc w:val="center"/>
        <w:rPr>
          <w:szCs w:val="27"/>
          <w:shd w:val="clear" w:color="auto" w:fill="FFFFFF"/>
        </w:rPr>
      </w:pPr>
    </w:p>
    <w:p w14:paraId="40A582A4" w14:textId="1D4F0A48" w:rsidR="00CE2B2F" w:rsidRPr="003B7BF3" w:rsidRDefault="00B9373C" w:rsidP="003B7BF3">
      <w:pPr>
        <w:jc w:val="center"/>
        <w:rPr>
          <w:rFonts w:cs="Arial"/>
          <w:sz w:val="18"/>
          <w:szCs w:val="18"/>
          <w:lang w:eastAsia="en-US"/>
        </w:rPr>
      </w:pPr>
      <w:hyperlink r:id="rId262" w:history="1">
        <w:r w:rsidR="00D22574" w:rsidRPr="00747884">
          <w:rPr>
            <w:rStyle w:val="Hyperlink"/>
            <w:rFonts w:cs="Arial"/>
            <w:color w:val="auto"/>
            <w:sz w:val="18"/>
            <w:szCs w:val="18"/>
          </w:rPr>
          <w:t>https://www.youtube.com/watch?v=cLTI63-2S9A&amp;list=PLCAVX-O9MrRiAFl2q6Cdk-tY9jcqC4liQ&amp;ab_channel=ProjetoS%C3%A3oTiago</w:t>
        </w:r>
      </w:hyperlink>
    </w:p>
    <w:p w14:paraId="244BDCC5" w14:textId="23600495" w:rsidR="00A56807" w:rsidRDefault="00773A55" w:rsidP="00D57E22">
      <w:pPr>
        <w:rPr>
          <w:szCs w:val="27"/>
          <w:shd w:val="clear" w:color="auto" w:fill="FFFFFF"/>
        </w:rPr>
      </w:pPr>
      <w:r>
        <w:rPr>
          <w:noProof/>
          <w:szCs w:val="27"/>
          <w:shd w:val="clear" w:color="auto" w:fill="FFFFFF"/>
          <w:lang w:eastAsia="pt-BR"/>
        </w:rPr>
        <w:drawing>
          <wp:inline distT="0" distB="0" distL="0" distR="0" wp14:anchorId="19BF2169" wp14:editId="2C451BA3">
            <wp:extent cx="6116509" cy="6988961"/>
            <wp:effectExtent l="0" t="0" r="0" b="2540"/>
            <wp:docPr id="1163" name="Imagem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119959" cy="6992903"/>
                    </a:xfrm>
                    <a:prstGeom prst="rect">
                      <a:avLst/>
                    </a:prstGeom>
                    <a:noFill/>
                    <a:ln>
                      <a:noFill/>
                    </a:ln>
                  </pic:spPr>
                </pic:pic>
              </a:graphicData>
            </a:graphic>
          </wp:inline>
        </w:drawing>
      </w:r>
    </w:p>
    <w:p w14:paraId="0D613BC0" w14:textId="77777777" w:rsidR="00845C43" w:rsidRDefault="00845C43" w:rsidP="00D57E22">
      <w:pPr>
        <w:rPr>
          <w:szCs w:val="27"/>
          <w:shd w:val="clear" w:color="auto" w:fill="FFFFFF"/>
        </w:rPr>
      </w:pPr>
    </w:p>
    <w:p w14:paraId="663DE17B" w14:textId="77777777" w:rsidR="00A56807" w:rsidRDefault="00A56807" w:rsidP="00D57E22">
      <w:pPr>
        <w:rPr>
          <w:szCs w:val="27"/>
          <w:shd w:val="clear" w:color="auto" w:fill="FFFFFF"/>
        </w:rPr>
      </w:pPr>
    </w:p>
    <w:p w14:paraId="6F001661" w14:textId="77777777" w:rsidR="00A56807" w:rsidRDefault="00A56807" w:rsidP="00D57E22">
      <w:pPr>
        <w:rPr>
          <w:szCs w:val="27"/>
          <w:shd w:val="clear" w:color="auto" w:fill="FFFFFF"/>
        </w:rPr>
      </w:pPr>
    </w:p>
    <w:p w14:paraId="71677A40" w14:textId="77777777" w:rsidR="00A56807" w:rsidRDefault="00A56807" w:rsidP="00D57E22">
      <w:pPr>
        <w:rPr>
          <w:szCs w:val="27"/>
          <w:shd w:val="clear" w:color="auto" w:fill="FFFFFF"/>
        </w:rPr>
      </w:pPr>
    </w:p>
    <w:p w14:paraId="29C9E290" w14:textId="1295C655" w:rsidR="00A56807" w:rsidRDefault="00A56807" w:rsidP="00D57E22">
      <w:pPr>
        <w:rPr>
          <w:szCs w:val="27"/>
          <w:shd w:val="clear" w:color="auto" w:fill="FFFFFF"/>
        </w:rPr>
      </w:pPr>
    </w:p>
    <w:p w14:paraId="16E66AF2" w14:textId="20A18502" w:rsidR="00C56483" w:rsidRDefault="00C56483" w:rsidP="00D57E22">
      <w:pPr>
        <w:rPr>
          <w:szCs w:val="27"/>
          <w:shd w:val="clear" w:color="auto" w:fill="FFFFFF"/>
        </w:rPr>
      </w:pPr>
    </w:p>
    <w:p w14:paraId="72421441" w14:textId="77777777" w:rsidR="00773A55" w:rsidRDefault="00773A55" w:rsidP="00D57E22">
      <w:pPr>
        <w:rPr>
          <w:szCs w:val="27"/>
          <w:shd w:val="clear" w:color="auto" w:fill="FFFFFF"/>
        </w:rPr>
      </w:pPr>
    </w:p>
    <w:p w14:paraId="6F784EF4" w14:textId="7DE20B9B" w:rsidR="00C56483" w:rsidRDefault="00C56483" w:rsidP="00D57E22">
      <w:pPr>
        <w:rPr>
          <w:szCs w:val="27"/>
          <w:shd w:val="clear" w:color="auto" w:fill="FFFFFF"/>
        </w:rPr>
      </w:pPr>
    </w:p>
    <w:p w14:paraId="63E428F3" w14:textId="77777777" w:rsidR="00C56483" w:rsidRPr="006A48E5" w:rsidRDefault="00C56483" w:rsidP="00D57E22">
      <w:pPr>
        <w:rPr>
          <w:szCs w:val="27"/>
          <w:shd w:val="clear" w:color="auto" w:fill="FFFFFF"/>
        </w:rPr>
      </w:pPr>
    </w:p>
    <w:p w14:paraId="12C270E4" w14:textId="2459C602" w:rsidR="00364D9A" w:rsidRDefault="0012374C" w:rsidP="0012374C">
      <w:pPr>
        <w:pStyle w:val="Ttulo3"/>
      </w:pPr>
      <w:bookmarkStart w:id="153" w:name="_Toc99392055"/>
      <w:r>
        <w:rPr>
          <w:rFonts w:ascii="Arial Black" w:hAnsi="Arial Black"/>
          <w:b w:val="0"/>
          <w:sz w:val="36"/>
          <w:szCs w:val="36"/>
        </w:rPr>
        <w:t>Estudo em Sol Mai</w:t>
      </w:r>
      <w:r w:rsidRPr="00364D9A">
        <w:rPr>
          <w:rFonts w:ascii="Arial Black" w:hAnsi="Arial Black"/>
          <w:b w:val="0"/>
          <w:sz w:val="36"/>
          <w:szCs w:val="36"/>
        </w:rPr>
        <w:t>or</w:t>
      </w:r>
      <w:bookmarkEnd w:id="153"/>
    </w:p>
    <w:p w14:paraId="00808F19" w14:textId="67DBCF5F" w:rsidR="006A48E5" w:rsidRDefault="0012374C" w:rsidP="00364D9A">
      <w:r>
        <w:rPr>
          <w:rFonts w:cs="Arial"/>
          <w:noProof/>
          <w:sz w:val="24"/>
          <w:lang w:eastAsia="pt-BR"/>
        </w:rPr>
        <w:drawing>
          <wp:inline distT="0" distB="0" distL="0" distR="0" wp14:anchorId="3A54A2EC" wp14:editId="400D974E">
            <wp:extent cx="5869234" cy="5423338"/>
            <wp:effectExtent l="0" t="0" r="0" b="6350"/>
            <wp:docPr id="1209" name="Imagem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874121" cy="5427854"/>
                    </a:xfrm>
                    <a:prstGeom prst="rect">
                      <a:avLst/>
                    </a:prstGeom>
                    <a:noFill/>
                    <a:ln>
                      <a:noFill/>
                    </a:ln>
                  </pic:spPr>
                </pic:pic>
              </a:graphicData>
            </a:graphic>
          </wp:inline>
        </w:drawing>
      </w:r>
    </w:p>
    <w:p w14:paraId="22AC5945" w14:textId="76AF599B" w:rsidR="00A517CA" w:rsidRDefault="00A517CA" w:rsidP="00A517CA">
      <w:pPr>
        <w:rPr>
          <w:rFonts w:cs="Arial"/>
          <w:b/>
          <w:i/>
          <w:sz w:val="28"/>
          <w:szCs w:val="28"/>
        </w:rPr>
      </w:pPr>
      <w:r w:rsidRPr="005777FE">
        <w:rPr>
          <w:b/>
          <w:bCs/>
          <w:noProof/>
          <w:sz w:val="28"/>
          <w:szCs w:val="32"/>
          <w:lang w:eastAsia="pt-BR"/>
        </w:rPr>
        <mc:AlternateContent>
          <mc:Choice Requires="wps">
            <w:drawing>
              <wp:anchor distT="0" distB="0" distL="114300" distR="114300" simplePos="0" relativeHeight="251825152" behindDoc="1" locked="0" layoutInCell="1" allowOverlap="1" wp14:anchorId="0C7DF6D1" wp14:editId="55DA6820">
                <wp:simplePos x="0" y="0"/>
                <wp:positionH relativeFrom="margin">
                  <wp:posOffset>643255</wp:posOffset>
                </wp:positionH>
                <wp:positionV relativeFrom="paragraph">
                  <wp:posOffset>127428</wp:posOffset>
                </wp:positionV>
                <wp:extent cx="4100830" cy="419724"/>
                <wp:effectExtent l="0" t="0" r="13970" b="19050"/>
                <wp:wrapNone/>
                <wp:docPr id="1165" name="Retângulo 1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00830" cy="419724"/>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B73B2F" id="Retângulo 1165" o:spid="_x0000_s1026" style="position:absolute;margin-left:50.65pt;margin-top:10.05pt;width:322.9pt;height:33.05pt;z-index:-25149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" fillcolor="#ffd961" strokecolor="#974706 [1609]" strokeweight="2pt">
                <v:path arrowok="t"/>
                <w10:wrap anchorx="margin"/>
              </v:rect>
            </w:pict>
          </mc:Fallback>
        </mc:AlternateContent>
      </w:r>
    </w:p>
    <w:p w14:paraId="48E96E4E" w14:textId="77777777" w:rsidR="00A517CA" w:rsidRPr="00773A55" w:rsidRDefault="00A517CA" w:rsidP="00A517CA">
      <w:pPr>
        <w:jc w:val="center"/>
        <w:rPr>
          <w:rFonts w:cs="Arial"/>
          <w:b/>
          <w:bCs/>
          <w:iCs/>
          <w:sz w:val="18"/>
          <w:szCs w:val="22"/>
        </w:rPr>
      </w:pPr>
      <w:r w:rsidRPr="00773A55">
        <w:rPr>
          <w:rFonts w:cs="Arial"/>
          <w:b/>
          <w:bCs/>
          <w:iCs/>
          <w:sz w:val="18"/>
          <w:szCs w:val="22"/>
        </w:rPr>
        <w:t>Aula para a música Prelúdio em Lá menor</w:t>
      </w:r>
    </w:p>
    <w:p w14:paraId="623445D3" w14:textId="12455ED3" w:rsidR="009E6196" w:rsidRPr="00A517CA" w:rsidRDefault="00B9373C" w:rsidP="00A517CA">
      <w:pPr>
        <w:jc w:val="center"/>
        <w:rPr>
          <w:sz w:val="16"/>
        </w:rPr>
      </w:pPr>
      <w:hyperlink r:id="rId265" w:history="1">
        <w:r w:rsidR="00A517CA" w:rsidRPr="000973E2">
          <w:rPr>
            <w:rStyle w:val="Hyperlink"/>
            <w:sz w:val="16"/>
          </w:rPr>
          <w:t>https://youtube.com/playlist?list=PLCAVX-O9MrRjLR5aMWP4s-VFnOa5m18h1</w:t>
        </w:r>
      </w:hyperlink>
    </w:p>
    <w:p w14:paraId="7E1DFC02" w14:textId="0A53767C" w:rsidR="009E6196" w:rsidRPr="00A517CA" w:rsidRDefault="009E6196" w:rsidP="00A517CA">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54" w:name="_Toc70064136"/>
      <w:bookmarkStart w:id="155" w:name="_Toc99392056"/>
      <w:r w:rsidRPr="00C274E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 2</w:t>
      </w:r>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3</w:t>
      </w:r>
      <w:r w:rsidRPr="00C274E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Relembrando dedilhado</w:t>
      </w:r>
      <w:bookmarkEnd w:id="154"/>
      <w:bookmarkEnd w:id="155"/>
    </w:p>
    <w:p w14:paraId="5F59CC1D" w14:textId="77777777" w:rsidR="009E6196" w:rsidRDefault="009E6196" w:rsidP="009E6196">
      <w:r>
        <w:t>Relembrando as letras J, K e L do exercício 12. Esse dedilhado pode ajudar vocês na execução do Prelúdio em Am, última música de nossa apostila.</w:t>
      </w:r>
    </w:p>
    <w:p w14:paraId="12F86A40" w14:textId="23656F2C" w:rsidR="009E6196" w:rsidRDefault="009E6196" w:rsidP="009E6196"/>
    <w:tbl>
      <w:tblPr>
        <w:tblW w:w="8552" w:type="dxa"/>
        <w:tblInd w:w="70" w:type="dxa"/>
        <w:tblCellMar>
          <w:left w:w="70" w:type="dxa"/>
          <w:right w:w="70" w:type="dxa"/>
        </w:tblCellMar>
        <w:tblLook w:val="04A0" w:firstRow="1" w:lastRow="0" w:firstColumn="1" w:lastColumn="0" w:noHBand="0" w:noVBand="1"/>
      </w:tblPr>
      <w:tblGrid>
        <w:gridCol w:w="1048"/>
        <w:gridCol w:w="836"/>
        <w:gridCol w:w="5901"/>
        <w:gridCol w:w="767"/>
      </w:tblGrid>
      <w:tr w:rsidR="009E6196" w:rsidRPr="006E4988" w14:paraId="57C7E914" w14:textId="77777777" w:rsidTr="00A517CA">
        <w:trPr>
          <w:trHeight w:val="565"/>
        </w:trPr>
        <w:tc>
          <w:tcPr>
            <w:tcW w:w="1048" w:type="dxa"/>
            <w:tcBorders>
              <w:top w:val="nil"/>
              <w:left w:val="nil"/>
              <w:bottom w:val="nil"/>
              <w:right w:val="nil"/>
            </w:tcBorders>
            <w:shd w:val="clear" w:color="auto" w:fill="auto"/>
            <w:noWrap/>
            <w:vAlign w:val="center"/>
            <w:hideMark/>
          </w:tcPr>
          <w:p w14:paraId="5F10DA70" w14:textId="77777777" w:rsidR="009E6196" w:rsidRDefault="009E6196" w:rsidP="004F47E1">
            <w:pPr>
              <w:suppressAutoHyphens w:val="0"/>
              <w:jc w:val="center"/>
              <w:rPr>
                <w:rFonts w:ascii="Calibri" w:hAnsi="Calibri" w:cs="Calibri"/>
                <w:b/>
                <w:bCs/>
                <w:color w:val="FF9900"/>
                <w:sz w:val="28"/>
                <w:szCs w:val="28"/>
                <w:lang w:eastAsia="pt-BR"/>
              </w:rPr>
            </w:pPr>
          </w:p>
          <w:p w14:paraId="2498D594" w14:textId="77777777" w:rsidR="009E6196" w:rsidRPr="002475D6" w:rsidRDefault="009E6196" w:rsidP="004F47E1">
            <w:pPr>
              <w:suppressAutoHyphens w:val="0"/>
              <w:jc w:val="center"/>
              <w:rPr>
                <w:rFonts w:ascii="Calibri" w:hAnsi="Calibri" w:cs="Calibri"/>
                <w:b/>
                <w:bCs/>
                <w:color w:val="FF9900"/>
                <w:sz w:val="28"/>
                <w:szCs w:val="28"/>
                <w:lang w:eastAsia="pt-BR"/>
              </w:rPr>
            </w:pPr>
            <w:r w:rsidRPr="002475D6">
              <w:rPr>
                <w:rFonts w:ascii="Calibri" w:hAnsi="Calibri" w:cs="Calibri"/>
                <w:b/>
                <w:bCs/>
                <w:color w:val="FF9900"/>
                <w:sz w:val="28"/>
                <w:szCs w:val="28"/>
                <w:lang w:eastAsia="pt-BR"/>
              </w:rPr>
              <w:t>p)</w:t>
            </w:r>
          </w:p>
        </w:tc>
        <w:tc>
          <w:tcPr>
            <w:tcW w:w="836" w:type="dxa"/>
            <w:tcBorders>
              <w:top w:val="nil"/>
              <w:left w:val="nil"/>
              <w:bottom w:val="nil"/>
              <w:right w:val="nil"/>
            </w:tcBorders>
            <w:shd w:val="clear" w:color="auto" w:fill="auto"/>
            <w:noWrap/>
            <w:vAlign w:val="center"/>
            <w:hideMark/>
          </w:tcPr>
          <w:p w14:paraId="16464EE8" w14:textId="77777777" w:rsidR="009E6196" w:rsidRPr="002475D6" w:rsidRDefault="009E6196" w:rsidP="004F47E1">
            <w:pPr>
              <w:suppressAutoHyphens w:val="0"/>
              <w:rPr>
                <w:rFonts w:ascii="Calibri" w:hAnsi="Calibri" w:cs="Calibri"/>
                <w:color w:val="FF9900"/>
                <w:szCs w:val="22"/>
                <w:lang w:eastAsia="pt-BR"/>
              </w:rPr>
            </w:pPr>
            <w:r w:rsidRPr="002475D6">
              <w:rPr>
                <w:rFonts w:ascii="Calibri" w:hAnsi="Calibri" w:cs="Calibri"/>
                <w:noProof/>
                <w:color w:val="FF9900"/>
                <w:szCs w:val="22"/>
                <w:lang w:eastAsia="pt-BR"/>
              </w:rPr>
              <w:drawing>
                <wp:anchor distT="0" distB="0" distL="114300" distR="114300" simplePos="0" relativeHeight="251804672" behindDoc="0" locked="0" layoutInCell="1" allowOverlap="1" wp14:anchorId="03E809C8" wp14:editId="77CBF16E">
                  <wp:simplePos x="0" y="0"/>
                  <wp:positionH relativeFrom="column">
                    <wp:posOffset>85725</wp:posOffset>
                  </wp:positionH>
                  <wp:positionV relativeFrom="paragraph">
                    <wp:posOffset>57150</wp:posOffset>
                  </wp:positionV>
                  <wp:extent cx="161925" cy="371475"/>
                  <wp:effectExtent l="635" t="0" r="0" b="0"/>
                  <wp:wrapNone/>
                  <wp:docPr id="228" name="Imagem 228"/>
                  <wp:cNvGraphicFramePr/>
                  <a:graphic xmlns:a="http://schemas.openxmlformats.org/drawingml/2006/main">
                    <a:graphicData uri="http://schemas.openxmlformats.org/drawingml/2006/picture">
                      <pic:pic xmlns:pic="http://schemas.openxmlformats.org/drawingml/2006/picture">
                        <pic:nvPicPr>
                          <pic:cNvPr id="60" name="Imagem 3"/>
                          <pic:cNvPicPr>
                            <a:picLocks noChangeAspect="1" noChangeArrowheads="1"/>
                          </pic:cNvPicPr>
                        </pic:nvPicPr>
                        <pic:blipFill>
                          <a:blip r:embed="rId88" cstate="print"/>
                          <a:srcRect/>
                          <a:stretch>
                            <a:fillRect/>
                          </a:stretch>
                        </pic:blipFill>
                        <pic:spPr bwMode="auto">
                          <a:xfrm>
                            <a:off x="0" y="0"/>
                            <a:ext cx="152400" cy="352425"/>
                          </a:xfrm>
                          <a:prstGeom prst="rect">
                            <a:avLst/>
                          </a:prstGeom>
                          <a:solidFill>
                            <a:srgbClr val="FFFFFF"/>
                          </a:solidFill>
                        </pic:spPr>
                      </pic:pic>
                    </a:graphicData>
                  </a:graphic>
                </wp:anchor>
              </w:drawing>
            </w:r>
          </w:p>
        </w:tc>
        <w:tc>
          <w:tcPr>
            <w:tcW w:w="5901" w:type="dxa"/>
            <w:tcBorders>
              <w:top w:val="nil"/>
              <w:left w:val="nil"/>
              <w:bottom w:val="nil"/>
              <w:right w:val="nil"/>
            </w:tcBorders>
            <w:shd w:val="clear" w:color="auto" w:fill="auto"/>
            <w:noWrap/>
            <w:vAlign w:val="center"/>
            <w:hideMark/>
          </w:tcPr>
          <w:p w14:paraId="224DE057" w14:textId="77777777" w:rsidR="009E6196" w:rsidRPr="006E4988" w:rsidRDefault="009E6196" w:rsidP="004F47E1">
            <w:pPr>
              <w:suppressAutoHyphens w:val="0"/>
              <w:jc w:val="center"/>
              <w:rPr>
                <w:rFonts w:ascii="Calibri" w:hAnsi="Calibri" w:cs="Calibri"/>
                <w:b/>
                <w:bCs/>
                <w:color w:val="000000"/>
                <w:sz w:val="32"/>
                <w:szCs w:val="32"/>
                <w:lang w:eastAsia="pt-BR"/>
              </w:rPr>
            </w:pPr>
            <w:r w:rsidRPr="006E4988">
              <w:rPr>
                <w:rFonts w:ascii="Calibri" w:hAnsi="Calibri" w:cs="Calibri"/>
                <w:b/>
                <w:bCs/>
                <w:color w:val="000000"/>
                <w:sz w:val="32"/>
                <w:szCs w:val="32"/>
                <w:lang w:eastAsia="pt-BR"/>
              </w:rPr>
              <w:t>p6 - i - m - i - a - i - m - i</w:t>
            </w:r>
          </w:p>
        </w:tc>
        <w:tc>
          <w:tcPr>
            <w:tcW w:w="767" w:type="dxa"/>
            <w:tcBorders>
              <w:top w:val="nil"/>
              <w:left w:val="nil"/>
              <w:bottom w:val="nil"/>
              <w:right w:val="nil"/>
            </w:tcBorders>
            <w:shd w:val="clear" w:color="auto" w:fill="auto"/>
            <w:noWrap/>
            <w:vAlign w:val="center"/>
            <w:hideMark/>
          </w:tcPr>
          <w:p w14:paraId="20A43D14" w14:textId="77777777" w:rsidR="009E6196" w:rsidRPr="006E4988" w:rsidRDefault="009E6196" w:rsidP="004F47E1">
            <w:pPr>
              <w:suppressAutoHyphens w:val="0"/>
              <w:rPr>
                <w:rFonts w:ascii="Calibri" w:hAnsi="Calibri" w:cs="Calibri"/>
                <w:color w:val="000000"/>
                <w:szCs w:val="22"/>
                <w:lang w:eastAsia="pt-BR"/>
              </w:rPr>
            </w:pPr>
            <w:r>
              <w:rPr>
                <w:rFonts w:ascii="Calibri" w:hAnsi="Calibri" w:cs="Calibri"/>
                <w:noProof/>
                <w:color w:val="000000"/>
                <w:szCs w:val="22"/>
                <w:lang w:eastAsia="pt-BR"/>
              </w:rPr>
              <w:drawing>
                <wp:anchor distT="0" distB="0" distL="114300" distR="114300" simplePos="0" relativeHeight="251805696" behindDoc="0" locked="0" layoutInCell="1" allowOverlap="1" wp14:anchorId="65F9F681" wp14:editId="4172A248">
                  <wp:simplePos x="0" y="0"/>
                  <wp:positionH relativeFrom="column">
                    <wp:posOffset>57150</wp:posOffset>
                  </wp:positionH>
                  <wp:positionV relativeFrom="paragraph">
                    <wp:posOffset>28575</wp:posOffset>
                  </wp:positionV>
                  <wp:extent cx="180975" cy="381000"/>
                  <wp:effectExtent l="0" t="0" r="0" b="635"/>
                  <wp:wrapNone/>
                  <wp:docPr id="308" name="Imagem 308"/>
                  <wp:cNvGraphicFramePr/>
                  <a:graphic xmlns:a="http://schemas.openxmlformats.org/drawingml/2006/main">
                    <a:graphicData uri="http://schemas.openxmlformats.org/drawingml/2006/picture">
                      <pic:pic xmlns:pic="http://schemas.openxmlformats.org/drawingml/2006/picture">
                        <pic:nvPicPr>
                          <pic:cNvPr id="69" name="Imagem 57"/>
                          <pic:cNvPicPr>
                            <a:picLocks noChangeAspect="1" noChangeArrowheads="1"/>
                          </pic:cNvPicPr>
                        </pic:nvPicPr>
                        <pic:blipFill>
                          <a:blip r:embed="rId89" cstate="print"/>
                          <a:srcRect/>
                          <a:stretch>
                            <a:fillRect/>
                          </a:stretch>
                        </pic:blipFill>
                        <pic:spPr bwMode="auto">
                          <a:xfrm>
                            <a:off x="0" y="0"/>
                            <a:ext cx="161925" cy="371475"/>
                          </a:xfrm>
                          <a:prstGeom prst="rect">
                            <a:avLst/>
                          </a:prstGeom>
                          <a:solidFill>
                            <a:srgbClr val="FFFFFF"/>
                          </a:solidFill>
                        </pic:spPr>
                      </pic:pic>
                    </a:graphicData>
                  </a:graphic>
                </wp:anchor>
              </w:drawing>
            </w:r>
          </w:p>
        </w:tc>
      </w:tr>
      <w:tr w:rsidR="009E6196" w:rsidRPr="006E4988" w14:paraId="57007140" w14:textId="77777777" w:rsidTr="00A517CA">
        <w:trPr>
          <w:trHeight w:val="541"/>
        </w:trPr>
        <w:tc>
          <w:tcPr>
            <w:tcW w:w="1048" w:type="dxa"/>
            <w:tcBorders>
              <w:top w:val="nil"/>
              <w:left w:val="nil"/>
              <w:bottom w:val="nil"/>
              <w:right w:val="nil"/>
            </w:tcBorders>
            <w:shd w:val="clear" w:color="auto" w:fill="auto"/>
            <w:noWrap/>
            <w:vAlign w:val="center"/>
            <w:hideMark/>
          </w:tcPr>
          <w:p w14:paraId="2B4582AD" w14:textId="77777777" w:rsidR="009E6196" w:rsidRPr="002475D6" w:rsidRDefault="009E6196" w:rsidP="004F47E1">
            <w:pPr>
              <w:suppressAutoHyphens w:val="0"/>
              <w:jc w:val="center"/>
              <w:rPr>
                <w:rFonts w:ascii="Calibri" w:hAnsi="Calibri" w:cs="Calibri"/>
                <w:b/>
                <w:bCs/>
                <w:color w:val="FF9900"/>
                <w:sz w:val="28"/>
                <w:szCs w:val="28"/>
                <w:lang w:eastAsia="pt-BR"/>
              </w:rPr>
            </w:pPr>
            <w:r w:rsidRPr="002475D6">
              <w:rPr>
                <w:rFonts w:ascii="Calibri" w:hAnsi="Calibri" w:cs="Calibri"/>
                <w:b/>
                <w:bCs/>
                <w:color w:val="FF9900"/>
                <w:sz w:val="28"/>
                <w:szCs w:val="28"/>
                <w:lang w:eastAsia="pt-BR"/>
              </w:rPr>
              <w:t>q)</w:t>
            </w:r>
          </w:p>
        </w:tc>
        <w:tc>
          <w:tcPr>
            <w:tcW w:w="836" w:type="dxa"/>
            <w:tcBorders>
              <w:top w:val="nil"/>
              <w:left w:val="nil"/>
              <w:bottom w:val="nil"/>
              <w:right w:val="nil"/>
            </w:tcBorders>
            <w:shd w:val="clear" w:color="auto" w:fill="auto"/>
            <w:noWrap/>
            <w:vAlign w:val="center"/>
            <w:hideMark/>
          </w:tcPr>
          <w:p w14:paraId="24B2FB98" w14:textId="77777777" w:rsidR="009E6196" w:rsidRPr="002475D6" w:rsidRDefault="009E6196" w:rsidP="004F47E1">
            <w:pPr>
              <w:suppressAutoHyphens w:val="0"/>
              <w:rPr>
                <w:rFonts w:ascii="Calibri" w:hAnsi="Calibri" w:cs="Calibri"/>
                <w:color w:val="FF9900"/>
                <w:szCs w:val="22"/>
                <w:lang w:eastAsia="pt-BR"/>
              </w:rPr>
            </w:pPr>
            <w:r w:rsidRPr="002475D6">
              <w:rPr>
                <w:rFonts w:ascii="Calibri" w:hAnsi="Calibri" w:cs="Calibri"/>
                <w:noProof/>
                <w:color w:val="FF9900"/>
                <w:szCs w:val="22"/>
                <w:lang w:eastAsia="pt-BR"/>
              </w:rPr>
              <w:drawing>
                <wp:anchor distT="0" distB="0" distL="114300" distR="114300" simplePos="0" relativeHeight="251806720" behindDoc="0" locked="0" layoutInCell="1" allowOverlap="1" wp14:anchorId="65C881D1" wp14:editId="0587F77D">
                  <wp:simplePos x="0" y="0"/>
                  <wp:positionH relativeFrom="column">
                    <wp:posOffset>90170</wp:posOffset>
                  </wp:positionH>
                  <wp:positionV relativeFrom="paragraph">
                    <wp:posOffset>32385</wp:posOffset>
                  </wp:positionV>
                  <wp:extent cx="161925" cy="361950"/>
                  <wp:effectExtent l="635" t="0" r="0" b="0"/>
                  <wp:wrapNone/>
                  <wp:docPr id="114" name="Imagem 67"/>
                  <wp:cNvGraphicFramePr/>
                  <a:graphic xmlns:a="http://schemas.openxmlformats.org/drawingml/2006/main">
                    <a:graphicData uri="http://schemas.openxmlformats.org/drawingml/2006/picture">
                      <pic:pic xmlns:pic="http://schemas.openxmlformats.org/drawingml/2006/picture">
                        <pic:nvPicPr>
                          <pic:cNvPr id="61" name="Imagem 3"/>
                          <pic:cNvPicPr>
                            <a:picLocks noChangeAspect="1" noChangeArrowheads="1"/>
                          </pic:cNvPicPr>
                        </pic:nvPicPr>
                        <pic:blipFill>
                          <a:blip r:embed="rId88" cstate="print"/>
                          <a:srcRect/>
                          <a:stretch>
                            <a:fillRect/>
                          </a:stretch>
                        </pic:blipFill>
                        <pic:spPr bwMode="auto">
                          <a:xfrm>
                            <a:off x="0" y="0"/>
                            <a:ext cx="161925" cy="36195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5901" w:type="dxa"/>
            <w:tcBorders>
              <w:top w:val="nil"/>
              <w:left w:val="nil"/>
              <w:bottom w:val="nil"/>
              <w:right w:val="nil"/>
            </w:tcBorders>
            <w:shd w:val="clear" w:color="auto" w:fill="auto"/>
            <w:noWrap/>
            <w:vAlign w:val="center"/>
            <w:hideMark/>
          </w:tcPr>
          <w:p w14:paraId="016ABA68" w14:textId="77777777" w:rsidR="009E6196" w:rsidRPr="006E4988" w:rsidRDefault="009E6196" w:rsidP="004F47E1">
            <w:pPr>
              <w:suppressAutoHyphens w:val="0"/>
              <w:jc w:val="center"/>
              <w:rPr>
                <w:rFonts w:ascii="Calibri" w:hAnsi="Calibri" w:cs="Calibri"/>
                <w:b/>
                <w:bCs/>
                <w:color w:val="000000"/>
                <w:sz w:val="32"/>
                <w:szCs w:val="32"/>
                <w:lang w:eastAsia="pt-BR"/>
              </w:rPr>
            </w:pPr>
            <w:r w:rsidRPr="006E4988">
              <w:rPr>
                <w:rFonts w:ascii="Calibri" w:hAnsi="Calibri" w:cs="Calibri"/>
                <w:b/>
                <w:bCs/>
                <w:color w:val="000000"/>
                <w:sz w:val="32"/>
                <w:szCs w:val="32"/>
                <w:lang w:eastAsia="pt-BR"/>
              </w:rPr>
              <w:t xml:space="preserve">p5 - i - m - i - a - i - m - i </w:t>
            </w:r>
          </w:p>
        </w:tc>
        <w:tc>
          <w:tcPr>
            <w:tcW w:w="767" w:type="dxa"/>
            <w:tcBorders>
              <w:top w:val="nil"/>
              <w:left w:val="nil"/>
              <w:bottom w:val="nil"/>
              <w:right w:val="nil"/>
            </w:tcBorders>
            <w:shd w:val="clear" w:color="auto" w:fill="auto"/>
            <w:noWrap/>
            <w:vAlign w:val="center"/>
            <w:hideMark/>
          </w:tcPr>
          <w:p w14:paraId="767DE67E" w14:textId="77777777" w:rsidR="009E6196" w:rsidRPr="006E4988" w:rsidRDefault="009E6196" w:rsidP="004F47E1">
            <w:pPr>
              <w:suppressAutoHyphens w:val="0"/>
              <w:rPr>
                <w:rFonts w:ascii="Calibri" w:hAnsi="Calibri" w:cs="Calibri"/>
                <w:color w:val="000000"/>
                <w:szCs w:val="22"/>
                <w:lang w:eastAsia="pt-BR"/>
              </w:rPr>
            </w:pPr>
            <w:r>
              <w:rPr>
                <w:rFonts w:ascii="Calibri" w:hAnsi="Calibri" w:cs="Calibri"/>
                <w:noProof/>
                <w:color w:val="000000"/>
                <w:szCs w:val="22"/>
                <w:lang w:eastAsia="pt-BR"/>
              </w:rPr>
              <w:drawing>
                <wp:anchor distT="0" distB="0" distL="114300" distR="114300" simplePos="0" relativeHeight="251807744" behindDoc="0" locked="0" layoutInCell="1" allowOverlap="1" wp14:anchorId="398CD583" wp14:editId="1D86B5A6">
                  <wp:simplePos x="0" y="0"/>
                  <wp:positionH relativeFrom="column">
                    <wp:posOffset>53340</wp:posOffset>
                  </wp:positionH>
                  <wp:positionV relativeFrom="paragraph">
                    <wp:posOffset>-25400</wp:posOffset>
                  </wp:positionV>
                  <wp:extent cx="180975" cy="390525"/>
                  <wp:effectExtent l="0" t="635" r="0" b="0"/>
                  <wp:wrapNone/>
                  <wp:docPr id="115" name="Imagem 115"/>
                  <wp:cNvGraphicFramePr/>
                  <a:graphic xmlns:a="http://schemas.openxmlformats.org/drawingml/2006/main">
                    <a:graphicData uri="http://schemas.openxmlformats.org/drawingml/2006/picture">
                      <pic:pic xmlns:pic="http://schemas.openxmlformats.org/drawingml/2006/picture">
                        <pic:nvPicPr>
                          <pic:cNvPr id="70" name="Imagem 57"/>
                          <pic:cNvPicPr>
                            <a:picLocks noChangeAspect="1" noChangeArrowheads="1"/>
                          </pic:cNvPicPr>
                        </pic:nvPicPr>
                        <pic:blipFill>
                          <a:blip r:embed="rId89" cstate="print"/>
                          <a:srcRect/>
                          <a:stretch>
                            <a:fillRect/>
                          </a:stretch>
                        </pic:blipFill>
                        <pic:spPr bwMode="auto">
                          <a:xfrm>
                            <a:off x="0" y="0"/>
                            <a:ext cx="180975" cy="39052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r>
      <w:tr w:rsidR="009E6196" w:rsidRPr="006E4988" w14:paraId="1C7737D6" w14:textId="77777777" w:rsidTr="00A517CA">
        <w:trPr>
          <w:trHeight w:val="541"/>
        </w:trPr>
        <w:tc>
          <w:tcPr>
            <w:tcW w:w="1048" w:type="dxa"/>
            <w:tcBorders>
              <w:top w:val="nil"/>
              <w:left w:val="nil"/>
              <w:bottom w:val="nil"/>
              <w:right w:val="nil"/>
            </w:tcBorders>
            <w:shd w:val="clear" w:color="auto" w:fill="auto"/>
            <w:noWrap/>
            <w:vAlign w:val="center"/>
            <w:hideMark/>
          </w:tcPr>
          <w:p w14:paraId="470584D5" w14:textId="77777777" w:rsidR="009E6196" w:rsidRPr="002475D6" w:rsidRDefault="009E6196" w:rsidP="004F47E1">
            <w:pPr>
              <w:suppressAutoHyphens w:val="0"/>
              <w:jc w:val="center"/>
              <w:rPr>
                <w:rFonts w:ascii="Calibri" w:hAnsi="Calibri" w:cs="Calibri"/>
                <w:b/>
                <w:bCs/>
                <w:color w:val="FF9900"/>
                <w:sz w:val="28"/>
                <w:szCs w:val="28"/>
                <w:lang w:eastAsia="pt-BR"/>
              </w:rPr>
            </w:pPr>
            <w:r w:rsidRPr="002475D6">
              <w:rPr>
                <w:rFonts w:ascii="Calibri" w:hAnsi="Calibri" w:cs="Calibri"/>
                <w:b/>
                <w:bCs/>
                <w:color w:val="FF9900"/>
                <w:sz w:val="28"/>
                <w:szCs w:val="28"/>
                <w:lang w:eastAsia="pt-BR"/>
              </w:rPr>
              <w:t>r)</w:t>
            </w:r>
          </w:p>
        </w:tc>
        <w:tc>
          <w:tcPr>
            <w:tcW w:w="836" w:type="dxa"/>
            <w:tcBorders>
              <w:top w:val="nil"/>
              <w:left w:val="nil"/>
              <w:bottom w:val="nil"/>
              <w:right w:val="nil"/>
            </w:tcBorders>
            <w:shd w:val="clear" w:color="auto" w:fill="auto"/>
            <w:noWrap/>
            <w:vAlign w:val="center"/>
            <w:hideMark/>
          </w:tcPr>
          <w:p w14:paraId="39C5BE64" w14:textId="77777777" w:rsidR="009E6196" w:rsidRPr="006E4988" w:rsidRDefault="009E6196" w:rsidP="004F47E1">
            <w:pPr>
              <w:suppressAutoHyphens w:val="0"/>
              <w:rPr>
                <w:rFonts w:ascii="Calibri" w:hAnsi="Calibri" w:cs="Calibri"/>
                <w:color w:val="000000"/>
                <w:szCs w:val="22"/>
                <w:lang w:eastAsia="pt-BR"/>
              </w:rPr>
            </w:pPr>
            <w:r>
              <w:rPr>
                <w:rFonts w:ascii="Calibri" w:hAnsi="Calibri" w:cs="Calibri"/>
                <w:noProof/>
                <w:color w:val="000000"/>
                <w:szCs w:val="22"/>
                <w:lang w:eastAsia="pt-BR"/>
              </w:rPr>
              <w:drawing>
                <wp:anchor distT="0" distB="0" distL="114300" distR="114300" simplePos="0" relativeHeight="251808768" behindDoc="0" locked="0" layoutInCell="1" allowOverlap="1" wp14:anchorId="5D1FACB3" wp14:editId="23313276">
                  <wp:simplePos x="0" y="0"/>
                  <wp:positionH relativeFrom="column">
                    <wp:posOffset>85725</wp:posOffset>
                  </wp:positionH>
                  <wp:positionV relativeFrom="paragraph">
                    <wp:posOffset>57150</wp:posOffset>
                  </wp:positionV>
                  <wp:extent cx="161925" cy="361950"/>
                  <wp:effectExtent l="635" t="0" r="0" b="0"/>
                  <wp:wrapNone/>
                  <wp:docPr id="123" name="Imagem 68"/>
                  <wp:cNvGraphicFramePr/>
                  <a:graphic xmlns:a="http://schemas.openxmlformats.org/drawingml/2006/main">
                    <a:graphicData uri="http://schemas.openxmlformats.org/drawingml/2006/picture">
                      <pic:pic xmlns:pic="http://schemas.openxmlformats.org/drawingml/2006/picture">
                        <pic:nvPicPr>
                          <pic:cNvPr id="62" name="Imagem 3"/>
                          <pic:cNvPicPr>
                            <a:picLocks noChangeAspect="1" noChangeArrowheads="1"/>
                          </pic:cNvPicPr>
                        </pic:nvPicPr>
                        <pic:blipFill>
                          <a:blip r:embed="rId88" cstate="print"/>
                          <a:srcRect/>
                          <a:stretch>
                            <a:fillRect/>
                          </a:stretch>
                        </pic:blipFill>
                        <pic:spPr bwMode="auto">
                          <a:xfrm>
                            <a:off x="0" y="0"/>
                            <a:ext cx="152400" cy="352425"/>
                          </a:xfrm>
                          <a:prstGeom prst="rect">
                            <a:avLst/>
                          </a:prstGeom>
                          <a:solidFill>
                            <a:srgbClr val="FFFFFF"/>
                          </a:solidFill>
                        </pic:spPr>
                      </pic:pic>
                    </a:graphicData>
                  </a:graphic>
                </wp:anchor>
              </w:drawing>
            </w:r>
          </w:p>
        </w:tc>
        <w:tc>
          <w:tcPr>
            <w:tcW w:w="5901" w:type="dxa"/>
            <w:tcBorders>
              <w:top w:val="nil"/>
              <w:left w:val="nil"/>
              <w:bottom w:val="nil"/>
              <w:right w:val="nil"/>
            </w:tcBorders>
            <w:shd w:val="clear" w:color="auto" w:fill="auto"/>
            <w:noWrap/>
            <w:vAlign w:val="center"/>
            <w:hideMark/>
          </w:tcPr>
          <w:p w14:paraId="7225C217" w14:textId="77777777" w:rsidR="009E6196" w:rsidRPr="006E4988" w:rsidRDefault="009E6196" w:rsidP="004F47E1">
            <w:pPr>
              <w:suppressAutoHyphens w:val="0"/>
              <w:jc w:val="center"/>
              <w:rPr>
                <w:rFonts w:ascii="Calibri" w:hAnsi="Calibri" w:cs="Calibri"/>
                <w:b/>
                <w:bCs/>
                <w:color w:val="000000"/>
                <w:sz w:val="32"/>
                <w:szCs w:val="32"/>
                <w:lang w:eastAsia="pt-BR"/>
              </w:rPr>
            </w:pPr>
            <w:r w:rsidRPr="006E4988">
              <w:rPr>
                <w:rFonts w:ascii="Calibri" w:hAnsi="Calibri" w:cs="Calibri"/>
                <w:b/>
                <w:bCs/>
                <w:color w:val="000000"/>
                <w:sz w:val="32"/>
                <w:szCs w:val="32"/>
                <w:lang w:eastAsia="pt-BR"/>
              </w:rPr>
              <w:t xml:space="preserve">p4 - i - m - i - a - i - m </w:t>
            </w:r>
            <w:r>
              <w:rPr>
                <w:rFonts w:ascii="Calibri" w:hAnsi="Calibri" w:cs="Calibri"/>
                <w:b/>
                <w:bCs/>
                <w:color w:val="000000"/>
                <w:sz w:val="32"/>
                <w:szCs w:val="32"/>
                <w:lang w:eastAsia="pt-BR"/>
              </w:rPr>
              <w:t>–</w:t>
            </w:r>
            <w:r w:rsidRPr="006E4988">
              <w:rPr>
                <w:rFonts w:ascii="Calibri" w:hAnsi="Calibri" w:cs="Calibri"/>
                <w:b/>
                <w:bCs/>
                <w:color w:val="000000"/>
                <w:sz w:val="32"/>
                <w:szCs w:val="32"/>
                <w:lang w:eastAsia="pt-BR"/>
              </w:rPr>
              <w:t xml:space="preserve"> i</w:t>
            </w:r>
          </w:p>
        </w:tc>
        <w:tc>
          <w:tcPr>
            <w:tcW w:w="767" w:type="dxa"/>
            <w:tcBorders>
              <w:top w:val="nil"/>
              <w:left w:val="nil"/>
              <w:bottom w:val="nil"/>
              <w:right w:val="nil"/>
            </w:tcBorders>
            <w:shd w:val="clear" w:color="auto" w:fill="auto"/>
            <w:noWrap/>
            <w:vAlign w:val="center"/>
            <w:hideMark/>
          </w:tcPr>
          <w:p w14:paraId="2D93DC4D" w14:textId="77777777" w:rsidR="009E6196" w:rsidRPr="006E4988" w:rsidRDefault="009E6196" w:rsidP="004F47E1">
            <w:pPr>
              <w:suppressAutoHyphens w:val="0"/>
              <w:rPr>
                <w:rFonts w:ascii="Calibri" w:hAnsi="Calibri" w:cs="Calibri"/>
                <w:color w:val="000000"/>
                <w:szCs w:val="22"/>
                <w:lang w:eastAsia="pt-BR"/>
              </w:rPr>
            </w:pPr>
            <w:r>
              <w:rPr>
                <w:rFonts w:ascii="Calibri" w:hAnsi="Calibri" w:cs="Calibri"/>
                <w:noProof/>
                <w:color w:val="000000"/>
                <w:szCs w:val="22"/>
                <w:lang w:eastAsia="pt-BR"/>
              </w:rPr>
              <w:drawing>
                <wp:anchor distT="0" distB="0" distL="114300" distR="114300" simplePos="0" relativeHeight="251809792" behindDoc="0" locked="0" layoutInCell="1" allowOverlap="1" wp14:anchorId="31698DC5" wp14:editId="39707B2F">
                  <wp:simplePos x="0" y="0"/>
                  <wp:positionH relativeFrom="column">
                    <wp:posOffset>57150</wp:posOffset>
                  </wp:positionH>
                  <wp:positionV relativeFrom="paragraph">
                    <wp:posOffset>28575</wp:posOffset>
                  </wp:positionV>
                  <wp:extent cx="180975" cy="390525"/>
                  <wp:effectExtent l="0" t="635" r="0" b="0"/>
                  <wp:wrapNone/>
                  <wp:docPr id="124" name="Imagem 124"/>
                  <wp:cNvGraphicFramePr/>
                  <a:graphic xmlns:a="http://schemas.openxmlformats.org/drawingml/2006/main">
                    <a:graphicData uri="http://schemas.openxmlformats.org/drawingml/2006/picture">
                      <pic:pic xmlns:pic="http://schemas.openxmlformats.org/drawingml/2006/picture">
                        <pic:nvPicPr>
                          <pic:cNvPr id="71" name="Imagem 57"/>
                          <pic:cNvPicPr>
                            <a:picLocks noChangeAspect="1" noChangeArrowheads="1"/>
                          </pic:cNvPicPr>
                        </pic:nvPicPr>
                        <pic:blipFill>
                          <a:blip r:embed="rId89" cstate="print"/>
                          <a:srcRect/>
                          <a:stretch>
                            <a:fillRect/>
                          </a:stretch>
                        </pic:blipFill>
                        <pic:spPr bwMode="auto">
                          <a:xfrm>
                            <a:off x="0" y="0"/>
                            <a:ext cx="161925" cy="371475"/>
                          </a:xfrm>
                          <a:prstGeom prst="rect">
                            <a:avLst/>
                          </a:prstGeom>
                          <a:solidFill>
                            <a:srgbClr val="FFFFFF"/>
                          </a:solidFill>
                        </pic:spPr>
                      </pic:pic>
                    </a:graphicData>
                  </a:graphic>
                </wp:anchor>
              </w:drawing>
            </w:r>
          </w:p>
        </w:tc>
      </w:tr>
    </w:tbl>
    <w:p w14:paraId="357EF427" w14:textId="4C2E19B3" w:rsidR="009E6196" w:rsidRDefault="009E6196" w:rsidP="00364D9A"/>
    <w:p w14:paraId="5F3D7F9F" w14:textId="25354A21" w:rsidR="00364D9A" w:rsidRDefault="00364D9A" w:rsidP="00C56483">
      <w:pPr>
        <w:pStyle w:val="Ttulo3"/>
      </w:pPr>
      <w:bookmarkStart w:id="156" w:name="_Toc70064137"/>
      <w:bookmarkStart w:id="157" w:name="_Toc99392057"/>
      <w:r w:rsidRPr="00364D9A">
        <w:rPr>
          <w:rFonts w:ascii="Arial Black" w:hAnsi="Arial Black"/>
          <w:b w:val="0"/>
          <w:sz w:val="36"/>
          <w:szCs w:val="36"/>
        </w:rPr>
        <w:t>Prelúdio em Lá Menor</w:t>
      </w:r>
      <w:bookmarkEnd w:id="156"/>
      <w:bookmarkEnd w:id="157"/>
    </w:p>
    <w:p w14:paraId="6BC64998" w14:textId="2A36A118" w:rsidR="00DB602B" w:rsidRDefault="00D11283" w:rsidP="00846588">
      <w:pPr>
        <w:jc w:val="center"/>
        <w:rPr>
          <w:rFonts w:cs="Arial"/>
          <w:b/>
          <w:i/>
          <w:sz w:val="28"/>
          <w:szCs w:val="28"/>
        </w:rPr>
      </w:pPr>
      <w:r>
        <w:rPr>
          <w:rFonts w:cs="Arial"/>
          <w:b/>
          <w:i/>
          <w:noProof/>
          <w:sz w:val="28"/>
          <w:szCs w:val="28"/>
          <w:lang w:eastAsia="pt-BR"/>
        </w:rPr>
        <w:drawing>
          <wp:inline distT="0" distB="0" distL="0" distR="0" wp14:anchorId="6CDE6322" wp14:editId="7941F8B2">
            <wp:extent cx="6096903" cy="6925658"/>
            <wp:effectExtent l="0" t="0" r="0" b="8890"/>
            <wp:docPr id="1166" name="Imagem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110764" cy="6941403"/>
                    </a:xfrm>
                    <a:prstGeom prst="rect">
                      <a:avLst/>
                    </a:prstGeom>
                    <a:noFill/>
                    <a:ln>
                      <a:noFill/>
                    </a:ln>
                  </pic:spPr>
                </pic:pic>
              </a:graphicData>
            </a:graphic>
          </wp:inline>
        </w:drawing>
      </w:r>
    </w:p>
    <w:p w14:paraId="6436596C" w14:textId="7A7BBDEB" w:rsidR="00DB602B" w:rsidRDefault="006D2D73" w:rsidP="00D57E22">
      <w:pPr>
        <w:rPr>
          <w:rFonts w:cs="Arial"/>
          <w:b/>
          <w:i/>
          <w:sz w:val="28"/>
          <w:szCs w:val="28"/>
        </w:rPr>
      </w:pPr>
      <w:r w:rsidRPr="005777FE">
        <w:rPr>
          <w:b/>
          <w:bCs/>
          <w:noProof/>
          <w:sz w:val="28"/>
          <w:szCs w:val="32"/>
          <w:lang w:eastAsia="pt-BR"/>
        </w:rPr>
        <mc:AlternateContent>
          <mc:Choice Requires="wps">
            <w:drawing>
              <wp:anchor distT="0" distB="0" distL="114300" distR="114300" simplePos="0" relativeHeight="251786240" behindDoc="1" locked="0" layoutInCell="1" allowOverlap="1" wp14:anchorId="2921E2C4" wp14:editId="33C463A9">
                <wp:simplePos x="0" y="0"/>
                <wp:positionH relativeFrom="margin">
                  <wp:posOffset>701040</wp:posOffset>
                </wp:positionH>
                <wp:positionV relativeFrom="paragraph">
                  <wp:posOffset>152400</wp:posOffset>
                </wp:positionV>
                <wp:extent cx="4019550" cy="742950"/>
                <wp:effectExtent l="0" t="0" r="19050" b="19050"/>
                <wp:wrapNone/>
                <wp:docPr id="90" name="Retângulo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19550" cy="7429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9E2DB3" id="Retângulo 90" o:spid="_x0000_s1026" style="position:absolute;margin-left:55.2pt;margin-top:12pt;width:316.5pt;height:58.5pt;z-index:-25153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" fillcolor="#ffd961" strokecolor="#974706 [1609]" strokeweight="2pt">
                <v:path arrowok="t"/>
                <w10:wrap anchorx="margin"/>
              </v:rect>
            </w:pict>
          </mc:Fallback>
        </mc:AlternateContent>
      </w:r>
    </w:p>
    <w:p w14:paraId="21EC9C45" w14:textId="3AA1EE7D" w:rsidR="00D81C56" w:rsidRPr="00773A55" w:rsidRDefault="00DB602B" w:rsidP="00DB602B">
      <w:pPr>
        <w:jc w:val="center"/>
        <w:rPr>
          <w:rFonts w:cs="Arial"/>
          <w:b/>
          <w:bCs/>
          <w:iCs/>
          <w:sz w:val="18"/>
          <w:szCs w:val="22"/>
        </w:rPr>
      </w:pPr>
      <w:r w:rsidRPr="00773A55">
        <w:rPr>
          <w:rFonts w:cs="Arial"/>
          <w:b/>
          <w:bCs/>
          <w:iCs/>
          <w:sz w:val="18"/>
          <w:szCs w:val="22"/>
        </w:rPr>
        <w:t>Aula para a música Prelúdio em Lá menor</w:t>
      </w:r>
    </w:p>
    <w:p w14:paraId="7D8E7FD1" w14:textId="77777777" w:rsidR="00DB602B" w:rsidRPr="00DB602B" w:rsidRDefault="00DB602B" w:rsidP="00DB602B">
      <w:pPr>
        <w:jc w:val="center"/>
        <w:rPr>
          <w:rFonts w:cs="Arial"/>
          <w:bCs/>
          <w:iCs/>
          <w:szCs w:val="22"/>
        </w:rPr>
      </w:pPr>
    </w:p>
    <w:p w14:paraId="1F36F6CA" w14:textId="00E03F04" w:rsidR="00DB602B" w:rsidRPr="00773A55" w:rsidRDefault="00DB602B" w:rsidP="004C1AF1">
      <w:pPr>
        <w:jc w:val="center"/>
        <w:rPr>
          <w:sz w:val="14"/>
          <w:szCs w:val="20"/>
        </w:rPr>
      </w:pPr>
      <w:r w:rsidRPr="00773A55">
        <w:rPr>
          <w:sz w:val="16"/>
          <w:szCs w:val="22"/>
        </w:rPr>
        <w:t>Aula</w:t>
      </w:r>
      <w:r w:rsidRPr="00773A55">
        <w:rPr>
          <w:sz w:val="14"/>
          <w:szCs w:val="20"/>
        </w:rPr>
        <w:t xml:space="preserve"> – </w:t>
      </w:r>
      <w:hyperlink r:id="rId267" w:history="1">
        <w:r w:rsidRPr="00773A55">
          <w:rPr>
            <w:rStyle w:val="Hyperlink"/>
            <w:sz w:val="14"/>
            <w:szCs w:val="20"/>
          </w:rPr>
          <w:t>https://youtu.be/nV6Speq9f8</w:t>
        </w:r>
      </w:hyperlink>
    </w:p>
    <w:p w14:paraId="266A75F7" w14:textId="78D10105" w:rsidR="00DB602B" w:rsidRPr="00773A55" w:rsidRDefault="00DB602B" w:rsidP="00C56483">
      <w:pPr>
        <w:jc w:val="center"/>
        <w:rPr>
          <w:rStyle w:val="Hyperlink"/>
          <w:sz w:val="14"/>
          <w:szCs w:val="20"/>
        </w:rPr>
      </w:pPr>
      <w:r w:rsidRPr="00773A55">
        <w:rPr>
          <w:sz w:val="16"/>
          <w:szCs w:val="22"/>
        </w:rPr>
        <w:t xml:space="preserve">Música completa </w:t>
      </w:r>
      <w:r w:rsidRPr="00773A55">
        <w:rPr>
          <w:sz w:val="14"/>
          <w:szCs w:val="20"/>
        </w:rPr>
        <w:t xml:space="preserve">– </w:t>
      </w:r>
      <w:hyperlink r:id="rId268" w:history="1">
        <w:r w:rsidRPr="00773A55">
          <w:rPr>
            <w:rStyle w:val="Hyperlink"/>
            <w:sz w:val="14"/>
            <w:szCs w:val="20"/>
          </w:rPr>
          <w:t>https://youtu.be/Sq8WGppP5zQ</w:t>
        </w:r>
      </w:hyperlink>
    </w:p>
    <w:p w14:paraId="359E8690" w14:textId="77777777" w:rsidR="00CC69D7" w:rsidRDefault="00CC69D7" w:rsidP="00CC69D7">
      <w:pPr>
        <w:rPr>
          <w:rStyle w:val="Hyperlink"/>
          <w:sz w:val="14"/>
          <w:szCs w:val="20"/>
        </w:rPr>
      </w:pPr>
    </w:p>
    <w:p w14:paraId="7094993D" w14:textId="77777777" w:rsidR="00D11283" w:rsidRDefault="00D11283" w:rsidP="00CC69D7">
      <w:pPr>
        <w:rPr>
          <w:rStyle w:val="Hyperlink"/>
          <w:sz w:val="14"/>
          <w:szCs w:val="20"/>
        </w:rPr>
      </w:pPr>
    </w:p>
    <w:p w14:paraId="103028E2" w14:textId="77777777" w:rsidR="003B7BF3" w:rsidRPr="00C56483" w:rsidRDefault="003B7BF3" w:rsidP="00CC69D7">
      <w:pPr>
        <w:rPr>
          <w:sz w:val="18"/>
          <w:szCs w:val="20"/>
        </w:rPr>
      </w:pPr>
    </w:p>
    <w:p w14:paraId="3949FB04" w14:textId="10096603" w:rsidR="00624A3D" w:rsidRDefault="00956480" w:rsidP="002C19A0">
      <w:pPr>
        <w:pStyle w:val="Ttulo1"/>
        <w:rPr>
          <w:rFonts w:cs="Arial"/>
          <w:color w:val="ED3611"/>
          <w:kern w:val="0"/>
          <w:szCs w:val="40"/>
        </w:rPr>
      </w:pPr>
      <w:bookmarkStart w:id="158" w:name="_Toc70064138"/>
      <w:bookmarkStart w:id="159" w:name="_Toc99392058"/>
      <w:r w:rsidRPr="00264F83">
        <w:rPr>
          <w:rFonts w:cs="Arial"/>
          <w:color w:val="ED3611"/>
          <w:kern w:val="0"/>
          <w:szCs w:val="40"/>
        </w:rPr>
        <w:t>2</w:t>
      </w:r>
      <w:r w:rsidR="00F85590">
        <w:rPr>
          <w:rFonts w:cs="Arial"/>
          <w:color w:val="ED3611"/>
          <w:kern w:val="0"/>
          <w:szCs w:val="40"/>
        </w:rPr>
        <w:t>5</w:t>
      </w:r>
      <w:r w:rsidRPr="00264F83">
        <w:rPr>
          <w:rFonts w:cs="Arial"/>
          <w:color w:val="ED3611"/>
          <w:kern w:val="0"/>
          <w:szCs w:val="40"/>
        </w:rPr>
        <w:t xml:space="preserve"> </w:t>
      </w:r>
      <w:r w:rsidR="002C19A0">
        <w:rPr>
          <w:rFonts w:cs="Arial"/>
          <w:color w:val="ED3611"/>
          <w:kern w:val="0"/>
          <w:szCs w:val="40"/>
        </w:rPr>
        <w:t>–</w:t>
      </w:r>
      <w:r w:rsidRPr="00264F83">
        <w:rPr>
          <w:rFonts w:cs="Arial"/>
          <w:color w:val="ED3611"/>
          <w:kern w:val="0"/>
          <w:szCs w:val="40"/>
        </w:rPr>
        <w:t xml:space="preserve"> </w:t>
      </w:r>
      <w:r w:rsidR="002A1F72" w:rsidRPr="00264F83">
        <w:rPr>
          <w:rFonts w:cs="Arial"/>
          <w:color w:val="ED3611"/>
          <w:kern w:val="0"/>
          <w:szCs w:val="40"/>
        </w:rPr>
        <w:t>APÊNDICE</w:t>
      </w:r>
      <w:bookmarkEnd w:id="158"/>
      <w:bookmarkEnd w:id="159"/>
    </w:p>
    <w:p w14:paraId="76BF0270" w14:textId="21151770" w:rsidR="00555CB0" w:rsidRPr="00264F83" w:rsidRDefault="00845C43" w:rsidP="00555CB0">
      <w:pPr>
        <w:pStyle w:val="Subttulo"/>
        <w:outlineLvl w:val="1"/>
        <w:rPr>
          <w:rFonts w:eastAsia="Times New Roman" w:cs="Times New Roman"/>
          <w:bCs/>
          <w:color w:val="E36C0A" w:themeColor="accent6" w:themeShade="BF"/>
          <w:spacing w:val="0"/>
          <w:kern w:val="36"/>
          <w:szCs w:val="44"/>
          <w:lang w:eastAsia="pt-BR"/>
        </w:rPr>
      </w:pPr>
      <w:bookmarkStart w:id="160" w:name="_Toc70064139"/>
      <w:bookmarkStart w:id="161" w:name="_Toc99392059"/>
      <w:r>
        <w:rPr>
          <w:rFonts w:eastAsia="Times New Roman" w:cs="Times New Roman"/>
          <w:bCs/>
          <w:color w:val="E36C0A" w:themeColor="accent6" w:themeShade="BF"/>
          <w:spacing w:val="0"/>
          <w:kern w:val="36"/>
          <w:szCs w:val="44"/>
          <w:lang w:eastAsia="pt-BR"/>
        </w:rPr>
        <w:t>2</w:t>
      </w:r>
      <w:r w:rsidR="00F85590">
        <w:rPr>
          <w:rFonts w:eastAsia="Times New Roman" w:cs="Times New Roman"/>
          <w:bCs/>
          <w:color w:val="E36C0A" w:themeColor="accent6" w:themeShade="BF"/>
          <w:spacing w:val="0"/>
          <w:kern w:val="36"/>
          <w:szCs w:val="44"/>
          <w:lang w:eastAsia="pt-BR"/>
        </w:rPr>
        <w:t>5</w:t>
      </w:r>
      <w:r w:rsidR="00555CB0">
        <w:rPr>
          <w:rFonts w:eastAsia="Times New Roman" w:cs="Times New Roman"/>
          <w:bCs/>
          <w:color w:val="E36C0A" w:themeColor="accent6" w:themeShade="BF"/>
          <w:spacing w:val="0"/>
          <w:kern w:val="36"/>
          <w:szCs w:val="44"/>
          <w:lang w:eastAsia="pt-BR"/>
        </w:rPr>
        <w:t>.1</w:t>
      </w:r>
      <w:r w:rsidR="00555CB0" w:rsidRPr="00264F83">
        <w:rPr>
          <w:rFonts w:eastAsia="Times New Roman" w:cs="Times New Roman"/>
          <w:bCs/>
          <w:color w:val="E36C0A" w:themeColor="accent6" w:themeShade="BF"/>
          <w:spacing w:val="0"/>
          <w:kern w:val="36"/>
          <w:szCs w:val="44"/>
          <w:lang w:eastAsia="pt-BR"/>
        </w:rPr>
        <w:t xml:space="preserve"> - Gráfico dos Intervalos no Braço do Violão</w:t>
      </w:r>
      <w:bookmarkEnd w:id="160"/>
      <w:bookmarkEnd w:id="161"/>
    </w:p>
    <w:p w14:paraId="18CD8597" w14:textId="77777777" w:rsidR="00555CB0" w:rsidRDefault="00555CB0" w:rsidP="00555CB0">
      <w:pPr>
        <w:keepNext/>
        <w:jc w:val="center"/>
      </w:pPr>
    </w:p>
    <w:p w14:paraId="1F8AB1EC" w14:textId="77777777" w:rsidR="00555CB0" w:rsidRDefault="00555CB0" w:rsidP="00555CB0">
      <w:pPr>
        <w:keepNext/>
        <w:jc w:val="center"/>
      </w:pPr>
    </w:p>
    <w:p w14:paraId="26D869D3" w14:textId="77777777" w:rsidR="00555CB0" w:rsidRDefault="00555CB0" w:rsidP="00555CB0">
      <w:pPr>
        <w:keepNext/>
      </w:pPr>
    </w:p>
    <w:p w14:paraId="57609B3E" w14:textId="6C2F3B4D" w:rsidR="00555CB0" w:rsidRDefault="00555CB0" w:rsidP="00555CB0">
      <w:pPr>
        <w:keepNext/>
        <w:jc w:val="center"/>
      </w:pPr>
      <w:r>
        <w:rPr>
          <w:rStyle w:val="nfaseSutil"/>
          <w:i w:val="0"/>
          <w:iCs w:val="0"/>
          <w:noProof/>
          <w:color w:val="FF9900"/>
          <w:lang w:eastAsia="pt-BR"/>
        </w:rPr>
        <w:drawing>
          <wp:inline distT="0" distB="0" distL="0" distR="0" wp14:anchorId="630D2352" wp14:editId="4E294055">
            <wp:extent cx="5565913" cy="2650747"/>
            <wp:effectExtent l="0" t="0" r="0" b="0"/>
            <wp:docPr id="304" name="Imagem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580466" cy="2657678"/>
                    </a:xfrm>
                    <a:prstGeom prst="rect">
                      <a:avLst/>
                    </a:prstGeom>
                    <a:noFill/>
                    <a:ln>
                      <a:noFill/>
                    </a:ln>
                  </pic:spPr>
                </pic:pic>
              </a:graphicData>
            </a:graphic>
          </wp:inline>
        </w:drawing>
      </w:r>
    </w:p>
    <w:p w14:paraId="30308054" w14:textId="374F1EB0" w:rsidR="00555CB0" w:rsidRPr="00B3584A" w:rsidRDefault="00845C43" w:rsidP="00555CB0">
      <w:pPr>
        <w:pStyle w:val="Legenda"/>
        <w:jc w:val="center"/>
        <w:rPr>
          <w:color w:val="FF9900"/>
        </w:rPr>
      </w:pPr>
      <w:r>
        <w:t>Figura 2</w:t>
      </w:r>
      <w:r w:rsidR="00F85590">
        <w:t>5</w:t>
      </w:r>
      <w:r w:rsidR="00555CB0">
        <w:t>.1.1</w:t>
      </w:r>
    </w:p>
    <w:p w14:paraId="5A0358FA" w14:textId="027304CC" w:rsidR="00555CB0" w:rsidRDefault="00555CB0" w:rsidP="00CA470E">
      <w:pPr>
        <w:keepNext/>
      </w:pPr>
    </w:p>
    <w:p w14:paraId="727DFE4D" w14:textId="03F507E0" w:rsidR="00D963AB" w:rsidRPr="00CA470E" w:rsidRDefault="00D963AB" w:rsidP="00CA470E">
      <w:pPr>
        <w:keepNext/>
      </w:pPr>
    </w:p>
    <w:p w14:paraId="4D79577F" w14:textId="4E75DB5D" w:rsidR="002C19A0" w:rsidRPr="00626686" w:rsidRDefault="00845C43" w:rsidP="00982A48">
      <w:pPr>
        <w:pStyle w:val="Subttulo"/>
        <w:outlineLvl w:val="1"/>
        <w:rPr>
          <w:rFonts w:eastAsia="Times New Roman" w:cs="Times New Roman"/>
          <w:b w:val="0"/>
          <w:bCs/>
          <w:i w:val="0"/>
          <w:iCs w:val="0"/>
          <w:color w:val="E36C0A" w:themeColor="accent6" w:themeShade="BF"/>
          <w:kern w:val="36"/>
          <w:szCs w:val="44"/>
          <w:lang w:eastAsia="pt-BR"/>
        </w:rPr>
      </w:pPr>
      <w:bookmarkStart w:id="162" w:name="_Toc70064140"/>
      <w:bookmarkStart w:id="163" w:name="_Toc99392060"/>
      <w:r>
        <w:rPr>
          <w:rFonts w:eastAsia="Times New Roman" w:cs="Times New Roman"/>
          <w:bCs/>
          <w:color w:val="E36C0A" w:themeColor="accent6" w:themeShade="BF"/>
          <w:spacing w:val="0"/>
          <w:kern w:val="36"/>
          <w:szCs w:val="44"/>
          <w:lang w:eastAsia="pt-BR"/>
        </w:rPr>
        <w:t>2</w:t>
      </w:r>
      <w:r w:rsidR="00F85590">
        <w:rPr>
          <w:rFonts w:eastAsia="Times New Roman" w:cs="Times New Roman"/>
          <w:bCs/>
          <w:color w:val="E36C0A" w:themeColor="accent6" w:themeShade="BF"/>
          <w:spacing w:val="0"/>
          <w:kern w:val="36"/>
          <w:szCs w:val="44"/>
          <w:lang w:eastAsia="pt-BR"/>
        </w:rPr>
        <w:t>5</w:t>
      </w:r>
      <w:r w:rsidR="00555CB0">
        <w:rPr>
          <w:rFonts w:eastAsia="Times New Roman" w:cs="Times New Roman"/>
          <w:bCs/>
          <w:color w:val="E36C0A" w:themeColor="accent6" w:themeShade="BF"/>
          <w:spacing w:val="0"/>
          <w:kern w:val="36"/>
          <w:szCs w:val="44"/>
          <w:lang w:eastAsia="pt-BR"/>
        </w:rPr>
        <w:t>.2</w:t>
      </w:r>
      <w:r w:rsidR="002C19A0" w:rsidRPr="00982A48">
        <w:rPr>
          <w:rFonts w:eastAsia="Times New Roman" w:cs="Times New Roman"/>
          <w:bCs/>
          <w:color w:val="E36C0A" w:themeColor="accent6" w:themeShade="BF"/>
          <w:spacing w:val="0"/>
          <w:kern w:val="36"/>
          <w:szCs w:val="44"/>
          <w:lang w:eastAsia="pt-BR"/>
        </w:rPr>
        <w:t xml:space="preserve"> – Acorde de 7ª da dominante:</w:t>
      </w:r>
      <w:bookmarkEnd w:id="162"/>
      <w:bookmarkEnd w:id="163"/>
    </w:p>
    <w:p w14:paraId="431E7376" w14:textId="35518990" w:rsidR="002C19A0" w:rsidRPr="00626686" w:rsidRDefault="002C19A0" w:rsidP="002C19A0">
      <w:pPr>
        <w:autoSpaceDE w:val="0"/>
        <w:autoSpaceDN w:val="0"/>
        <w:adjustRightInd w:val="0"/>
        <w:rPr>
          <w:rFonts w:cs="Arial"/>
          <w:iCs/>
          <w:color w:val="FF0000"/>
          <w:szCs w:val="22"/>
        </w:rPr>
      </w:pPr>
    </w:p>
    <w:p w14:paraId="024044EC" w14:textId="01FD9FB2" w:rsidR="002C19A0" w:rsidRPr="00626686" w:rsidRDefault="002C19A0" w:rsidP="002C19A0">
      <w:pPr>
        <w:autoSpaceDE w:val="0"/>
        <w:autoSpaceDN w:val="0"/>
        <w:adjustRightInd w:val="0"/>
        <w:rPr>
          <w:rFonts w:cs="Arial"/>
          <w:iCs/>
          <w:szCs w:val="22"/>
        </w:rPr>
      </w:pPr>
    </w:p>
    <w:p w14:paraId="76A0B70C" w14:textId="6C270A97" w:rsidR="002C19A0" w:rsidRDefault="002C19A0" w:rsidP="002C19A0">
      <w:pPr>
        <w:autoSpaceDE w:val="0"/>
        <w:autoSpaceDN w:val="0"/>
        <w:adjustRightInd w:val="0"/>
        <w:rPr>
          <w:rFonts w:cs="Arial"/>
          <w:iCs/>
          <w:szCs w:val="22"/>
        </w:rPr>
      </w:pPr>
      <w:r w:rsidRPr="00626686">
        <w:rPr>
          <w:rFonts w:cs="Arial"/>
          <w:iCs/>
          <w:szCs w:val="22"/>
        </w:rPr>
        <w:t>No capítulo de Tríades e Tétrades nós vimos um pouco sobre a formação dos acordes.</w:t>
      </w:r>
      <w:r w:rsidR="000D0A97" w:rsidRPr="00626686">
        <w:rPr>
          <w:rFonts w:cs="Arial"/>
          <w:iCs/>
          <w:szCs w:val="22"/>
        </w:rPr>
        <w:t xml:space="preserve"> Agora nós vamos falar sobre um acorde específico, muito utilizado em várias músicas, o acorde de sétima da dominante. Contudo, antes de falarmos sobre ele, vamos ver qual é a f</w:t>
      </w:r>
      <w:r w:rsidRPr="00626686">
        <w:rPr>
          <w:rFonts w:cs="Arial"/>
          <w:iCs/>
          <w:szCs w:val="22"/>
        </w:rPr>
        <w:t>unção da dominante?</w:t>
      </w:r>
    </w:p>
    <w:p w14:paraId="0E9B32BD" w14:textId="14B41AF0" w:rsidR="00982A48" w:rsidRPr="00626686" w:rsidRDefault="00982A48" w:rsidP="002C19A0">
      <w:pPr>
        <w:autoSpaceDE w:val="0"/>
        <w:autoSpaceDN w:val="0"/>
        <w:adjustRightInd w:val="0"/>
        <w:rPr>
          <w:rFonts w:cs="Arial"/>
          <w:iCs/>
          <w:szCs w:val="22"/>
        </w:rPr>
      </w:pPr>
    </w:p>
    <w:p w14:paraId="72F62BF0" w14:textId="5BCA9BCC" w:rsidR="00982A48" w:rsidRDefault="00982A48" w:rsidP="00982A48">
      <w:pPr>
        <w:autoSpaceDE w:val="0"/>
        <w:rPr>
          <w:rFonts w:cs="Arial"/>
          <w:b/>
          <w:caps/>
          <w:szCs w:val="26"/>
        </w:rPr>
      </w:pPr>
      <w:r>
        <w:rPr>
          <w:rFonts w:cs="Arial"/>
          <w:b/>
          <w:caps/>
          <w:szCs w:val="26"/>
        </w:rPr>
        <w:t>Nomes dos</w:t>
      </w:r>
      <w:r w:rsidRPr="004C4F64">
        <w:rPr>
          <w:rFonts w:cs="Arial"/>
          <w:b/>
          <w:caps/>
          <w:szCs w:val="26"/>
        </w:rPr>
        <w:t xml:space="preserve"> graus:</w:t>
      </w:r>
    </w:p>
    <w:p w14:paraId="690087A0" w14:textId="77777777" w:rsidR="00982A48" w:rsidRDefault="00982A48" w:rsidP="00982A48">
      <w:pPr>
        <w:autoSpaceDE w:val="0"/>
        <w:rPr>
          <w:rFonts w:cs="Arial"/>
          <w:b/>
          <w:caps/>
          <w:szCs w:val="26"/>
        </w:rPr>
      </w:pPr>
    </w:p>
    <w:p w14:paraId="546005A0" w14:textId="5F970C33" w:rsidR="00982A48" w:rsidRPr="004C4F64" w:rsidRDefault="00982A48" w:rsidP="00982A48">
      <w:pPr>
        <w:autoSpaceDE w:val="0"/>
        <w:rPr>
          <w:rFonts w:cs="Arial"/>
          <w:b/>
          <w:caps/>
          <w:szCs w:val="26"/>
        </w:rPr>
      </w:pPr>
    </w:p>
    <w:tbl>
      <w:tblPr>
        <w:tblW w:w="4995"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221"/>
        <w:gridCol w:w="3774"/>
      </w:tblGrid>
      <w:tr w:rsidR="00982A48" w:rsidRPr="008110A8" w14:paraId="61A4370D"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shd w:val="clear" w:color="auto" w:fill="C0C0C0"/>
            <w:vAlign w:val="center"/>
          </w:tcPr>
          <w:p w14:paraId="02C4B8AD" w14:textId="77777777" w:rsidR="00982A48" w:rsidRPr="008110A8" w:rsidRDefault="00982A48" w:rsidP="00055587">
            <w:pPr>
              <w:spacing w:line="225" w:lineRule="atLeast"/>
              <w:jc w:val="center"/>
              <w:rPr>
                <w:rFonts w:cs="Arial"/>
                <w:sz w:val="20"/>
                <w:szCs w:val="20"/>
              </w:rPr>
            </w:pPr>
            <w:r w:rsidRPr="008110A8">
              <w:rPr>
                <w:rFonts w:cs="Arial"/>
                <w:b/>
                <w:bCs/>
                <w:sz w:val="20"/>
                <w:szCs w:val="20"/>
              </w:rPr>
              <w:t>Grau </w:t>
            </w:r>
          </w:p>
        </w:tc>
        <w:tc>
          <w:tcPr>
            <w:tcW w:w="3615" w:type="dxa"/>
            <w:tcBorders>
              <w:top w:val="outset" w:sz="6" w:space="0" w:color="auto"/>
              <w:left w:val="outset" w:sz="6" w:space="0" w:color="auto"/>
              <w:bottom w:val="outset" w:sz="6" w:space="0" w:color="auto"/>
              <w:right w:val="outset" w:sz="6" w:space="0" w:color="auto"/>
            </w:tcBorders>
            <w:shd w:val="clear" w:color="auto" w:fill="C0C0C0"/>
            <w:vAlign w:val="center"/>
          </w:tcPr>
          <w:p w14:paraId="4FED6764" w14:textId="77777777" w:rsidR="00982A48" w:rsidRPr="008110A8" w:rsidRDefault="00982A48" w:rsidP="00055587">
            <w:pPr>
              <w:spacing w:line="225" w:lineRule="atLeast"/>
              <w:jc w:val="center"/>
              <w:rPr>
                <w:rFonts w:cs="Arial"/>
                <w:sz w:val="20"/>
                <w:szCs w:val="20"/>
              </w:rPr>
            </w:pPr>
            <w:r w:rsidRPr="008110A8">
              <w:rPr>
                <w:rFonts w:cs="Arial"/>
                <w:b/>
                <w:bCs/>
                <w:sz w:val="20"/>
                <w:szCs w:val="20"/>
              </w:rPr>
              <w:t>Nome</w:t>
            </w:r>
          </w:p>
        </w:tc>
      </w:tr>
      <w:tr w:rsidR="00982A48" w:rsidRPr="008110A8" w14:paraId="4CEFCA93"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73E0E8C1" w14:textId="77777777" w:rsidR="00982A48" w:rsidRPr="008110A8" w:rsidRDefault="00982A48" w:rsidP="00055587">
            <w:pPr>
              <w:spacing w:line="225" w:lineRule="atLeast"/>
              <w:jc w:val="center"/>
              <w:rPr>
                <w:rFonts w:cs="Arial"/>
                <w:sz w:val="20"/>
                <w:szCs w:val="20"/>
              </w:rPr>
            </w:pPr>
            <w:r w:rsidRPr="008110A8">
              <w:rPr>
                <w:rFonts w:cs="Arial"/>
                <w:sz w:val="20"/>
                <w:szCs w:val="20"/>
              </w:rPr>
              <w:t>I = VIII</w:t>
            </w:r>
          </w:p>
        </w:tc>
        <w:tc>
          <w:tcPr>
            <w:tcW w:w="3615" w:type="dxa"/>
            <w:tcBorders>
              <w:top w:val="outset" w:sz="6" w:space="0" w:color="auto"/>
              <w:left w:val="outset" w:sz="6" w:space="0" w:color="auto"/>
              <w:bottom w:val="outset" w:sz="6" w:space="0" w:color="auto"/>
              <w:right w:val="outset" w:sz="6" w:space="0" w:color="auto"/>
            </w:tcBorders>
            <w:vAlign w:val="center"/>
          </w:tcPr>
          <w:p w14:paraId="164E17B2" w14:textId="77777777" w:rsidR="00982A48" w:rsidRPr="008110A8" w:rsidRDefault="00982A48" w:rsidP="00055587">
            <w:pPr>
              <w:spacing w:line="225" w:lineRule="atLeast"/>
              <w:jc w:val="center"/>
              <w:rPr>
                <w:rFonts w:cs="Arial"/>
                <w:sz w:val="20"/>
                <w:szCs w:val="20"/>
              </w:rPr>
            </w:pPr>
            <w:r w:rsidRPr="008110A8">
              <w:rPr>
                <w:rFonts w:cs="Arial"/>
                <w:sz w:val="20"/>
                <w:szCs w:val="20"/>
              </w:rPr>
              <w:t>Tônica</w:t>
            </w:r>
          </w:p>
        </w:tc>
      </w:tr>
      <w:tr w:rsidR="00982A48" w:rsidRPr="008110A8" w14:paraId="37248D13"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263B4B1C" w14:textId="77777777" w:rsidR="00982A48" w:rsidRPr="008110A8" w:rsidRDefault="00982A48" w:rsidP="00055587">
            <w:pPr>
              <w:spacing w:line="225" w:lineRule="atLeast"/>
              <w:jc w:val="center"/>
              <w:rPr>
                <w:rFonts w:cs="Arial"/>
                <w:sz w:val="20"/>
                <w:szCs w:val="20"/>
              </w:rPr>
            </w:pPr>
            <w:r w:rsidRPr="008110A8">
              <w:rPr>
                <w:rFonts w:cs="Arial"/>
                <w:sz w:val="20"/>
                <w:szCs w:val="20"/>
              </w:rPr>
              <w:t>II</w:t>
            </w:r>
          </w:p>
        </w:tc>
        <w:tc>
          <w:tcPr>
            <w:tcW w:w="3615" w:type="dxa"/>
            <w:tcBorders>
              <w:top w:val="outset" w:sz="6" w:space="0" w:color="auto"/>
              <w:left w:val="outset" w:sz="6" w:space="0" w:color="auto"/>
              <w:bottom w:val="outset" w:sz="6" w:space="0" w:color="auto"/>
              <w:right w:val="outset" w:sz="6" w:space="0" w:color="auto"/>
            </w:tcBorders>
            <w:vAlign w:val="center"/>
          </w:tcPr>
          <w:p w14:paraId="4BBD459E" w14:textId="77777777" w:rsidR="00982A48" w:rsidRPr="008110A8" w:rsidRDefault="00982A48" w:rsidP="00055587">
            <w:pPr>
              <w:spacing w:line="225" w:lineRule="atLeast"/>
              <w:jc w:val="center"/>
              <w:rPr>
                <w:rFonts w:cs="Arial"/>
                <w:sz w:val="20"/>
                <w:szCs w:val="20"/>
              </w:rPr>
            </w:pPr>
            <w:r w:rsidRPr="008110A8">
              <w:rPr>
                <w:rFonts w:cs="Arial"/>
                <w:sz w:val="20"/>
                <w:szCs w:val="20"/>
              </w:rPr>
              <w:t>Supertônica</w:t>
            </w:r>
          </w:p>
        </w:tc>
      </w:tr>
      <w:tr w:rsidR="00982A48" w:rsidRPr="008110A8" w14:paraId="6BB02E94"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1044E11B" w14:textId="77777777" w:rsidR="00982A48" w:rsidRPr="008110A8" w:rsidRDefault="00982A48" w:rsidP="00055587">
            <w:pPr>
              <w:spacing w:line="225" w:lineRule="atLeast"/>
              <w:jc w:val="center"/>
              <w:rPr>
                <w:rFonts w:cs="Arial"/>
                <w:sz w:val="20"/>
                <w:szCs w:val="20"/>
              </w:rPr>
            </w:pPr>
            <w:r w:rsidRPr="008110A8">
              <w:rPr>
                <w:rFonts w:cs="Arial"/>
                <w:sz w:val="20"/>
                <w:szCs w:val="20"/>
              </w:rPr>
              <w:t>III</w:t>
            </w:r>
          </w:p>
        </w:tc>
        <w:tc>
          <w:tcPr>
            <w:tcW w:w="3615" w:type="dxa"/>
            <w:tcBorders>
              <w:top w:val="outset" w:sz="6" w:space="0" w:color="auto"/>
              <w:left w:val="outset" w:sz="6" w:space="0" w:color="auto"/>
              <w:bottom w:val="outset" w:sz="6" w:space="0" w:color="auto"/>
              <w:right w:val="outset" w:sz="6" w:space="0" w:color="auto"/>
            </w:tcBorders>
            <w:vAlign w:val="center"/>
          </w:tcPr>
          <w:p w14:paraId="3D7C7C0F" w14:textId="77777777" w:rsidR="00982A48" w:rsidRPr="008110A8" w:rsidRDefault="00982A48" w:rsidP="00055587">
            <w:pPr>
              <w:spacing w:line="225" w:lineRule="atLeast"/>
              <w:jc w:val="center"/>
              <w:rPr>
                <w:rFonts w:cs="Arial"/>
                <w:sz w:val="20"/>
                <w:szCs w:val="20"/>
              </w:rPr>
            </w:pPr>
            <w:r w:rsidRPr="008110A8">
              <w:rPr>
                <w:rFonts w:cs="Arial"/>
                <w:sz w:val="20"/>
                <w:szCs w:val="20"/>
              </w:rPr>
              <w:t>Mediante</w:t>
            </w:r>
          </w:p>
        </w:tc>
      </w:tr>
      <w:tr w:rsidR="00982A48" w:rsidRPr="008110A8" w14:paraId="5ABA5EEE"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60F7C984" w14:textId="77777777" w:rsidR="00982A48" w:rsidRPr="008110A8" w:rsidRDefault="00982A48" w:rsidP="00055587">
            <w:pPr>
              <w:spacing w:line="225" w:lineRule="atLeast"/>
              <w:jc w:val="center"/>
              <w:rPr>
                <w:rFonts w:cs="Arial"/>
                <w:sz w:val="20"/>
                <w:szCs w:val="20"/>
              </w:rPr>
            </w:pPr>
            <w:r w:rsidRPr="008110A8">
              <w:rPr>
                <w:rFonts w:cs="Arial"/>
                <w:sz w:val="20"/>
                <w:szCs w:val="20"/>
              </w:rPr>
              <w:t>IV</w:t>
            </w:r>
          </w:p>
        </w:tc>
        <w:tc>
          <w:tcPr>
            <w:tcW w:w="3615" w:type="dxa"/>
            <w:tcBorders>
              <w:top w:val="outset" w:sz="6" w:space="0" w:color="auto"/>
              <w:left w:val="outset" w:sz="6" w:space="0" w:color="auto"/>
              <w:bottom w:val="outset" w:sz="6" w:space="0" w:color="auto"/>
              <w:right w:val="outset" w:sz="6" w:space="0" w:color="auto"/>
            </w:tcBorders>
            <w:vAlign w:val="center"/>
          </w:tcPr>
          <w:p w14:paraId="1CFAC092" w14:textId="77777777" w:rsidR="00982A48" w:rsidRPr="008110A8" w:rsidRDefault="00982A48" w:rsidP="00055587">
            <w:pPr>
              <w:spacing w:line="225" w:lineRule="atLeast"/>
              <w:jc w:val="center"/>
              <w:rPr>
                <w:rFonts w:cs="Arial"/>
                <w:sz w:val="20"/>
                <w:szCs w:val="20"/>
              </w:rPr>
            </w:pPr>
            <w:r w:rsidRPr="008110A8">
              <w:rPr>
                <w:rFonts w:cs="Arial"/>
                <w:sz w:val="20"/>
                <w:szCs w:val="20"/>
              </w:rPr>
              <w:t>Subdominante</w:t>
            </w:r>
          </w:p>
        </w:tc>
      </w:tr>
      <w:tr w:rsidR="00982A48" w:rsidRPr="008110A8" w14:paraId="51138E5D"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3AD8ABA6" w14:textId="77777777" w:rsidR="00982A48" w:rsidRPr="008110A8" w:rsidRDefault="00982A48" w:rsidP="00055587">
            <w:pPr>
              <w:spacing w:line="225" w:lineRule="atLeast"/>
              <w:jc w:val="center"/>
              <w:rPr>
                <w:rFonts w:cs="Arial"/>
                <w:sz w:val="20"/>
                <w:szCs w:val="20"/>
              </w:rPr>
            </w:pPr>
            <w:r w:rsidRPr="008110A8">
              <w:rPr>
                <w:rFonts w:cs="Arial"/>
                <w:sz w:val="20"/>
                <w:szCs w:val="20"/>
              </w:rPr>
              <w:t>V</w:t>
            </w:r>
          </w:p>
        </w:tc>
        <w:tc>
          <w:tcPr>
            <w:tcW w:w="3615" w:type="dxa"/>
            <w:tcBorders>
              <w:top w:val="outset" w:sz="6" w:space="0" w:color="auto"/>
              <w:left w:val="outset" w:sz="6" w:space="0" w:color="auto"/>
              <w:bottom w:val="outset" w:sz="6" w:space="0" w:color="auto"/>
              <w:right w:val="outset" w:sz="6" w:space="0" w:color="auto"/>
            </w:tcBorders>
            <w:vAlign w:val="center"/>
          </w:tcPr>
          <w:p w14:paraId="253DDB52" w14:textId="77777777" w:rsidR="00982A48" w:rsidRPr="008110A8" w:rsidRDefault="00982A48" w:rsidP="00055587">
            <w:pPr>
              <w:spacing w:line="225" w:lineRule="atLeast"/>
              <w:jc w:val="center"/>
              <w:rPr>
                <w:rFonts w:cs="Arial"/>
                <w:sz w:val="20"/>
                <w:szCs w:val="20"/>
              </w:rPr>
            </w:pPr>
            <w:r w:rsidRPr="008110A8">
              <w:rPr>
                <w:rFonts w:cs="Arial"/>
                <w:sz w:val="20"/>
                <w:szCs w:val="20"/>
              </w:rPr>
              <w:t>Dominante</w:t>
            </w:r>
          </w:p>
        </w:tc>
      </w:tr>
      <w:tr w:rsidR="00982A48" w:rsidRPr="008110A8" w14:paraId="5988DEAE"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76495AC0" w14:textId="77777777" w:rsidR="00982A48" w:rsidRPr="008110A8" w:rsidRDefault="00982A48" w:rsidP="00055587">
            <w:pPr>
              <w:spacing w:line="225" w:lineRule="atLeast"/>
              <w:jc w:val="center"/>
              <w:rPr>
                <w:rFonts w:cs="Arial"/>
                <w:sz w:val="20"/>
                <w:szCs w:val="20"/>
              </w:rPr>
            </w:pPr>
            <w:r w:rsidRPr="008110A8">
              <w:rPr>
                <w:rFonts w:cs="Arial"/>
                <w:sz w:val="20"/>
                <w:szCs w:val="20"/>
              </w:rPr>
              <w:t>VI</w:t>
            </w:r>
          </w:p>
        </w:tc>
        <w:tc>
          <w:tcPr>
            <w:tcW w:w="3615" w:type="dxa"/>
            <w:tcBorders>
              <w:top w:val="outset" w:sz="6" w:space="0" w:color="auto"/>
              <w:left w:val="outset" w:sz="6" w:space="0" w:color="auto"/>
              <w:bottom w:val="outset" w:sz="6" w:space="0" w:color="auto"/>
              <w:right w:val="outset" w:sz="6" w:space="0" w:color="auto"/>
            </w:tcBorders>
            <w:vAlign w:val="center"/>
          </w:tcPr>
          <w:p w14:paraId="772B7733" w14:textId="136C78A9" w:rsidR="00982A48" w:rsidRPr="008110A8" w:rsidRDefault="00982A48" w:rsidP="00055587">
            <w:pPr>
              <w:spacing w:line="225" w:lineRule="atLeast"/>
              <w:jc w:val="center"/>
              <w:rPr>
                <w:rFonts w:cs="Arial"/>
                <w:sz w:val="20"/>
                <w:szCs w:val="20"/>
              </w:rPr>
            </w:pPr>
            <w:r w:rsidRPr="008110A8">
              <w:rPr>
                <w:rFonts w:cs="Arial"/>
                <w:sz w:val="20"/>
                <w:szCs w:val="20"/>
              </w:rPr>
              <w:t>Su</w:t>
            </w:r>
            <w:r w:rsidR="00D11EF1">
              <w:rPr>
                <w:rFonts w:cs="Arial"/>
                <w:sz w:val="20"/>
                <w:szCs w:val="20"/>
              </w:rPr>
              <w:t>b</w:t>
            </w:r>
            <w:r w:rsidRPr="008110A8">
              <w:rPr>
                <w:rFonts w:cs="Arial"/>
                <w:sz w:val="20"/>
                <w:szCs w:val="20"/>
              </w:rPr>
              <w:t>dmediante / Superdominante</w:t>
            </w:r>
          </w:p>
        </w:tc>
      </w:tr>
      <w:tr w:rsidR="00982A48" w:rsidRPr="008110A8" w14:paraId="6FDEB94D"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72D39C7D" w14:textId="77777777" w:rsidR="00982A48" w:rsidRPr="008110A8" w:rsidRDefault="00982A48" w:rsidP="00055587">
            <w:pPr>
              <w:spacing w:line="225" w:lineRule="atLeast"/>
              <w:jc w:val="center"/>
              <w:rPr>
                <w:rFonts w:cs="Arial"/>
                <w:sz w:val="20"/>
                <w:szCs w:val="20"/>
              </w:rPr>
            </w:pPr>
            <w:r w:rsidRPr="008110A8">
              <w:rPr>
                <w:rFonts w:cs="Arial"/>
                <w:sz w:val="20"/>
                <w:szCs w:val="20"/>
              </w:rPr>
              <w:t>VII</w:t>
            </w:r>
          </w:p>
        </w:tc>
        <w:tc>
          <w:tcPr>
            <w:tcW w:w="3615" w:type="dxa"/>
            <w:tcBorders>
              <w:top w:val="outset" w:sz="6" w:space="0" w:color="auto"/>
              <w:left w:val="outset" w:sz="6" w:space="0" w:color="auto"/>
              <w:bottom w:val="outset" w:sz="6" w:space="0" w:color="auto"/>
              <w:right w:val="outset" w:sz="6" w:space="0" w:color="auto"/>
            </w:tcBorders>
            <w:vAlign w:val="center"/>
          </w:tcPr>
          <w:p w14:paraId="3B275B1A" w14:textId="77777777" w:rsidR="00982A48" w:rsidRPr="008110A8" w:rsidRDefault="00982A48" w:rsidP="00055587">
            <w:pPr>
              <w:spacing w:line="225" w:lineRule="atLeast"/>
              <w:jc w:val="center"/>
              <w:rPr>
                <w:rFonts w:cs="Arial"/>
                <w:sz w:val="20"/>
                <w:szCs w:val="20"/>
              </w:rPr>
            </w:pPr>
            <w:r w:rsidRPr="008110A8">
              <w:rPr>
                <w:rFonts w:cs="Arial"/>
                <w:sz w:val="20"/>
                <w:szCs w:val="20"/>
              </w:rPr>
              <w:t>Sensível</w:t>
            </w:r>
          </w:p>
        </w:tc>
      </w:tr>
    </w:tbl>
    <w:p w14:paraId="4E77BC67" w14:textId="77777777" w:rsidR="00982A48" w:rsidRDefault="00982A48" w:rsidP="00982A48">
      <w:pPr>
        <w:autoSpaceDE w:val="0"/>
        <w:autoSpaceDN w:val="0"/>
        <w:adjustRightInd w:val="0"/>
        <w:jc w:val="both"/>
        <w:rPr>
          <w:rFonts w:cs="Arial"/>
          <w:iCs/>
          <w:sz w:val="24"/>
        </w:rPr>
      </w:pPr>
    </w:p>
    <w:p w14:paraId="628397F4" w14:textId="77777777" w:rsidR="002C19A0" w:rsidRDefault="002C19A0" w:rsidP="002C19A0">
      <w:pPr>
        <w:autoSpaceDE w:val="0"/>
        <w:autoSpaceDN w:val="0"/>
        <w:adjustRightInd w:val="0"/>
        <w:rPr>
          <w:rFonts w:cs="Arial"/>
          <w:iCs/>
          <w:szCs w:val="22"/>
        </w:rPr>
      </w:pPr>
    </w:p>
    <w:p w14:paraId="0FC7A49C" w14:textId="77777777" w:rsidR="00D11283" w:rsidRDefault="00D11283" w:rsidP="002C19A0">
      <w:pPr>
        <w:autoSpaceDE w:val="0"/>
        <w:autoSpaceDN w:val="0"/>
        <w:adjustRightInd w:val="0"/>
        <w:rPr>
          <w:rFonts w:cs="Arial"/>
          <w:iCs/>
          <w:szCs w:val="22"/>
        </w:rPr>
      </w:pPr>
    </w:p>
    <w:p w14:paraId="1C858E2F" w14:textId="77777777" w:rsidR="00D11283" w:rsidRDefault="00D11283" w:rsidP="002C19A0">
      <w:pPr>
        <w:autoSpaceDE w:val="0"/>
        <w:autoSpaceDN w:val="0"/>
        <w:adjustRightInd w:val="0"/>
        <w:rPr>
          <w:rFonts w:cs="Arial"/>
          <w:iCs/>
          <w:szCs w:val="22"/>
        </w:rPr>
      </w:pPr>
    </w:p>
    <w:p w14:paraId="6D6951FD" w14:textId="77777777" w:rsidR="00982A48" w:rsidRPr="00626686" w:rsidRDefault="00982A48" w:rsidP="002C19A0">
      <w:pPr>
        <w:autoSpaceDE w:val="0"/>
        <w:autoSpaceDN w:val="0"/>
        <w:adjustRightInd w:val="0"/>
        <w:rPr>
          <w:rFonts w:cs="Arial"/>
          <w:iCs/>
          <w:szCs w:val="22"/>
        </w:rPr>
      </w:pPr>
    </w:p>
    <w:p w14:paraId="7C7B5BC1" w14:textId="062CEA6A" w:rsidR="002C19A0" w:rsidRPr="00626686" w:rsidRDefault="002C19A0" w:rsidP="002C19A0">
      <w:pPr>
        <w:autoSpaceDE w:val="0"/>
        <w:autoSpaceDN w:val="0"/>
        <w:adjustRightInd w:val="0"/>
        <w:rPr>
          <w:rFonts w:cs="Arial"/>
          <w:sz w:val="23"/>
          <w:szCs w:val="23"/>
          <w:shd w:val="clear" w:color="auto" w:fill="FFFFFF"/>
        </w:rPr>
      </w:pPr>
      <w:r w:rsidRPr="00626686">
        <w:rPr>
          <w:rFonts w:cs="Arial"/>
          <w:iCs/>
          <w:szCs w:val="22"/>
        </w:rPr>
        <w:t>A dominante se refere ao quinto grau de uma escala</w:t>
      </w:r>
      <w:r w:rsidR="00C129AB">
        <w:rPr>
          <w:rFonts w:cs="Arial"/>
          <w:iCs/>
          <w:szCs w:val="22"/>
        </w:rPr>
        <w:t xml:space="preserve"> e</w:t>
      </w:r>
      <w:r w:rsidRPr="00626686">
        <w:rPr>
          <w:rFonts w:cs="Arial"/>
          <w:iCs/>
          <w:szCs w:val="22"/>
        </w:rPr>
        <w:t xml:space="preserve"> possui a função de </w:t>
      </w:r>
      <w:r w:rsidRPr="00626686">
        <w:rPr>
          <w:rFonts w:cs="Arial"/>
          <w:b/>
          <w:iCs/>
          <w:szCs w:val="22"/>
        </w:rPr>
        <w:t>chamar</w:t>
      </w:r>
      <w:r w:rsidRPr="00626686">
        <w:rPr>
          <w:rFonts w:cs="Arial"/>
          <w:iCs/>
          <w:szCs w:val="22"/>
        </w:rPr>
        <w:t xml:space="preserve"> a tônica</w:t>
      </w:r>
      <w:r w:rsidR="00C129AB">
        <w:rPr>
          <w:rFonts w:cs="Arial"/>
          <w:iCs/>
          <w:szCs w:val="22"/>
        </w:rPr>
        <w:t>.</w:t>
      </w:r>
      <w:r w:rsidRPr="00626686">
        <w:rPr>
          <w:rFonts w:cs="Arial"/>
          <w:iCs/>
          <w:szCs w:val="22"/>
        </w:rPr>
        <w:t xml:space="preserve"> </w:t>
      </w:r>
      <w:r w:rsidR="00C129AB">
        <w:rPr>
          <w:rFonts w:cs="Arial"/>
          <w:iCs/>
          <w:szCs w:val="22"/>
        </w:rPr>
        <w:t>P</w:t>
      </w:r>
      <w:r w:rsidRPr="00626686">
        <w:rPr>
          <w:rFonts w:cs="Arial"/>
          <w:iCs/>
          <w:szCs w:val="22"/>
        </w:rPr>
        <w:t>or isso em muitas músicas o acorde formado no 5</w:t>
      </w:r>
      <w:r w:rsidRPr="00626686">
        <w:rPr>
          <w:rFonts w:cs="Arial"/>
          <w:sz w:val="23"/>
          <w:szCs w:val="23"/>
          <w:shd w:val="clear" w:color="auto" w:fill="FFFFFF"/>
        </w:rPr>
        <w:t>º grau antecede o 1º grau.</w:t>
      </w:r>
    </w:p>
    <w:p w14:paraId="237BFD44" w14:textId="77777777" w:rsidR="002C19A0" w:rsidRPr="00626686" w:rsidRDefault="002C19A0" w:rsidP="002C19A0">
      <w:pPr>
        <w:autoSpaceDE w:val="0"/>
        <w:autoSpaceDN w:val="0"/>
        <w:adjustRightInd w:val="0"/>
        <w:rPr>
          <w:rFonts w:cs="Arial"/>
          <w:iCs/>
          <w:szCs w:val="22"/>
        </w:rPr>
      </w:pPr>
    </w:p>
    <w:p w14:paraId="66AFE0CF" w14:textId="77777777" w:rsidR="002C19A0" w:rsidRPr="00626686" w:rsidRDefault="002C19A0" w:rsidP="002C19A0">
      <w:pPr>
        <w:autoSpaceDE w:val="0"/>
        <w:autoSpaceDN w:val="0"/>
        <w:adjustRightInd w:val="0"/>
        <w:rPr>
          <w:rFonts w:cs="Arial"/>
          <w:iCs/>
          <w:szCs w:val="22"/>
        </w:rPr>
      </w:pPr>
      <w:r w:rsidRPr="00626686">
        <w:rPr>
          <w:rFonts w:cs="Arial"/>
          <w:iCs/>
          <w:szCs w:val="22"/>
        </w:rPr>
        <w:t>Agora que sabemos que a dominante se trata do 5</w:t>
      </w:r>
      <w:r w:rsidRPr="00626686">
        <w:rPr>
          <w:rFonts w:cs="Arial"/>
          <w:sz w:val="23"/>
          <w:szCs w:val="23"/>
          <w:shd w:val="clear" w:color="auto" w:fill="FFFFFF"/>
        </w:rPr>
        <w:t>º</w:t>
      </w:r>
      <w:r w:rsidRPr="00626686">
        <w:rPr>
          <w:rFonts w:cs="Arial"/>
          <w:iCs/>
          <w:szCs w:val="22"/>
        </w:rPr>
        <w:t xml:space="preserve"> grau de uma escala, conseguimos explicar o Acorde de 7</w:t>
      </w:r>
      <w:r w:rsidRPr="00626686">
        <w:rPr>
          <w:rFonts w:cs="Arial"/>
          <w:szCs w:val="22"/>
          <w:shd w:val="clear" w:color="auto" w:fill="FFFFFF"/>
        </w:rPr>
        <w:t>ª</w:t>
      </w:r>
      <w:r w:rsidRPr="00626686">
        <w:rPr>
          <w:rFonts w:cs="Arial"/>
          <w:iCs/>
          <w:szCs w:val="22"/>
        </w:rPr>
        <w:t xml:space="preserve"> da dominante: </w:t>
      </w:r>
    </w:p>
    <w:p w14:paraId="04504D81" w14:textId="77777777" w:rsidR="002C19A0" w:rsidRPr="00626686" w:rsidRDefault="002C19A0" w:rsidP="002C19A0">
      <w:pPr>
        <w:autoSpaceDE w:val="0"/>
        <w:autoSpaceDN w:val="0"/>
        <w:adjustRightInd w:val="0"/>
        <w:rPr>
          <w:rFonts w:cs="Arial"/>
          <w:iCs/>
          <w:szCs w:val="22"/>
        </w:rPr>
      </w:pPr>
      <w:r w:rsidRPr="00626686">
        <w:rPr>
          <w:rFonts w:cs="Arial"/>
          <w:iCs/>
          <w:szCs w:val="22"/>
        </w:rPr>
        <w:t>Ele é um acorde maior com sétima menor formado no 5</w:t>
      </w:r>
      <w:r w:rsidRPr="00626686">
        <w:rPr>
          <w:rFonts w:cs="Arial"/>
          <w:sz w:val="23"/>
          <w:szCs w:val="23"/>
          <w:shd w:val="clear" w:color="auto" w:fill="FFFFFF"/>
        </w:rPr>
        <w:t>º</w:t>
      </w:r>
      <w:r w:rsidRPr="00626686">
        <w:rPr>
          <w:rFonts w:cs="Arial"/>
          <w:iCs/>
          <w:szCs w:val="22"/>
        </w:rPr>
        <w:t xml:space="preserve"> grau de uma tonalidade.</w:t>
      </w:r>
    </w:p>
    <w:p w14:paraId="17B9FB59" w14:textId="6282FFFD" w:rsidR="002C19A0" w:rsidRPr="00626686" w:rsidRDefault="00A602D0" w:rsidP="002C19A0">
      <w:pPr>
        <w:autoSpaceDE w:val="0"/>
        <w:autoSpaceDN w:val="0"/>
        <w:adjustRightInd w:val="0"/>
        <w:rPr>
          <w:rFonts w:cs="Arial"/>
          <w:iCs/>
          <w:szCs w:val="22"/>
        </w:rPr>
      </w:pPr>
      <w:r>
        <w:rPr>
          <w:rFonts w:cs="Arial"/>
          <w:b/>
          <w:noProof/>
          <w:color w:val="FFC000"/>
          <w:szCs w:val="22"/>
          <w:lang w:eastAsia="pt-BR"/>
        </w:rPr>
        <mc:AlternateContent>
          <mc:Choice Requires="wps">
            <w:drawing>
              <wp:anchor distT="0" distB="0" distL="114300" distR="114300" simplePos="0" relativeHeight="251704832" behindDoc="1" locked="0" layoutInCell="1" allowOverlap="1" wp14:anchorId="474EF9BE" wp14:editId="4756A84A">
                <wp:simplePos x="0" y="0"/>
                <wp:positionH relativeFrom="column">
                  <wp:posOffset>-51435</wp:posOffset>
                </wp:positionH>
                <wp:positionV relativeFrom="paragraph">
                  <wp:posOffset>121920</wp:posOffset>
                </wp:positionV>
                <wp:extent cx="1800225" cy="257175"/>
                <wp:effectExtent l="247650" t="0" r="28575" b="9525"/>
                <wp:wrapNone/>
                <wp:docPr id="233"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257175"/>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88E4D94" id="Rectangle 50" o:spid="_x0000_s1026" style="position:absolute;margin-left:-4.05pt;margin-top:9.6pt;width:141.75pt;height:20.2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" fillcolor="#b6dde8 [1304]">
                <v:shadow on="t" type="perspective" opacity=".5" origin=",.5" offset="0,0" matrix=",56756f,,.5"/>
                <v:path arrowok="t"/>
              </v:rect>
            </w:pict>
          </mc:Fallback>
        </mc:AlternateContent>
      </w:r>
    </w:p>
    <w:p w14:paraId="54EC429F" w14:textId="77777777" w:rsidR="002C19A0" w:rsidRPr="00626686" w:rsidRDefault="002C19A0" w:rsidP="002C19A0">
      <w:pPr>
        <w:autoSpaceDE w:val="0"/>
        <w:autoSpaceDN w:val="0"/>
        <w:adjustRightInd w:val="0"/>
        <w:rPr>
          <w:rFonts w:cs="Arial"/>
          <w:iCs/>
          <w:szCs w:val="22"/>
        </w:rPr>
      </w:pPr>
      <w:r w:rsidRPr="00626686">
        <w:rPr>
          <w:rFonts w:cs="Arial"/>
          <w:iCs/>
          <w:szCs w:val="22"/>
        </w:rPr>
        <w:t>Fórmula: 2,0T + 1,5t + 1,5T</w:t>
      </w:r>
    </w:p>
    <w:p w14:paraId="06C4BDEF" w14:textId="77777777" w:rsidR="002C19A0" w:rsidRPr="00626686" w:rsidRDefault="002C19A0" w:rsidP="002C19A0">
      <w:pPr>
        <w:autoSpaceDE w:val="0"/>
        <w:autoSpaceDN w:val="0"/>
        <w:adjustRightInd w:val="0"/>
        <w:rPr>
          <w:rFonts w:cs="Arial"/>
          <w:iCs/>
          <w:szCs w:val="22"/>
        </w:rPr>
      </w:pPr>
    </w:p>
    <w:p w14:paraId="44B72A14" w14:textId="77777777" w:rsidR="002C19A0" w:rsidRPr="00626686" w:rsidRDefault="002C19A0" w:rsidP="002C19A0">
      <w:pPr>
        <w:autoSpaceDE w:val="0"/>
        <w:autoSpaceDN w:val="0"/>
        <w:adjustRightInd w:val="0"/>
        <w:rPr>
          <w:rFonts w:cs="Arial"/>
          <w:iCs/>
          <w:szCs w:val="22"/>
        </w:rPr>
      </w:pPr>
      <w:r w:rsidRPr="00626686">
        <w:rPr>
          <w:rFonts w:cs="Arial"/>
          <w:iCs/>
          <w:szCs w:val="22"/>
        </w:rPr>
        <w:t>Exemplo: o acorde de C7 é o acorde de 7ª da dominante de uma música em tonalidade Fá maior.</w:t>
      </w:r>
      <w:r w:rsidR="000D0A97" w:rsidRPr="00626686">
        <w:rPr>
          <w:rFonts w:cs="Arial"/>
          <w:iCs/>
          <w:szCs w:val="22"/>
        </w:rPr>
        <w:t xml:space="preserve"> Vamos conferir:</w:t>
      </w:r>
    </w:p>
    <w:p w14:paraId="41D61A35" w14:textId="77777777" w:rsidR="002C19A0" w:rsidRPr="00626686" w:rsidRDefault="002C19A0" w:rsidP="002C19A0">
      <w:pPr>
        <w:autoSpaceDE w:val="0"/>
        <w:autoSpaceDN w:val="0"/>
        <w:adjustRightInd w:val="0"/>
        <w:rPr>
          <w:rFonts w:cs="Arial"/>
          <w:iCs/>
          <w:szCs w:val="22"/>
        </w:rPr>
      </w:pPr>
    </w:p>
    <w:p w14:paraId="4DB82E08" w14:textId="77777777" w:rsidR="000D0A97" w:rsidRPr="00626686" w:rsidRDefault="002C19A0" w:rsidP="002C19A0">
      <w:pPr>
        <w:autoSpaceDE w:val="0"/>
        <w:autoSpaceDN w:val="0"/>
        <w:adjustRightInd w:val="0"/>
        <w:rPr>
          <w:rFonts w:cs="Arial"/>
          <w:iCs/>
          <w:szCs w:val="22"/>
        </w:rPr>
      </w:pPr>
      <w:r w:rsidRPr="00626686">
        <w:rPr>
          <w:rFonts w:cs="Arial"/>
          <w:b/>
          <w:bCs/>
          <w:iCs/>
          <w:szCs w:val="22"/>
        </w:rPr>
        <w:t>Os acordes de 7ª da dominante são acordes formados no 5</w:t>
      </w:r>
      <w:r w:rsidRPr="00626686">
        <w:rPr>
          <w:rFonts w:cs="Arial"/>
          <w:b/>
          <w:bCs/>
          <w:szCs w:val="22"/>
          <w:shd w:val="clear" w:color="auto" w:fill="FFFFFF"/>
        </w:rPr>
        <w:t>º</w:t>
      </w:r>
      <w:r w:rsidRPr="00626686">
        <w:rPr>
          <w:rFonts w:cs="Arial"/>
          <w:b/>
          <w:bCs/>
          <w:iCs/>
          <w:szCs w:val="22"/>
        </w:rPr>
        <w:t xml:space="preserve"> grau de uma tonalidade</w:t>
      </w:r>
      <w:r w:rsidR="000D0A97" w:rsidRPr="00626686">
        <w:rPr>
          <w:rFonts w:cs="Arial"/>
          <w:b/>
          <w:bCs/>
          <w:iCs/>
          <w:szCs w:val="22"/>
        </w:rPr>
        <w:t>, certo?</w:t>
      </w:r>
      <w:r w:rsidRPr="00626686">
        <w:rPr>
          <w:rFonts w:cs="Arial"/>
          <w:iCs/>
          <w:szCs w:val="22"/>
        </w:rPr>
        <w:t xml:space="preserve"> </w:t>
      </w:r>
    </w:p>
    <w:p w14:paraId="2DCACD63" w14:textId="77777777" w:rsidR="000D0A97" w:rsidRPr="00626686" w:rsidRDefault="000D0A97" w:rsidP="002C19A0">
      <w:pPr>
        <w:autoSpaceDE w:val="0"/>
        <w:autoSpaceDN w:val="0"/>
        <w:adjustRightInd w:val="0"/>
        <w:rPr>
          <w:rFonts w:cs="Arial"/>
          <w:iCs/>
          <w:szCs w:val="22"/>
        </w:rPr>
      </w:pPr>
    </w:p>
    <w:p w14:paraId="583618B1" w14:textId="77777777" w:rsidR="002C19A0" w:rsidRPr="00626686" w:rsidRDefault="002C19A0" w:rsidP="002C19A0">
      <w:pPr>
        <w:autoSpaceDE w:val="0"/>
        <w:autoSpaceDN w:val="0"/>
        <w:adjustRightInd w:val="0"/>
        <w:rPr>
          <w:rFonts w:cs="Arial"/>
          <w:iCs/>
          <w:szCs w:val="22"/>
        </w:rPr>
      </w:pPr>
      <w:r w:rsidRPr="00626686">
        <w:rPr>
          <w:rFonts w:cs="Arial"/>
          <w:iCs/>
          <w:szCs w:val="22"/>
        </w:rPr>
        <w:t>No caso de Fá maior, Dó é o 5</w:t>
      </w:r>
      <w:r w:rsidRPr="00626686">
        <w:rPr>
          <w:rFonts w:cs="Arial"/>
          <w:szCs w:val="22"/>
          <w:shd w:val="clear" w:color="auto" w:fill="FFFFFF"/>
        </w:rPr>
        <w:t>º</w:t>
      </w:r>
      <w:r w:rsidRPr="00626686">
        <w:rPr>
          <w:rFonts w:cs="Arial"/>
          <w:iCs/>
          <w:szCs w:val="22"/>
        </w:rPr>
        <w:t xml:space="preserve"> grau, vamos ver?</w:t>
      </w:r>
    </w:p>
    <w:p w14:paraId="2E5E3450" w14:textId="77777777" w:rsidR="002C19A0" w:rsidRPr="00626686" w:rsidRDefault="002C19A0" w:rsidP="002C19A0">
      <w:pPr>
        <w:autoSpaceDE w:val="0"/>
        <w:autoSpaceDN w:val="0"/>
        <w:adjustRightInd w:val="0"/>
        <w:rPr>
          <w:rFonts w:cs="Arial"/>
          <w:iCs/>
          <w:szCs w:val="22"/>
        </w:rPr>
      </w:pPr>
      <w:r w:rsidRPr="00626686">
        <w:rPr>
          <w:rFonts w:cs="Arial"/>
          <w:iCs/>
          <w:szCs w:val="22"/>
        </w:rPr>
        <w:t xml:space="preserve">Fá, Sol, Lá, Sib, Dó – 1, 2, 3, 4, 5 </w:t>
      </w:r>
    </w:p>
    <w:p w14:paraId="6F09BE1F" w14:textId="77777777" w:rsidR="002C19A0" w:rsidRPr="00626686" w:rsidRDefault="002C19A0" w:rsidP="002C19A0">
      <w:pPr>
        <w:autoSpaceDE w:val="0"/>
        <w:autoSpaceDN w:val="0"/>
        <w:adjustRightInd w:val="0"/>
        <w:rPr>
          <w:rFonts w:cs="Arial"/>
          <w:iCs/>
          <w:szCs w:val="22"/>
        </w:rPr>
      </w:pPr>
    </w:p>
    <w:p w14:paraId="63CF9C07" w14:textId="77777777" w:rsidR="002C19A0" w:rsidRPr="00626686" w:rsidRDefault="002C19A0" w:rsidP="002C19A0">
      <w:pPr>
        <w:autoSpaceDE w:val="0"/>
        <w:autoSpaceDN w:val="0"/>
        <w:adjustRightInd w:val="0"/>
        <w:rPr>
          <w:rFonts w:cs="Arial"/>
          <w:bCs/>
          <w:szCs w:val="22"/>
        </w:rPr>
      </w:pPr>
      <w:r w:rsidRPr="00626686">
        <w:rPr>
          <w:rFonts w:cs="Arial"/>
          <w:iCs/>
          <w:szCs w:val="22"/>
        </w:rPr>
        <w:t>Então se tocarmos uma música em Fá, e utilizarmos o acorde de Dó maior com 7 menor, pode ter certeza que estaremos utilizando o</w:t>
      </w:r>
      <w:r w:rsidRPr="00626686">
        <w:rPr>
          <w:rFonts w:cs="Arial"/>
          <w:i/>
          <w:szCs w:val="22"/>
        </w:rPr>
        <w:t xml:space="preserve"> </w:t>
      </w:r>
      <w:r w:rsidRPr="00626686">
        <w:rPr>
          <w:rFonts w:cs="Arial"/>
          <w:b/>
          <w:bCs/>
          <w:i/>
          <w:szCs w:val="22"/>
        </w:rPr>
        <w:t>Acorde de sétima da</w:t>
      </w:r>
      <w:r w:rsidRPr="00626686">
        <w:rPr>
          <w:rFonts w:cs="Arial"/>
          <w:i/>
          <w:szCs w:val="22"/>
        </w:rPr>
        <w:t xml:space="preserve"> </w:t>
      </w:r>
      <w:r w:rsidR="000D0A97" w:rsidRPr="00626686">
        <w:rPr>
          <w:rFonts w:cs="Arial"/>
          <w:b/>
          <w:bCs/>
          <w:i/>
          <w:szCs w:val="22"/>
        </w:rPr>
        <w:t xml:space="preserve">dominante, </w:t>
      </w:r>
      <w:r w:rsidR="000D0A97" w:rsidRPr="00626686">
        <w:rPr>
          <w:rFonts w:cs="Arial"/>
          <w:bCs/>
          <w:szCs w:val="22"/>
        </w:rPr>
        <w:t>e que esse acorde estará chamando a Tônica.</w:t>
      </w:r>
    </w:p>
    <w:p w14:paraId="2EA1A09F" w14:textId="77777777" w:rsidR="002C19A0" w:rsidRPr="00626686" w:rsidRDefault="002C19A0" w:rsidP="002C19A0">
      <w:pPr>
        <w:rPr>
          <w:rFonts w:cs="Arial"/>
          <w:iCs/>
          <w:color w:val="FF0000"/>
          <w:szCs w:val="22"/>
        </w:rPr>
      </w:pPr>
    </w:p>
    <w:p w14:paraId="35236D0C" w14:textId="304611B2" w:rsidR="002C19A0" w:rsidRDefault="002C19A0" w:rsidP="002C19A0">
      <w:pPr>
        <w:autoSpaceDE w:val="0"/>
        <w:autoSpaceDN w:val="0"/>
        <w:adjustRightInd w:val="0"/>
        <w:rPr>
          <w:rFonts w:cs="Arial"/>
          <w:i/>
          <w:szCs w:val="22"/>
        </w:rPr>
      </w:pPr>
      <w:r w:rsidRPr="00626686">
        <w:rPr>
          <w:rFonts w:cs="Arial"/>
          <w:iCs/>
          <w:szCs w:val="22"/>
        </w:rPr>
        <w:t>Mas e se fizermos o acorde F7 (Fá com sétima menor)? Nesse caso estaremos somente util</w:t>
      </w:r>
      <w:r w:rsidR="00F02CE4" w:rsidRPr="00626686">
        <w:rPr>
          <w:rFonts w:cs="Arial"/>
          <w:iCs/>
          <w:szCs w:val="22"/>
        </w:rPr>
        <w:t>izando uma tétrade, mas não especific</w:t>
      </w:r>
      <w:r w:rsidRPr="00626686">
        <w:rPr>
          <w:rFonts w:cs="Arial"/>
          <w:iCs/>
          <w:szCs w:val="22"/>
        </w:rPr>
        <w:t xml:space="preserve">amente o </w:t>
      </w:r>
      <w:r w:rsidRPr="00626686">
        <w:rPr>
          <w:rFonts w:cs="Arial"/>
          <w:i/>
          <w:szCs w:val="22"/>
        </w:rPr>
        <w:t>acorde de sétima da dominante.</w:t>
      </w:r>
    </w:p>
    <w:p w14:paraId="0B219A1B" w14:textId="77777777" w:rsidR="00A75E6F" w:rsidRPr="001E2006" w:rsidRDefault="00A75E6F" w:rsidP="002C19A0">
      <w:pPr>
        <w:autoSpaceDE w:val="0"/>
        <w:autoSpaceDN w:val="0"/>
        <w:adjustRightInd w:val="0"/>
        <w:rPr>
          <w:rFonts w:cs="Arial"/>
          <w:i/>
          <w:szCs w:val="22"/>
        </w:rPr>
      </w:pPr>
    </w:p>
    <w:p w14:paraId="4CC216D0" w14:textId="662F9A6D" w:rsidR="00F02CE4" w:rsidRPr="00624A3D" w:rsidRDefault="00F02CE4" w:rsidP="00624A3D">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64" w:name="_Toc70064141"/>
      <w:bookmarkStart w:id="165" w:name="_Toc99392061"/>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 2</w:t>
      </w:r>
      <w:r w:rsid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w:t>
      </w:r>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Descobrindo a dominante</w:t>
      </w:r>
      <w:bookmarkEnd w:id="164"/>
      <w:bookmarkEnd w:id="165"/>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4CF219F4" w14:textId="77777777"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Nós sabemos que você já aprendeu vários acordes ao longo de nossa caminhada, também aprendeu sobre intervalos, graus e até campo harmônico!</w:t>
      </w:r>
    </w:p>
    <w:p w14:paraId="7EDA9129" w14:textId="77777777"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Por isso, vamos tentar colocar em prática a nossa memória e conhecimento:</w:t>
      </w:r>
    </w:p>
    <w:p w14:paraId="21FFC4D6" w14:textId="77777777" w:rsidR="00F02CE4" w:rsidRPr="0088074D" w:rsidRDefault="00F02CE4" w:rsidP="002C19A0">
      <w:pPr>
        <w:pStyle w:val="SemEspaamento"/>
        <w:rPr>
          <w:rFonts w:ascii="Arial" w:eastAsia="Times New Roman" w:hAnsi="Arial" w:cs="Arial"/>
          <w:szCs w:val="24"/>
          <w:lang w:eastAsia="ar-SA"/>
        </w:rPr>
      </w:pPr>
    </w:p>
    <w:p w14:paraId="6C2F11CB" w14:textId="45A1E137"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Calcule o 5</w:t>
      </w:r>
      <w:r w:rsidR="006D2D73" w:rsidRPr="0088074D">
        <w:rPr>
          <w:rFonts w:ascii="Arial" w:eastAsia="Times New Roman" w:hAnsi="Arial" w:cs="Arial"/>
          <w:szCs w:val="24"/>
          <w:lang w:eastAsia="ar-SA"/>
        </w:rPr>
        <w:t>º</w:t>
      </w:r>
      <w:r w:rsidRPr="0088074D">
        <w:rPr>
          <w:rFonts w:ascii="Arial" w:eastAsia="Times New Roman" w:hAnsi="Arial" w:cs="Arial"/>
          <w:szCs w:val="24"/>
          <w:lang w:eastAsia="ar-SA"/>
        </w:rPr>
        <w:t xml:space="preserve"> grau das seguintes notas abaixo:</w:t>
      </w:r>
    </w:p>
    <w:p w14:paraId="64CA8098" w14:textId="77777777" w:rsidR="00F02CE4" w:rsidRPr="0088074D" w:rsidRDefault="00F02CE4" w:rsidP="002C19A0">
      <w:pPr>
        <w:pStyle w:val="SemEspaamento"/>
        <w:rPr>
          <w:rFonts w:ascii="Arial" w:eastAsia="Times New Roman" w:hAnsi="Arial" w:cs="Arial"/>
          <w:szCs w:val="24"/>
          <w:lang w:eastAsia="ar-SA"/>
        </w:rPr>
      </w:pPr>
    </w:p>
    <w:p w14:paraId="40D6C01D" w14:textId="04AD4295"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Dó –</w:t>
      </w:r>
      <w:r w:rsidR="00FC5F96" w:rsidRPr="0088074D">
        <w:rPr>
          <w:rFonts w:ascii="Arial" w:eastAsia="Times New Roman" w:hAnsi="Arial" w:cs="Arial"/>
          <w:szCs w:val="24"/>
          <w:lang w:eastAsia="ar-SA"/>
        </w:rPr>
        <w:t xml:space="preserve">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Ré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Mi –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Fá –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Sol – </w:t>
      </w:r>
    </w:p>
    <w:p w14:paraId="0994FB98" w14:textId="77777777" w:rsidR="00FC5F96" w:rsidRPr="0088074D" w:rsidRDefault="00FC5F96" w:rsidP="002C19A0">
      <w:pPr>
        <w:pStyle w:val="SemEspaamento"/>
        <w:rPr>
          <w:rFonts w:ascii="Arial" w:eastAsia="Times New Roman" w:hAnsi="Arial" w:cs="Arial"/>
          <w:szCs w:val="24"/>
          <w:lang w:eastAsia="ar-SA"/>
        </w:rPr>
      </w:pPr>
    </w:p>
    <w:p w14:paraId="3384AEA4" w14:textId="77777777" w:rsidR="00F02CE4" w:rsidRPr="0088074D" w:rsidRDefault="00FC5F96"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Agora, toque as seguintes sequências de acorde e tente perceber a sensação de necessidade de </w:t>
      </w:r>
      <w:r w:rsidR="00587812" w:rsidRPr="0088074D">
        <w:rPr>
          <w:rFonts w:ascii="Arial" w:eastAsia="Times New Roman" w:hAnsi="Arial" w:cs="Arial"/>
          <w:szCs w:val="24"/>
          <w:lang w:eastAsia="ar-SA"/>
        </w:rPr>
        <w:t xml:space="preserve">ouvir </w:t>
      </w:r>
      <w:r w:rsidRPr="0088074D">
        <w:rPr>
          <w:rFonts w:ascii="Arial" w:eastAsia="Times New Roman" w:hAnsi="Arial" w:cs="Arial"/>
          <w:szCs w:val="24"/>
          <w:lang w:eastAsia="ar-SA"/>
        </w:rPr>
        <w:t>a tônica após os acordes da dominante e de sétima da dominante</w:t>
      </w:r>
      <w:r w:rsidR="00587812" w:rsidRPr="0088074D">
        <w:rPr>
          <w:rFonts w:ascii="Arial" w:eastAsia="Times New Roman" w:hAnsi="Arial" w:cs="Arial"/>
          <w:szCs w:val="24"/>
          <w:lang w:eastAsia="ar-SA"/>
        </w:rPr>
        <w:t xml:space="preserve"> serem tocados</w:t>
      </w:r>
      <w:r w:rsidRPr="0088074D">
        <w:rPr>
          <w:rFonts w:ascii="Arial" w:eastAsia="Times New Roman" w:hAnsi="Arial" w:cs="Arial"/>
          <w:szCs w:val="24"/>
          <w:lang w:eastAsia="ar-SA"/>
        </w:rPr>
        <w:t>.</w:t>
      </w:r>
    </w:p>
    <w:p w14:paraId="042C9ACE" w14:textId="77777777" w:rsidR="00587812" w:rsidRPr="0088074D" w:rsidRDefault="00587812" w:rsidP="002C19A0">
      <w:pPr>
        <w:pStyle w:val="SemEspaamento"/>
        <w:rPr>
          <w:rFonts w:ascii="Arial" w:eastAsia="Times New Roman" w:hAnsi="Arial" w:cs="Arial"/>
          <w:szCs w:val="24"/>
          <w:lang w:eastAsia="ar-SA"/>
        </w:rPr>
      </w:pPr>
    </w:p>
    <w:p w14:paraId="3E3B806A" w14:textId="77777777" w:rsidR="00F02CE4" w:rsidRPr="0088074D" w:rsidRDefault="00587812"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C – </w:t>
      </w:r>
      <w:r w:rsidR="00626686" w:rsidRPr="0088074D">
        <w:rPr>
          <w:rFonts w:ascii="Arial" w:eastAsia="Times New Roman" w:hAnsi="Arial" w:cs="Arial"/>
          <w:szCs w:val="24"/>
          <w:lang w:eastAsia="ar-SA"/>
        </w:rPr>
        <w:t xml:space="preserve">F </w:t>
      </w:r>
      <w:r w:rsidRPr="0088074D">
        <w:rPr>
          <w:rFonts w:ascii="Arial" w:eastAsia="Times New Roman" w:hAnsi="Arial" w:cs="Arial"/>
          <w:szCs w:val="24"/>
          <w:lang w:eastAsia="ar-SA"/>
        </w:rPr>
        <w:t>– G7 –</w:t>
      </w:r>
    </w:p>
    <w:p w14:paraId="0BBA4976" w14:textId="77777777" w:rsidR="00587812" w:rsidRPr="0088074D" w:rsidRDefault="00587812" w:rsidP="002C19A0">
      <w:pPr>
        <w:pStyle w:val="SemEspaamento"/>
        <w:rPr>
          <w:rFonts w:ascii="Arial" w:eastAsia="Times New Roman" w:hAnsi="Arial" w:cs="Arial"/>
          <w:szCs w:val="24"/>
          <w:lang w:eastAsia="ar-SA"/>
        </w:rPr>
      </w:pPr>
    </w:p>
    <w:p w14:paraId="04A0FD60" w14:textId="77777777" w:rsidR="00587812" w:rsidRPr="0088074D" w:rsidRDefault="00587812"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F – B</w:t>
      </w:r>
      <w:r w:rsidR="00626686" w:rsidRPr="0088074D">
        <w:rPr>
          <w:rFonts w:ascii="Arial" w:eastAsia="Times New Roman" w:hAnsi="Arial" w:cs="Arial"/>
          <w:szCs w:val="24"/>
          <w:lang w:eastAsia="ar-SA"/>
        </w:rPr>
        <w:t>b</w:t>
      </w:r>
      <w:r w:rsidRPr="0088074D">
        <w:rPr>
          <w:rFonts w:ascii="Arial" w:eastAsia="Times New Roman" w:hAnsi="Arial" w:cs="Arial"/>
          <w:szCs w:val="24"/>
          <w:lang w:eastAsia="ar-SA"/>
        </w:rPr>
        <w:t xml:space="preserve"> – C –</w:t>
      </w:r>
    </w:p>
    <w:p w14:paraId="2F25069F" w14:textId="77777777" w:rsidR="00587812" w:rsidRPr="0088074D" w:rsidRDefault="00587812" w:rsidP="002C19A0">
      <w:pPr>
        <w:pStyle w:val="SemEspaamento"/>
        <w:rPr>
          <w:rFonts w:ascii="Arial" w:eastAsia="Times New Roman" w:hAnsi="Arial" w:cs="Arial"/>
          <w:szCs w:val="24"/>
          <w:lang w:eastAsia="ar-SA"/>
        </w:rPr>
      </w:pPr>
    </w:p>
    <w:p w14:paraId="3A7BC4D3" w14:textId="77777777" w:rsidR="00587812" w:rsidRPr="0088074D" w:rsidRDefault="00587812"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A</w:t>
      </w:r>
      <w:r w:rsidR="00626686"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 </w:t>
      </w:r>
      <w:r w:rsidR="00845C43" w:rsidRPr="0088074D">
        <w:rPr>
          <w:rFonts w:ascii="Arial" w:eastAsia="Times New Roman" w:hAnsi="Arial" w:cs="Arial"/>
          <w:szCs w:val="24"/>
          <w:lang w:eastAsia="ar-SA"/>
        </w:rPr>
        <w:t xml:space="preserve">F# - </w:t>
      </w:r>
      <w:r w:rsidRPr="0088074D">
        <w:rPr>
          <w:rFonts w:ascii="Arial" w:eastAsia="Times New Roman" w:hAnsi="Arial" w:cs="Arial"/>
          <w:szCs w:val="24"/>
          <w:lang w:eastAsia="ar-SA"/>
        </w:rPr>
        <w:t>E7 –</w:t>
      </w:r>
    </w:p>
    <w:p w14:paraId="393A9BEF" w14:textId="77777777" w:rsidR="00587812" w:rsidRPr="0088074D" w:rsidRDefault="00587812" w:rsidP="002C19A0">
      <w:pPr>
        <w:pStyle w:val="SemEspaamento"/>
        <w:rPr>
          <w:rFonts w:ascii="Arial" w:eastAsia="Times New Roman" w:hAnsi="Arial" w:cs="Arial"/>
          <w:szCs w:val="24"/>
          <w:lang w:eastAsia="ar-SA"/>
        </w:rPr>
      </w:pPr>
    </w:p>
    <w:p w14:paraId="0B7797F8" w14:textId="1DE90222" w:rsidR="00CA470E" w:rsidRDefault="00626686" w:rsidP="00845C43">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D – G – A </w:t>
      </w:r>
      <w:r w:rsidR="00CA470E" w:rsidRPr="0088074D">
        <w:rPr>
          <w:rFonts w:ascii="Arial" w:eastAsia="Times New Roman" w:hAnsi="Arial" w:cs="Arial"/>
          <w:szCs w:val="24"/>
          <w:lang w:eastAsia="ar-SA"/>
        </w:rPr>
        <w:t>–</w:t>
      </w:r>
      <w:r w:rsidRPr="0088074D">
        <w:rPr>
          <w:rFonts w:ascii="Arial" w:eastAsia="Times New Roman" w:hAnsi="Arial" w:cs="Arial"/>
          <w:szCs w:val="24"/>
          <w:lang w:eastAsia="ar-SA"/>
        </w:rPr>
        <w:t xml:space="preserve"> </w:t>
      </w:r>
    </w:p>
    <w:p w14:paraId="5D8BD06A" w14:textId="77777777" w:rsidR="0088074D" w:rsidRPr="0088074D" w:rsidRDefault="0088074D" w:rsidP="00845C43">
      <w:pPr>
        <w:pStyle w:val="SemEspaamento"/>
        <w:rPr>
          <w:rFonts w:ascii="Arial" w:eastAsia="Times New Roman" w:hAnsi="Arial" w:cs="Arial"/>
          <w:szCs w:val="24"/>
          <w:lang w:eastAsia="ar-SA"/>
        </w:rPr>
      </w:pPr>
    </w:p>
    <w:p w14:paraId="5F913B22" w14:textId="0F038E86" w:rsidR="00D846C0" w:rsidRDefault="00D846C0" w:rsidP="00845C43">
      <w:pPr>
        <w:pStyle w:val="SemEspaamento"/>
        <w:rPr>
          <w:rFonts w:ascii="Arial" w:eastAsia="Times New Roman" w:hAnsi="Arial" w:cs="Arial"/>
          <w:sz w:val="24"/>
          <w:szCs w:val="24"/>
          <w:lang w:eastAsia="ar-SA"/>
        </w:rPr>
      </w:pPr>
      <w:r w:rsidRPr="005777FE">
        <w:rPr>
          <w:b/>
          <w:bCs/>
          <w:noProof/>
          <w:sz w:val="28"/>
          <w:szCs w:val="32"/>
          <w:lang w:eastAsia="pt-BR"/>
        </w:rPr>
        <mc:AlternateContent>
          <mc:Choice Requires="wps">
            <w:drawing>
              <wp:anchor distT="0" distB="0" distL="114300" distR="114300" simplePos="0" relativeHeight="251792384" behindDoc="1" locked="0" layoutInCell="1" allowOverlap="1" wp14:anchorId="3EBF5338" wp14:editId="7DDC12A6">
                <wp:simplePos x="0" y="0"/>
                <wp:positionH relativeFrom="margin">
                  <wp:posOffset>333995</wp:posOffset>
                </wp:positionH>
                <wp:positionV relativeFrom="paragraph">
                  <wp:posOffset>112158</wp:posOffset>
                </wp:positionV>
                <wp:extent cx="4752636" cy="754557"/>
                <wp:effectExtent l="0" t="0" r="10160" b="26670"/>
                <wp:wrapNone/>
                <wp:docPr id="1104" name="Retângulo 1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52636" cy="754557"/>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328E6" id="Retângulo 1104" o:spid="_x0000_s1026" style="position:absolute;margin-left:26.3pt;margin-top:8.85pt;width:374.2pt;height:59.4pt;z-index:-25152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" fillcolor="#ffd961" strokecolor="#974706 [1609]" strokeweight="2pt">
                <v:path arrowok="t"/>
                <w10:wrap anchorx="margin"/>
              </v:rect>
            </w:pict>
          </mc:Fallback>
        </mc:AlternateContent>
      </w:r>
    </w:p>
    <w:p w14:paraId="627CF690" w14:textId="6717B9EF" w:rsidR="00D846C0" w:rsidRDefault="00D846C0" w:rsidP="00D846C0">
      <w:pPr>
        <w:pStyle w:val="SemEspaamento"/>
        <w:jc w:val="center"/>
        <w:rPr>
          <w:rFonts w:ascii="Arial" w:eastAsia="Times New Roman" w:hAnsi="Arial" w:cs="Arial"/>
          <w:sz w:val="24"/>
          <w:szCs w:val="24"/>
          <w:lang w:eastAsia="ar-SA"/>
        </w:rPr>
      </w:pPr>
      <w:r>
        <w:rPr>
          <w:rFonts w:ascii="Arial" w:eastAsia="Times New Roman" w:hAnsi="Arial" w:cs="Arial"/>
          <w:sz w:val="24"/>
          <w:szCs w:val="24"/>
          <w:lang w:eastAsia="ar-SA"/>
        </w:rPr>
        <w:t xml:space="preserve">Aula </w:t>
      </w:r>
      <w:r w:rsidR="00176243">
        <w:rPr>
          <w:rFonts w:ascii="Arial" w:eastAsia="Times New Roman" w:hAnsi="Arial" w:cs="Arial"/>
          <w:sz w:val="24"/>
          <w:szCs w:val="24"/>
          <w:lang w:eastAsia="ar-SA"/>
        </w:rPr>
        <w:t>para execução do exercício anterior</w:t>
      </w:r>
    </w:p>
    <w:p w14:paraId="733D2BA9" w14:textId="77777777" w:rsidR="00D846C0" w:rsidRDefault="00D846C0" w:rsidP="00845C43">
      <w:pPr>
        <w:pStyle w:val="SemEspaamento"/>
        <w:rPr>
          <w:rFonts w:ascii="Arial" w:eastAsia="Times New Roman" w:hAnsi="Arial" w:cs="Arial"/>
          <w:sz w:val="24"/>
          <w:szCs w:val="24"/>
          <w:lang w:eastAsia="ar-SA"/>
        </w:rPr>
      </w:pPr>
    </w:p>
    <w:p w14:paraId="26243BD4" w14:textId="23E7CB5E" w:rsidR="00D846C0" w:rsidRDefault="00B9373C" w:rsidP="00624A3D">
      <w:pPr>
        <w:pStyle w:val="SemEspaamento"/>
        <w:jc w:val="center"/>
        <w:rPr>
          <w:rStyle w:val="Hyperlink"/>
          <w:rFonts w:ascii="Arial" w:eastAsia="Times New Roman" w:hAnsi="Arial" w:cs="Arial"/>
          <w:sz w:val="18"/>
          <w:szCs w:val="18"/>
          <w:lang w:eastAsia="ar-SA"/>
        </w:rPr>
      </w:pPr>
      <w:hyperlink r:id="rId270" w:history="1">
        <w:r w:rsidR="00D846C0" w:rsidRPr="00D846C0">
          <w:rPr>
            <w:rStyle w:val="Hyperlink"/>
            <w:rFonts w:ascii="Arial" w:eastAsia="Times New Roman" w:hAnsi="Arial" w:cs="Arial"/>
            <w:sz w:val="18"/>
            <w:szCs w:val="18"/>
            <w:lang w:eastAsia="ar-SA"/>
          </w:rPr>
          <w:t>https://www.youtube.com/watch?v=dbLVol3w1Os&amp;ab_channel=ProjetoS%C3%A3oTiago</w:t>
        </w:r>
      </w:hyperlink>
    </w:p>
    <w:p w14:paraId="05F0B2E3" w14:textId="77777777" w:rsidR="004C1AF1" w:rsidRPr="00624A3D" w:rsidRDefault="004C1AF1" w:rsidP="00624A3D">
      <w:pPr>
        <w:pStyle w:val="SemEspaamento"/>
        <w:jc w:val="center"/>
        <w:rPr>
          <w:rFonts w:ascii="Arial" w:eastAsia="Times New Roman" w:hAnsi="Arial" w:cs="Arial"/>
          <w:sz w:val="18"/>
          <w:szCs w:val="18"/>
          <w:lang w:eastAsia="ar-SA"/>
        </w:rPr>
      </w:pPr>
    </w:p>
    <w:p w14:paraId="5A87E704" w14:textId="0919DAD9" w:rsidR="00A841B5" w:rsidRPr="002C19A0" w:rsidRDefault="00845C43" w:rsidP="002C19A0">
      <w:pPr>
        <w:pStyle w:val="Subttulo"/>
        <w:outlineLvl w:val="1"/>
        <w:rPr>
          <w:rFonts w:eastAsia="Times New Roman" w:cs="Times New Roman"/>
          <w:bCs/>
          <w:color w:val="E36C0A" w:themeColor="accent6" w:themeShade="BF"/>
          <w:spacing w:val="0"/>
          <w:kern w:val="36"/>
          <w:szCs w:val="44"/>
          <w:lang w:eastAsia="pt-BR"/>
        </w:rPr>
      </w:pPr>
      <w:bookmarkStart w:id="166" w:name="_Toc70064142"/>
      <w:bookmarkStart w:id="167" w:name="_Toc99392062"/>
      <w:r>
        <w:rPr>
          <w:rFonts w:eastAsia="Times New Roman" w:cs="Times New Roman"/>
          <w:bCs/>
          <w:color w:val="E36C0A" w:themeColor="accent6" w:themeShade="BF"/>
          <w:spacing w:val="0"/>
          <w:kern w:val="36"/>
          <w:szCs w:val="44"/>
          <w:lang w:eastAsia="pt-BR"/>
        </w:rPr>
        <w:t>2</w:t>
      </w:r>
      <w:r w:rsidR="00F85590">
        <w:rPr>
          <w:rFonts w:eastAsia="Times New Roman" w:cs="Times New Roman"/>
          <w:bCs/>
          <w:color w:val="E36C0A" w:themeColor="accent6" w:themeShade="BF"/>
          <w:spacing w:val="0"/>
          <w:kern w:val="36"/>
          <w:szCs w:val="44"/>
          <w:lang w:eastAsia="pt-BR"/>
        </w:rPr>
        <w:t>5</w:t>
      </w:r>
      <w:r w:rsidR="00555CB0">
        <w:rPr>
          <w:rFonts w:eastAsia="Times New Roman" w:cs="Times New Roman"/>
          <w:bCs/>
          <w:color w:val="E36C0A" w:themeColor="accent6" w:themeShade="BF"/>
          <w:spacing w:val="0"/>
          <w:kern w:val="36"/>
          <w:szCs w:val="44"/>
          <w:lang w:eastAsia="pt-BR"/>
        </w:rPr>
        <w:t>.3</w:t>
      </w:r>
      <w:r>
        <w:rPr>
          <w:rFonts w:eastAsia="Times New Roman" w:cs="Times New Roman"/>
          <w:bCs/>
          <w:color w:val="E36C0A" w:themeColor="accent6" w:themeShade="BF"/>
          <w:spacing w:val="0"/>
          <w:kern w:val="36"/>
          <w:szCs w:val="44"/>
          <w:lang w:eastAsia="pt-BR"/>
        </w:rPr>
        <w:t xml:space="preserve"> - </w:t>
      </w:r>
      <w:r w:rsidR="002C19A0">
        <w:rPr>
          <w:rFonts w:eastAsia="Times New Roman" w:cs="Times New Roman"/>
          <w:bCs/>
          <w:color w:val="E36C0A" w:themeColor="accent6" w:themeShade="BF"/>
          <w:spacing w:val="0"/>
          <w:kern w:val="36"/>
          <w:szCs w:val="44"/>
          <w:lang w:eastAsia="pt-BR"/>
        </w:rPr>
        <w:t>Quadro</w:t>
      </w:r>
      <w:r w:rsidR="001C5756">
        <w:rPr>
          <w:rFonts w:eastAsia="Times New Roman" w:cs="Times New Roman"/>
          <w:bCs/>
          <w:color w:val="E36C0A" w:themeColor="accent6" w:themeShade="BF"/>
          <w:spacing w:val="0"/>
          <w:kern w:val="36"/>
          <w:szCs w:val="44"/>
          <w:lang w:eastAsia="pt-BR"/>
        </w:rPr>
        <w:t>s</w:t>
      </w:r>
      <w:r w:rsidR="002C19A0">
        <w:rPr>
          <w:rFonts w:eastAsia="Times New Roman" w:cs="Times New Roman"/>
          <w:bCs/>
          <w:color w:val="E36C0A" w:themeColor="accent6" w:themeShade="BF"/>
          <w:spacing w:val="0"/>
          <w:kern w:val="36"/>
          <w:szCs w:val="44"/>
          <w:lang w:eastAsia="pt-BR"/>
        </w:rPr>
        <w:t xml:space="preserve"> de Tríades e Tétrades</w:t>
      </w:r>
      <w:bookmarkEnd w:id="166"/>
      <w:bookmarkEnd w:id="167"/>
    </w:p>
    <w:p w14:paraId="33405E6B" w14:textId="2479540C" w:rsidR="00555CB0" w:rsidRDefault="00555CB0" w:rsidP="002C19A0">
      <w:pPr>
        <w:rPr>
          <w:lang w:eastAsia="pt-BR"/>
        </w:rPr>
      </w:pPr>
    </w:p>
    <w:p w14:paraId="4772EDBC" w14:textId="77777777" w:rsidR="002C19A0" w:rsidRDefault="001C5756" w:rsidP="002C19A0">
      <w:pPr>
        <w:rPr>
          <w:lang w:eastAsia="pt-BR"/>
        </w:rPr>
      </w:pPr>
      <w:r>
        <w:rPr>
          <w:lang w:eastAsia="pt-BR"/>
        </w:rPr>
        <w:t>Quadro de Tríades:</w:t>
      </w:r>
    </w:p>
    <w:p w14:paraId="3E1FA90C" w14:textId="442900FA" w:rsidR="00670FCD" w:rsidRPr="00670FCD" w:rsidRDefault="00670FCD" w:rsidP="002C19A0">
      <w:pPr>
        <w:rPr>
          <w:color w:val="FF0000"/>
          <w:lang w:eastAsia="pt-BR"/>
        </w:rPr>
      </w:pPr>
    </w:p>
    <w:p w14:paraId="5759D922" w14:textId="5FEB1754" w:rsidR="00555CB0" w:rsidRPr="00132377" w:rsidRDefault="00C16211" w:rsidP="00C16211">
      <w:pPr>
        <w:jc w:val="center"/>
        <w:rPr>
          <w:color w:val="FF0000"/>
          <w:lang w:eastAsia="pt-BR"/>
        </w:rPr>
      </w:pPr>
      <w:r w:rsidRPr="00132377">
        <w:rPr>
          <w:noProof/>
          <w:color w:val="FF0000"/>
          <w:lang w:eastAsia="pt-BR"/>
        </w:rPr>
        <w:drawing>
          <wp:inline distT="0" distB="0" distL="0" distR="0" wp14:anchorId="5E5810E9" wp14:editId="3930A00F">
            <wp:extent cx="5200650" cy="4447516"/>
            <wp:effectExtent l="0" t="0" r="0" b="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202112" cy="4448766"/>
                    </a:xfrm>
                    <a:prstGeom prst="rect">
                      <a:avLst/>
                    </a:prstGeom>
                    <a:noFill/>
                    <a:ln>
                      <a:noFill/>
                    </a:ln>
                  </pic:spPr>
                </pic:pic>
              </a:graphicData>
            </a:graphic>
          </wp:inline>
        </w:drawing>
      </w:r>
    </w:p>
    <w:p w14:paraId="2CEBCE29" w14:textId="58EAD638" w:rsidR="00627FC6" w:rsidRPr="00132377" w:rsidRDefault="00627FC6" w:rsidP="00627FC6"/>
    <w:p w14:paraId="6D50C871" w14:textId="1292A4AF" w:rsidR="00555CB0" w:rsidRPr="00132377" w:rsidRDefault="00845C43" w:rsidP="00555CB0">
      <w:pPr>
        <w:pStyle w:val="Legenda"/>
        <w:jc w:val="center"/>
        <w:rPr>
          <w:color w:val="FF9900"/>
        </w:rPr>
      </w:pPr>
      <w:r w:rsidRPr="00132377">
        <w:t>Figura 2</w:t>
      </w:r>
      <w:r w:rsidR="00F85590" w:rsidRPr="00132377">
        <w:t>5</w:t>
      </w:r>
      <w:r w:rsidR="00555CB0" w:rsidRPr="00132377">
        <w:t>.3.1</w:t>
      </w:r>
    </w:p>
    <w:p w14:paraId="4F26972D" w14:textId="77777777" w:rsidR="001C5756" w:rsidRPr="00132377" w:rsidRDefault="001C5756" w:rsidP="00627FC6"/>
    <w:p w14:paraId="318B760B" w14:textId="77777777" w:rsidR="00F85451" w:rsidRPr="00762D9A" w:rsidRDefault="00670FCD" w:rsidP="00627FC6">
      <w:r w:rsidRPr="00132377">
        <w:t>Como vimos nesse quadro, algumas notas possuem o símbolo</w:t>
      </w:r>
      <w:r w:rsidRPr="00762D9A">
        <w:t xml:space="preserve"> de bemol (b) e o símbolo de sustenido (#), os quais nós já estamos</w:t>
      </w:r>
      <w:r w:rsidR="00F85451" w:rsidRPr="00762D9A">
        <w:t xml:space="preserve"> habituados. Mas, alguns símbolos estamos vendo pela primeira vez, são o Dobrado bemol e Dobrado Sustenido. Em algumas formações de acorde o símbolo de bemol (b) aparece duas vezes, dessa forma ele não se configura mais como somente bemol, mas como Dobrado Bemol. E em outras formações de acorde temos um X, o qual representa o Sustenido Dobrado. O sustenido e o bemol dobrados, só irão aumentar o número de semitons acrescentados ou diminuídos de uma nota. Exemplo:</w:t>
      </w:r>
    </w:p>
    <w:p w14:paraId="762718BD" w14:textId="77855FD1" w:rsidR="00F85451" w:rsidRPr="00762D9A" w:rsidRDefault="00F85451" w:rsidP="00627FC6">
      <w:r w:rsidRPr="00762D9A">
        <w:t>Cx (Dó sustenido dobrado) – Ao invés de aumentar somente um semitom à nota Dó, será aumentado dois semitons.</w:t>
      </w:r>
    </w:p>
    <w:p w14:paraId="290AA1C3" w14:textId="7D51C6D6" w:rsidR="00555CB0" w:rsidRDefault="00F85451" w:rsidP="00627FC6">
      <w:r w:rsidRPr="00762D9A">
        <w:t xml:space="preserve">Abb (Lá bemol dobrado) – Ao invés de diminuir somente um semitom à </w:t>
      </w:r>
      <w:r w:rsidR="00A54F1C" w:rsidRPr="00762D9A">
        <w:t>nota Lá</w:t>
      </w:r>
      <w:r w:rsidRPr="00762D9A">
        <w:t>, será diminuído</w:t>
      </w:r>
      <w:r w:rsidR="00A54F1C" w:rsidRPr="00762D9A">
        <w:t>.</w:t>
      </w:r>
      <w:r w:rsidR="00A54F1C">
        <w:t xml:space="preserve"> </w:t>
      </w:r>
    </w:p>
    <w:p w14:paraId="17EC7B73" w14:textId="77777777" w:rsidR="00555CB0" w:rsidRDefault="00555CB0" w:rsidP="00627FC6"/>
    <w:p w14:paraId="6648BACC" w14:textId="77777777" w:rsidR="00555CB0" w:rsidRDefault="00555CB0" w:rsidP="00627FC6"/>
    <w:p w14:paraId="0F332404" w14:textId="77777777" w:rsidR="00555CB0" w:rsidRDefault="00555CB0" w:rsidP="00627FC6"/>
    <w:p w14:paraId="7561781F" w14:textId="77777777" w:rsidR="00555CB0" w:rsidRDefault="00555CB0" w:rsidP="00627FC6"/>
    <w:p w14:paraId="229D1B74" w14:textId="77777777" w:rsidR="003B7BF3" w:rsidRDefault="003B7BF3" w:rsidP="00627FC6"/>
    <w:p w14:paraId="374A305A" w14:textId="77777777" w:rsidR="00555CB0" w:rsidRDefault="00555CB0" w:rsidP="00627FC6"/>
    <w:p w14:paraId="7775BDA4" w14:textId="5F898A74" w:rsidR="00555CB0" w:rsidRDefault="00555CB0" w:rsidP="00627FC6"/>
    <w:p w14:paraId="7AF93895" w14:textId="77777777" w:rsidR="00555CB0" w:rsidRDefault="00555CB0" w:rsidP="00627FC6"/>
    <w:p w14:paraId="45FC9DA5" w14:textId="77777777" w:rsidR="00555CB0" w:rsidRDefault="00555CB0" w:rsidP="00555CB0">
      <w:r>
        <w:t>Quadro de Tétrades:</w:t>
      </w:r>
    </w:p>
    <w:p w14:paraId="0738A3FA" w14:textId="77777777" w:rsidR="00555CB0" w:rsidRDefault="00555CB0" w:rsidP="00555CB0"/>
    <w:p w14:paraId="22F769EA" w14:textId="77777777" w:rsidR="00555CB0" w:rsidRDefault="00555CB0" w:rsidP="00555CB0"/>
    <w:p w14:paraId="08A7036A" w14:textId="5C15F7CA" w:rsidR="00555CB0" w:rsidRPr="00132377" w:rsidRDefault="00C16211" w:rsidP="00762D9A">
      <w:pPr>
        <w:jc w:val="center"/>
      </w:pPr>
      <w:r w:rsidRPr="00132377">
        <w:rPr>
          <w:noProof/>
          <w:lang w:eastAsia="pt-BR"/>
        </w:rPr>
        <w:drawing>
          <wp:inline distT="0" distB="0" distL="0" distR="0" wp14:anchorId="56C1AFF0" wp14:editId="540DD6F3">
            <wp:extent cx="5162542" cy="4834221"/>
            <wp:effectExtent l="0" t="0" r="635" b="508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171582" cy="4842686"/>
                    </a:xfrm>
                    <a:prstGeom prst="rect">
                      <a:avLst/>
                    </a:prstGeom>
                    <a:noFill/>
                    <a:ln>
                      <a:noFill/>
                    </a:ln>
                  </pic:spPr>
                </pic:pic>
              </a:graphicData>
            </a:graphic>
          </wp:inline>
        </w:drawing>
      </w:r>
    </w:p>
    <w:p w14:paraId="0A3A9EFA" w14:textId="12F81619" w:rsidR="00377F73" w:rsidRDefault="00C148DC" w:rsidP="00B3584A">
      <w:pPr>
        <w:pStyle w:val="Legenda"/>
        <w:jc w:val="center"/>
      </w:pPr>
      <w:r w:rsidRPr="00132377">
        <w:t>Figura 2</w:t>
      </w:r>
      <w:r w:rsidR="00F85590" w:rsidRPr="00132377">
        <w:t>5</w:t>
      </w:r>
      <w:r w:rsidR="00555CB0" w:rsidRPr="00132377">
        <w:t>.3.2</w:t>
      </w:r>
    </w:p>
    <w:p w14:paraId="5274779A" w14:textId="591D2377" w:rsidR="00C56483" w:rsidRDefault="00C56483" w:rsidP="00C56483">
      <w:pPr>
        <w:rPr>
          <w:lang w:eastAsia="pt-BR"/>
        </w:rPr>
      </w:pPr>
    </w:p>
    <w:p w14:paraId="4DE661DF" w14:textId="1B8FBE99" w:rsidR="00C56483" w:rsidRDefault="00C56483" w:rsidP="00C56483">
      <w:pPr>
        <w:rPr>
          <w:lang w:eastAsia="pt-BR"/>
        </w:rPr>
      </w:pPr>
    </w:p>
    <w:p w14:paraId="748FC4BA" w14:textId="56EE06EE" w:rsidR="00C56483" w:rsidRDefault="00C56483" w:rsidP="00C56483">
      <w:pPr>
        <w:rPr>
          <w:lang w:eastAsia="pt-BR"/>
        </w:rPr>
      </w:pPr>
    </w:p>
    <w:p w14:paraId="048CB500" w14:textId="31FC00B2" w:rsidR="00C56483" w:rsidRDefault="00C56483" w:rsidP="00C56483">
      <w:pPr>
        <w:rPr>
          <w:lang w:eastAsia="pt-BR"/>
        </w:rPr>
      </w:pPr>
    </w:p>
    <w:p w14:paraId="2BB36D07" w14:textId="1D6A8082" w:rsidR="00C56483" w:rsidRDefault="00C56483" w:rsidP="00C56483">
      <w:pPr>
        <w:rPr>
          <w:lang w:eastAsia="pt-BR"/>
        </w:rPr>
      </w:pPr>
    </w:p>
    <w:p w14:paraId="19D0C256" w14:textId="78BC1F2D" w:rsidR="00C56483" w:rsidRDefault="00C56483" w:rsidP="00C56483">
      <w:pPr>
        <w:rPr>
          <w:lang w:eastAsia="pt-BR"/>
        </w:rPr>
      </w:pPr>
    </w:p>
    <w:p w14:paraId="6404FB8E" w14:textId="2E335A51" w:rsidR="00C56483" w:rsidRDefault="00C56483" w:rsidP="00C56483">
      <w:pPr>
        <w:rPr>
          <w:lang w:eastAsia="pt-BR"/>
        </w:rPr>
      </w:pPr>
    </w:p>
    <w:p w14:paraId="031CA634" w14:textId="7D20C505" w:rsidR="00C56483" w:rsidRDefault="00C56483" w:rsidP="00C56483">
      <w:pPr>
        <w:rPr>
          <w:lang w:eastAsia="pt-BR"/>
        </w:rPr>
      </w:pPr>
    </w:p>
    <w:p w14:paraId="6D33507E" w14:textId="64A3F678" w:rsidR="00C56483" w:rsidRDefault="00C56483" w:rsidP="00C56483">
      <w:pPr>
        <w:rPr>
          <w:lang w:eastAsia="pt-BR"/>
        </w:rPr>
      </w:pPr>
    </w:p>
    <w:p w14:paraId="01334DD0" w14:textId="283CCD7A" w:rsidR="00C56483" w:rsidRDefault="00C56483" w:rsidP="00C56483">
      <w:pPr>
        <w:rPr>
          <w:lang w:eastAsia="pt-BR"/>
        </w:rPr>
      </w:pPr>
    </w:p>
    <w:p w14:paraId="3FA37B8B" w14:textId="7DC747A4" w:rsidR="00C56483" w:rsidRDefault="00C56483" w:rsidP="00C56483">
      <w:pPr>
        <w:rPr>
          <w:lang w:eastAsia="pt-BR"/>
        </w:rPr>
      </w:pPr>
    </w:p>
    <w:p w14:paraId="61145351" w14:textId="63CD2443" w:rsidR="00C56483" w:rsidRDefault="00C56483" w:rsidP="00C56483">
      <w:pPr>
        <w:rPr>
          <w:lang w:eastAsia="pt-BR"/>
        </w:rPr>
      </w:pPr>
    </w:p>
    <w:p w14:paraId="4FF51660" w14:textId="08683A45" w:rsidR="00C56483" w:rsidRDefault="00C56483" w:rsidP="00C56483">
      <w:pPr>
        <w:rPr>
          <w:lang w:eastAsia="pt-BR"/>
        </w:rPr>
      </w:pPr>
    </w:p>
    <w:p w14:paraId="219010EE" w14:textId="2EE64637" w:rsidR="00C56483" w:rsidRDefault="00C56483" w:rsidP="00C56483">
      <w:pPr>
        <w:rPr>
          <w:lang w:eastAsia="pt-BR"/>
        </w:rPr>
      </w:pPr>
    </w:p>
    <w:p w14:paraId="532077F5" w14:textId="77777777" w:rsidR="00C56483" w:rsidRDefault="00C56483" w:rsidP="00C56483">
      <w:pPr>
        <w:rPr>
          <w:lang w:eastAsia="pt-BR"/>
        </w:rPr>
      </w:pPr>
    </w:p>
    <w:p w14:paraId="09AD23D9" w14:textId="2E34E1F5" w:rsidR="00C56483" w:rsidRDefault="00C56483" w:rsidP="00C56483">
      <w:pPr>
        <w:rPr>
          <w:lang w:eastAsia="pt-BR"/>
        </w:rPr>
      </w:pPr>
    </w:p>
    <w:p w14:paraId="3DCD2F93" w14:textId="4A88D837" w:rsidR="00C56483" w:rsidRDefault="00C56483" w:rsidP="00C56483">
      <w:pPr>
        <w:rPr>
          <w:lang w:eastAsia="pt-BR"/>
        </w:rPr>
      </w:pPr>
    </w:p>
    <w:p w14:paraId="7EDB936A" w14:textId="77777777" w:rsidR="000C278D" w:rsidRDefault="000C278D" w:rsidP="00C56483">
      <w:pPr>
        <w:rPr>
          <w:lang w:eastAsia="pt-BR"/>
        </w:rPr>
      </w:pPr>
    </w:p>
    <w:p w14:paraId="206EE2F8" w14:textId="56105331" w:rsidR="00C56483" w:rsidRDefault="00C56483" w:rsidP="00C56483">
      <w:pPr>
        <w:rPr>
          <w:lang w:eastAsia="pt-BR"/>
        </w:rPr>
      </w:pPr>
    </w:p>
    <w:p w14:paraId="4B5452F2" w14:textId="77777777" w:rsidR="00C56483" w:rsidRPr="00C56483" w:rsidRDefault="00C56483" w:rsidP="00C56483">
      <w:pPr>
        <w:rPr>
          <w:lang w:eastAsia="pt-BR"/>
        </w:rPr>
      </w:pPr>
    </w:p>
    <w:p w14:paraId="6ACEB211" w14:textId="12FA4E51" w:rsidR="00913B1E" w:rsidRPr="001C0EA2" w:rsidRDefault="00EE2EA5" w:rsidP="00810C65">
      <w:pPr>
        <w:pStyle w:val="Subttulo"/>
        <w:tabs>
          <w:tab w:val="left" w:pos="2127"/>
        </w:tabs>
        <w:outlineLvl w:val="1"/>
        <w:rPr>
          <w:rFonts w:eastAsia="Times New Roman" w:cs="Times New Roman"/>
          <w:bCs/>
          <w:color w:val="E36C0A" w:themeColor="accent6" w:themeShade="BF"/>
          <w:spacing w:val="0"/>
          <w:kern w:val="36"/>
          <w:szCs w:val="44"/>
          <w:lang w:eastAsia="pt-BR"/>
        </w:rPr>
      </w:pPr>
      <w:bookmarkStart w:id="168" w:name="_Toc70064143"/>
      <w:bookmarkStart w:id="169" w:name="_Toc99392063"/>
      <w:r w:rsidRPr="00264F83">
        <w:rPr>
          <w:rFonts w:eastAsia="Times New Roman" w:cs="Times New Roman"/>
          <w:bCs/>
          <w:color w:val="E36C0A" w:themeColor="accent6" w:themeShade="BF"/>
          <w:spacing w:val="0"/>
          <w:kern w:val="36"/>
          <w:szCs w:val="44"/>
          <w:lang w:eastAsia="pt-BR"/>
        </w:rPr>
        <w:t>2</w:t>
      </w:r>
      <w:r w:rsidR="00F85590">
        <w:rPr>
          <w:rFonts w:eastAsia="Times New Roman" w:cs="Times New Roman"/>
          <w:bCs/>
          <w:color w:val="E36C0A" w:themeColor="accent6" w:themeShade="BF"/>
          <w:spacing w:val="0"/>
          <w:kern w:val="36"/>
          <w:szCs w:val="44"/>
          <w:lang w:eastAsia="pt-BR"/>
        </w:rPr>
        <w:t>5</w:t>
      </w:r>
      <w:r w:rsidRPr="00264F83">
        <w:rPr>
          <w:rFonts w:eastAsia="Times New Roman" w:cs="Times New Roman"/>
          <w:bCs/>
          <w:color w:val="E36C0A" w:themeColor="accent6" w:themeShade="BF"/>
          <w:spacing w:val="0"/>
          <w:kern w:val="36"/>
          <w:szCs w:val="44"/>
          <w:lang w:eastAsia="pt-BR"/>
        </w:rPr>
        <w:t>.</w:t>
      </w:r>
      <w:r w:rsidR="002C19A0">
        <w:rPr>
          <w:rFonts w:eastAsia="Times New Roman" w:cs="Times New Roman"/>
          <w:bCs/>
          <w:color w:val="E36C0A" w:themeColor="accent6" w:themeShade="BF"/>
          <w:spacing w:val="0"/>
          <w:kern w:val="36"/>
          <w:szCs w:val="44"/>
          <w:lang w:eastAsia="pt-BR"/>
        </w:rPr>
        <w:t>4</w:t>
      </w:r>
      <w:r w:rsidRPr="00264F83">
        <w:rPr>
          <w:rFonts w:eastAsia="Times New Roman" w:cs="Times New Roman"/>
          <w:bCs/>
          <w:color w:val="E36C0A" w:themeColor="accent6" w:themeShade="BF"/>
          <w:spacing w:val="0"/>
          <w:kern w:val="36"/>
          <w:szCs w:val="44"/>
          <w:lang w:eastAsia="pt-BR"/>
        </w:rPr>
        <w:t xml:space="preserve"> </w:t>
      </w:r>
      <w:r w:rsidR="00FC153F" w:rsidRPr="00264F83">
        <w:rPr>
          <w:rFonts w:eastAsia="Times New Roman" w:cs="Times New Roman"/>
          <w:bCs/>
          <w:color w:val="E36C0A" w:themeColor="accent6" w:themeShade="BF"/>
          <w:spacing w:val="0"/>
          <w:kern w:val="36"/>
          <w:szCs w:val="44"/>
          <w:lang w:eastAsia="pt-BR"/>
        </w:rPr>
        <w:t>–</w:t>
      </w:r>
      <w:r w:rsidRPr="00264F83">
        <w:rPr>
          <w:rFonts w:eastAsia="Times New Roman" w:cs="Times New Roman"/>
          <w:bCs/>
          <w:color w:val="E36C0A" w:themeColor="accent6" w:themeShade="BF"/>
          <w:spacing w:val="0"/>
          <w:kern w:val="36"/>
          <w:szCs w:val="44"/>
          <w:lang w:eastAsia="pt-BR"/>
        </w:rPr>
        <w:t xml:space="preserve"> </w:t>
      </w:r>
      <w:r w:rsidR="00956480" w:rsidRPr="00264F83">
        <w:rPr>
          <w:rFonts w:eastAsia="Times New Roman" w:cs="Times New Roman"/>
          <w:bCs/>
          <w:color w:val="E36C0A" w:themeColor="accent6" w:themeShade="BF"/>
          <w:spacing w:val="0"/>
          <w:kern w:val="36"/>
          <w:szCs w:val="44"/>
          <w:lang w:eastAsia="pt-BR"/>
        </w:rPr>
        <w:t>Rit</w:t>
      </w:r>
      <w:r w:rsidR="00FC153F" w:rsidRPr="00264F83">
        <w:rPr>
          <w:rFonts w:eastAsia="Times New Roman" w:cs="Times New Roman"/>
          <w:bCs/>
          <w:color w:val="E36C0A" w:themeColor="accent6" w:themeShade="BF"/>
          <w:spacing w:val="0"/>
          <w:kern w:val="36"/>
          <w:szCs w:val="44"/>
          <w:lang w:eastAsia="pt-BR"/>
        </w:rPr>
        <w:t>m</w:t>
      </w:r>
      <w:r w:rsidR="00956480" w:rsidRPr="00264F83">
        <w:rPr>
          <w:rFonts w:eastAsia="Times New Roman" w:cs="Times New Roman"/>
          <w:bCs/>
          <w:color w:val="E36C0A" w:themeColor="accent6" w:themeShade="BF"/>
          <w:spacing w:val="0"/>
          <w:kern w:val="36"/>
          <w:szCs w:val="44"/>
          <w:lang w:eastAsia="pt-BR"/>
        </w:rPr>
        <w:t>os</w:t>
      </w:r>
      <w:bookmarkEnd w:id="168"/>
      <w:bookmarkEnd w:id="169"/>
      <w:r w:rsidR="00956480" w:rsidRPr="00264F83">
        <w:rPr>
          <w:rFonts w:eastAsia="Times New Roman" w:cs="Times New Roman"/>
          <w:bCs/>
          <w:color w:val="E36C0A" w:themeColor="accent6" w:themeShade="BF"/>
          <w:spacing w:val="0"/>
          <w:kern w:val="36"/>
          <w:szCs w:val="44"/>
          <w:lang w:eastAsia="pt-BR"/>
        </w:rPr>
        <w:t xml:space="preserve"> </w:t>
      </w:r>
    </w:p>
    <w:p w14:paraId="41C215C8" w14:textId="748D4D30" w:rsidR="003A29F1" w:rsidRDefault="003A29F1" w:rsidP="003A29F1">
      <w:pPr>
        <w:pStyle w:val="Ttulo3"/>
      </w:pPr>
      <w:bookmarkStart w:id="170" w:name="_Toc70064144"/>
      <w:bookmarkStart w:id="171" w:name="_Toc99392064"/>
      <w:r>
        <w:t>Baião</w:t>
      </w:r>
      <w:bookmarkEnd w:id="170"/>
      <w:bookmarkEnd w:id="171"/>
    </w:p>
    <w:p w14:paraId="4DCA5EBD" w14:textId="54E32492" w:rsidR="003A29F1" w:rsidRDefault="003E3F98" w:rsidP="00913B1E">
      <w:pPr>
        <w:jc w:val="center"/>
      </w:pPr>
      <w:r>
        <w:rPr>
          <w:noProof/>
          <w:lang w:eastAsia="pt-BR"/>
        </w:rPr>
        <w:drawing>
          <wp:inline distT="0" distB="0" distL="0" distR="0" wp14:anchorId="28FEC67D" wp14:editId="559387E5">
            <wp:extent cx="5041127" cy="1282548"/>
            <wp:effectExtent l="0" t="0" r="7620" b="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056800" cy="1286536"/>
                    </a:xfrm>
                    <a:prstGeom prst="rect">
                      <a:avLst/>
                    </a:prstGeom>
                    <a:noFill/>
                    <a:ln>
                      <a:noFill/>
                    </a:ln>
                  </pic:spPr>
                </pic:pic>
              </a:graphicData>
            </a:graphic>
          </wp:inline>
        </w:drawing>
      </w:r>
    </w:p>
    <w:p w14:paraId="6652D2EF" w14:textId="3C3FB0DB" w:rsidR="00913B1E" w:rsidRDefault="0070022F" w:rsidP="003E3F98">
      <w:pPr>
        <w:jc w:val="center"/>
      </w:pPr>
      <w:r>
        <w:object w:dxaOrig="1540" w:dyaOrig="993" w14:anchorId="6937C8FB">
          <v:shape id="_x0000_i1053" type="#_x0000_t75" style="width:38.25pt;height:26.25pt" o:ole="">
            <v:imagedata r:id="rId274" o:title="" cropbottom="18079f" cropleft="10975f" cropright="11651f"/>
          </v:shape>
          <o:OLEObject Type="Embed" ProgID="Package" ShapeID="_x0000_i1053" DrawAspect="Icon" ObjectID="_1710162540" r:id="rId275"/>
        </w:object>
      </w:r>
    </w:p>
    <w:p w14:paraId="026BA92C" w14:textId="09CB99CB" w:rsidR="003A29F1" w:rsidRDefault="003A29F1" w:rsidP="00B87FBD">
      <w:pPr>
        <w:pStyle w:val="Ttulo3"/>
      </w:pPr>
      <w:bookmarkStart w:id="172" w:name="_Toc70064145"/>
      <w:bookmarkStart w:id="173" w:name="_Toc99392065"/>
      <w:r>
        <w:t>Balada 6/8 Dedilhado</w:t>
      </w:r>
      <w:bookmarkEnd w:id="172"/>
      <w:bookmarkEnd w:id="173"/>
    </w:p>
    <w:p w14:paraId="7745C07E" w14:textId="584428B9" w:rsidR="003A29F1" w:rsidRDefault="003E3F98" w:rsidP="003A29F1">
      <w:pPr>
        <w:jc w:val="center"/>
      </w:pPr>
      <w:r>
        <w:rPr>
          <w:noProof/>
          <w:lang w:eastAsia="pt-BR"/>
        </w:rPr>
        <w:drawing>
          <wp:inline distT="0" distB="0" distL="0" distR="0" wp14:anchorId="49DB1DF8" wp14:editId="513D3C8C">
            <wp:extent cx="4969566" cy="1016701"/>
            <wp:effectExtent l="0" t="0" r="2540"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988860" cy="1020648"/>
                    </a:xfrm>
                    <a:prstGeom prst="rect">
                      <a:avLst/>
                    </a:prstGeom>
                    <a:noFill/>
                    <a:ln>
                      <a:noFill/>
                    </a:ln>
                  </pic:spPr>
                </pic:pic>
              </a:graphicData>
            </a:graphic>
          </wp:inline>
        </w:drawing>
      </w:r>
    </w:p>
    <w:p w14:paraId="3D268BB2" w14:textId="26602B70" w:rsidR="00913B1E" w:rsidRPr="001C0EA2" w:rsidRDefault="0070022F" w:rsidP="001C0EA2">
      <w:pPr>
        <w:jc w:val="center"/>
      </w:pPr>
      <w:r>
        <w:object w:dxaOrig="1540" w:dyaOrig="993" w14:anchorId="27AE2D30">
          <v:shape id="_x0000_i1054" type="#_x0000_t75" style="width:47.25pt;height:26.25pt" o:ole="">
            <v:imagedata r:id="rId277" o:title="" cropbottom=".25" cropleft="6041f" cropright="6905f"/>
          </v:shape>
          <o:OLEObject Type="Embed" ProgID="Package" ShapeID="_x0000_i1054" DrawAspect="Icon" ObjectID="_1710162541" r:id="rId278"/>
        </w:object>
      </w:r>
    </w:p>
    <w:p w14:paraId="64BD858B" w14:textId="4EE21699" w:rsidR="008615AF" w:rsidRDefault="008615AF" w:rsidP="008615AF">
      <w:pPr>
        <w:pStyle w:val="Ttulo3"/>
      </w:pPr>
      <w:bookmarkStart w:id="174" w:name="_Toc99392066"/>
      <w:r>
        <w:t>Balada 6/8 Batida</w:t>
      </w:r>
      <w:bookmarkEnd w:id="174"/>
    </w:p>
    <w:p w14:paraId="39F26319" w14:textId="1D8AD9D3" w:rsidR="008615AF" w:rsidRDefault="002B2AE3" w:rsidP="008615AF">
      <w:pPr>
        <w:jc w:val="center"/>
      </w:pPr>
      <w:r>
        <w:rPr>
          <w:noProof/>
          <w:lang w:eastAsia="pt-BR"/>
        </w:rPr>
        <w:drawing>
          <wp:inline distT="0" distB="0" distL="0" distR="0" wp14:anchorId="72D341F3" wp14:editId="5BA70B9D">
            <wp:extent cx="5319837" cy="1113182"/>
            <wp:effectExtent l="0" t="0" r="0" b="0"/>
            <wp:docPr id="1211" name="Imagem 1211"/>
            <wp:cNvGraphicFramePr/>
            <a:graphic xmlns:a="http://schemas.openxmlformats.org/drawingml/2006/main">
              <a:graphicData uri="http://schemas.openxmlformats.org/drawingml/2006/picture">
                <pic:pic xmlns:pic="http://schemas.openxmlformats.org/drawingml/2006/picture">
                  <pic:nvPicPr>
                    <pic:cNvPr id="1211" name="Imagem 121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329013" cy="1115102"/>
                    </a:xfrm>
                    <a:prstGeom prst="rect">
                      <a:avLst/>
                    </a:prstGeom>
                    <a:noFill/>
                    <a:ln>
                      <a:noFill/>
                    </a:ln>
                  </pic:spPr>
                </pic:pic>
              </a:graphicData>
            </a:graphic>
          </wp:inline>
        </w:drawing>
      </w:r>
    </w:p>
    <w:p w14:paraId="476C2629" w14:textId="77FC0193" w:rsidR="008C2A0C" w:rsidRDefault="0070022F" w:rsidP="0070022F">
      <w:pPr>
        <w:jc w:val="center"/>
      </w:pPr>
      <w:r>
        <w:object w:dxaOrig="1170" w:dyaOrig="750" w14:anchorId="47D9B68F">
          <v:shape id="_x0000_i1055" type="#_x0000_t75" style="width:42pt;height:33.75pt" o:ole="">
            <v:imagedata r:id="rId280" o:title="" cropbottom="4057f" cropleft="7526f" cropright="9441f"/>
          </v:shape>
          <o:OLEObject Type="Embed" ProgID="Package" ShapeID="_x0000_i1055" DrawAspect="Icon" ObjectID="_1710162542" r:id="rId281"/>
        </w:object>
      </w:r>
    </w:p>
    <w:p w14:paraId="4D7CAFC5" w14:textId="77777777" w:rsidR="008615AF" w:rsidRPr="004E669E" w:rsidRDefault="008615AF" w:rsidP="003A29F1">
      <w:pPr>
        <w:jc w:val="center"/>
        <w:rPr>
          <w:sz w:val="6"/>
        </w:rPr>
      </w:pPr>
    </w:p>
    <w:p w14:paraId="1B244853" w14:textId="1FC90C6F" w:rsidR="003A29F1" w:rsidRDefault="00B87FBD" w:rsidP="00B87FBD">
      <w:pPr>
        <w:pStyle w:val="Ttulo3"/>
      </w:pPr>
      <w:bookmarkStart w:id="175" w:name="_Toc70064146"/>
      <w:bookmarkStart w:id="176" w:name="_Toc99392067"/>
      <w:r>
        <w:t>B</w:t>
      </w:r>
      <w:r w:rsidR="003A29F1">
        <w:t>alada 6/8 Dedilhado Variação</w:t>
      </w:r>
      <w:bookmarkEnd w:id="175"/>
      <w:bookmarkEnd w:id="176"/>
    </w:p>
    <w:p w14:paraId="59F766AD" w14:textId="70035551" w:rsidR="003A29F1" w:rsidRDefault="003E3F98" w:rsidP="003A29F1">
      <w:pPr>
        <w:jc w:val="center"/>
      </w:pPr>
      <w:r>
        <w:rPr>
          <w:noProof/>
          <w:lang w:eastAsia="pt-BR"/>
        </w:rPr>
        <w:drawing>
          <wp:inline distT="0" distB="0" distL="0" distR="0" wp14:anchorId="24920109" wp14:editId="0A143C71">
            <wp:extent cx="5470498" cy="1205364"/>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506401" cy="1213275"/>
                    </a:xfrm>
                    <a:prstGeom prst="rect">
                      <a:avLst/>
                    </a:prstGeom>
                    <a:noFill/>
                    <a:ln>
                      <a:noFill/>
                    </a:ln>
                  </pic:spPr>
                </pic:pic>
              </a:graphicData>
            </a:graphic>
          </wp:inline>
        </w:drawing>
      </w:r>
    </w:p>
    <w:p w14:paraId="032AE27A" w14:textId="536E1BE9" w:rsidR="003A29F1" w:rsidRDefault="0070022F" w:rsidP="003A29F1">
      <w:pPr>
        <w:jc w:val="center"/>
      </w:pPr>
      <w:r w:rsidRPr="0098718F">
        <w:object w:dxaOrig="3705" w:dyaOrig="811" w14:anchorId="7251A38E">
          <v:shape id="_x0000_i1056" type="#_x0000_t75" style="width:110.25pt;height:24.75pt" o:ole="">
            <v:imagedata r:id="rId283" o:title=""/>
          </v:shape>
          <o:OLEObject Type="Embed" ProgID="Package" ShapeID="_x0000_i1056" DrawAspect="Content" ObjectID="_1710162543" r:id="rId284"/>
        </w:object>
      </w:r>
    </w:p>
    <w:p w14:paraId="536796F2" w14:textId="44BCE0A6" w:rsidR="003A29F1" w:rsidRDefault="003A29F1" w:rsidP="00B87FBD">
      <w:pPr>
        <w:pStyle w:val="Ttulo3"/>
      </w:pPr>
      <w:bookmarkStart w:id="177" w:name="_Toc70064147"/>
      <w:bookmarkStart w:id="178" w:name="_Toc99392068"/>
      <w:r>
        <w:t>Balada ou Canção Dedilhado</w:t>
      </w:r>
      <w:bookmarkEnd w:id="177"/>
      <w:bookmarkEnd w:id="178"/>
    </w:p>
    <w:p w14:paraId="48169F59" w14:textId="239A1BB2" w:rsidR="003A29F1" w:rsidRDefault="003E3F98" w:rsidP="003A29F1">
      <w:pPr>
        <w:jc w:val="center"/>
      </w:pPr>
      <w:r>
        <w:rPr>
          <w:noProof/>
          <w:lang w:eastAsia="pt-BR"/>
        </w:rPr>
        <w:drawing>
          <wp:inline distT="0" distB="0" distL="0" distR="0" wp14:anchorId="3FB5CE09" wp14:editId="2AA348A3">
            <wp:extent cx="4882101" cy="1241212"/>
            <wp:effectExtent l="0" t="0" r="0" b="0"/>
            <wp:docPr id="237" name="Image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891608" cy="1243629"/>
                    </a:xfrm>
                    <a:prstGeom prst="rect">
                      <a:avLst/>
                    </a:prstGeom>
                    <a:noFill/>
                    <a:ln>
                      <a:noFill/>
                    </a:ln>
                  </pic:spPr>
                </pic:pic>
              </a:graphicData>
            </a:graphic>
          </wp:inline>
        </w:drawing>
      </w:r>
    </w:p>
    <w:p w14:paraId="47C52F29" w14:textId="3A9CAA81" w:rsidR="003A29F1" w:rsidRPr="00913B1E" w:rsidRDefault="0070022F" w:rsidP="00913B1E">
      <w:pPr>
        <w:jc w:val="center"/>
      </w:pPr>
      <w:r w:rsidRPr="0098718F">
        <w:object w:dxaOrig="3421" w:dyaOrig="811" w14:anchorId="40FC7E30">
          <v:shape id="_x0000_i1057" type="#_x0000_t75" style="width:119.25pt;height:30pt" o:ole="">
            <v:imagedata r:id="rId286" o:title=""/>
          </v:shape>
          <o:OLEObject Type="Embed" ProgID="Package" ShapeID="_x0000_i1057" DrawAspect="Content" ObjectID="_1710162544" r:id="rId287"/>
        </w:object>
      </w:r>
    </w:p>
    <w:p w14:paraId="423C7FFA" w14:textId="31D49DF7" w:rsidR="003A29F1" w:rsidRPr="00C34482" w:rsidRDefault="003A29F1" w:rsidP="00B87FBD">
      <w:pPr>
        <w:pStyle w:val="Ttulo3"/>
      </w:pPr>
      <w:bookmarkStart w:id="179" w:name="_Toc70064148"/>
      <w:bookmarkStart w:id="180" w:name="_Toc99392069"/>
      <w:r>
        <w:t>Balada/ Variação (Variação)</w:t>
      </w:r>
      <w:bookmarkEnd w:id="179"/>
      <w:bookmarkEnd w:id="180"/>
    </w:p>
    <w:p w14:paraId="26066E44" w14:textId="3474B4F4" w:rsidR="003A29F1" w:rsidRDefault="003E3F98" w:rsidP="002B2AE3">
      <w:pPr>
        <w:jc w:val="center"/>
      </w:pPr>
      <w:r>
        <w:rPr>
          <w:noProof/>
          <w:lang w:eastAsia="pt-BR"/>
        </w:rPr>
        <w:drawing>
          <wp:inline distT="0" distB="0" distL="0" distR="0" wp14:anchorId="7C4ECF60" wp14:editId="44FE6997">
            <wp:extent cx="4842344" cy="1024835"/>
            <wp:effectExtent l="0" t="0" r="0" b="4445"/>
            <wp:docPr id="307" name="Imagem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872469" cy="1031211"/>
                    </a:xfrm>
                    <a:prstGeom prst="rect">
                      <a:avLst/>
                    </a:prstGeom>
                    <a:noFill/>
                    <a:ln>
                      <a:noFill/>
                    </a:ln>
                  </pic:spPr>
                </pic:pic>
              </a:graphicData>
            </a:graphic>
          </wp:inline>
        </w:drawing>
      </w:r>
    </w:p>
    <w:p w14:paraId="15DC62A0" w14:textId="7F5D8C1A" w:rsidR="00913B1E" w:rsidRPr="00913B1E" w:rsidRDefault="0070022F" w:rsidP="003E3F98">
      <w:pPr>
        <w:jc w:val="center"/>
      </w:pPr>
      <w:r>
        <w:object w:dxaOrig="1540" w:dyaOrig="993" w14:anchorId="7101EE6B">
          <v:shape id="_x0000_i1058" type="#_x0000_t75" style="width:57.75pt;height:30pt" o:ole="">
            <v:imagedata r:id="rId289" o:title="" cropbottom="14555f"/>
          </v:shape>
          <o:OLEObject Type="Embed" ProgID="Package" ShapeID="_x0000_i1058" DrawAspect="Icon" ObjectID="_1710162545" r:id="rId290"/>
        </w:object>
      </w:r>
      <w:r w:rsidR="003E3F98">
        <w:br w:type="textWrapping" w:clear="all"/>
      </w:r>
    </w:p>
    <w:p w14:paraId="0885281B" w14:textId="20888EA2" w:rsidR="003A29F1" w:rsidRPr="00FF78D6" w:rsidRDefault="003A29F1" w:rsidP="00B87FBD">
      <w:pPr>
        <w:pStyle w:val="Ttulo3"/>
      </w:pPr>
      <w:bookmarkStart w:id="181" w:name="_Toc70064149"/>
      <w:bookmarkStart w:id="182" w:name="_Toc99392070"/>
      <w:r>
        <w:t>Bolero</w:t>
      </w:r>
      <w:bookmarkEnd w:id="181"/>
      <w:bookmarkEnd w:id="182"/>
    </w:p>
    <w:p w14:paraId="77605345" w14:textId="674F08FC" w:rsidR="003A29F1" w:rsidRDefault="003E3F98" w:rsidP="003A29F1">
      <w:pPr>
        <w:jc w:val="center"/>
      </w:pPr>
      <w:r>
        <w:rPr>
          <w:noProof/>
          <w:lang w:eastAsia="pt-BR"/>
        </w:rPr>
        <w:drawing>
          <wp:inline distT="0" distB="0" distL="0" distR="0" wp14:anchorId="21F34FCE" wp14:editId="2582EE24">
            <wp:extent cx="5114925" cy="953630"/>
            <wp:effectExtent l="0" t="0" r="0" b="0"/>
            <wp:docPr id="1214" name="Imagem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133863" cy="957161"/>
                    </a:xfrm>
                    <a:prstGeom prst="rect">
                      <a:avLst/>
                    </a:prstGeom>
                    <a:noFill/>
                    <a:ln>
                      <a:noFill/>
                    </a:ln>
                  </pic:spPr>
                </pic:pic>
              </a:graphicData>
            </a:graphic>
          </wp:inline>
        </w:drawing>
      </w:r>
    </w:p>
    <w:p w14:paraId="3F5011BD" w14:textId="124A6B68" w:rsidR="00913B1E" w:rsidRDefault="0070022F" w:rsidP="00913B1E">
      <w:pPr>
        <w:jc w:val="center"/>
      </w:pPr>
      <w:r>
        <w:object w:dxaOrig="1540" w:dyaOrig="993" w14:anchorId="489E9533">
          <v:shape id="_x0000_i1059" type="#_x0000_t75" style="width:38.25pt;height:24.75pt" o:ole="">
            <v:imagedata r:id="rId292" o:title="" cropbottom="19111f" cropleft="8413f" cropright="11490f"/>
          </v:shape>
          <o:OLEObject Type="Embed" ProgID="Package" ShapeID="_x0000_i1059" DrawAspect="Icon" ObjectID="_1710162546" r:id="rId293"/>
        </w:object>
      </w:r>
    </w:p>
    <w:p w14:paraId="1FA28836" w14:textId="33CB93BC" w:rsidR="003A29F1" w:rsidRDefault="003A29F1" w:rsidP="00913B1E">
      <w:pPr>
        <w:pStyle w:val="Ttulo3"/>
      </w:pPr>
      <w:bookmarkStart w:id="183" w:name="_Toc70064150"/>
      <w:bookmarkStart w:id="184" w:name="_Toc99392071"/>
      <w:r>
        <w:t>Canção Batida</w:t>
      </w:r>
      <w:bookmarkEnd w:id="183"/>
      <w:bookmarkEnd w:id="184"/>
    </w:p>
    <w:p w14:paraId="39504F1E" w14:textId="1DD97DB9" w:rsidR="003A29F1" w:rsidRDefault="002B2AE3" w:rsidP="003A29F1">
      <w:pPr>
        <w:jc w:val="center"/>
      </w:pPr>
      <w:r>
        <w:rPr>
          <w:noProof/>
          <w:lang w:eastAsia="pt-BR"/>
        </w:rPr>
        <w:drawing>
          <wp:inline distT="0" distB="0" distL="0" distR="0" wp14:anchorId="3BB8F348" wp14:editId="6F6D9472">
            <wp:extent cx="4679950" cy="996950"/>
            <wp:effectExtent l="0" t="0" r="6350" b="0"/>
            <wp:docPr id="103" name="Imagem 103"/>
            <wp:cNvGraphicFramePr/>
            <a:graphic xmlns:a="http://schemas.openxmlformats.org/drawingml/2006/main">
              <a:graphicData uri="http://schemas.openxmlformats.org/drawingml/2006/picture">
                <pic:pic xmlns:pic="http://schemas.openxmlformats.org/drawingml/2006/picture">
                  <pic:nvPicPr>
                    <pic:cNvPr id="103" name="Imagem 103"/>
                    <pic:cNvPicPr/>
                  </pic:nvPicPr>
                  <pic:blipFill rotWithShape="1">
                    <a:blip r:embed="rId294"/>
                    <a:srcRect l="749" r="1241"/>
                    <a:stretch/>
                  </pic:blipFill>
                  <pic:spPr bwMode="auto">
                    <a:xfrm>
                      <a:off x="0" y="0"/>
                      <a:ext cx="4679950" cy="996950"/>
                    </a:xfrm>
                    <a:prstGeom prst="rect">
                      <a:avLst/>
                    </a:prstGeom>
                    <a:ln>
                      <a:noFill/>
                    </a:ln>
                    <a:extLst>
                      <a:ext uri="{53640926-AAD7-44D8-BBD7-CCE9431645EC}">
                        <a14:shadowObscured xmlns:a14="http://schemas.microsoft.com/office/drawing/2010/main"/>
                      </a:ext>
                    </a:extLst>
                  </pic:spPr>
                </pic:pic>
              </a:graphicData>
            </a:graphic>
          </wp:inline>
        </w:drawing>
      </w:r>
    </w:p>
    <w:p w14:paraId="726FCEEF" w14:textId="116109A6" w:rsidR="00913B1E" w:rsidRDefault="0070022F" w:rsidP="00913B1E">
      <w:pPr>
        <w:jc w:val="center"/>
      </w:pPr>
      <w:r w:rsidRPr="00FF78D6">
        <w:object w:dxaOrig="1921" w:dyaOrig="811" w14:anchorId="2A8B6DD1">
          <v:shape id="_x0000_i1060" type="#_x0000_t75" style="width:63pt;height:26.25pt" o:ole="">
            <v:imagedata r:id="rId295" o:title="" cropleft="5771f" cropright="5770f"/>
          </v:shape>
          <o:OLEObject Type="Embed" ProgID="Package" ShapeID="_x0000_i1060" DrawAspect="Content" ObjectID="_1710162547" r:id="rId296"/>
        </w:object>
      </w:r>
    </w:p>
    <w:p w14:paraId="59E4D246" w14:textId="77777777" w:rsidR="0070022F" w:rsidRDefault="0070022F" w:rsidP="00810C65"/>
    <w:p w14:paraId="3A63A0D2" w14:textId="77777777" w:rsidR="0070022F" w:rsidRDefault="0070022F" w:rsidP="00913B1E">
      <w:pPr>
        <w:jc w:val="center"/>
      </w:pPr>
    </w:p>
    <w:p w14:paraId="1B1D6684" w14:textId="77777777" w:rsidR="0070022F" w:rsidRDefault="0070022F" w:rsidP="00913B1E">
      <w:pPr>
        <w:jc w:val="center"/>
      </w:pPr>
    </w:p>
    <w:p w14:paraId="2AEE26E8" w14:textId="3E7CEF29" w:rsidR="003A29F1" w:rsidRDefault="003A29F1" w:rsidP="00C56483">
      <w:pPr>
        <w:pStyle w:val="Ttulo3"/>
      </w:pPr>
      <w:bookmarkStart w:id="185" w:name="_Toc70064151"/>
      <w:bookmarkStart w:id="186" w:name="_Toc99392072"/>
      <w:r>
        <w:t>Cur</w:t>
      </w:r>
      <w:r w:rsidR="00913B1E">
        <w:t>u</w:t>
      </w:r>
      <w:r>
        <w:t>ru</w:t>
      </w:r>
      <w:bookmarkEnd w:id="185"/>
      <w:bookmarkEnd w:id="186"/>
    </w:p>
    <w:p w14:paraId="0D57514D" w14:textId="16E1FFC0" w:rsidR="003A29F1" w:rsidRDefault="003E3F98" w:rsidP="003A29F1">
      <w:pPr>
        <w:jc w:val="center"/>
      </w:pPr>
      <w:r>
        <w:rPr>
          <w:noProof/>
          <w:lang w:eastAsia="pt-BR"/>
        </w:rPr>
        <w:drawing>
          <wp:inline distT="0" distB="0" distL="0" distR="0" wp14:anchorId="771D1E2C" wp14:editId="0DDA272B">
            <wp:extent cx="4902200" cy="1163234"/>
            <wp:effectExtent l="0" t="0" r="0" b="0"/>
            <wp:docPr id="1215" name="Imagem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917370" cy="1166834"/>
                    </a:xfrm>
                    <a:prstGeom prst="rect">
                      <a:avLst/>
                    </a:prstGeom>
                    <a:noFill/>
                    <a:ln>
                      <a:noFill/>
                    </a:ln>
                  </pic:spPr>
                </pic:pic>
              </a:graphicData>
            </a:graphic>
          </wp:inline>
        </w:drawing>
      </w:r>
    </w:p>
    <w:p w14:paraId="69F43F5B" w14:textId="57AF5DB4" w:rsidR="003A29F1" w:rsidRDefault="0070022F" w:rsidP="00C56483">
      <w:pPr>
        <w:jc w:val="center"/>
      </w:pPr>
      <w:r w:rsidRPr="004A6B7D">
        <w:object w:dxaOrig="1155" w:dyaOrig="811" w14:anchorId="4200ACDD">
          <v:shape id="_x0000_i1061" type="#_x0000_t75" style="width:47.25pt;height:26.25pt" o:ole="">
            <v:imagedata r:id="rId298" o:title=""/>
          </v:shape>
          <o:OLEObject Type="Embed" ProgID="Package" ShapeID="_x0000_i1061" DrawAspect="Content" ObjectID="_1710162548" r:id="rId299"/>
        </w:object>
      </w:r>
    </w:p>
    <w:p w14:paraId="67A6DEE7" w14:textId="390B7F2C" w:rsidR="003A29F1" w:rsidRDefault="003A29F1" w:rsidP="0070022F">
      <w:pPr>
        <w:pStyle w:val="Ttulo3"/>
      </w:pPr>
      <w:bookmarkStart w:id="187" w:name="_Toc70064152"/>
      <w:bookmarkStart w:id="188" w:name="_Toc99392073"/>
      <w:r>
        <w:t>Dedilhado 4/4 (1)</w:t>
      </w:r>
      <w:bookmarkEnd w:id="187"/>
      <w:bookmarkEnd w:id="188"/>
    </w:p>
    <w:p w14:paraId="07C24134" w14:textId="38D957FC" w:rsidR="003A29F1" w:rsidRDefault="003E3F98" w:rsidP="003A29F1">
      <w:pPr>
        <w:jc w:val="center"/>
      </w:pPr>
      <w:r>
        <w:rPr>
          <w:noProof/>
          <w:lang w:eastAsia="pt-BR"/>
        </w:rPr>
        <w:drawing>
          <wp:inline distT="0" distB="0" distL="0" distR="0" wp14:anchorId="051125A8" wp14:editId="07E3019A">
            <wp:extent cx="5213350" cy="1068460"/>
            <wp:effectExtent l="0" t="0" r="6350" b="0"/>
            <wp:docPr id="773" name="Imagem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219066" cy="1069631"/>
                    </a:xfrm>
                    <a:prstGeom prst="rect">
                      <a:avLst/>
                    </a:prstGeom>
                    <a:noFill/>
                    <a:ln>
                      <a:noFill/>
                    </a:ln>
                  </pic:spPr>
                </pic:pic>
              </a:graphicData>
            </a:graphic>
          </wp:inline>
        </w:drawing>
      </w:r>
    </w:p>
    <w:p w14:paraId="7B0DCA79" w14:textId="78F9C501" w:rsidR="003A29F1" w:rsidRDefault="0070022F" w:rsidP="00C56483">
      <w:pPr>
        <w:jc w:val="center"/>
      </w:pPr>
      <w:r w:rsidRPr="004A6B7D">
        <w:object w:dxaOrig="2251" w:dyaOrig="811" w14:anchorId="2EF46E22">
          <v:shape id="_x0000_i1062" type="#_x0000_t75" style="width:66.75pt;height:30pt" o:ole="">
            <v:imagedata r:id="rId301" o:title="" cropleft="4520f" cropright="4520f"/>
          </v:shape>
          <o:OLEObject Type="Embed" ProgID="Package" ShapeID="_x0000_i1062" DrawAspect="Content" ObjectID="_1710162549" r:id="rId302"/>
        </w:object>
      </w:r>
    </w:p>
    <w:p w14:paraId="3E554832" w14:textId="77777777" w:rsidR="00C56483" w:rsidRDefault="00C56483" w:rsidP="00C56483">
      <w:pPr>
        <w:jc w:val="center"/>
      </w:pPr>
    </w:p>
    <w:p w14:paraId="183595B1" w14:textId="7B925D20" w:rsidR="003A29F1" w:rsidRDefault="003A29F1" w:rsidP="0070022F">
      <w:pPr>
        <w:pStyle w:val="Ttulo3"/>
      </w:pPr>
      <w:bookmarkStart w:id="189" w:name="_Toc70064153"/>
      <w:bookmarkStart w:id="190" w:name="_Toc99392074"/>
      <w:r>
        <w:t>Dedilhado 4/4 (2)</w:t>
      </w:r>
      <w:bookmarkEnd w:id="189"/>
      <w:bookmarkEnd w:id="190"/>
    </w:p>
    <w:p w14:paraId="5ABC7839" w14:textId="7D741F23" w:rsidR="003A29F1" w:rsidRDefault="003E3F98" w:rsidP="003A29F1">
      <w:pPr>
        <w:jc w:val="center"/>
      </w:pPr>
      <w:r>
        <w:rPr>
          <w:noProof/>
          <w:lang w:eastAsia="pt-BR"/>
        </w:rPr>
        <w:drawing>
          <wp:inline distT="0" distB="0" distL="0" distR="0" wp14:anchorId="6ADB7BD8" wp14:editId="4AAA1FCA">
            <wp:extent cx="5243195" cy="889410"/>
            <wp:effectExtent l="0" t="0" r="0" b="6350"/>
            <wp:docPr id="775" name="Imagem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250721" cy="890687"/>
                    </a:xfrm>
                    <a:prstGeom prst="rect">
                      <a:avLst/>
                    </a:prstGeom>
                    <a:noFill/>
                    <a:ln>
                      <a:noFill/>
                    </a:ln>
                  </pic:spPr>
                </pic:pic>
              </a:graphicData>
            </a:graphic>
          </wp:inline>
        </w:drawing>
      </w:r>
    </w:p>
    <w:p w14:paraId="0A4E4D27" w14:textId="74DD766B" w:rsidR="003A29F1" w:rsidRDefault="003A29F1" w:rsidP="008C2A0C">
      <w:pPr>
        <w:jc w:val="center"/>
      </w:pPr>
      <w:r w:rsidRPr="004A6B7D">
        <w:object w:dxaOrig="2251" w:dyaOrig="811" w14:anchorId="7231CBA4">
          <v:shape id="_x0000_i1063" type="#_x0000_t75" style="width:79.5pt;height:26.25pt" o:ole="">
            <v:imagedata r:id="rId304" o:title=""/>
          </v:shape>
          <o:OLEObject Type="Embed" ProgID="Package" ShapeID="_x0000_i1063" DrawAspect="Content" ObjectID="_1710162550" r:id="rId305"/>
        </w:object>
      </w:r>
    </w:p>
    <w:p w14:paraId="78F2992C" w14:textId="77777777" w:rsidR="003A29F1" w:rsidRDefault="003A29F1" w:rsidP="003A29F1">
      <w:pPr>
        <w:pStyle w:val="Ttulo3"/>
      </w:pPr>
      <w:bookmarkStart w:id="191" w:name="_Toc70064154"/>
      <w:bookmarkStart w:id="192" w:name="_Toc99392075"/>
      <w:r w:rsidRPr="004A6B7D">
        <w:t>Dedilhado Balada Rock - (Variação Kyrie Eleison)</w:t>
      </w:r>
      <w:bookmarkEnd w:id="191"/>
      <w:bookmarkEnd w:id="192"/>
    </w:p>
    <w:p w14:paraId="0DEB1C2E" w14:textId="77777777" w:rsidR="003A29F1" w:rsidRDefault="003A29F1" w:rsidP="003A29F1"/>
    <w:p w14:paraId="0FA4D978" w14:textId="423588A9" w:rsidR="003A29F1" w:rsidRDefault="002B2AE3" w:rsidP="003A29F1">
      <w:pPr>
        <w:jc w:val="center"/>
      </w:pPr>
      <w:r>
        <w:rPr>
          <w:noProof/>
          <w:lang w:eastAsia="pt-BR"/>
        </w:rPr>
        <w:drawing>
          <wp:inline distT="0" distB="0" distL="0" distR="0" wp14:anchorId="459613AA" wp14:editId="1078B1FE">
            <wp:extent cx="5103627" cy="1068027"/>
            <wp:effectExtent l="0" t="0" r="1905" b="0"/>
            <wp:docPr id="68" name="Imagem 68"/>
            <wp:cNvGraphicFramePr/>
            <a:graphic xmlns:a="http://schemas.openxmlformats.org/drawingml/2006/main">
              <a:graphicData uri="http://schemas.openxmlformats.org/drawingml/2006/picture">
                <pic:pic xmlns:pic="http://schemas.openxmlformats.org/drawingml/2006/picture">
                  <pic:nvPicPr>
                    <pic:cNvPr id="109" name="Imagem 109"/>
                    <pic:cNvPicPr/>
                  </pic:nvPicPr>
                  <pic:blipFill rotWithShape="1">
                    <a:blip r:embed="rId306"/>
                    <a:srcRect l="2597" r="1501"/>
                    <a:stretch/>
                  </pic:blipFill>
                  <pic:spPr bwMode="auto">
                    <a:xfrm>
                      <a:off x="0" y="0"/>
                      <a:ext cx="5103831" cy="1068070"/>
                    </a:xfrm>
                    <a:prstGeom prst="rect">
                      <a:avLst/>
                    </a:prstGeom>
                    <a:ln>
                      <a:noFill/>
                    </a:ln>
                    <a:extLst>
                      <a:ext uri="{53640926-AAD7-44D8-BBD7-CCE9431645EC}">
                        <a14:shadowObscured xmlns:a14="http://schemas.microsoft.com/office/drawing/2010/main"/>
                      </a:ext>
                    </a:extLst>
                  </pic:spPr>
                </pic:pic>
              </a:graphicData>
            </a:graphic>
          </wp:inline>
        </w:drawing>
      </w:r>
    </w:p>
    <w:p w14:paraId="68F77F82" w14:textId="77E21746" w:rsidR="003A29F1" w:rsidRDefault="008615AF" w:rsidP="00C56483">
      <w:pPr>
        <w:jc w:val="center"/>
      </w:pPr>
      <w:r w:rsidRPr="004A6B7D">
        <w:object w:dxaOrig="5416" w:dyaOrig="811" w14:anchorId="7B5E42BE">
          <v:shape id="_x0000_i1064" type="#_x0000_t75" style="width:213.75pt;height:38.25pt" o:ole="">
            <v:imagedata r:id="rId307" o:title=""/>
          </v:shape>
          <o:OLEObject Type="Embed" ProgID="Package" ShapeID="_x0000_i1064" DrawAspect="Content" ObjectID="_1710162551" r:id="rId308"/>
        </w:object>
      </w:r>
    </w:p>
    <w:p w14:paraId="091AA037" w14:textId="77777777" w:rsidR="0070022F" w:rsidRDefault="0070022F" w:rsidP="00C56483">
      <w:pPr>
        <w:jc w:val="center"/>
      </w:pPr>
    </w:p>
    <w:p w14:paraId="5D8120AA" w14:textId="77777777" w:rsidR="0070022F" w:rsidRDefault="0070022F" w:rsidP="00C56483">
      <w:pPr>
        <w:jc w:val="center"/>
      </w:pPr>
    </w:p>
    <w:p w14:paraId="2936B6AF" w14:textId="0B16BD9C" w:rsidR="003A29F1" w:rsidRDefault="003A29F1" w:rsidP="003111B2">
      <w:pPr>
        <w:pStyle w:val="Ttulo3"/>
      </w:pPr>
      <w:bookmarkStart w:id="193" w:name="_Toc70064155"/>
      <w:bookmarkStart w:id="194" w:name="_Toc99392076"/>
      <w:r w:rsidRPr="004A6B7D">
        <w:t>Funk Swing Feel (EUA)</w:t>
      </w:r>
      <w:bookmarkEnd w:id="193"/>
      <w:bookmarkEnd w:id="194"/>
    </w:p>
    <w:p w14:paraId="330B0EF3" w14:textId="77777777" w:rsidR="003A29F1" w:rsidRDefault="003A29F1" w:rsidP="003A29F1">
      <w:pPr>
        <w:jc w:val="center"/>
      </w:pPr>
      <w:r>
        <w:rPr>
          <w:noProof/>
          <w:lang w:eastAsia="pt-BR"/>
        </w:rPr>
        <w:drawing>
          <wp:inline distT="0" distB="0" distL="0" distR="0" wp14:anchorId="55674440" wp14:editId="2CC0A946">
            <wp:extent cx="4692650" cy="1124662"/>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4744856" cy="1137174"/>
                    </a:xfrm>
                    <a:prstGeom prst="rect">
                      <a:avLst/>
                    </a:prstGeom>
                  </pic:spPr>
                </pic:pic>
              </a:graphicData>
            </a:graphic>
          </wp:inline>
        </w:drawing>
      </w:r>
    </w:p>
    <w:p w14:paraId="4A493CAB" w14:textId="7BC6E8A1" w:rsidR="003A29F1" w:rsidRDefault="0070022F" w:rsidP="003A29F1">
      <w:pPr>
        <w:jc w:val="center"/>
      </w:pPr>
      <w:r w:rsidRPr="004A6B7D">
        <w:object w:dxaOrig="2791" w:dyaOrig="811" w14:anchorId="6A337014">
          <v:shape id="_x0000_i1065" type="#_x0000_t75" style="width:91.5pt;height:30pt" o:ole="">
            <v:imagedata r:id="rId310" o:title="" cropleft="4307f" cropright="4308f"/>
          </v:shape>
          <o:OLEObject Type="Embed" ProgID="Package" ShapeID="_x0000_i1065" DrawAspect="Content" ObjectID="_1710162552" r:id="rId311"/>
        </w:object>
      </w:r>
    </w:p>
    <w:p w14:paraId="593DE566" w14:textId="0274CF36" w:rsidR="003A29F1" w:rsidRDefault="003A29F1" w:rsidP="003111B2">
      <w:pPr>
        <w:pStyle w:val="Ttulo3"/>
      </w:pPr>
      <w:bookmarkStart w:id="195" w:name="_Toc70064156"/>
      <w:bookmarkStart w:id="196" w:name="_Toc99392077"/>
      <w:r>
        <w:t>Guarânia 1</w:t>
      </w:r>
      <w:bookmarkEnd w:id="195"/>
      <w:bookmarkEnd w:id="196"/>
    </w:p>
    <w:p w14:paraId="36964E80" w14:textId="57DEA8FB" w:rsidR="003A29F1" w:rsidRDefault="00231E7A" w:rsidP="003A29F1">
      <w:pPr>
        <w:jc w:val="center"/>
      </w:pPr>
      <w:r>
        <w:rPr>
          <w:noProof/>
          <w:lang w:eastAsia="pt-BR"/>
        </w:rPr>
        <w:drawing>
          <wp:inline distT="0" distB="0" distL="0" distR="0" wp14:anchorId="14057C2E" wp14:editId="17705909">
            <wp:extent cx="4744800" cy="1137600"/>
            <wp:effectExtent l="0" t="0" r="0" b="5715"/>
            <wp:docPr id="1167" name="Imagem 1167"/>
            <wp:cNvGraphicFramePr/>
            <a:graphic xmlns:a="http://schemas.openxmlformats.org/drawingml/2006/main">
              <a:graphicData uri="http://schemas.openxmlformats.org/drawingml/2006/picture">
                <pic:pic xmlns:pic="http://schemas.openxmlformats.org/drawingml/2006/picture">
                  <pic:nvPicPr>
                    <pic:cNvPr id="198" name="Imagem 198"/>
                    <pic:cNvPicPr/>
                  </pic:nvPicPr>
                  <pic:blipFill rotWithShape="1">
                    <a:blip r:embed="rId312">
                      <a:extLst>
                        <a:ext uri="{28A0092B-C50C-407E-A947-70E740481C1C}">
                          <a14:useLocalDpi xmlns:a14="http://schemas.microsoft.com/office/drawing/2010/main" val="0"/>
                        </a:ext>
                      </a:extLst>
                    </a:blip>
                    <a:srcRect l="166"/>
                    <a:stretch/>
                  </pic:blipFill>
                  <pic:spPr bwMode="auto">
                    <a:xfrm>
                      <a:off x="0" y="0"/>
                      <a:ext cx="4762139" cy="1141757"/>
                    </a:xfrm>
                    <a:prstGeom prst="rect">
                      <a:avLst/>
                    </a:prstGeom>
                    <a:noFill/>
                    <a:ln>
                      <a:noFill/>
                    </a:ln>
                    <a:extLst>
                      <a:ext uri="{53640926-AAD7-44D8-BBD7-CCE9431645EC}">
                        <a14:shadowObscured xmlns:a14="http://schemas.microsoft.com/office/drawing/2010/main"/>
                      </a:ext>
                    </a:extLst>
                  </pic:spPr>
                </pic:pic>
              </a:graphicData>
            </a:graphic>
          </wp:inline>
        </w:drawing>
      </w:r>
    </w:p>
    <w:p w14:paraId="3AD9B48C" w14:textId="54ED4028" w:rsidR="003A29F1" w:rsidRPr="00793174" w:rsidRDefault="0070022F" w:rsidP="00793174">
      <w:pPr>
        <w:jc w:val="center"/>
      </w:pPr>
      <w:r>
        <w:object w:dxaOrig="1395" w:dyaOrig="630" w14:anchorId="785EC985">
          <v:shape id="_x0000_i1066" type="#_x0000_t75" style="width:57.75pt;height:24.75pt" o:ole="">
            <v:imagedata r:id="rId313" o:title=""/>
          </v:shape>
          <o:OLEObject Type="Embed" ProgID="Package" ShapeID="_x0000_i1066" DrawAspect="Content" ObjectID="_1710162553" r:id="rId314"/>
        </w:object>
      </w:r>
    </w:p>
    <w:p w14:paraId="36B35D17" w14:textId="563DED4F" w:rsidR="003A29F1" w:rsidRDefault="003A29F1" w:rsidP="003111B2">
      <w:pPr>
        <w:pStyle w:val="Ttulo3"/>
      </w:pPr>
      <w:bookmarkStart w:id="197" w:name="_Toc70064157"/>
      <w:bookmarkStart w:id="198" w:name="_Toc99392078"/>
      <w:r>
        <w:t>Guarânia 2</w:t>
      </w:r>
      <w:bookmarkEnd w:id="197"/>
      <w:bookmarkEnd w:id="198"/>
    </w:p>
    <w:p w14:paraId="1A06FABF" w14:textId="32C17556" w:rsidR="003A29F1" w:rsidRPr="000D1924" w:rsidRDefault="008C2A0C" w:rsidP="008C2A0C">
      <w:pPr>
        <w:jc w:val="center"/>
      </w:pPr>
      <w:r>
        <w:rPr>
          <w:noProof/>
          <w:lang w:eastAsia="pt-BR"/>
        </w:rPr>
        <w:drawing>
          <wp:inline distT="0" distB="0" distL="0" distR="0" wp14:anchorId="42BF27D4" wp14:editId="5CD3E7AB">
            <wp:extent cx="4514850" cy="939800"/>
            <wp:effectExtent l="0" t="0" r="0" b="0"/>
            <wp:docPr id="198" name="Imagem 198"/>
            <wp:cNvGraphicFramePr/>
            <a:graphic xmlns:a="http://schemas.openxmlformats.org/drawingml/2006/main">
              <a:graphicData uri="http://schemas.openxmlformats.org/drawingml/2006/picture">
                <pic:pic xmlns:pic="http://schemas.openxmlformats.org/drawingml/2006/picture">
                  <pic:nvPicPr>
                    <pic:cNvPr id="198" name="Imagem 198"/>
                    <pic:cNvPicPr/>
                  </pic:nvPicPr>
                  <pic:blipFill rotWithShape="1">
                    <a:blip r:embed="rId312">
                      <a:extLst>
                        <a:ext uri="{28A0092B-C50C-407E-A947-70E740481C1C}">
                          <a14:useLocalDpi xmlns:a14="http://schemas.microsoft.com/office/drawing/2010/main" val="0"/>
                        </a:ext>
                      </a:extLst>
                    </a:blip>
                    <a:srcRect l="166"/>
                    <a:stretch/>
                  </pic:blipFill>
                  <pic:spPr bwMode="auto">
                    <a:xfrm>
                      <a:off x="0" y="0"/>
                      <a:ext cx="4514850" cy="939800"/>
                    </a:xfrm>
                    <a:prstGeom prst="rect">
                      <a:avLst/>
                    </a:prstGeom>
                    <a:noFill/>
                    <a:ln>
                      <a:noFill/>
                    </a:ln>
                    <a:extLst>
                      <a:ext uri="{53640926-AAD7-44D8-BBD7-CCE9431645EC}">
                        <a14:shadowObscured xmlns:a14="http://schemas.microsoft.com/office/drawing/2010/main"/>
                      </a:ext>
                    </a:extLst>
                  </pic:spPr>
                </pic:pic>
              </a:graphicData>
            </a:graphic>
          </wp:inline>
        </w:drawing>
      </w:r>
    </w:p>
    <w:p w14:paraId="3B4017BA" w14:textId="2386CCCF" w:rsidR="003A29F1" w:rsidRPr="00793174" w:rsidRDefault="0070022F" w:rsidP="00793174">
      <w:pPr>
        <w:jc w:val="center"/>
      </w:pPr>
      <w:r>
        <w:object w:dxaOrig="1140" w:dyaOrig="660" w14:anchorId="1B7C67E4">
          <v:shape id="_x0000_i1067" type="#_x0000_t75" style="width:42pt;height:26.25pt" o:ole="">
            <v:imagedata r:id="rId315" o:title="" cropleft="2874f" cropright="5749f"/>
          </v:shape>
          <o:OLEObject Type="Embed" ProgID="Package" ShapeID="_x0000_i1067" DrawAspect="Content" ObjectID="_1710162554" r:id="rId316"/>
        </w:object>
      </w:r>
    </w:p>
    <w:p w14:paraId="051AC144" w14:textId="20C5CD5D" w:rsidR="003A29F1" w:rsidRDefault="003A29F1" w:rsidP="003111B2">
      <w:pPr>
        <w:pStyle w:val="Ttulo3"/>
      </w:pPr>
      <w:bookmarkStart w:id="199" w:name="_Toc70064158"/>
      <w:bookmarkStart w:id="200" w:name="_Toc99392079"/>
      <w:r>
        <w:t>Marcha</w:t>
      </w:r>
      <w:bookmarkEnd w:id="199"/>
      <w:bookmarkEnd w:id="200"/>
      <w:r>
        <w:t xml:space="preserve"> </w:t>
      </w:r>
    </w:p>
    <w:p w14:paraId="6E750A51" w14:textId="324C71EE" w:rsidR="003A29F1" w:rsidRDefault="00DB2679" w:rsidP="003A29F1">
      <w:pPr>
        <w:jc w:val="center"/>
      </w:pPr>
      <w:r>
        <w:rPr>
          <w:noProof/>
          <w:lang w:eastAsia="pt-BR"/>
        </w:rPr>
        <w:drawing>
          <wp:inline distT="0" distB="0" distL="0" distR="0" wp14:anchorId="78590196" wp14:editId="5DB2E01C">
            <wp:extent cx="5394960" cy="1463040"/>
            <wp:effectExtent l="0" t="0" r="0" b="3810"/>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394960" cy="1463040"/>
                    </a:xfrm>
                    <a:prstGeom prst="rect">
                      <a:avLst/>
                    </a:prstGeom>
                    <a:noFill/>
                    <a:ln>
                      <a:noFill/>
                    </a:ln>
                  </pic:spPr>
                </pic:pic>
              </a:graphicData>
            </a:graphic>
          </wp:inline>
        </w:drawing>
      </w:r>
    </w:p>
    <w:p w14:paraId="1B19C39C" w14:textId="56C36B06" w:rsidR="003A29F1" w:rsidRDefault="0070022F" w:rsidP="003A29F1">
      <w:pPr>
        <w:jc w:val="center"/>
      </w:pPr>
      <w:r w:rsidRPr="008730C8">
        <w:object w:dxaOrig="1215" w:dyaOrig="811" w14:anchorId="2FC30D1C">
          <v:shape id="_x0000_i1068" type="#_x0000_t75" style="width:40.5pt;height:24.75pt" o:ole="">
            <v:imagedata r:id="rId318" o:title="" cropleft="2521f" cropright="5671f"/>
          </v:shape>
          <o:OLEObject Type="Embed" ProgID="Package" ShapeID="_x0000_i1068" DrawAspect="Content" ObjectID="_1710162555" r:id="rId319"/>
        </w:object>
      </w:r>
    </w:p>
    <w:p w14:paraId="2C22B17F" w14:textId="77777777" w:rsidR="00810C65" w:rsidRDefault="00810C65" w:rsidP="00DB2679"/>
    <w:p w14:paraId="4C146FE8" w14:textId="77777777" w:rsidR="00231E7A" w:rsidRDefault="00231E7A" w:rsidP="00DB2679"/>
    <w:p w14:paraId="1AAA6A3D" w14:textId="5F643536" w:rsidR="003A29F1" w:rsidRDefault="003A29F1" w:rsidP="003111B2">
      <w:pPr>
        <w:pStyle w:val="Ttulo3"/>
      </w:pPr>
      <w:bookmarkStart w:id="201" w:name="_Toc70064159"/>
      <w:bookmarkStart w:id="202" w:name="_Toc99392080"/>
      <w:r>
        <w:t>Marcha Rancho</w:t>
      </w:r>
      <w:bookmarkEnd w:id="201"/>
      <w:bookmarkEnd w:id="202"/>
    </w:p>
    <w:p w14:paraId="6D2FA3F3" w14:textId="0899DF0E" w:rsidR="00793174" w:rsidRDefault="008C2A0C" w:rsidP="008C2A0C">
      <w:pPr>
        <w:jc w:val="center"/>
      </w:pPr>
      <w:r>
        <w:rPr>
          <w:noProof/>
          <w:lang w:eastAsia="pt-BR"/>
        </w:rPr>
        <w:drawing>
          <wp:inline distT="0" distB="0" distL="0" distR="0" wp14:anchorId="1DB43909" wp14:editId="664320F2">
            <wp:extent cx="4749800" cy="990600"/>
            <wp:effectExtent l="0" t="0" r="0" b="0"/>
            <wp:docPr id="117" name="Imagem 117"/>
            <wp:cNvGraphicFramePr/>
            <a:graphic xmlns:a="http://schemas.openxmlformats.org/drawingml/2006/main">
              <a:graphicData uri="http://schemas.openxmlformats.org/drawingml/2006/picture">
                <pic:pic xmlns:pic="http://schemas.openxmlformats.org/drawingml/2006/picture">
                  <pic:nvPicPr>
                    <pic:cNvPr id="117" name="Imagem 117"/>
                    <pic:cNvPicPr/>
                  </pic:nvPicPr>
                  <pic:blipFill rotWithShape="1">
                    <a:blip r:embed="rId320"/>
                    <a:srcRect l="1028" r="1697" b="10573"/>
                    <a:stretch/>
                  </pic:blipFill>
                  <pic:spPr bwMode="auto">
                    <a:xfrm>
                      <a:off x="0" y="0"/>
                      <a:ext cx="4749800" cy="990600"/>
                    </a:xfrm>
                    <a:prstGeom prst="rect">
                      <a:avLst/>
                    </a:prstGeom>
                    <a:ln>
                      <a:noFill/>
                    </a:ln>
                    <a:extLst>
                      <a:ext uri="{53640926-AAD7-44D8-BBD7-CCE9431645EC}">
                        <a14:shadowObscured xmlns:a14="http://schemas.microsoft.com/office/drawing/2010/main"/>
                      </a:ext>
                    </a:extLst>
                  </pic:spPr>
                </pic:pic>
              </a:graphicData>
            </a:graphic>
          </wp:inline>
        </w:drawing>
      </w:r>
    </w:p>
    <w:p w14:paraId="72FF1894" w14:textId="01E45AC3" w:rsidR="003A29F1" w:rsidRPr="00793174" w:rsidRDefault="0070022F" w:rsidP="00793174">
      <w:pPr>
        <w:jc w:val="center"/>
      </w:pPr>
      <w:r w:rsidRPr="008730C8">
        <w:object w:dxaOrig="2056" w:dyaOrig="811" w14:anchorId="68DAB1C1">
          <v:shape id="_x0000_i1069" type="#_x0000_t75" style="width:59.25pt;height:26.25pt" o:ole="">
            <v:imagedata r:id="rId321" o:title="" cropleft="4174f" cropright="4174f"/>
          </v:shape>
          <o:OLEObject Type="Embed" ProgID="Package" ShapeID="_x0000_i1069" DrawAspect="Content" ObjectID="_1710162556" r:id="rId322"/>
        </w:object>
      </w:r>
    </w:p>
    <w:p w14:paraId="1E5C4AC5" w14:textId="4F398551" w:rsidR="00793174" w:rsidRDefault="003A29F1" w:rsidP="00810C65">
      <w:pPr>
        <w:pStyle w:val="Ttulo3"/>
      </w:pPr>
      <w:bookmarkStart w:id="203" w:name="_Toc70064160"/>
      <w:bookmarkStart w:id="204" w:name="_Toc99392081"/>
      <w:r>
        <w:t>Pop Rock 1</w:t>
      </w:r>
      <w:bookmarkEnd w:id="203"/>
      <w:bookmarkEnd w:id="204"/>
    </w:p>
    <w:p w14:paraId="43936A1D" w14:textId="4A768A71" w:rsidR="003A29F1" w:rsidRPr="00793174" w:rsidRDefault="00810C65" w:rsidP="00793174">
      <w:pPr>
        <w:jc w:val="center"/>
      </w:pPr>
      <w:r>
        <w:rPr>
          <w:noProof/>
          <w:lang w:eastAsia="pt-BR"/>
        </w:rPr>
        <w:drawing>
          <wp:inline distT="0" distB="0" distL="0" distR="0" wp14:anchorId="4314C7D9" wp14:editId="53751F2B">
            <wp:extent cx="5224723" cy="1322489"/>
            <wp:effectExtent l="0" t="0" r="0" b="0"/>
            <wp:docPr id="1111" name="Imagem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231682" cy="1324251"/>
                    </a:xfrm>
                    <a:prstGeom prst="rect">
                      <a:avLst/>
                    </a:prstGeom>
                    <a:noFill/>
                    <a:ln>
                      <a:noFill/>
                    </a:ln>
                  </pic:spPr>
                </pic:pic>
              </a:graphicData>
            </a:graphic>
          </wp:inline>
        </w:drawing>
      </w:r>
      <w:r w:rsidR="0070022F" w:rsidRPr="008730C8">
        <w:object w:dxaOrig="1651" w:dyaOrig="811" w14:anchorId="28E21700">
          <v:shape id="_x0000_i1070" type="#_x0000_t75" style="width:49.5pt;height:24.75pt" o:ole="">
            <v:imagedata r:id="rId324" o:title="" cropleft="4064f" cropright="5588f"/>
          </v:shape>
          <o:OLEObject Type="Embed" ProgID="Package" ShapeID="_x0000_i1070" DrawAspect="Content" ObjectID="_1710162557" r:id="rId325"/>
        </w:object>
      </w:r>
    </w:p>
    <w:p w14:paraId="74FDB89E" w14:textId="225A3CF3" w:rsidR="003A29F1" w:rsidRDefault="003A29F1" w:rsidP="003111B2">
      <w:pPr>
        <w:pStyle w:val="Ttulo3"/>
      </w:pPr>
      <w:bookmarkStart w:id="205" w:name="_Toc70064161"/>
      <w:bookmarkStart w:id="206" w:name="_Toc99392082"/>
      <w:r>
        <w:t>Pop Rock 2</w:t>
      </w:r>
      <w:bookmarkEnd w:id="205"/>
      <w:bookmarkEnd w:id="206"/>
    </w:p>
    <w:p w14:paraId="5302EF39" w14:textId="14D5CA72" w:rsidR="00793174" w:rsidRDefault="003A29F1" w:rsidP="000A25B9">
      <w:pPr>
        <w:jc w:val="center"/>
      </w:pPr>
      <w:r>
        <w:rPr>
          <w:noProof/>
          <w:lang w:eastAsia="pt-BR"/>
        </w:rPr>
        <w:drawing>
          <wp:inline distT="0" distB="0" distL="0" distR="0" wp14:anchorId="08FB1C2D" wp14:editId="5BD48748">
            <wp:extent cx="5060950" cy="1280441"/>
            <wp:effectExtent l="0" t="0" r="6350" b="0"/>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6"/>
                    <a:srcRect b="10386"/>
                    <a:stretch/>
                  </pic:blipFill>
                  <pic:spPr bwMode="auto">
                    <a:xfrm>
                      <a:off x="0" y="0"/>
                      <a:ext cx="5091952" cy="1288285"/>
                    </a:xfrm>
                    <a:prstGeom prst="rect">
                      <a:avLst/>
                    </a:prstGeom>
                    <a:ln>
                      <a:noFill/>
                    </a:ln>
                    <a:extLst>
                      <a:ext uri="{53640926-AAD7-44D8-BBD7-CCE9431645EC}">
                        <a14:shadowObscured xmlns:a14="http://schemas.microsoft.com/office/drawing/2010/main"/>
                      </a:ext>
                    </a:extLst>
                  </pic:spPr>
                </pic:pic>
              </a:graphicData>
            </a:graphic>
          </wp:inline>
        </w:drawing>
      </w:r>
    </w:p>
    <w:p w14:paraId="3F9E9D6F" w14:textId="76A78CE9" w:rsidR="008615AF" w:rsidRPr="008730C8" w:rsidRDefault="000A25B9" w:rsidP="008C2A0C">
      <w:pPr>
        <w:jc w:val="center"/>
      </w:pPr>
      <w:r w:rsidRPr="008730C8">
        <w:object w:dxaOrig="1651" w:dyaOrig="811" w14:anchorId="04992555">
          <v:shape id="_x0000_i1071" type="#_x0000_t75" style="width:49.5pt;height:22.5pt" o:ole="">
            <v:imagedata r:id="rId327" o:title=""/>
          </v:shape>
          <o:OLEObject Type="Embed" ProgID="Package" ShapeID="_x0000_i1071" DrawAspect="Content" ObjectID="_1710162558" r:id="rId328"/>
        </w:object>
      </w:r>
    </w:p>
    <w:p w14:paraId="67410AF9" w14:textId="5D7C56B9" w:rsidR="003A29F1" w:rsidRDefault="003A29F1" w:rsidP="003111B2">
      <w:pPr>
        <w:pStyle w:val="Ttulo3"/>
      </w:pPr>
      <w:bookmarkStart w:id="207" w:name="_Toc70064162"/>
      <w:bookmarkStart w:id="208" w:name="_Toc99392083"/>
      <w:r>
        <w:t>Pop Rock (Variação 1)</w:t>
      </w:r>
      <w:bookmarkEnd w:id="207"/>
      <w:bookmarkEnd w:id="208"/>
    </w:p>
    <w:p w14:paraId="5319D365" w14:textId="19A77F09" w:rsidR="00793174" w:rsidRDefault="003A29F1" w:rsidP="000A25B9">
      <w:pPr>
        <w:jc w:val="center"/>
      </w:pPr>
      <w:r>
        <w:rPr>
          <w:noProof/>
          <w:lang w:eastAsia="pt-BR"/>
        </w:rPr>
        <w:drawing>
          <wp:inline distT="0" distB="0" distL="0" distR="0" wp14:anchorId="266A9543" wp14:editId="41775292">
            <wp:extent cx="4387850" cy="1734147"/>
            <wp:effectExtent l="0" t="0" r="0" b="0"/>
            <wp:docPr id="163" name="Image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9"/>
                    <a:srcRect t="3370" b="7162"/>
                    <a:stretch/>
                  </pic:blipFill>
                  <pic:spPr bwMode="auto">
                    <a:xfrm>
                      <a:off x="0" y="0"/>
                      <a:ext cx="4410901" cy="1743257"/>
                    </a:xfrm>
                    <a:prstGeom prst="rect">
                      <a:avLst/>
                    </a:prstGeom>
                    <a:ln>
                      <a:noFill/>
                    </a:ln>
                    <a:extLst>
                      <a:ext uri="{53640926-AAD7-44D8-BBD7-CCE9431645EC}">
                        <a14:shadowObscured xmlns:a14="http://schemas.microsoft.com/office/drawing/2010/main"/>
                      </a:ext>
                    </a:extLst>
                  </pic:spPr>
                </pic:pic>
              </a:graphicData>
            </a:graphic>
          </wp:inline>
        </w:drawing>
      </w:r>
    </w:p>
    <w:p w14:paraId="1EF3A80D" w14:textId="6CBC6650" w:rsidR="00EC22DF" w:rsidRDefault="000A25B9" w:rsidP="00810C65">
      <w:pPr>
        <w:jc w:val="center"/>
      </w:pPr>
      <w:r w:rsidRPr="008730C8">
        <w:object w:dxaOrig="2716" w:dyaOrig="811" w14:anchorId="0239E88D">
          <v:shape id="_x0000_i1072" type="#_x0000_t75" style="width:89.25pt;height:26.25pt" o:ole="">
            <v:imagedata r:id="rId330" o:title=""/>
          </v:shape>
          <o:OLEObject Type="Embed" ProgID="Package" ShapeID="_x0000_i1072" DrawAspect="Content" ObjectID="_1710162559" r:id="rId331"/>
        </w:object>
      </w:r>
    </w:p>
    <w:p w14:paraId="40C811CE" w14:textId="77777777" w:rsidR="003A29F1" w:rsidRDefault="003A29F1" w:rsidP="003A29F1">
      <w:pPr>
        <w:pStyle w:val="Ttulo3"/>
      </w:pPr>
      <w:bookmarkStart w:id="209" w:name="_Toc70064163"/>
      <w:bookmarkStart w:id="210" w:name="_Toc99392084"/>
      <w:r>
        <w:t>Pop Rock (Variação 2)</w:t>
      </w:r>
      <w:bookmarkEnd w:id="209"/>
      <w:bookmarkEnd w:id="210"/>
    </w:p>
    <w:p w14:paraId="362C2458" w14:textId="231A7C60" w:rsidR="003A29F1" w:rsidRDefault="00DB2679" w:rsidP="000A25B9">
      <w:pPr>
        <w:jc w:val="center"/>
      </w:pPr>
      <w:r>
        <w:rPr>
          <w:noProof/>
          <w:lang w:eastAsia="pt-BR"/>
        </w:rPr>
        <w:drawing>
          <wp:inline distT="0" distB="0" distL="0" distR="0" wp14:anchorId="137EFB5E" wp14:editId="168A6E06">
            <wp:extent cx="4762500" cy="1327116"/>
            <wp:effectExtent l="0" t="0" r="0" b="6985"/>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787133" cy="1333980"/>
                    </a:xfrm>
                    <a:prstGeom prst="rect">
                      <a:avLst/>
                    </a:prstGeom>
                    <a:noFill/>
                    <a:ln>
                      <a:noFill/>
                    </a:ln>
                  </pic:spPr>
                </pic:pic>
              </a:graphicData>
            </a:graphic>
          </wp:inline>
        </w:drawing>
      </w:r>
    </w:p>
    <w:p w14:paraId="5A45789E" w14:textId="77777777" w:rsidR="00793174" w:rsidRDefault="00793174" w:rsidP="003A29F1">
      <w:pPr>
        <w:jc w:val="center"/>
      </w:pPr>
    </w:p>
    <w:p w14:paraId="6343999B" w14:textId="5AFF9FBC" w:rsidR="003A29F1" w:rsidRDefault="000A25B9" w:rsidP="000A25B9">
      <w:pPr>
        <w:jc w:val="center"/>
      </w:pPr>
      <w:r w:rsidRPr="008730C8">
        <w:object w:dxaOrig="2716" w:dyaOrig="811" w14:anchorId="029B2552">
          <v:shape id="_x0000_i1073" type="#_x0000_t75" style="width:98.25pt;height:26.25pt" o:ole="">
            <v:imagedata r:id="rId333" o:title=""/>
          </v:shape>
          <o:OLEObject Type="Embed" ProgID="Package" ShapeID="_x0000_i1073" DrawAspect="Content" ObjectID="_1710162560" r:id="rId334"/>
        </w:object>
      </w:r>
    </w:p>
    <w:p w14:paraId="3368BBCE" w14:textId="77777777" w:rsidR="003A29F1" w:rsidRPr="008730C8" w:rsidRDefault="003A29F1" w:rsidP="003A29F1">
      <w:pPr>
        <w:pStyle w:val="Ttulo3"/>
      </w:pPr>
      <w:bookmarkStart w:id="211" w:name="_Toc70064164"/>
      <w:bookmarkStart w:id="212" w:name="_Toc99392085"/>
      <w:r>
        <w:t>Pop Soul</w:t>
      </w:r>
      <w:bookmarkEnd w:id="211"/>
      <w:bookmarkEnd w:id="212"/>
    </w:p>
    <w:p w14:paraId="53F9A846" w14:textId="77777777" w:rsidR="003A29F1" w:rsidRDefault="003A29F1" w:rsidP="003A29F1">
      <w:pPr>
        <w:jc w:val="center"/>
      </w:pPr>
    </w:p>
    <w:p w14:paraId="1853F8A2" w14:textId="613F51D6" w:rsidR="00793174" w:rsidRDefault="003A29F1" w:rsidP="000A25B9">
      <w:pPr>
        <w:jc w:val="center"/>
      </w:pPr>
      <w:r>
        <w:rPr>
          <w:noProof/>
          <w:lang w:eastAsia="pt-BR"/>
        </w:rPr>
        <w:drawing>
          <wp:inline distT="0" distB="0" distL="0" distR="0" wp14:anchorId="035A918F" wp14:editId="595310CF">
            <wp:extent cx="5137150" cy="1036378"/>
            <wp:effectExtent l="0" t="0" r="6350" b="0"/>
            <wp:docPr id="175"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5"/>
                    <a:srcRect t="16128" b="8189"/>
                    <a:stretch/>
                  </pic:blipFill>
                  <pic:spPr bwMode="auto">
                    <a:xfrm>
                      <a:off x="0" y="0"/>
                      <a:ext cx="5156463" cy="1040274"/>
                    </a:xfrm>
                    <a:prstGeom prst="rect">
                      <a:avLst/>
                    </a:prstGeom>
                    <a:ln>
                      <a:noFill/>
                    </a:ln>
                    <a:extLst>
                      <a:ext uri="{53640926-AAD7-44D8-BBD7-CCE9431645EC}">
                        <a14:shadowObscured xmlns:a14="http://schemas.microsoft.com/office/drawing/2010/main"/>
                      </a:ext>
                    </a:extLst>
                  </pic:spPr>
                </pic:pic>
              </a:graphicData>
            </a:graphic>
          </wp:inline>
        </w:drawing>
      </w:r>
    </w:p>
    <w:p w14:paraId="6F062B99" w14:textId="1F8CDD01" w:rsidR="003A29F1" w:rsidRDefault="000A25B9" w:rsidP="000A25B9">
      <w:pPr>
        <w:jc w:val="center"/>
      </w:pPr>
      <w:r w:rsidRPr="008730C8">
        <w:object w:dxaOrig="1380" w:dyaOrig="811" w14:anchorId="14F361D5">
          <v:shape id="_x0000_i1074" type="#_x0000_t75" style="width:42pt;height:24.75pt" o:ole="">
            <v:imagedata r:id="rId336" o:title=""/>
          </v:shape>
          <o:OLEObject Type="Embed" ProgID="Package" ShapeID="_x0000_i1074" DrawAspect="Content" ObjectID="_1710162561" r:id="rId337"/>
        </w:object>
      </w:r>
    </w:p>
    <w:p w14:paraId="1A676A6C" w14:textId="22B3746F" w:rsidR="003A29F1" w:rsidRDefault="003A29F1" w:rsidP="003111B2">
      <w:pPr>
        <w:pStyle w:val="Ttulo3"/>
      </w:pPr>
      <w:bookmarkStart w:id="213" w:name="_Toc70064165"/>
      <w:bookmarkStart w:id="214" w:name="_Toc99392086"/>
      <w:r>
        <w:t>Ritmo Balada</w:t>
      </w:r>
      <w:bookmarkEnd w:id="213"/>
      <w:bookmarkEnd w:id="214"/>
    </w:p>
    <w:p w14:paraId="0C6A71AD" w14:textId="77777777" w:rsidR="003A29F1" w:rsidRDefault="003A29F1" w:rsidP="003A29F1">
      <w:pPr>
        <w:jc w:val="center"/>
      </w:pPr>
      <w:r>
        <w:rPr>
          <w:noProof/>
          <w:lang w:eastAsia="pt-BR"/>
        </w:rPr>
        <w:drawing>
          <wp:inline distT="0" distB="0" distL="0" distR="0" wp14:anchorId="337B5553" wp14:editId="5563B392">
            <wp:extent cx="5232400" cy="1130582"/>
            <wp:effectExtent l="0" t="0" r="6350" b="0"/>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257611" cy="1136029"/>
                    </a:xfrm>
                    <a:prstGeom prst="rect">
                      <a:avLst/>
                    </a:prstGeom>
                  </pic:spPr>
                </pic:pic>
              </a:graphicData>
            </a:graphic>
          </wp:inline>
        </w:drawing>
      </w:r>
    </w:p>
    <w:p w14:paraId="160B8249" w14:textId="77777777" w:rsidR="00793174" w:rsidRDefault="00793174" w:rsidP="003111B2">
      <w:pPr>
        <w:jc w:val="center"/>
      </w:pPr>
    </w:p>
    <w:p w14:paraId="59178CDB" w14:textId="59B91D82" w:rsidR="003A29F1" w:rsidRDefault="000A25B9" w:rsidP="003111B2">
      <w:pPr>
        <w:jc w:val="center"/>
      </w:pPr>
      <w:r w:rsidRPr="00A50EE3">
        <w:object w:dxaOrig="1815" w:dyaOrig="811" w14:anchorId="57FCE4D7">
          <v:shape id="_x0000_i1075" type="#_x0000_t75" style="width:66.75pt;height:24.75pt" o:ole="">
            <v:imagedata r:id="rId339" o:title=""/>
          </v:shape>
          <o:OLEObject Type="Embed" ProgID="Package" ShapeID="_x0000_i1075" DrawAspect="Content" ObjectID="_1710162562" r:id="rId340"/>
        </w:object>
      </w:r>
    </w:p>
    <w:p w14:paraId="0E274C20" w14:textId="75F25647" w:rsidR="003A29F1" w:rsidRDefault="003A29F1" w:rsidP="003111B2">
      <w:pPr>
        <w:pStyle w:val="Ttulo3"/>
      </w:pPr>
      <w:bookmarkStart w:id="215" w:name="_Toc70064166"/>
      <w:bookmarkStart w:id="216" w:name="_Toc99392087"/>
      <w:r w:rsidRPr="00A50EE3">
        <w:t>Ritmo Balada (Batida Arquidiocese de Goiânia</w:t>
      </w:r>
      <w:r>
        <w:t>)</w:t>
      </w:r>
      <w:bookmarkEnd w:id="215"/>
      <w:bookmarkEnd w:id="216"/>
    </w:p>
    <w:p w14:paraId="14A01050" w14:textId="77777777" w:rsidR="003A29F1" w:rsidRDefault="003A29F1" w:rsidP="000A25B9">
      <w:pPr>
        <w:jc w:val="center"/>
      </w:pPr>
      <w:r>
        <w:rPr>
          <w:noProof/>
          <w:lang w:eastAsia="pt-BR"/>
        </w:rPr>
        <w:drawing>
          <wp:inline distT="0" distB="0" distL="0" distR="0" wp14:anchorId="18A12604" wp14:editId="44A62209">
            <wp:extent cx="4603750" cy="1130763"/>
            <wp:effectExtent l="0" t="0" r="6350" b="0"/>
            <wp:docPr id="189" name="Image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4644448" cy="1140759"/>
                    </a:xfrm>
                    <a:prstGeom prst="rect">
                      <a:avLst/>
                    </a:prstGeom>
                  </pic:spPr>
                </pic:pic>
              </a:graphicData>
            </a:graphic>
          </wp:inline>
        </w:drawing>
      </w:r>
    </w:p>
    <w:p w14:paraId="5A5AC243" w14:textId="77777777" w:rsidR="00793174" w:rsidRDefault="00793174" w:rsidP="003A29F1">
      <w:pPr>
        <w:jc w:val="center"/>
      </w:pPr>
    </w:p>
    <w:p w14:paraId="5B9E98BD" w14:textId="53A57196" w:rsidR="003A29F1" w:rsidRDefault="000A25B9" w:rsidP="003A29F1">
      <w:pPr>
        <w:jc w:val="center"/>
      </w:pPr>
      <w:r w:rsidRPr="00A50EE3">
        <w:object w:dxaOrig="5250" w:dyaOrig="811" w14:anchorId="1BE3F4BA">
          <v:shape id="_x0000_i1076" type="#_x0000_t75" style="width:207pt;height:26.25pt" o:ole="">
            <v:imagedata r:id="rId342" o:title=""/>
          </v:shape>
          <o:OLEObject Type="Embed" ProgID="Package" ShapeID="_x0000_i1076" DrawAspect="Content" ObjectID="_1710162563" r:id="rId343"/>
        </w:object>
      </w:r>
    </w:p>
    <w:p w14:paraId="05FAF5EA" w14:textId="6CE4C8BE" w:rsidR="003A29F1" w:rsidRDefault="003A29F1" w:rsidP="003111B2">
      <w:pPr>
        <w:pStyle w:val="Ttulo3"/>
      </w:pPr>
      <w:bookmarkStart w:id="217" w:name="_Toc70064167"/>
      <w:bookmarkStart w:id="218" w:name="_Toc99392088"/>
      <w:r>
        <w:t>Ritmo Jovem</w:t>
      </w:r>
      <w:bookmarkEnd w:id="217"/>
      <w:bookmarkEnd w:id="218"/>
    </w:p>
    <w:p w14:paraId="07B8BFCB" w14:textId="77777777" w:rsidR="003A29F1" w:rsidRDefault="003A29F1" w:rsidP="003A29F1">
      <w:pPr>
        <w:jc w:val="center"/>
      </w:pPr>
      <w:r>
        <w:rPr>
          <w:noProof/>
          <w:lang w:eastAsia="pt-BR"/>
        </w:rPr>
        <w:drawing>
          <wp:inline distT="0" distB="0" distL="0" distR="0" wp14:anchorId="15F27F52" wp14:editId="3242FCC0">
            <wp:extent cx="4914900" cy="1075523"/>
            <wp:effectExtent l="0" t="0" r="0" b="0"/>
            <wp:docPr id="190" name="Image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4964112" cy="1086292"/>
                    </a:xfrm>
                    <a:prstGeom prst="rect">
                      <a:avLst/>
                    </a:prstGeom>
                  </pic:spPr>
                </pic:pic>
              </a:graphicData>
            </a:graphic>
          </wp:inline>
        </w:drawing>
      </w:r>
    </w:p>
    <w:p w14:paraId="5650B78B" w14:textId="274BA350" w:rsidR="003A29F1" w:rsidRDefault="000A25B9" w:rsidP="003111B2">
      <w:pPr>
        <w:jc w:val="center"/>
      </w:pPr>
      <w:r w:rsidRPr="00A50EE3">
        <w:object w:dxaOrig="1801" w:dyaOrig="811" w14:anchorId="13304510">
          <v:shape id="_x0000_i1077" type="#_x0000_t75" style="width:63pt;height:30pt" o:ole="">
            <v:imagedata r:id="rId345" o:title=""/>
          </v:shape>
          <o:OLEObject Type="Embed" ProgID="Package" ShapeID="_x0000_i1077" DrawAspect="Content" ObjectID="_1710162564" r:id="rId346"/>
        </w:object>
      </w:r>
    </w:p>
    <w:p w14:paraId="719E279C" w14:textId="77777777" w:rsidR="003A29F1" w:rsidRDefault="003A29F1" w:rsidP="003A29F1">
      <w:pPr>
        <w:pStyle w:val="Ttulo3"/>
      </w:pPr>
      <w:bookmarkStart w:id="219" w:name="_Toc70064168"/>
      <w:bookmarkStart w:id="220" w:name="_Toc99392089"/>
      <w:r w:rsidRPr="00A50EE3">
        <w:t>Ritmo Yê Yê Variação ou Ritmo Jovem (Rock Anos 80)</w:t>
      </w:r>
      <w:bookmarkEnd w:id="219"/>
      <w:bookmarkEnd w:id="220"/>
    </w:p>
    <w:p w14:paraId="6C5DFBFC" w14:textId="77777777" w:rsidR="003A29F1" w:rsidRDefault="003A29F1" w:rsidP="003111B2">
      <w:r>
        <w:rPr>
          <w:noProof/>
          <w:lang w:eastAsia="pt-BR"/>
        </w:rPr>
        <w:drawing>
          <wp:inline distT="0" distB="0" distL="0" distR="0" wp14:anchorId="2D771BA7" wp14:editId="19847B27">
            <wp:extent cx="4824919" cy="1055834"/>
            <wp:effectExtent l="0" t="0" r="0" b="0"/>
            <wp:docPr id="193" name="Image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4852734" cy="1061921"/>
                    </a:xfrm>
                    <a:prstGeom prst="rect">
                      <a:avLst/>
                    </a:prstGeom>
                  </pic:spPr>
                </pic:pic>
              </a:graphicData>
            </a:graphic>
          </wp:inline>
        </w:drawing>
      </w:r>
    </w:p>
    <w:p w14:paraId="40A8B876" w14:textId="7647A360" w:rsidR="003A29F1" w:rsidRDefault="000A25B9" w:rsidP="000A25B9">
      <w:pPr>
        <w:jc w:val="center"/>
      </w:pPr>
      <w:r w:rsidRPr="00A50EE3">
        <w:object w:dxaOrig="6046" w:dyaOrig="811" w14:anchorId="3DD620D9">
          <v:shape id="_x0000_i1078" type="#_x0000_t75" style="width:168.75pt;height:24.75pt" o:ole="">
            <v:imagedata r:id="rId348" o:title="" cropleft="5657f" cropright="5933f"/>
          </v:shape>
          <o:OLEObject Type="Embed" ProgID="Package" ShapeID="_x0000_i1078" DrawAspect="Content" ObjectID="_1710162565" r:id="rId349"/>
        </w:object>
      </w:r>
    </w:p>
    <w:p w14:paraId="1BDC391D" w14:textId="6882FF7A" w:rsidR="003A29F1" w:rsidRPr="00A50EE3" w:rsidRDefault="003A29F1" w:rsidP="003111B2">
      <w:pPr>
        <w:pStyle w:val="Ttulo3"/>
      </w:pPr>
      <w:bookmarkStart w:id="221" w:name="_Toc70064169"/>
      <w:bookmarkStart w:id="222" w:name="_Toc99392090"/>
      <w:r w:rsidRPr="00A50EE3">
        <w:t>Rock Balada Lenta (Variação)</w:t>
      </w:r>
      <w:bookmarkEnd w:id="221"/>
      <w:bookmarkEnd w:id="222"/>
    </w:p>
    <w:p w14:paraId="6A87DF6E" w14:textId="77777777" w:rsidR="003A29F1" w:rsidRDefault="003A29F1" w:rsidP="003A29F1">
      <w:pPr>
        <w:jc w:val="center"/>
      </w:pPr>
      <w:r>
        <w:rPr>
          <w:noProof/>
          <w:lang w:eastAsia="pt-BR"/>
        </w:rPr>
        <w:drawing>
          <wp:inline distT="0" distB="0" distL="0" distR="0" wp14:anchorId="5A264779" wp14:editId="4367CF2B">
            <wp:extent cx="5022850" cy="1152858"/>
            <wp:effectExtent l="0" t="0" r="6350" b="9525"/>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053549" cy="1159904"/>
                    </a:xfrm>
                    <a:prstGeom prst="rect">
                      <a:avLst/>
                    </a:prstGeom>
                  </pic:spPr>
                </pic:pic>
              </a:graphicData>
            </a:graphic>
          </wp:inline>
        </w:drawing>
      </w:r>
    </w:p>
    <w:p w14:paraId="27D33ED7" w14:textId="5226A90D" w:rsidR="003A29F1" w:rsidRDefault="000A25B9" w:rsidP="003111B2">
      <w:pPr>
        <w:jc w:val="center"/>
      </w:pPr>
      <w:r w:rsidRPr="00A50EE3">
        <w:object w:dxaOrig="3406" w:dyaOrig="811" w14:anchorId="5AB6FAD9">
          <v:shape id="_x0000_i1079" type="#_x0000_t75" style="width:111pt;height:26.25pt" o:ole="">
            <v:imagedata r:id="rId351" o:title="" cropleft="4873f" cropright="5521f"/>
          </v:shape>
          <o:OLEObject Type="Embed" ProgID="Package" ShapeID="_x0000_i1079" DrawAspect="Content" ObjectID="_1710162566" r:id="rId352"/>
        </w:object>
      </w:r>
    </w:p>
    <w:p w14:paraId="24C986D5" w14:textId="1F59D038" w:rsidR="003A29F1" w:rsidRDefault="003A29F1" w:rsidP="003111B2">
      <w:pPr>
        <w:pStyle w:val="Ttulo3"/>
      </w:pPr>
      <w:bookmarkStart w:id="223" w:name="_Toc70064170"/>
      <w:bookmarkStart w:id="224" w:name="_Toc99392091"/>
      <w:r>
        <w:t>Rock Inglês</w:t>
      </w:r>
      <w:bookmarkEnd w:id="223"/>
      <w:bookmarkEnd w:id="224"/>
    </w:p>
    <w:p w14:paraId="62465ED6" w14:textId="4E34D725" w:rsidR="003A29F1" w:rsidRDefault="007056DB" w:rsidP="003A29F1">
      <w:pPr>
        <w:jc w:val="center"/>
      </w:pPr>
      <w:r>
        <w:rPr>
          <w:noProof/>
          <w:lang w:eastAsia="pt-BR"/>
        </w:rPr>
        <w:drawing>
          <wp:inline distT="0" distB="0" distL="0" distR="0" wp14:anchorId="5C2E85C0" wp14:editId="4F1C8C0F">
            <wp:extent cx="4646930" cy="1131345"/>
            <wp:effectExtent l="0" t="0" r="127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707857" cy="1146178"/>
                    </a:xfrm>
                    <a:prstGeom prst="rect">
                      <a:avLst/>
                    </a:prstGeom>
                    <a:noFill/>
                    <a:ln>
                      <a:noFill/>
                    </a:ln>
                  </pic:spPr>
                </pic:pic>
              </a:graphicData>
            </a:graphic>
          </wp:inline>
        </w:drawing>
      </w:r>
    </w:p>
    <w:p w14:paraId="40B12031" w14:textId="3C89BEDE" w:rsidR="003A29F1" w:rsidRDefault="003A29F1" w:rsidP="003A29F1">
      <w:pPr>
        <w:jc w:val="center"/>
      </w:pPr>
      <w:r w:rsidRPr="00885D1D">
        <w:object w:dxaOrig="1621" w:dyaOrig="811" w14:anchorId="38C244C1">
          <v:shape id="_x0000_i1080" type="#_x0000_t75" style="width:63.75pt;height:26.25pt" o:ole="">
            <v:imagedata r:id="rId354" o:title=""/>
          </v:shape>
          <o:OLEObject Type="Embed" ProgID="Package" ShapeID="_x0000_i1080" DrawAspect="Content" ObjectID="_1710162567" r:id="rId355"/>
        </w:object>
      </w:r>
    </w:p>
    <w:p w14:paraId="662CD995" w14:textId="77777777" w:rsidR="003A29F1" w:rsidRDefault="003A29F1" w:rsidP="003A29F1">
      <w:pPr>
        <w:jc w:val="center"/>
      </w:pPr>
    </w:p>
    <w:p w14:paraId="1535F84A" w14:textId="77777777" w:rsidR="000A25B9" w:rsidRDefault="000A25B9" w:rsidP="003A29F1">
      <w:pPr>
        <w:jc w:val="center"/>
      </w:pPr>
    </w:p>
    <w:p w14:paraId="0FC75E29" w14:textId="77777777" w:rsidR="000A25B9" w:rsidRDefault="000A25B9" w:rsidP="003A29F1">
      <w:pPr>
        <w:jc w:val="center"/>
      </w:pPr>
    </w:p>
    <w:p w14:paraId="6C4F130C" w14:textId="46D61D4A" w:rsidR="003A29F1" w:rsidRPr="00885D1D" w:rsidRDefault="003A29F1" w:rsidP="003111B2">
      <w:pPr>
        <w:pStyle w:val="Ttulo3"/>
      </w:pPr>
      <w:bookmarkStart w:id="225" w:name="_Toc70064171"/>
      <w:bookmarkStart w:id="226" w:name="_Toc99392092"/>
      <w:r>
        <w:t>Rock Inglês (Variação)</w:t>
      </w:r>
      <w:bookmarkEnd w:id="225"/>
      <w:bookmarkEnd w:id="226"/>
    </w:p>
    <w:p w14:paraId="309AA94C" w14:textId="77777777" w:rsidR="003A29F1" w:rsidRDefault="003A29F1" w:rsidP="003A29F1">
      <w:pPr>
        <w:jc w:val="center"/>
      </w:pPr>
      <w:r>
        <w:rPr>
          <w:noProof/>
          <w:lang w:eastAsia="pt-BR"/>
        </w:rPr>
        <w:drawing>
          <wp:inline distT="0" distB="0" distL="0" distR="0" wp14:anchorId="1DFDEEFD" wp14:editId="3343C740">
            <wp:extent cx="4991100" cy="1134566"/>
            <wp:effectExtent l="0" t="0" r="0" b="889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5016093" cy="1140247"/>
                    </a:xfrm>
                    <a:prstGeom prst="rect">
                      <a:avLst/>
                    </a:prstGeom>
                  </pic:spPr>
                </pic:pic>
              </a:graphicData>
            </a:graphic>
          </wp:inline>
        </w:drawing>
      </w:r>
    </w:p>
    <w:p w14:paraId="7AA3EDA7" w14:textId="0728BDAD" w:rsidR="003A29F1" w:rsidRDefault="000A25B9" w:rsidP="003111B2">
      <w:pPr>
        <w:jc w:val="center"/>
      </w:pPr>
      <w:r w:rsidRPr="00885D1D">
        <w:object w:dxaOrig="2700" w:dyaOrig="811" w14:anchorId="0FD46580">
          <v:shape id="_x0000_i1081" type="#_x0000_t75" style="width:81pt;height:24.75pt" o:ole="">
            <v:imagedata r:id="rId357" o:title=""/>
          </v:shape>
          <o:OLEObject Type="Embed" ProgID="Package" ShapeID="_x0000_i1081" DrawAspect="Content" ObjectID="_1710162568" r:id="rId358"/>
        </w:object>
      </w:r>
    </w:p>
    <w:p w14:paraId="41653630" w14:textId="0F8A9D4F" w:rsidR="003A29F1" w:rsidRDefault="003A29F1" w:rsidP="00196FE9">
      <w:pPr>
        <w:pStyle w:val="Ttulo3"/>
      </w:pPr>
      <w:bookmarkStart w:id="227" w:name="_Toc70064172"/>
      <w:bookmarkStart w:id="228" w:name="_Toc99392093"/>
      <w:r>
        <w:t>Toada Amazônica</w:t>
      </w:r>
      <w:bookmarkEnd w:id="227"/>
      <w:bookmarkEnd w:id="228"/>
    </w:p>
    <w:p w14:paraId="62DCB1D1" w14:textId="5AB40F23" w:rsidR="003A29F1" w:rsidRDefault="00D44283" w:rsidP="003A29F1">
      <w:pPr>
        <w:jc w:val="center"/>
      </w:pPr>
      <w:r>
        <w:rPr>
          <w:noProof/>
          <w:lang w:eastAsia="pt-BR"/>
        </w:rPr>
        <w:drawing>
          <wp:inline distT="0" distB="0" distL="0" distR="0" wp14:anchorId="5A037099" wp14:editId="7252263F">
            <wp:extent cx="5194300" cy="1181772"/>
            <wp:effectExtent l="0" t="0" r="635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206730" cy="1184600"/>
                    </a:xfrm>
                    <a:prstGeom prst="rect">
                      <a:avLst/>
                    </a:prstGeom>
                    <a:noFill/>
                    <a:ln>
                      <a:noFill/>
                    </a:ln>
                  </pic:spPr>
                </pic:pic>
              </a:graphicData>
            </a:graphic>
          </wp:inline>
        </w:drawing>
      </w:r>
    </w:p>
    <w:p w14:paraId="479E8BB9" w14:textId="09CA6443" w:rsidR="003A29F1" w:rsidRDefault="000A25B9" w:rsidP="003A29F1">
      <w:pPr>
        <w:jc w:val="center"/>
      </w:pPr>
      <w:r w:rsidRPr="00D44169">
        <w:object w:dxaOrig="2251" w:dyaOrig="811" w14:anchorId="62469A9E">
          <v:shape id="_x0000_i1082" type="#_x0000_t75" style="width:73.5pt;height:26.25pt" o:ole="">
            <v:imagedata r:id="rId360" o:title=""/>
          </v:shape>
          <o:OLEObject Type="Embed" ProgID="Package" ShapeID="_x0000_i1082" DrawAspect="Content" ObjectID="_1710162569" r:id="rId361"/>
        </w:object>
      </w:r>
    </w:p>
    <w:p w14:paraId="7A3CB919" w14:textId="5E76D307" w:rsidR="003A29F1" w:rsidRDefault="003A29F1" w:rsidP="00196FE9">
      <w:pPr>
        <w:pStyle w:val="Ttulo3"/>
      </w:pPr>
      <w:bookmarkStart w:id="229" w:name="_Toc70064173"/>
      <w:bookmarkStart w:id="230" w:name="_Toc99392094"/>
      <w:r>
        <w:t>Toada (Variação 1)</w:t>
      </w:r>
      <w:bookmarkEnd w:id="229"/>
      <w:bookmarkEnd w:id="230"/>
    </w:p>
    <w:p w14:paraId="0695FABB" w14:textId="2F9E3032" w:rsidR="003A29F1" w:rsidRDefault="00D44283" w:rsidP="003A29F1">
      <w:pPr>
        <w:jc w:val="center"/>
      </w:pPr>
      <w:r>
        <w:rPr>
          <w:noProof/>
          <w:lang w:eastAsia="pt-BR"/>
        </w:rPr>
        <w:drawing>
          <wp:inline distT="0" distB="0" distL="0" distR="0" wp14:anchorId="4859E21A" wp14:editId="65A86077">
            <wp:extent cx="5251450" cy="1157099"/>
            <wp:effectExtent l="0" t="0" r="6350" b="508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270232" cy="1161237"/>
                    </a:xfrm>
                    <a:prstGeom prst="rect">
                      <a:avLst/>
                    </a:prstGeom>
                    <a:noFill/>
                    <a:ln>
                      <a:noFill/>
                    </a:ln>
                  </pic:spPr>
                </pic:pic>
              </a:graphicData>
            </a:graphic>
          </wp:inline>
        </w:drawing>
      </w:r>
    </w:p>
    <w:p w14:paraId="720CB1A8" w14:textId="45677E82" w:rsidR="003A29F1" w:rsidRDefault="000A25B9" w:rsidP="00D44283">
      <w:pPr>
        <w:jc w:val="center"/>
      </w:pPr>
      <w:r>
        <w:object w:dxaOrig="1540" w:dyaOrig="993" w14:anchorId="46564D03">
          <v:shape id="_x0000_i1083" type="#_x0000_t75" style="width:57.75pt;height:33.75pt" o:ole="">
            <v:imagedata r:id="rId363" o:title=""/>
          </v:shape>
          <o:OLEObject Type="Embed" ProgID="Package" ShapeID="_x0000_i1083" DrawAspect="Icon" ObjectID="_1710162570" r:id="rId364"/>
        </w:object>
      </w:r>
    </w:p>
    <w:p w14:paraId="18FEC74F" w14:textId="4B9C6BA2" w:rsidR="003A29F1" w:rsidRPr="00D44169" w:rsidRDefault="003A29F1" w:rsidP="003111B2">
      <w:pPr>
        <w:pStyle w:val="Ttulo3"/>
      </w:pPr>
      <w:bookmarkStart w:id="231" w:name="_Toc70064174"/>
      <w:bookmarkStart w:id="232" w:name="_Toc99392095"/>
      <w:r>
        <w:t>Toada (Variação 2)</w:t>
      </w:r>
      <w:bookmarkEnd w:id="231"/>
      <w:bookmarkEnd w:id="232"/>
    </w:p>
    <w:p w14:paraId="0130E9DC" w14:textId="4F69C176" w:rsidR="003A29F1" w:rsidRDefault="00D44283" w:rsidP="003A29F1">
      <w:pPr>
        <w:jc w:val="center"/>
      </w:pPr>
      <w:r>
        <w:rPr>
          <w:noProof/>
          <w:lang w:eastAsia="pt-BR"/>
        </w:rPr>
        <w:drawing>
          <wp:inline distT="0" distB="0" distL="0" distR="0" wp14:anchorId="3624D0C1" wp14:editId="10E5366C">
            <wp:extent cx="5067300" cy="1054570"/>
            <wp:effectExtent l="0" t="0" r="0"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092225" cy="1059757"/>
                    </a:xfrm>
                    <a:prstGeom prst="rect">
                      <a:avLst/>
                    </a:prstGeom>
                    <a:noFill/>
                    <a:ln>
                      <a:noFill/>
                    </a:ln>
                  </pic:spPr>
                </pic:pic>
              </a:graphicData>
            </a:graphic>
          </wp:inline>
        </w:drawing>
      </w:r>
    </w:p>
    <w:p w14:paraId="38FC7290" w14:textId="0580525C" w:rsidR="003111B2" w:rsidRDefault="000A25B9" w:rsidP="00132377">
      <w:pPr>
        <w:jc w:val="center"/>
      </w:pPr>
      <w:r w:rsidRPr="00D44169">
        <w:object w:dxaOrig="2326" w:dyaOrig="811" w14:anchorId="1454B603">
          <v:shape id="_x0000_i1084" type="#_x0000_t75" style="width:85.5pt;height:24.75pt" o:ole="">
            <v:imagedata r:id="rId366" o:title=""/>
          </v:shape>
          <o:OLEObject Type="Embed" ProgID="Package" ShapeID="_x0000_i1084" DrawAspect="Content" ObjectID="_1710162571" r:id="rId367"/>
        </w:object>
      </w:r>
    </w:p>
    <w:p w14:paraId="26E4592F" w14:textId="77777777" w:rsidR="000A25B9" w:rsidRDefault="000A25B9" w:rsidP="00132377">
      <w:pPr>
        <w:jc w:val="center"/>
      </w:pPr>
    </w:p>
    <w:p w14:paraId="213E17AC" w14:textId="77777777" w:rsidR="000A25B9" w:rsidRDefault="000A25B9" w:rsidP="00132377">
      <w:pPr>
        <w:jc w:val="center"/>
      </w:pPr>
    </w:p>
    <w:p w14:paraId="12AE0EDD" w14:textId="77777777" w:rsidR="00810C65" w:rsidRDefault="00810C65" w:rsidP="00132377">
      <w:pPr>
        <w:jc w:val="center"/>
      </w:pPr>
    </w:p>
    <w:p w14:paraId="610A10E8" w14:textId="73D2BA43" w:rsidR="003A29F1" w:rsidRPr="006D2D73" w:rsidRDefault="003A29F1" w:rsidP="003A29F1">
      <w:pPr>
        <w:pStyle w:val="Ttulo3"/>
      </w:pPr>
      <w:bookmarkStart w:id="233" w:name="_Toc70064175"/>
      <w:bookmarkStart w:id="234" w:name="_Toc99392096"/>
      <w:r w:rsidRPr="006D2D73">
        <w:t>Valsa</w:t>
      </w:r>
      <w:bookmarkEnd w:id="233"/>
      <w:bookmarkEnd w:id="234"/>
    </w:p>
    <w:p w14:paraId="1C09C71E" w14:textId="2726E488" w:rsidR="003A29F1" w:rsidRPr="006D2D73" w:rsidRDefault="00D44283" w:rsidP="003A29F1">
      <w:pPr>
        <w:jc w:val="center"/>
      </w:pPr>
      <w:r>
        <w:rPr>
          <w:noProof/>
          <w:lang w:eastAsia="pt-BR"/>
        </w:rPr>
        <w:drawing>
          <wp:inline distT="0" distB="0" distL="0" distR="0" wp14:anchorId="553B2ED7" wp14:editId="4CB967B4">
            <wp:extent cx="5143500" cy="1220492"/>
            <wp:effectExtent l="0" t="0" r="0" b="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152047" cy="1222520"/>
                    </a:xfrm>
                    <a:prstGeom prst="rect">
                      <a:avLst/>
                    </a:prstGeom>
                    <a:noFill/>
                    <a:ln>
                      <a:noFill/>
                    </a:ln>
                  </pic:spPr>
                </pic:pic>
              </a:graphicData>
            </a:graphic>
          </wp:inline>
        </w:drawing>
      </w:r>
    </w:p>
    <w:p w14:paraId="3E28834B" w14:textId="21F8958E" w:rsidR="003A29F1" w:rsidRPr="006D2D73" w:rsidRDefault="000A25B9" w:rsidP="00132377">
      <w:pPr>
        <w:jc w:val="center"/>
      </w:pPr>
      <w:r>
        <w:object w:dxaOrig="1540" w:dyaOrig="993" w14:anchorId="5929F695">
          <v:shape id="_x0000_i1085" type="#_x0000_t75" style="width:49.5pt;height:22.5pt" o:ole="">
            <v:imagedata r:id="rId369" o:title="" cropbottom="18725f"/>
          </v:shape>
          <o:OLEObject Type="Embed" ProgID="Package" ShapeID="_x0000_i1085" DrawAspect="Icon" ObjectID="_1710162572" r:id="rId370"/>
        </w:object>
      </w:r>
    </w:p>
    <w:p w14:paraId="3341B355" w14:textId="77777777" w:rsidR="003A29F1" w:rsidRPr="006D2D73" w:rsidRDefault="003A29F1" w:rsidP="003A29F1">
      <w:pPr>
        <w:pStyle w:val="Ttulo3"/>
      </w:pPr>
      <w:bookmarkStart w:id="235" w:name="_Toc70064176"/>
      <w:bookmarkStart w:id="236" w:name="_Toc99392097"/>
      <w:r w:rsidRPr="006D2D73">
        <w:t>Valsa Variação</w:t>
      </w:r>
      <w:bookmarkEnd w:id="235"/>
      <w:bookmarkEnd w:id="236"/>
    </w:p>
    <w:p w14:paraId="7A898A9C" w14:textId="77777777" w:rsidR="003A29F1" w:rsidRPr="006D2D73" w:rsidRDefault="003A29F1" w:rsidP="003A29F1"/>
    <w:p w14:paraId="09976E7F" w14:textId="1FD07028" w:rsidR="003A29F1" w:rsidRPr="006D2D73" w:rsidRDefault="0070022F" w:rsidP="003A29F1">
      <w:pPr>
        <w:jc w:val="center"/>
      </w:pPr>
      <w:r>
        <w:rPr>
          <w:noProof/>
          <w:lang w:eastAsia="pt-BR"/>
        </w:rPr>
        <w:drawing>
          <wp:inline distT="0" distB="0" distL="0" distR="0" wp14:anchorId="3A8A71C8" wp14:editId="528BDB1B">
            <wp:extent cx="5086350" cy="1379349"/>
            <wp:effectExtent l="0" t="0" r="0" b="0"/>
            <wp:docPr id="295" name="Image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106405" cy="1384788"/>
                    </a:xfrm>
                    <a:prstGeom prst="rect">
                      <a:avLst/>
                    </a:prstGeom>
                    <a:noFill/>
                    <a:ln>
                      <a:noFill/>
                    </a:ln>
                  </pic:spPr>
                </pic:pic>
              </a:graphicData>
            </a:graphic>
          </wp:inline>
        </w:drawing>
      </w:r>
    </w:p>
    <w:p w14:paraId="13BC0C5D" w14:textId="00A265DB" w:rsidR="003A29F1" w:rsidRDefault="003A29F1" w:rsidP="00132377">
      <w:pPr>
        <w:jc w:val="center"/>
      </w:pPr>
    </w:p>
    <w:p w14:paraId="712A3642" w14:textId="6143DD13" w:rsidR="0070022F" w:rsidRDefault="000A25B9" w:rsidP="00132377">
      <w:pPr>
        <w:jc w:val="center"/>
      </w:pPr>
      <w:r>
        <w:object w:dxaOrig="1540" w:dyaOrig="993" w14:anchorId="24ABA1D4">
          <v:shape id="_x0000_i1086" type="#_x0000_t75" style="width:64.5pt;height:30pt" o:ole="">
            <v:imagedata r:id="rId372" o:title="" cropbottom="15888f"/>
          </v:shape>
          <o:OLEObject Type="Embed" ProgID="Package" ShapeID="_x0000_i1086" DrawAspect="Icon" ObjectID="_1710162573" r:id="rId373"/>
        </w:object>
      </w:r>
    </w:p>
    <w:p w14:paraId="5A61898D" w14:textId="77777777" w:rsidR="000A25B9" w:rsidRDefault="000A25B9" w:rsidP="00132377">
      <w:pPr>
        <w:jc w:val="center"/>
      </w:pPr>
    </w:p>
    <w:p w14:paraId="6AE6D1E4" w14:textId="77777777" w:rsidR="000A25B9" w:rsidRDefault="000A25B9" w:rsidP="00132377">
      <w:pPr>
        <w:jc w:val="center"/>
      </w:pPr>
    </w:p>
    <w:p w14:paraId="340F18B5" w14:textId="77777777" w:rsidR="000A25B9" w:rsidRDefault="000A25B9" w:rsidP="00132377">
      <w:pPr>
        <w:jc w:val="center"/>
      </w:pPr>
    </w:p>
    <w:p w14:paraId="42339B6A" w14:textId="77777777" w:rsidR="000A25B9" w:rsidRDefault="000A25B9" w:rsidP="00132377">
      <w:pPr>
        <w:jc w:val="center"/>
      </w:pPr>
    </w:p>
    <w:p w14:paraId="50DE0C2C" w14:textId="77777777" w:rsidR="000A25B9" w:rsidRDefault="000A25B9" w:rsidP="00132377">
      <w:pPr>
        <w:jc w:val="center"/>
      </w:pPr>
    </w:p>
    <w:p w14:paraId="7185C594" w14:textId="77777777" w:rsidR="000A25B9" w:rsidRDefault="000A25B9" w:rsidP="00132377">
      <w:pPr>
        <w:jc w:val="center"/>
      </w:pPr>
    </w:p>
    <w:p w14:paraId="33F9B78D" w14:textId="77777777" w:rsidR="000A25B9" w:rsidRDefault="000A25B9" w:rsidP="00132377">
      <w:pPr>
        <w:jc w:val="center"/>
      </w:pPr>
    </w:p>
    <w:p w14:paraId="0E036E92" w14:textId="77777777" w:rsidR="000A25B9" w:rsidRDefault="000A25B9" w:rsidP="00132377">
      <w:pPr>
        <w:jc w:val="center"/>
      </w:pPr>
    </w:p>
    <w:p w14:paraId="34B5A26B" w14:textId="77777777" w:rsidR="000A25B9" w:rsidRDefault="000A25B9" w:rsidP="00132377">
      <w:pPr>
        <w:jc w:val="center"/>
      </w:pPr>
    </w:p>
    <w:p w14:paraId="3724B25F" w14:textId="77777777" w:rsidR="000A25B9" w:rsidRDefault="000A25B9" w:rsidP="00132377">
      <w:pPr>
        <w:jc w:val="center"/>
      </w:pPr>
    </w:p>
    <w:p w14:paraId="15DBB5A4" w14:textId="77777777" w:rsidR="000A25B9" w:rsidRDefault="000A25B9" w:rsidP="00132377">
      <w:pPr>
        <w:jc w:val="center"/>
      </w:pPr>
    </w:p>
    <w:p w14:paraId="28D400DD" w14:textId="77777777" w:rsidR="000A25B9" w:rsidRDefault="000A25B9" w:rsidP="00132377">
      <w:pPr>
        <w:jc w:val="center"/>
      </w:pPr>
    </w:p>
    <w:p w14:paraId="6831DF2C" w14:textId="77777777" w:rsidR="000A25B9" w:rsidRDefault="000A25B9" w:rsidP="00132377">
      <w:pPr>
        <w:jc w:val="center"/>
      </w:pPr>
    </w:p>
    <w:p w14:paraId="5C4B805C" w14:textId="77777777" w:rsidR="000A25B9" w:rsidRDefault="000A25B9" w:rsidP="00132377">
      <w:pPr>
        <w:jc w:val="center"/>
      </w:pPr>
    </w:p>
    <w:p w14:paraId="57884068" w14:textId="77777777" w:rsidR="000A25B9" w:rsidRDefault="000A25B9" w:rsidP="00132377">
      <w:pPr>
        <w:jc w:val="center"/>
      </w:pPr>
    </w:p>
    <w:p w14:paraId="211BC0B5" w14:textId="77777777" w:rsidR="000A25B9" w:rsidRDefault="000A25B9" w:rsidP="00132377">
      <w:pPr>
        <w:jc w:val="center"/>
      </w:pPr>
    </w:p>
    <w:p w14:paraId="40BC9AF3" w14:textId="77777777" w:rsidR="000A25B9" w:rsidRDefault="000A25B9" w:rsidP="00132377">
      <w:pPr>
        <w:jc w:val="center"/>
      </w:pPr>
    </w:p>
    <w:p w14:paraId="1E9122CA" w14:textId="77777777" w:rsidR="000A25B9" w:rsidRDefault="000A25B9" w:rsidP="00132377">
      <w:pPr>
        <w:jc w:val="center"/>
      </w:pPr>
    </w:p>
    <w:p w14:paraId="40F04FF0" w14:textId="77777777" w:rsidR="000A25B9" w:rsidRDefault="000A25B9" w:rsidP="00132377">
      <w:pPr>
        <w:jc w:val="center"/>
      </w:pPr>
    </w:p>
    <w:p w14:paraId="5E3778A3" w14:textId="77777777" w:rsidR="000A25B9" w:rsidRDefault="000A25B9" w:rsidP="00132377">
      <w:pPr>
        <w:jc w:val="center"/>
      </w:pPr>
    </w:p>
    <w:p w14:paraId="111BE5E0" w14:textId="77777777" w:rsidR="000A25B9" w:rsidRDefault="000A25B9" w:rsidP="00132377">
      <w:pPr>
        <w:jc w:val="center"/>
      </w:pPr>
    </w:p>
    <w:p w14:paraId="764E81FC" w14:textId="77777777" w:rsidR="000A25B9" w:rsidRDefault="000A25B9" w:rsidP="00132377">
      <w:pPr>
        <w:jc w:val="center"/>
      </w:pPr>
    </w:p>
    <w:p w14:paraId="11D58574" w14:textId="77777777" w:rsidR="000A25B9" w:rsidRDefault="000A25B9" w:rsidP="00132377">
      <w:pPr>
        <w:jc w:val="center"/>
      </w:pPr>
    </w:p>
    <w:p w14:paraId="12E88F22" w14:textId="77777777" w:rsidR="00810C65" w:rsidRPr="006D2D73" w:rsidRDefault="00810C65" w:rsidP="00132377">
      <w:pPr>
        <w:jc w:val="center"/>
      </w:pPr>
    </w:p>
    <w:p w14:paraId="2F15C369" w14:textId="61727D6D" w:rsidR="003A29F1" w:rsidRPr="006D2D73" w:rsidRDefault="003A29F1" w:rsidP="00196FE9">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237" w:name="_Toc70064177"/>
      <w:bookmarkStart w:id="238" w:name="_Toc99392098"/>
      <w:r w:rsidRPr="006D2D7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9D7F82" w:rsidRPr="006D2D7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2</w:t>
      </w:r>
      <w:r w:rsid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5</w:t>
      </w:r>
      <w:r w:rsidR="009D7F82" w:rsidRPr="006D2D7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Pr="006D2D7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Reconhecimento de Ritmo</w:t>
      </w:r>
      <w:bookmarkEnd w:id="237"/>
      <w:bookmarkEnd w:id="238"/>
    </w:p>
    <w:p w14:paraId="78E47840" w14:textId="00100C50" w:rsidR="00F25324" w:rsidRPr="006D2D73" w:rsidRDefault="00F25324" w:rsidP="00F25324">
      <w:pPr>
        <w:pStyle w:val="PargrafodaLista"/>
        <w:spacing w:before="100" w:beforeAutospacing="1" w:after="100" w:afterAutospacing="1"/>
        <w:ind w:left="0"/>
        <w:rPr>
          <w:rStyle w:val="FiguraChar"/>
        </w:rPr>
      </w:pPr>
      <w:r w:rsidRPr="006D2D73">
        <w:t>1. Qual é o ritmo escrito na partitura ao lado?</w:t>
      </w:r>
      <w:r w:rsidRPr="006D2D73">
        <w:rPr>
          <w:rStyle w:val="FiguraChar"/>
        </w:rPr>
        <w:t xml:space="preserve"> </w:t>
      </w:r>
    </w:p>
    <w:p w14:paraId="6FE61DC9" w14:textId="76158060" w:rsidR="00F25324" w:rsidRPr="006D2D73" w:rsidRDefault="00F25324" w:rsidP="00F25324">
      <w:pPr>
        <w:pStyle w:val="PargrafodaLista"/>
        <w:spacing w:before="100" w:beforeAutospacing="1" w:after="100" w:afterAutospacing="1"/>
        <w:ind w:left="0"/>
        <w:rPr>
          <w:rStyle w:val="FiguraChar"/>
        </w:rPr>
      </w:pPr>
    </w:p>
    <w:p w14:paraId="6A119D6E" w14:textId="57289DDA" w:rsidR="00F25324" w:rsidRPr="006D2D73" w:rsidRDefault="00F25324" w:rsidP="00F25324">
      <w:pPr>
        <w:pStyle w:val="PargrafodaLista"/>
        <w:spacing w:before="100" w:beforeAutospacing="1" w:after="100" w:afterAutospacing="1"/>
        <w:ind w:left="0"/>
        <w:jc w:val="right"/>
        <w:rPr>
          <w:rStyle w:val="FiguraChar"/>
        </w:rPr>
      </w:pPr>
      <w:r w:rsidRPr="006D2D73">
        <w:rPr>
          <w:rStyle w:val="FiguraChar"/>
        </w:rPr>
        <w:t xml:space="preserve">        </w:t>
      </w:r>
    </w:p>
    <w:p w14:paraId="40D17714" w14:textId="235D8918"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rPr>
          <w:noProof/>
          <w:lang w:eastAsia="pt-BR"/>
        </w:rPr>
        <w:drawing>
          <wp:anchor distT="0" distB="0" distL="114300" distR="114300" simplePos="0" relativeHeight="251771904" behindDoc="0" locked="0" layoutInCell="1" allowOverlap="1" wp14:anchorId="59C496E4" wp14:editId="7D46D1FA">
            <wp:simplePos x="0" y="0"/>
            <wp:positionH relativeFrom="column">
              <wp:posOffset>2890904</wp:posOffset>
            </wp:positionH>
            <wp:positionV relativeFrom="paragraph">
              <wp:posOffset>26538</wp:posOffset>
            </wp:positionV>
            <wp:extent cx="2085975" cy="619125"/>
            <wp:effectExtent l="0" t="0" r="9525" b="9525"/>
            <wp:wrapSquare wrapText="bothSides"/>
            <wp:docPr id="1088" name="Imagem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085975" cy="619125"/>
                    </a:xfrm>
                    <a:prstGeom prst="rect">
                      <a:avLst/>
                    </a:prstGeom>
                    <a:noFill/>
                    <a:ln>
                      <a:noFill/>
                    </a:ln>
                  </pic:spPr>
                </pic:pic>
              </a:graphicData>
            </a:graphic>
          </wp:anchor>
        </w:drawing>
      </w:r>
      <w:r w:rsidRPr="006D2D73">
        <w:t xml:space="preserve">Pop rock. </w:t>
      </w:r>
    </w:p>
    <w:p w14:paraId="3ED2063E" w14:textId="6086B29E"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 xml:space="preserve">Marcha. </w:t>
      </w:r>
    </w:p>
    <w:p w14:paraId="1A465969" w14:textId="7DB8CE13"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 xml:space="preserve">Valsa simples. </w:t>
      </w:r>
    </w:p>
    <w:p w14:paraId="17E0BF4E" w14:textId="2465BD54"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Baião.</w:t>
      </w:r>
    </w:p>
    <w:p w14:paraId="2417C29E" w14:textId="77E8A7A3"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Valsa composta</w:t>
      </w:r>
    </w:p>
    <w:p w14:paraId="1AA64CFE" w14:textId="77777777" w:rsidR="00F25324" w:rsidRPr="006D2D73" w:rsidRDefault="00F25324" w:rsidP="003A29F1">
      <w:pPr>
        <w:pStyle w:val="PargrafodaLista"/>
        <w:spacing w:before="100" w:beforeAutospacing="1" w:after="100" w:afterAutospacing="1"/>
        <w:ind w:left="0"/>
      </w:pPr>
    </w:p>
    <w:p w14:paraId="70F65F32" w14:textId="54FD706F" w:rsidR="003A29F1" w:rsidRPr="006D2D73" w:rsidRDefault="00F25324" w:rsidP="003A29F1">
      <w:pPr>
        <w:pStyle w:val="PargrafodaLista"/>
        <w:spacing w:before="100" w:beforeAutospacing="1" w:after="100" w:afterAutospacing="1"/>
        <w:ind w:left="0"/>
      </w:pPr>
      <w:r w:rsidRPr="006D2D73">
        <w:t>2</w:t>
      </w:r>
      <w:r w:rsidR="003A29F1" w:rsidRPr="006D2D73">
        <w:t>. Ouça um trecho da música a seguir e identifique o ritmo que está sendo tocado, em seguida marque a alternativa correta.</w:t>
      </w:r>
    </w:p>
    <w:p w14:paraId="36AEE904" w14:textId="77777777" w:rsidR="003A29F1" w:rsidRPr="006D2D73" w:rsidRDefault="003A29F1" w:rsidP="003A29F1">
      <w:pPr>
        <w:pStyle w:val="PargrafodaLista"/>
        <w:spacing w:before="100" w:beforeAutospacing="1" w:after="100" w:afterAutospacing="1"/>
        <w:ind w:left="0"/>
      </w:pPr>
    </w:p>
    <w:p w14:paraId="6F2E0F00" w14:textId="58681B9F" w:rsidR="003A29F1" w:rsidRPr="006D2D73" w:rsidRDefault="00531471" w:rsidP="006D2D73">
      <w:pPr>
        <w:pStyle w:val="PargrafodaLista"/>
        <w:spacing w:before="100" w:beforeAutospacing="1" w:after="100" w:afterAutospacing="1"/>
        <w:ind w:left="0"/>
        <w:jc w:val="center"/>
      </w:pPr>
      <w:r w:rsidRPr="006D2D73">
        <w:object w:dxaOrig="1540" w:dyaOrig="993" w14:anchorId="782685FC">
          <v:shape id="_x0000_i1087" type="#_x0000_t75" style="width:77.25pt;height:54.75pt" o:ole="">
            <v:imagedata r:id="rId375" o:title=""/>
          </v:shape>
          <o:OLEObject Type="Embed" ProgID="Package" ShapeID="_x0000_i1087" DrawAspect="Icon" ObjectID="_1710162574" r:id="rId376"/>
        </w:object>
      </w:r>
      <w:r w:rsidR="003A29F1" w:rsidRPr="006D2D73">
        <w:br/>
      </w:r>
    </w:p>
    <w:p w14:paraId="7807A84A" w14:textId="47C85713" w:rsidR="00C56483" w:rsidRPr="006D2D73" w:rsidRDefault="00C56483" w:rsidP="003A29F1">
      <w:pPr>
        <w:pStyle w:val="PargrafodaLista"/>
        <w:spacing w:before="100" w:beforeAutospacing="1" w:after="100" w:afterAutospacing="1"/>
        <w:ind w:left="0"/>
        <w:jc w:val="center"/>
      </w:pPr>
    </w:p>
    <w:p w14:paraId="550256F4"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pPr>
      <w:r w:rsidRPr="006D2D73">
        <w:t>Pop rock.</w:t>
      </w:r>
    </w:p>
    <w:p w14:paraId="55CEB478"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pPr>
      <w:r w:rsidRPr="006D2D73">
        <w:t>Valsa simples.</w:t>
      </w:r>
    </w:p>
    <w:p w14:paraId="75EE33A9" w14:textId="3B5BD2E6" w:rsidR="003A29F1" w:rsidRPr="006D2D73" w:rsidRDefault="003A29F1" w:rsidP="003A29F1">
      <w:pPr>
        <w:pStyle w:val="PargrafodaLista"/>
        <w:numPr>
          <w:ilvl w:val="0"/>
          <w:numId w:val="34"/>
        </w:numPr>
        <w:suppressAutoHyphens w:val="0"/>
        <w:spacing w:before="100" w:beforeAutospacing="1" w:after="100" w:afterAutospacing="1"/>
        <w:ind w:left="0" w:firstLine="0"/>
      </w:pPr>
      <w:r w:rsidRPr="006D2D73">
        <w:t>Valsa composta.</w:t>
      </w:r>
    </w:p>
    <w:p w14:paraId="4E40D2F4"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rPr>
          <w:b/>
          <w:bCs/>
          <w:color w:val="FF0000"/>
        </w:rPr>
      </w:pPr>
      <w:r w:rsidRPr="006D2D73">
        <w:t>Baião.</w:t>
      </w:r>
    </w:p>
    <w:p w14:paraId="27E9BE86" w14:textId="57DACEF6" w:rsidR="003A29F1" w:rsidRPr="006D2D73" w:rsidRDefault="003A29F1" w:rsidP="003A29F1">
      <w:pPr>
        <w:pStyle w:val="PargrafodaLista"/>
        <w:numPr>
          <w:ilvl w:val="0"/>
          <w:numId w:val="34"/>
        </w:numPr>
        <w:suppressAutoHyphens w:val="0"/>
        <w:spacing w:before="100" w:beforeAutospacing="1" w:after="100" w:afterAutospacing="1"/>
        <w:ind w:left="0" w:firstLine="0"/>
        <w:rPr>
          <w:b/>
          <w:bCs/>
          <w:color w:val="FF0000"/>
        </w:rPr>
      </w:pPr>
      <w:r w:rsidRPr="006D2D73">
        <w:t>Marcha</w:t>
      </w:r>
    </w:p>
    <w:p w14:paraId="7210D52C" w14:textId="258EAF35" w:rsidR="003A29F1" w:rsidRPr="006D2D73" w:rsidRDefault="003A29F1" w:rsidP="003A29F1">
      <w:pPr>
        <w:pStyle w:val="PargrafodaLista"/>
        <w:spacing w:before="100" w:beforeAutospacing="1" w:after="100" w:afterAutospacing="1"/>
        <w:ind w:left="0"/>
        <w:rPr>
          <w:b/>
          <w:bCs/>
          <w:color w:val="FF0000"/>
        </w:rPr>
      </w:pPr>
    </w:p>
    <w:p w14:paraId="3DD47559" w14:textId="0FB2F650" w:rsidR="003A29F1" w:rsidRPr="006D2D73" w:rsidRDefault="003A29F1" w:rsidP="003A29F1">
      <w:pPr>
        <w:pStyle w:val="PargrafodaLista"/>
        <w:spacing w:before="100" w:beforeAutospacing="1" w:after="100" w:afterAutospacing="1"/>
        <w:ind w:left="0"/>
      </w:pPr>
      <w:r w:rsidRPr="006D2D73">
        <w:br/>
      </w:r>
    </w:p>
    <w:p w14:paraId="1AA6B525" w14:textId="4C542133" w:rsidR="003A29F1" w:rsidRPr="006D2D73" w:rsidRDefault="003A29F1" w:rsidP="003A29F1">
      <w:pPr>
        <w:pStyle w:val="PargrafodaLista"/>
        <w:spacing w:before="100" w:beforeAutospacing="1" w:after="100" w:afterAutospacing="1"/>
        <w:ind w:left="0"/>
      </w:pPr>
      <w:r w:rsidRPr="006D2D73">
        <w:t xml:space="preserve">3. Ouça a sequência dos ritmos que serão tocados duas vezes cada, em seguida identifique e marque a alternativa com a ordem correspondente. </w:t>
      </w:r>
    </w:p>
    <w:p w14:paraId="08800FCE" w14:textId="0EAD9B1B" w:rsidR="003A29F1" w:rsidRPr="006D2D73" w:rsidRDefault="003A29F1" w:rsidP="003A29F1">
      <w:pPr>
        <w:pStyle w:val="PargrafodaLista"/>
        <w:spacing w:before="100" w:beforeAutospacing="1" w:after="100" w:afterAutospacing="1"/>
        <w:ind w:left="0"/>
      </w:pPr>
    </w:p>
    <w:p w14:paraId="33EB10A0" w14:textId="21247411" w:rsidR="003A29F1" w:rsidRDefault="006D2D73" w:rsidP="003A29F1">
      <w:pPr>
        <w:pStyle w:val="PargrafodaLista"/>
        <w:spacing w:before="100" w:beforeAutospacing="1" w:after="100" w:afterAutospacing="1"/>
        <w:ind w:left="0"/>
        <w:jc w:val="center"/>
      </w:pPr>
      <w:r w:rsidRPr="006D2D73">
        <w:object w:dxaOrig="1540" w:dyaOrig="993" w14:anchorId="10D2E67B">
          <v:shape id="_x0000_i1088" type="#_x0000_t75" style="width:79.5pt;height:49.5pt" o:ole="">
            <v:imagedata r:id="rId377" o:title=""/>
          </v:shape>
          <o:OLEObject Type="Embed" ProgID="Package" ShapeID="_x0000_i1088" DrawAspect="Icon" ObjectID="_1710162575" r:id="rId378"/>
        </w:object>
      </w:r>
    </w:p>
    <w:p w14:paraId="5BE9AC34" w14:textId="5DDFE74C" w:rsidR="003A29F1" w:rsidRDefault="003A29F1" w:rsidP="003A29F1">
      <w:pPr>
        <w:pStyle w:val="PargrafodaLista"/>
        <w:spacing w:before="100" w:beforeAutospacing="1" w:after="100" w:afterAutospacing="1"/>
        <w:ind w:left="0"/>
        <w:jc w:val="center"/>
      </w:pPr>
    </w:p>
    <w:p w14:paraId="09D28FB6" w14:textId="31EDD6CA" w:rsidR="00793174" w:rsidRDefault="00793174" w:rsidP="003A29F1">
      <w:pPr>
        <w:pStyle w:val="PargrafodaLista"/>
        <w:spacing w:before="100" w:beforeAutospacing="1" w:after="100" w:afterAutospacing="1"/>
        <w:ind w:left="0"/>
        <w:jc w:val="center"/>
      </w:pPr>
    </w:p>
    <w:p w14:paraId="2E803E2E" w14:textId="1754F566" w:rsidR="003A29F1" w:rsidRDefault="003A29F1" w:rsidP="003A29F1">
      <w:pPr>
        <w:pStyle w:val="PargrafodaLista"/>
        <w:numPr>
          <w:ilvl w:val="0"/>
          <w:numId w:val="36"/>
        </w:numPr>
        <w:suppressAutoHyphens w:val="0"/>
        <w:spacing w:before="100" w:beforeAutospacing="1" w:after="100" w:afterAutospacing="1"/>
        <w:ind w:left="0" w:firstLine="0"/>
      </w:pPr>
      <w:r>
        <w:t>Pop rock, baião e valsa simples.</w:t>
      </w:r>
    </w:p>
    <w:p w14:paraId="08DE24C9" w14:textId="6DF0DF0A" w:rsidR="003A29F1" w:rsidRDefault="003A29F1" w:rsidP="003A29F1">
      <w:pPr>
        <w:pStyle w:val="PargrafodaLista"/>
        <w:numPr>
          <w:ilvl w:val="0"/>
          <w:numId w:val="36"/>
        </w:numPr>
        <w:suppressAutoHyphens w:val="0"/>
        <w:spacing w:before="100" w:beforeAutospacing="1" w:after="100" w:afterAutospacing="1"/>
        <w:ind w:left="0" w:firstLine="0"/>
      </w:pPr>
      <w:r>
        <w:t>Pop rock, valsa simples, baião.</w:t>
      </w:r>
    </w:p>
    <w:p w14:paraId="4D35DDBA" w14:textId="77777777" w:rsidR="003A29F1" w:rsidRDefault="003A29F1" w:rsidP="003A29F1">
      <w:pPr>
        <w:pStyle w:val="PargrafodaLista"/>
        <w:numPr>
          <w:ilvl w:val="0"/>
          <w:numId w:val="36"/>
        </w:numPr>
        <w:suppressAutoHyphens w:val="0"/>
        <w:spacing w:before="100" w:beforeAutospacing="1" w:after="100" w:afterAutospacing="1"/>
        <w:ind w:left="0" w:firstLine="0"/>
      </w:pPr>
      <w:r>
        <w:t>Baião, valsa simples, pop rock.</w:t>
      </w:r>
    </w:p>
    <w:p w14:paraId="2C70BEA8" w14:textId="21A38B19" w:rsidR="00791EB3" w:rsidRDefault="003A29F1" w:rsidP="00956480">
      <w:pPr>
        <w:pStyle w:val="PargrafodaLista"/>
        <w:numPr>
          <w:ilvl w:val="0"/>
          <w:numId w:val="36"/>
        </w:numPr>
        <w:suppressAutoHyphens w:val="0"/>
        <w:spacing w:before="100" w:beforeAutospacing="1" w:after="100" w:afterAutospacing="1"/>
        <w:ind w:left="0" w:firstLine="0"/>
      </w:pPr>
      <w:r>
        <w:t>Valsa simples, pop rock, baião.</w:t>
      </w:r>
    </w:p>
    <w:p w14:paraId="63646734" w14:textId="4CD78B25" w:rsidR="00196FE9" w:rsidRDefault="00196FE9" w:rsidP="00196FE9">
      <w:pPr>
        <w:suppressAutoHyphens w:val="0"/>
        <w:spacing w:before="100" w:beforeAutospacing="1" w:after="100" w:afterAutospacing="1"/>
      </w:pPr>
    </w:p>
    <w:p w14:paraId="7AD0C0B9" w14:textId="05AEBC5C" w:rsidR="00B53743" w:rsidRDefault="00B53743" w:rsidP="00B53743">
      <w:pPr>
        <w:suppressAutoHyphens w:val="0"/>
        <w:spacing w:before="100" w:beforeAutospacing="1" w:after="100" w:afterAutospacing="1"/>
      </w:pPr>
      <w:r>
        <w:t xml:space="preserve">4. Veja abaixo o link para um jogo de ritmo! Nele você terá que ouvir e reconhecer os ritmos de batida do violão, assim como no exercício </w:t>
      </w:r>
      <w:r w:rsidR="00176243">
        <w:t>anterior</w:t>
      </w:r>
      <w:r>
        <w:t xml:space="preserve">. A diferença será que nesse jogo além do som veremos também o ritmo na partitura. </w:t>
      </w:r>
    </w:p>
    <w:p w14:paraId="357E84A6" w14:textId="51469362" w:rsidR="00B53743" w:rsidRDefault="005F3276" w:rsidP="00B53743">
      <w:pPr>
        <w:suppressAutoHyphens w:val="0"/>
        <w:spacing w:before="100" w:beforeAutospacing="1" w:after="100" w:afterAutospacing="1"/>
      </w:pPr>
      <w:r>
        <w:rPr>
          <w:rFonts w:cs="Arial"/>
          <w:noProof/>
          <w:szCs w:val="22"/>
          <w:lang w:eastAsia="pt-BR"/>
        </w:rPr>
        <mc:AlternateContent>
          <mc:Choice Requires="wps">
            <w:drawing>
              <wp:anchor distT="0" distB="0" distL="114300" distR="114300" simplePos="0" relativeHeight="251813888" behindDoc="1" locked="0" layoutInCell="1" allowOverlap="1" wp14:anchorId="2CE9DC5B" wp14:editId="535BB45F">
                <wp:simplePos x="0" y="0"/>
                <wp:positionH relativeFrom="column">
                  <wp:posOffset>-80010</wp:posOffset>
                </wp:positionH>
                <wp:positionV relativeFrom="paragraph">
                  <wp:posOffset>384810</wp:posOffset>
                </wp:positionV>
                <wp:extent cx="4391025" cy="333375"/>
                <wp:effectExtent l="19050" t="19050" r="28575" b="28575"/>
                <wp:wrapNone/>
                <wp:docPr id="119"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1025" cy="3333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979E81" id="Rectangle 212" o:spid="_x0000_s1026" style="position:absolute;margin-left:-6.3pt;margin-top:30.3pt;width:345.75pt;height:26.2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" fillcolor="white [3201]" strokecolor="#f79646 [3209]" strokeweight="2.5pt">
                <v:shadow color="#868686"/>
              </v:rect>
            </w:pict>
          </mc:Fallback>
        </mc:AlternateContent>
      </w:r>
      <w:r w:rsidR="00B53743">
        <w:t>Ao iniciar o jogo somente espere a música começar, e com o mouse escolha a opção correta.</w:t>
      </w:r>
    </w:p>
    <w:p w14:paraId="1F8A6226" w14:textId="44A76324" w:rsidR="00AE36DE" w:rsidRPr="003A29F1" w:rsidRDefault="005F3276" w:rsidP="00196FE9">
      <w:pPr>
        <w:suppressAutoHyphens w:val="0"/>
        <w:spacing w:before="100" w:beforeAutospacing="1" w:after="100" w:afterAutospacing="1"/>
      </w:pPr>
      <w:r>
        <w:t xml:space="preserve">Link do jogo “Ritmos” - </w:t>
      </w:r>
      <w:hyperlink r:id="rId379" w:history="1">
        <w:r w:rsidR="00B53743" w:rsidRPr="0056388A">
          <w:rPr>
            <w:rStyle w:val="Hyperlink"/>
          </w:rPr>
          <w:t>https://scratch.mit.edu/projects/609429338</w:t>
        </w:r>
      </w:hyperlink>
    </w:p>
    <w:p w14:paraId="7C4F079F" w14:textId="7FB06964" w:rsidR="00377F73" w:rsidRPr="00264F83" w:rsidRDefault="000A1244" w:rsidP="00377F73">
      <w:pPr>
        <w:pStyle w:val="Subttulo"/>
        <w:outlineLvl w:val="1"/>
        <w:rPr>
          <w:rFonts w:eastAsia="Times New Roman" w:cs="Times New Roman"/>
          <w:bCs/>
          <w:color w:val="E36C0A" w:themeColor="accent6" w:themeShade="BF"/>
          <w:spacing w:val="0"/>
          <w:kern w:val="36"/>
          <w:szCs w:val="44"/>
          <w:lang w:eastAsia="pt-BR"/>
        </w:rPr>
      </w:pPr>
      <w:bookmarkStart w:id="239" w:name="_Toc70064178"/>
      <w:bookmarkStart w:id="240" w:name="_Toc99392099"/>
      <w:r w:rsidRPr="00264F83">
        <w:rPr>
          <w:rFonts w:eastAsia="Times New Roman" w:cs="Times New Roman"/>
          <w:bCs/>
          <w:color w:val="E36C0A" w:themeColor="accent6" w:themeShade="BF"/>
          <w:spacing w:val="0"/>
          <w:kern w:val="36"/>
          <w:szCs w:val="44"/>
          <w:lang w:eastAsia="pt-BR"/>
        </w:rPr>
        <w:t>2</w:t>
      </w:r>
      <w:r w:rsidR="00F85590">
        <w:rPr>
          <w:rFonts w:eastAsia="Times New Roman" w:cs="Times New Roman"/>
          <w:bCs/>
          <w:color w:val="E36C0A" w:themeColor="accent6" w:themeShade="BF"/>
          <w:spacing w:val="0"/>
          <w:kern w:val="36"/>
          <w:szCs w:val="44"/>
          <w:lang w:eastAsia="pt-BR"/>
        </w:rPr>
        <w:t>5</w:t>
      </w:r>
      <w:r w:rsidR="00364D9A" w:rsidRPr="00264F83">
        <w:rPr>
          <w:rFonts w:eastAsia="Times New Roman" w:cs="Times New Roman"/>
          <w:bCs/>
          <w:color w:val="E36C0A" w:themeColor="accent6" w:themeShade="BF"/>
          <w:spacing w:val="0"/>
          <w:kern w:val="36"/>
          <w:szCs w:val="44"/>
          <w:lang w:eastAsia="pt-BR"/>
        </w:rPr>
        <w:t>.</w:t>
      </w:r>
      <w:r w:rsidR="002C19A0">
        <w:rPr>
          <w:rFonts w:eastAsia="Times New Roman" w:cs="Times New Roman"/>
          <w:bCs/>
          <w:color w:val="E36C0A" w:themeColor="accent6" w:themeShade="BF"/>
          <w:spacing w:val="0"/>
          <w:kern w:val="36"/>
          <w:szCs w:val="44"/>
          <w:lang w:eastAsia="pt-BR"/>
        </w:rPr>
        <w:t>5</w:t>
      </w:r>
      <w:r w:rsidRPr="00264F83">
        <w:rPr>
          <w:rFonts w:eastAsia="Times New Roman" w:cs="Times New Roman"/>
          <w:bCs/>
          <w:color w:val="E36C0A" w:themeColor="accent6" w:themeShade="BF"/>
          <w:spacing w:val="0"/>
          <w:kern w:val="36"/>
          <w:szCs w:val="44"/>
          <w:lang w:eastAsia="pt-BR"/>
        </w:rPr>
        <w:t xml:space="preserve"> </w:t>
      </w:r>
      <w:r w:rsidR="00E8617D" w:rsidRPr="00264F83">
        <w:rPr>
          <w:rFonts w:eastAsia="Times New Roman" w:cs="Times New Roman"/>
          <w:bCs/>
          <w:color w:val="E36C0A" w:themeColor="accent6" w:themeShade="BF"/>
          <w:spacing w:val="0"/>
          <w:kern w:val="36"/>
          <w:szCs w:val="44"/>
          <w:lang w:eastAsia="pt-BR"/>
        </w:rPr>
        <w:t xml:space="preserve">- </w:t>
      </w:r>
      <w:r w:rsidR="00F86597" w:rsidRPr="00264F83">
        <w:rPr>
          <w:rFonts w:eastAsia="Times New Roman" w:cs="Times New Roman"/>
          <w:bCs/>
          <w:color w:val="E36C0A" w:themeColor="accent6" w:themeShade="BF"/>
          <w:spacing w:val="0"/>
          <w:kern w:val="36"/>
          <w:szCs w:val="44"/>
          <w:lang w:eastAsia="pt-BR"/>
        </w:rPr>
        <w:t>Dicionário básico de acordes</w:t>
      </w:r>
      <w:r w:rsidR="00377F73" w:rsidRPr="00264F83">
        <w:rPr>
          <w:rFonts w:eastAsia="Times New Roman" w:cs="Times New Roman"/>
          <w:bCs/>
          <w:color w:val="E36C0A" w:themeColor="accent6" w:themeShade="BF"/>
          <w:spacing w:val="0"/>
          <w:kern w:val="36"/>
          <w:szCs w:val="44"/>
          <w:lang w:eastAsia="pt-BR"/>
        </w:rPr>
        <w:t>:</w:t>
      </w:r>
      <w:bookmarkEnd w:id="239"/>
      <w:bookmarkEnd w:id="240"/>
    </w:p>
    <w:p w14:paraId="6AC9DF10" w14:textId="28ECA5DA" w:rsidR="00F86597" w:rsidRPr="00A36D9D" w:rsidRDefault="00F86597" w:rsidP="00A36D9D">
      <w:pPr>
        <w:pStyle w:val="Ttulo3"/>
      </w:pPr>
      <w:bookmarkStart w:id="241" w:name="_Toc70064179"/>
      <w:bookmarkStart w:id="242" w:name="_Toc99392100"/>
      <w:r w:rsidRPr="006324F3">
        <w:t>Acordes Maiore</w:t>
      </w:r>
      <w:r w:rsidR="00A07624" w:rsidRPr="006324F3">
        <w:t>s</w:t>
      </w:r>
      <w:r w:rsidR="00377F73">
        <w:t>:</w:t>
      </w:r>
      <w:bookmarkEnd w:id="241"/>
      <w:bookmarkEnd w:id="242"/>
    </w:p>
    <w:p w14:paraId="5D7F6531" w14:textId="77777777" w:rsidR="00D955DB" w:rsidRDefault="00D955DB" w:rsidP="0002415A">
      <w:pPr>
        <w:jc w:val="center"/>
        <w:rPr>
          <w:rFonts w:cs="Arial"/>
          <w:szCs w:val="22"/>
        </w:rPr>
      </w:pPr>
    </w:p>
    <w:p w14:paraId="7B59F6B8" w14:textId="1A19845D" w:rsidR="00377F73" w:rsidRDefault="00A36D9D" w:rsidP="00A36D9D">
      <w:pPr>
        <w:jc w:val="center"/>
        <w:rPr>
          <w:rFonts w:cs="Arial"/>
          <w:szCs w:val="22"/>
        </w:rPr>
      </w:pPr>
      <w:r>
        <w:rPr>
          <w:rFonts w:cs="Arial"/>
          <w:noProof/>
          <w:szCs w:val="22"/>
          <w:lang w:eastAsia="pt-BR"/>
        </w:rPr>
        <w:drawing>
          <wp:inline distT="0" distB="0" distL="0" distR="0" wp14:anchorId="75F15B5B" wp14:editId="2A70C9D5">
            <wp:extent cx="2190750" cy="1552575"/>
            <wp:effectExtent l="0" t="0" r="0" b="9525"/>
            <wp:docPr id="1103" name="Imagem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190750" cy="155257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17278903" wp14:editId="4CC08FAA">
            <wp:extent cx="2314575" cy="1704975"/>
            <wp:effectExtent l="0" t="0" r="9525" b="9525"/>
            <wp:docPr id="1110" name="Imagem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314575" cy="1704975"/>
                    </a:xfrm>
                    <a:prstGeom prst="rect">
                      <a:avLst/>
                    </a:prstGeom>
                    <a:noFill/>
                    <a:ln>
                      <a:noFill/>
                    </a:ln>
                  </pic:spPr>
                </pic:pic>
              </a:graphicData>
            </a:graphic>
          </wp:inline>
        </w:drawing>
      </w:r>
    </w:p>
    <w:p w14:paraId="4D572E0C" w14:textId="1AABF19C" w:rsidR="00A36D9D" w:rsidRDefault="00A36D9D" w:rsidP="00A36D9D">
      <w:pPr>
        <w:jc w:val="center"/>
        <w:rPr>
          <w:rFonts w:cs="Arial"/>
          <w:szCs w:val="22"/>
        </w:rPr>
      </w:pPr>
      <w:r>
        <w:rPr>
          <w:rFonts w:cs="Arial"/>
          <w:noProof/>
          <w:szCs w:val="22"/>
          <w:lang w:eastAsia="pt-BR"/>
        </w:rPr>
        <w:drawing>
          <wp:inline distT="0" distB="0" distL="0" distR="0" wp14:anchorId="7B0CFD9E" wp14:editId="3C6A97BA">
            <wp:extent cx="2209800" cy="1543050"/>
            <wp:effectExtent l="0" t="0" r="0" b="0"/>
            <wp:docPr id="1115" name="Imagem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209800" cy="154305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3C8EEF62" wp14:editId="4C2C12A8">
            <wp:extent cx="2324100" cy="1704975"/>
            <wp:effectExtent l="0" t="0" r="0" b="9525"/>
            <wp:docPr id="1116" name="Imagem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324100" cy="1704975"/>
                    </a:xfrm>
                    <a:prstGeom prst="rect">
                      <a:avLst/>
                    </a:prstGeom>
                    <a:noFill/>
                    <a:ln>
                      <a:noFill/>
                    </a:ln>
                  </pic:spPr>
                </pic:pic>
              </a:graphicData>
            </a:graphic>
          </wp:inline>
        </w:drawing>
      </w:r>
    </w:p>
    <w:p w14:paraId="699EA56A" w14:textId="358DD885" w:rsidR="00A36D9D" w:rsidRDefault="00A36D9D" w:rsidP="00A36D9D">
      <w:pPr>
        <w:jc w:val="center"/>
        <w:rPr>
          <w:rFonts w:cs="Arial"/>
          <w:szCs w:val="22"/>
        </w:rPr>
      </w:pPr>
      <w:r>
        <w:rPr>
          <w:rFonts w:cs="Arial"/>
          <w:noProof/>
          <w:szCs w:val="22"/>
          <w:lang w:eastAsia="pt-BR"/>
        </w:rPr>
        <w:drawing>
          <wp:inline distT="0" distB="0" distL="0" distR="0" wp14:anchorId="33E82DF3" wp14:editId="41CA2CEE">
            <wp:extent cx="2200275" cy="1514475"/>
            <wp:effectExtent l="0" t="0" r="9525" b="9525"/>
            <wp:docPr id="1117" name="Imagem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200275" cy="151447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57C9ADD9" wp14:editId="67207A5D">
            <wp:extent cx="2238375" cy="1504950"/>
            <wp:effectExtent l="0" t="0" r="9525" b="0"/>
            <wp:docPr id="1118" name="Imagem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238375" cy="1504950"/>
                    </a:xfrm>
                    <a:prstGeom prst="rect">
                      <a:avLst/>
                    </a:prstGeom>
                    <a:noFill/>
                    <a:ln>
                      <a:noFill/>
                    </a:ln>
                  </pic:spPr>
                </pic:pic>
              </a:graphicData>
            </a:graphic>
          </wp:inline>
        </w:drawing>
      </w:r>
    </w:p>
    <w:p w14:paraId="12E6E21B" w14:textId="3F9C6A85" w:rsidR="00A36D9D" w:rsidRDefault="00A36D9D" w:rsidP="00A36D9D">
      <w:pPr>
        <w:jc w:val="center"/>
        <w:rPr>
          <w:rFonts w:cs="Arial"/>
          <w:szCs w:val="22"/>
        </w:rPr>
      </w:pPr>
      <w:r>
        <w:rPr>
          <w:rFonts w:cs="Arial"/>
          <w:noProof/>
          <w:szCs w:val="22"/>
          <w:lang w:eastAsia="pt-BR"/>
        </w:rPr>
        <w:drawing>
          <wp:inline distT="0" distB="0" distL="0" distR="0" wp14:anchorId="5E77B352" wp14:editId="66AF7465">
            <wp:extent cx="2209800" cy="1524000"/>
            <wp:effectExtent l="0" t="0" r="0" b="0"/>
            <wp:docPr id="1119" name="Imagem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209800" cy="152400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2CBCA7FA" wp14:editId="29F24BC8">
            <wp:extent cx="2238375" cy="1724025"/>
            <wp:effectExtent l="0" t="0" r="9525" b="9525"/>
            <wp:docPr id="1120" name="Imagem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238375" cy="1724025"/>
                    </a:xfrm>
                    <a:prstGeom prst="rect">
                      <a:avLst/>
                    </a:prstGeom>
                    <a:noFill/>
                    <a:ln>
                      <a:noFill/>
                    </a:ln>
                  </pic:spPr>
                </pic:pic>
              </a:graphicData>
            </a:graphic>
          </wp:inline>
        </w:drawing>
      </w:r>
    </w:p>
    <w:p w14:paraId="7441ED31" w14:textId="77777777" w:rsidR="00A36D9D" w:rsidRDefault="00A36D9D" w:rsidP="00A36D9D">
      <w:pPr>
        <w:rPr>
          <w:rFonts w:cs="Arial"/>
          <w:szCs w:val="22"/>
        </w:rPr>
      </w:pPr>
    </w:p>
    <w:p w14:paraId="51413469" w14:textId="537D7019" w:rsidR="00A36D9D" w:rsidRDefault="00A36D9D" w:rsidP="00A36D9D">
      <w:pPr>
        <w:jc w:val="center"/>
        <w:rPr>
          <w:rFonts w:cs="Arial"/>
          <w:szCs w:val="22"/>
        </w:rPr>
      </w:pPr>
      <w:r>
        <w:rPr>
          <w:rFonts w:cs="Arial"/>
          <w:noProof/>
          <w:szCs w:val="22"/>
          <w:lang w:eastAsia="pt-BR"/>
        </w:rPr>
        <w:drawing>
          <wp:inline distT="0" distB="0" distL="0" distR="0" wp14:anchorId="54A0446D" wp14:editId="766C41E9">
            <wp:extent cx="2200275" cy="1600200"/>
            <wp:effectExtent l="0" t="0" r="9525" b="0"/>
            <wp:docPr id="1112" name="Imagem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200275" cy="160020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4EFDDC5E" wp14:editId="4879C1D1">
            <wp:extent cx="2181225" cy="1533525"/>
            <wp:effectExtent l="0" t="0" r="9525" b="9525"/>
            <wp:docPr id="1113" name="Imagem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181225" cy="1533525"/>
                    </a:xfrm>
                    <a:prstGeom prst="rect">
                      <a:avLst/>
                    </a:prstGeom>
                    <a:noFill/>
                    <a:ln>
                      <a:noFill/>
                    </a:ln>
                  </pic:spPr>
                </pic:pic>
              </a:graphicData>
            </a:graphic>
          </wp:inline>
        </w:drawing>
      </w:r>
    </w:p>
    <w:p w14:paraId="57ED987C" w14:textId="31401F26" w:rsidR="00A36D9D" w:rsidRDefault="00A36D9D" w:rsidP="00A36D9D">
      <w:pPr>
        <w:jc w:val="center"/>
        <w:rPr>
          <w:rFonts w:cs="Arial"/>
          <w:szCs w:val="22"/>
        </w:rPr>
      </w:pPr>
      <w:r>
        <w:rPr>
          <w:rFonts w:cs="Arial"/>
          <w:noProof/>
          <w:szCs w:val="22"/>
          <w:lang w:eastAsia="pt-BR"/>
        </w:rPr>
        <w:drawing>
          <wp:inline distT="0" distB="0" distL="0" distR="0" wp14:anchorId="48865A02" wp14:editId="6DD13990">
            <wp:extent cx="2324100" cy="1724025"/>
            <wp:effectExtent l="0" t="0" r="0" b="9525"/>
            <wp:docPr id="1121" name="Imagem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324100" cy="172402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2BE7432D" wp14:editId="3E41A9EF">
            <wp:extent cx="2228850" cy="1524000"/>
            <wp:effectExtent l="0" t="0" r="0" b="0"/>
            <wp:docPr id="1122" name="Imagem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228850" cy="1524000"/>
                    </a:xfrm>
                    <a:prstGeom prst="rect">
                      <a:avLst/>
                    </a:prstGeom>
                    <a:noFill/>
                    <a:ln>
                      <a:noFill/>
                    </a:ln>
                  </pic:spPr>
                </pic:pic>
              </a:graphicData>
            </a:graphic>
          </wp:inline>
        </w:drawing>
      </w:r>
      <w:r>
        <w:rPr>
          <w:rFonts w:cs="Arial"/>
          <w:szCs w:val="22"/>
        </w:rPr>
        <w:t xml:space="preserve"> </w:t>
      </w:r>
    </w:p>
    <w:p w14:paraId="1F8AFD93" w14:textId="4A8A2D14" w:rsidR="00A36D9D" w:rsidRDefault="00A36D9D" w:rsidP="00A36D9D">
      <w:pPr>
        <w:jc w:val="center"/>
        <w:rPr>
          <w:rFonts w:cs="Arial"/>
          <w:szCs w:val="22"/>
        </w:rPr>
      </w:pPr>
      <w:r>
        <w:rPr>
          <w:rFonts w:cs="Arial"/>
          <w:noProof/>
          <w:szCs w:val="22"/>
          <w:lang w:eastAsia="pt-BR"/>
        </w:rPr>
        <w:drawing>
          <wp:inline distT="0" distB="0" distL="0" distR="0" wp14:anchorId="43EE78B3" wp14:editId="4BC576EC">
            <wp:extent cx="2200275" cy="1590675"/>
            <wp:effectExtent l="0" t="0" r="9525" b="9525"/>
            <wp:docPr id="1123" name="Imagem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200275" cy="159067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32DA4805" wp14:editId="7F08EE04">
            <wp:extent cx="2266950" cy="1733550"/>
            <wp:effectExtent l="0" t="0" r="0" b="0"/>
            <wp:docPr id="1124" name="Imagem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266950" cy="1733550"/>
                    </a:xfrm>
                    <a:prstGeom prst="rect">
                      <a:avLst/>
                    </a:prstGeom>
                    <a:noFill/>
                    <a:ln>
                      <a:noFill/>
                    </a:ln>
                  </pic:spPr>
                </pic:pic>
              </a:graphicData>
            </a:graphic>
          </wp:inline>
        </w:drawing>
      </w:r>
      <w:r>
        <w:rPr>
          <w:rFonts w:cs="Arial"/>
          <w:szCs w:val="22"/>
        </w:rPr>
        <w:t xml:space="preserve"> </w:t>
      </w:r>
      <w:r>
        <w:rPr>
          <w:rFonts w:cs="Arial"/>
          <w:noProof/>
          <w:szCs w:val="22"/>
          <w:lang w:eastAsia="pt-BR"/>
        </w:rPr>
        <w:drawing>
          <wp:inline distT="0" distB="0" distL="0" distR="0" wp14:anchorId="2AFE9627" wp14:editId="09DC1B3D">
            <wp:extent cx="2228850" cy="1514475"/>
            <wp:effectExtent l="0" t="0" r="0" b="9525"/>
            <wp:docPr id="1125" name="Imagem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228850" cy="1514475"/>
                    </a:xfrm>
                    <a:prstGeom prst="rect">
                      <a:avLst/>
                    </a:prstGeom>
                    <a:noFill/>
                    <a:ln>
                      <a:noFill/>
                    </a:ln>
                  </pic:spPr>
                </pic:pic>
              </a:graphicData>
            </a:graphic>
          </wp:inline>
        </w:drawing>
      </w:r>
    </w:p>
    <w:p w14:paraId="52549D43" w14:textId="1AE40953" w:rsidR="00A841B5" w:rsidRPr="00AE36DE" w:rsidRDefault="00A36D9D" w:rsidP="00AE36DE">
      <w:pPr>
        <w:jc w:val="center"/>
        <w:rPr>
          <w:rFonts w:cs="Arial"/>
          <w:szCs w:val="22"/>
        </w:rPr>
      </w:pPr>
      <w:r>
        <w:rPr>
          <w:rFonts w:cs="Arial"/>
          <w:szCs w:val="22"/>
        </w:rPr>
        <w:t xml:space="preserve"> </w:t>
      </w:r>
    </w:p>
    <w:p w14:paraId="1D91B714" w14:textId="2AAB0B61" w:rsidR="00B603AA" w:rsidRPr="00571A05" w:rsidRDefault="00D6376B" w:rsidP="00B603AA">
      <w:pPr>
        <w:jc w:val="center"/>
        <w:rPr>
          <w:rFonts w:cs="Arial"/>
          <w:color w:val="FF0000"/>
          <w:sz w:val="28"/>
          <w:szCs w:val="28"/>
        </w:rPr>
      </w:pPr>
      <w:r>
        <w:rPr>
          <w:rFonts w:cs="Arial"/>
          <w:noProof/>
          <w:color w:val="FF0000"/>
          <w:sz w:val="28"/>
          <w:szCs w:val="28"/>
          <w:lang w:eastAsia="pt-BR"/>
        </w:rPr>
        <w:drawing>
          <wp:inline distT="0" distB="0" distL="0" distR="0" wp14:anchorId="1196B5F4" wp14:editId="5DCEFA07">
            <wp:extent cx="4035287" cy="1889801"/>
            <wp:effectExtent l="0" t="0" r="3810" b="0"/>
            <wp:docPr id="162" name="Image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063840" cy="1903173"/>
                    </a:xfrm>
                    <a:prstGeom prst="rect">
                      <a:avLst/>
                    </a:prstGeom>
                    <a:noFill/>
                    <a:ln>
                      <a:noFill/>
                    </a:ln>
                  </pic:spPr>
                </pic:pic>
              </a:graphicData>
            </a:graphic>
          </wp:inline>
        </w:drawing>
      </w:r>
    </w:p>
    <w:p w14:paraId="663541C8" w14:textId="39466D80" w:rsidR="00377F73" w:rsidRPr="00AE36DE" w:rsidRDefault="00F86597" w:rsidP="00AE36DE">
      <w:pPr>
        <w:pStyle w:val="Ttulo3"/>
      </w:pPr>
      <w:bookmarkStart w:id="243" w:name="_Toc70064181"/>
      <w:bookmarkStart w:id="244" w:name="_Toc99392101"/>
      <w:r w:rsidRPr="00F77DC0">
        <w:t>Acordes Meno</w:t>
      </w:r>
      <w:bookmarkEnd w:id="243"/>
      <w:r w:rsidR="00124448">
        <w:t>res:</w:t>
      </w:r>
      <w:bookmarkEnd w:id="244"/>
    </w:p>
    <w:p w14:paraId="021A86A5" w14:textId="50AFF744" w:rsidR="00B603AA" w:rsidRDefault="00124448" w:rsidP="00124448">
      <w:pPr>
        <w:jc w:val="center"/>
        <w:rPr>
          <w:rFonts w:cs="Arial"/>
          <w:szCs w:val="22"/>
        </w:rPr>
      </w:pPr>
      <w:r>
        <w:rPr>
          <w:rFonts w:cs="Arial"/>
          <w:noProof/>
          <w:szCs w:val="22"/>
          <w:lang w:eastAsia="pt-BR"/>
        </w:rPr>
        <w:drawing>
          <wp:inline distT="0" distB="0" distL="0" distR="0" wp14:anchorId="1205713D" wp14:editId="111C56EA">
            <wp:extent cx="2232660" cy="1520190"/>
            <wp:effectExtent l="0" t="0" r="0" b="381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232660" cy="1520190"/>
                    </a:xfrm>
                    <a:prstGeom prst="rect">
                      <a:avLst/>
                    </a:prstGeom>
                    <a:noFill/>
                    <a:ln>
                      <a:noFill/>
                    </a:ln>
                  </pic:spPr>
                </pic:pic>
              </a:graphicData>
            </a:graphic>
          </wp:inline>
        </w:drawing>
      </w:r>
      <w:r w:rsidR="00AE36DE">
        <w:rPr>
          <w:rFonts w:cs="Arial"/>
          <w:szCs w:val="22"/>
        </w:rPr>
        <w:t xml:space="preserve">           </w:t>
      </w:r>
      <w:r>
        <w:rPr>
          <w:rFonts w:cs="Arial"/>
          <w:noProof/>
          <w:szCs w:val="22"/>
          <w:lang w:eastAsia="pt-BR"/>
        </w:rPr>
        <w:drawing>
          <wp:inline distT="0" distB="0" distL="0" distR="0" wp14:anchorId="219AFC59" wp14:editId="6EDA59F1">
            <wp:extent cx="2208530" cy="1757680"/>
            <wp:effectExtent l="0" t="0" r="127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208530" cy="1757680"/>
                    </a:xfrm>
                    <a:prstGeom prst="rect">
                      <a:avLst/>
                    </a:prstGeom>
                    <a:noFill/>
                    <a:ln>
                      <a:noFill/>
                    </a:ln>
                  </pic:spPr>
                </pic:pic>
              </a:graphicData>
            </a:graphic>
          </wp:inline>
        </w:drawing>
      </w:r>
    </w:p>
    <w:p w14:paraId="55BB84E9" w14:textId="4E8F3182" w:rsidR="00124448" w:rsidRDefault="00124448" w:rsidP="00124448">
      <w:pPr>
        <w:jc w:val="center"/>
        <w:rPr>
          <w:rFonts w:cs="Arial"/>
          <w:szCs w:val="22"/>
        </w:rPr>
      </w:pPr>
      <w:r>
        <w:rPr>
          <w:rFonts w:cs="Arial"/>
          <w:noProof/>
          <w:szCs w:val="22"/>
          <w:lang w:eastAsia="pt-BR"/>
        </w:rPr>
        <w:drawing>
          <wp:inline distT="0" distB="0" distL="0" distR="0" wp14:anchorId="46770975" wp14:editId="5B12E17B">
            <wp:extent cx="2232660" cy="1520190"/>
            <wp:effectExtent l="0" t="0" r="0" b="381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232660" cy="152019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3538B293" wp14:editId="7F689127">
            <wp:extent cx="2197100" cy="1757680"/>
            <wp:effectExtent l="0" t="0" r="0" b="0"/>
            <wp:docPr id="13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197100" cy="1757680"/>
                    </a:xfrm>
                    <a:prstGeom prst="rect">
                      <a:avLst/>
                    </a:prstGeom>
                    <a:noFill/>
                    <a:ln>
                      <a:noFill/>
                    </a:ln>
                  </pic:spPr>
                </pic:pic>
              </a:graphicData>
            </a:graphic>
          </wp:inline>
        </w:drawing>
      </w:r>
      <w:r>
        <w:rPr>
          <w:rFonts w:cs="Arial"/>
          <w:noProof/>
          <w:szCs w:val="22"/>
          <w:lang w:eastAsia="pt-BR"/>
        </w:rPr>
        <w:drawing>
          <wp:inline distT="0" distB="0" distL="0" distR="0" wp14:anchorId="61073E2B" wp14:editId="4A211DF7">
            <wp:extent cx="2197100" cy="1555750"/>
            <wp:effectExtent l="0" t="0" r="0" b="6350"/>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197100" cy="1555750"/>
                    </a:xfrm>
                    <a:prstGeom prst="rect">
                      <a:avLst/>
                    </a:prstGeom>
                    <a:noFill/>
                    <a:ln>
                      <a:noFill/>
                    </a:ln>
                  </pic:spPr>
                </pic:pic>
              </a:graphicData>
            </a:graphic>
          </wp:inline>
        </w:drawing>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5466A715" wp14:editId="3599041D">
            <wp:extent cx="2137410" cy="1520190"/>
            <wp:effectExtent l="0" t="0" r="0" b="3810"/>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137410" cy="1520190"/>
                    </a:xfrm>
                    <a:prstGeom prst="rect">
                      <a:avLst/>
                    </a:prstGeom>
                    <a:noFill/>
                    <a:ln>
                      <a:noFill/>
                    </a:ln>
                  </pic:spPr>
                </pic:pic>
              </a:graphicData>
            </a:graphic>
          </wp:inline>
        </w:drawing>
      </w:r>
    </w:p>
    <w:p w14:paraId="3B42EDF1" w14:textId="77777777" w:rsidR="00B603AA" w:rsidRDefault="00B603AA" w:rsidP="00F86597">
      <w:pPr>
        <w:jc w:val="center"/>
        <w:rPr>
          <w:rFonts w:cs="Arial"/>
          <w:szCs w:val="22"/>
        </w:rPr>
      </w:pPr>
    </w:p>
    <w:p w14:paraId="6E0FE04D" w14:textId="28DD239E" w:rsidR="00124448" w:rsidRDefault="00124448" w:rsidP="00F86597">
      <w:pPr>
        <w:jc w:val="center"/>
        <w:rPr>
          <w:rFonts w:cs="Arial"/>
          <w:szCs w:val="22"/>
        </w:rPr>
      </w:pPr>
      <w:r>
        <w:rPr>
          <w:rFonts w:cs="Arial"/>
          <w:noProof/>
          <w:szCs w:val="22"/>
          <w:lang w:eastAsia="pt-BR"/>
        </w:rPr>
        <w:drawing>
          <wp:inline distT="0" distB="0" distL="0" distR="0" wp14:anchorId="5D8B38ED" wp14:editId="1004BE03">
            <wp:extent cx="2220595" cy="1579245"/>
            <wp:effectExtent l="0" t="0" r="8255" b="1905"/>
            <wp:docPr id="1126" name="Imagem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220595" cy="1579245"/>
                    </a:xfrm>
                    <a:prstGeom prst="rect">
                      <a:avLst/>
                    </a:prstGeom>
                    <a:noFill/>
                    <a:ln>
                      <a:noFill/>
                    </a:ln>
                  </pic:spPr>
                </pic:pic>
              </a:graphicData>
            </a:graphic>
          </wp:inline>
        </w:drawing>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0C1527D3" wp14:editId="45CD016E">
            <wp:extent cx="2232660" cy="1781175"/>
            <wp:effectExtent l="0" t="0" r="0" b="9525"/>
            <wp:docPr id="1127" name="Imagem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232660" cy="1781175"/>
                    </a:xfrm>
                    <a:prstGeom prst="rect">
                      <a:avLst/>
                    </a:prstGeom>
                    <a:noFill/>
                    <a:ln>
                      <a:noFill/>
                    </a:ln>
                  </pic:spPr>
                </pic:pic>
              </a:graphicData>
            </a:graphic>
          </wp:inline>
        </w:drawing>
      </w:r>
    </w:p>
    <w:p w14:paraId="2429854D" w14:textId="3D221F2C" w:rsidR="00377F73" w:rsidRDefault="00124448" w:rsidP="00F86597">
      <w:pPr>
        <w:jc w:val="center"/>
        <w:rPr>
          <w:rFonts w:cs="Arial"/>
          <w:szCs w:val="22"/>
        </w:rPr>
      </w:pPr>
      <w:r>
        <w:rPr>
          <w:rFonts w:cs="Arial"/>
          <w:noProof/>
          <w:szCs w:val="22"/>
          <w:lang w:eastAsia="pt-BR"/>
        </w:rPr>
        <w:drawing>
          <wp:inline distT="0" distB="0" distL="0" distR="0" wp14:anchorId="60AF894E" wp14:editId="7492CA47">
            <wp:extent cx="2232660" cy="1614805"/>
            <wp:effectExtent l="0" t="0" r="0" b="4445"/>
            <wp:docPr id="1128" name="Imagem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232660" cy="161480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0B4B7942" wp14:editId="5F93E6E6">
            <wp:extent cx="2232660" cy="1781175"/>
            <wp:effectExtent l="0" t="0" r="0" b="9525"/>
            <wp:docPr id="1129" name="Imagem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232660" cy="1781175"/>
                    </a:xfrm>
                    <a:prstGeom prst="rect">
                      <a:avLst/>
                    </a:prstGeom>
                    <a:noFill/>
                    <a:ln>
                      <a:noFill/>
                    </a:ln>
                  </pic:spPr>
                </pic:pic>
              </a:graphicData>
            </a:graphic>
          </wp:inline>
        </w:drawing>
      </w:r>
    </w:p>
    <w:p w14:paraId="67EBA72C" w14:textId="0B9095B6" w:rsidR="00377F73" w:rsidRDefault="00124448" w:rsidP="00F86597">
      <w:pPr>
        <w:jc w:val="center"/>
        <w:rPr>
          <w:rFonts w:cs="Arial"/>
          <w:szCs w:val="22"/>
        </w:rPr>
      </w:pPr>
      <w:r>
        <w:rPr>
          <w:rFonts w:cs="Arial"/>
          <w:noProof/>
          <w:szCs w:val="22"/>
          <w:lang w:eastAsia="pt-BR"/>
        </w:rPr>
        <w:drawing>
          <wp:inline distT="0" distB="0" distL="0" distR="0" wp14:anchorId="53558306" wp14:editId="56441518">
            <wp:extent cx="2232660" cy="1555750"/>
            <wp:effectExtent l="0" t="0" r="0" b="6350"/>
            <wp:docPr id="1130" name="Imagem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232660" cy="155575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57B7947F" wp14:editId="59767A2F">
            <wp:extent cx="2256155" cy="1793240"/>
            <wp:effectExtent l="0" t="0" r="0" b="0"/>
            <wp:docPr id="1131" name="Imagem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256155" cy="1793240"/>
                    </a:xfrm>
                    <a:prstGeom prst="rect">
                      <a:avLst/>
                    </a:prstGeom>
                    <a:noFill/>
                    <a:ln>
                      <a:noFill/>
                    </a:ln>
                  </pic:spPr>
                </pic:pic>
              </a:graphicData>
            </a:graphic>
          </wp:inline>
        </w:drawing>
      </w:r>
    </w:p>
    <w:p w14:paraId="26FCC850" w14:textId="244FF92A" w:rsidR="00124448" w:rsidRDefault="00124448" w:rsidP="00F86597">
      <w:pPr>
        <w:jc w:val="center"/>
        <w:rPr>
          <w:rFonts w:cs="Arial"/>
          <w:szCs w:val="22"/>
        </w:rPr>
      </w:pPr>
      <w:r>
        <w:rPr>
          <w:rFonts w:cs="Arial"/>
          <w:noProof/>
          <w:szCs w:val="22"/>
          <w:lang w:eastAsia="pt-BR"/>
        </w:rPr>
        <w:drawing>
          <wp:inline distT="0" distB="0" distL="0" distR="0" wp14:anchorId="22557A6F" wp14:editId="678CEC3E">
            <wp:extent cx="2208530" cy="1567815"/>
            <wp:effectExtent l="0" t="0" r="1270" b="0"/>
            <wp:docPr id="1132" name="Imagem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208530" cy="1567815"/>
                    </a:xfrm>
                    <a:prstGeom prst="rect">
                      <a:avLst/>
                    </a:prstGeom>
                    <a:noFill/>
                    <a:ln>
                      <a:noFill/>
                    </a:ln>
                  </pic:spPr>
                </pic:pic>
              </a:graphicData>
            </a:graphic>
          </wp:inline>
        </w:drawing>
      </w:r>
    </w:p>
    <w:p w14:paraId="7E48FCC5" w14:textId="77777777" w:rsidR="00196FE9" w:rsidRDefault="00B6534C" w:rsidP="00AE36DE">
      <w:pPr>
        <w:jc w:val="center"/>
        <w:rPr>
          <w:rFonts w:cs="Arial"/>
          <w:szCs w:val="22"/>
        </w:rPr>
      </w:pPr>
      <w:r>
        <w:rPr>
          <w:rFonts w:cs="Arial"/>
          <w:szCs w:val="22"/>
        </w:rPr>
        <w:t xml:space="preserve"> </w:t>
      </w:r>
    </w:p>
    <w:p w14:paraId="55F10D1B" w14:textId="77777777" w:rsidR="00AE36DE" w:rsidRDefault="00AE36DE" w:rsidP="00AE36DE">
      <w:pPr>
        <w:jc w:val="center"/>
        <w:rPr>
          <w:rFonts w:cs="Arial"/>
          <w:szCs w:val="22"/>
        </w:rPr>
      </w:pPr>
    </w:p>
    <w:p w14:paraId="18DD988E" w14:textId="77777777" w:rsidR="00AE36DE" w:rsidRDefault="00AE36DE" w:rsidP="00AE36DE">
      <w:pPr>
        <w:rPr>
          <w:rFonts w:cs="Arial"/>
          <w:szCs w:val="22"/>
        </w:rPr>
      </w:pPr>
    </w:p>
    <w:p w14:paraId="0834261E" w14:textId="77777777" w:rsidR="00AE36DE" w:rsidRDefault="00AE36DE" w:rsidP="00AE36DE">
      <w:pPr>
        <w:jc w:val="center"/>
        <w:rPr>
          <w:rFonts w:cs="Arial"/>
          <w:szCs w:val="22"/>
        </w:rPr>
      </w:pPr>
    </w:p>
    <w:p w14:paraId="4AA63EF3" w14:textId="77777777" w:rsidR="00AE36DE" w:rsidRDefault="00AE36DE" w:rsidP="00AE36DE">
      <w:pPr>
        <w:jc w:val="center"/>
        <w:rPr>
          <w:rFonts w:cs="Arial"/>
          <w:szCs w:val="22"/>
        </w:rPr>
      </w:pPr>
    </w:p>
    <w:p w14:paraId="66A38F56" w14:textId="77777777" w:rsidR="00AE36DE" w:rsidRDefault="00AE36DE" w:rsidP="00AE36DE">
      <w:pPr>
        <w:jc w:val="center"/>
        <w:rPr>
          <w:rFonts w:cs="Arial"/>
          <w:szCs w:val="22"/>
        </w:rPr>
      </w:pPr>
    </w:p>
    <w:p w14:paraId="4F337341" w14:textId="77777777" w:rsidR="00AE36DE" w:rsidRDefault="00AE36DE" w:rsidP="00AE36DE">
      <w:pPr>
        <w:jc w:val="center"/>
        <w:rPr>
          <w:rFonts w:cs="Arial"/>
          <w:szCs w:val="22"/>
        </w:rPr>
      </w:pPr>
    </w:p>
    <w:p w14:paraId="46FAA370" w14:textId="77777777" w:rsidR="00AE36DE" w:rsidRDefault="00AE36DE" w:rsidP="00AE36DE">
      <w:pPr>
        <w:jc w:val="center"/>
        <w:rPr>
          <w:rFonts w:cs="Arial"/>
          <w:szCs w:val="22"/>
        </w:rPr>
      </w:pPr>
    </w:p>
    <w:p w14:paraId="3F64E6F2" w14:textId="77777777" w:rsidR="00AE36DE" w:rsidRDefault="00AE36DE" w:rsidP="00AE36DE">
      <w:pPr>
        <w:jc w:val="center"/>
        <w:rPr>
          <w:rFonts w:cs="Arial"/>
          <w:szCs w:val="22"/>
        </w:rPr>
      </w:pPr>
    </w:p>
    <w:p w14:paraId="22E8CD36" w14:textId="77777777" w:rsidR="00AE36DE" w:rsidRDefault="00AE36DE" w:rsidP="00AE36DE">
      <w:pPr>
        <w:jc w:val="center"/>
        <w:rPr>
          <w:rFonts w:cs="Arial"/>
          <w:szCs w:val="22"/>
        </w:rPr>
      </w:pPr>
    </w:p>
    <w:p w14:paraId="4682949E" w14:textId="77777777" w:rsidR="00AE36DE" w:rsidRDefault="00AE36DE" w:rsidP="00AE36DE">
      <w:pPr>
        <w:jc w:val="center"/>
        <w:rPr>
          <w:rFonts w:cs="Arial"/>
          <w:szCs w:val="22"/>
        </w:rPr>
      </w:pPr>
    </w:p>
    <w:p w14:paraId="14DB8191" w14:textId="77777777" w:rsidR="00AE36DE" w:rsidRDefault="00AE36DE" w:rsidP="00AE36DE">
      <w:pPr>
        <w:jc w:val="center"/>
        <w:rPr>
          <w:rFonts w:cs="Arial"/>
          <w:szCs w:val="22"/>
        </w:rPr>
      </w:pPr>
    </w:p>
    <w:p w14:paraId="40640A01" w14:textId="77777777" w:rsidR="00AE36DE" w:rsidRDefault="00AE36DE" w:rsidP="00AE36DE">
      <w:pPr>
        <w:jc w:val="center"/>
        <w:rPr>
          <w:rFonts w:cs="Arial"/>
          <w:szCs w:val="22"/>
        </w:rPr>
      </w:pPr>
    </w:p>
    <w:p w14:paraId="3C79598A" w14:textId="77777777" w:rsidR="00AE36DE" w:rsidRDefault="00AE36DE" w:rsidP="00AE36DE">
      <w:pPr>
        <w:jc w:val="center"/>
        <w:rPr>
          <w:rFonts w:cs="Arial"/>
          <w:szCs w:val="22"/>
        </w:rPr>
      </w:pPr>
    </w:p>
    <w:p w14:paraId="6AAB5B5E" w14:textId="77777777" w:rsidR="00AE36DE" w:rsidRDefault="00AE36DE" w:rsidP="00AE36DE">
      <w:pPr>
        <w:rPr>
          <w:rFonts w:cs="Arial"/>
          <w:szCs w:val="22"/>
        </w:rPr>
      </w:pPr>
    </w:p>
    <w:p w14:paraId="0023739D" w14:textId="77777777" w:rsidR="0088074D" w:rsidRDefault="0088074D" w:rsidP="00AE36DE">
      <w:pPr>
        <w:rPr>
          <w:rFonts w:cs="Arial"/>
          <w:szCs w:val="22"/>
        </w:rPr>
      </w:pPr>
    </w:p>
    <w:p w14:paraId="20FFFE98" w14:textId="77777777" w:rsidR="00AE36DE" w:rsidRDefault="00AE36DE" w:rsidP="00AE36DE">
      <w:pPr>
        <w:rPr>
          <w:rFonts w:cs="Arial"/>
          <w:szCs w:val="22"/>
        </w:rPr>
      </w:pPr>
    </w:p>
    <w:p w14:paraId="26A52794" w14:textId="77777777" w:rsidR="00AE36DE" w:rsidRDefault="00AE36DE" w:rsidP="00AE36DE">
      <w:pPr>
        <w:rPr>
          <w:rFonts w:cs="Arial"/>
          <w:szCs w:val="22"/>
        </w:rPr>
      </w:pPr>
    </w:p>
    <w:p w14:paraId="031732C5" w14:textId="77777777" w:rsidR="00AE36DE" w:rsidRDefault="00AE36DE" w:rsidP="00AE36DE">
      <w:pPr>
        <w:rPr>
          <w:rFonts w:cs="Arial"/>
          <w:szCs w:val="22"/>
        </w:rPr>
      </w:pPr>
    </w:p>
    <w:p w14:paraId="13A5C9D7" w14:textId="77777777" w:rsidR="00AE36DE" w:rsidRDefault="00AE36DE" w:rsidP="00AE36DE">
      <w:pPr>
        <w:rPr>
          <w:rFonts w:cs="Arial"/>
          <w:szCs w:val="22"/>
        </w:rPr>
      </w:pPr>
    </w:p>
    <w:p w14:paraId="72393EC2" w14:textId="76B4DD96" w:rsidR="00624A3D" w:rsidRPr="00AE36DE" w:rsidRDefault="00624A3D" w:rsidP="00AE36DE">
      <w:pPr>
        <w:rPr>
          <w:rFonts w:cs="Arial"/>
          <w:szCs w:val="22"/>
        </w:rPr>
        <w:sectPr w:rsidR="00624A3D" w:rsidRPr="00AE36DE" w:rsidSect="00274696">
          <w:type w:val="continuous"/>
          <w:pgSz w:w="11906" w:h="16838"/>
          <w:pgMar w:top="1417" w:right="1701" w:bottom="1417" w:left="1701" w:header="57" w:footer="316" w:gutter="0"/>
          <w:cols w:space="720"/>
          <w:docGrid w:linePitch="360"/>
        </w:sectPr>
      </w:pPr>
    </w:p>
    <w:p w14:paraId="38322CAA" w14:textId="77777777" w:rsidR="00124448" w:rsidRDefault="00124448" w:rsidP="001276B0">
      <w:pPr>
        <w:pStyle w:val="SemEspaamento"/>
        <w:rPr>
          <w:rFonts w:ascii="Arial" w:hAnsi="Arial" w:cs="Arial"/>
          <w:b/>
          <w:caps/>
          <w:sz w:val="32"/>
          <w:szCs w:val="32"/>
        </w:rPr>
      </w:pPr>
    </w:p>
    <w:p w14:paraId="680788AB" w14:textId="77777777" w:rsidR="005B1D45" w:rsidRPr="005B1D45" w:rsidRDefault="00F86597" w:rsidP="000F5DBE">
      <w:pPr>
        <w:pStyle w:val="Ttulo3"/>
      </w:pPr>
      <w:bookmarkStart w:id="245" w:name="_Toc70064183"/>
      <w:bookmarkStart w:id="246" w:name="_Toc99392102"/>
      <w:r w:rsidRPr="00B97B8B">
        <w:t xml:space="preserve">Acordes </w:t>
      </w:r>
      <w:r w:rsidR="0002415A">
        <w:t>M</w:t>
      </w:r>
      <w:r w:rsidR="00364D9A">
        <w:t>aiores</w:t>
      </w:r>
      <w:r w:rsidR="0002415A">
        <w:t xml:space="preserve"> </w:t>
      </w:r>
      <w:r w:rsidRPr="00B97B8B">
        <w:t>Com Sétima</w:t>
      </w:r>
      <w:r w:rsidR="00377F73">
        <w:t>:</w:t>
      </w:r>
      <w:bookmarkEnd w:id="245"/>
      <w:bookmarkEnd w:id="246"/>
    </w:p>
    <w:p w14:paraId="0412F452" w14:textId="39C76557" w:rsidR="00F86597" w:rsidRDefault="00F86597" w:rsidP="005B1D45">
      <w:pPr>
        <w:rPr>
          <w:rFonts w:cs="Arial"/>
        </w:rPr>
      </w:pPr>
      <w:r w:rsidRPr="00C02B01">
        <w:rPr>
          <w:rFonts w:cs="Arial"/>
        </w:rPr>
        <w:t>(A sétima é menor)</w:t>
      </w:r>
    </w:p>
    <w:p w14:paraId="6633AC5A" w14:textId="77777777" w:rsidR="005B1D45" w:rsidRDefault="005B1D45" w:rsidP="005B1D45">
      <w:pPr>
        <w:rPr>
          <w:rFonts w:cs="Arial"/>
        </w:rPr>
      </w:pPr>
    </w:p>
    <w:p w14:paraId="55D9D5D3" w14:textId="1A66D9CE" w:rsidR="000F5DBE" w:rsidRDefault="00124448" w:rsidP="00124448">
      <w:pPr>
        <w:jc w:val="center"/>
        <w:rPr>
          <w:rFonts w:cs="Arial"/>
          <w:noProof/>
        </w:rPr>
      </w:pPr>
      <w:r>
        <w:rPr>
          <w:rFonts w:cs="Arial"/>
          <w:noProof/>
          <w:lang w:eastAsia="pt-BR"/>
        </w:rPr>
        <w:drawing>
          <wp:inline distT="0" distB="0" distL="0" distR="0" wp14:anchorId="271070A6" wp14:editId="1390E125">
            <wp:extent cx="2208530" cy="1555750"/>
            <wp:effectExtent l="0" t="0" r="1270" b="6350"/>
            <wp:docPr id="1133" name="Imagem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208530" cy="1555750"/>
                    </a:xfrm>
                    <a:prstGeom prst="rect">
                      <a:avLst/>
                    </a:prstGeom>
                    <a:noFill/>
                    <a:ln>
                      <a:noFill/>
                    </a:ln>
                  </pic:spPr>
                </pic:pic>
              </a:graphicData>
            </a:graphic>
          </wp:inline>
        </w:drawing>
      </w:r>
      <w:r>
        <w:rPr>
          <w:rFonts w:cs="Arial"/>
          <w:noProof/>
        </w:rPr>
        <w:t xml:space="preserve">  </w:t>
      </w:r>
      <w:r w:rsidR="00AE36DE">
        <w:rPr>
          <w:rFonts w:cs="Arial"/>
          <w:noProof/>
        </w:rPr>
        <w:t xml:space="preserve">          </w:t>
      </w:r>
      <w:r>
        <w:rPr>
          <w:rFonts w:cs="Arial"/>
          <w:noProof/>
          <w:lang w:eastAsia="pt-BR"/>
        </w:rPr>
        <w:drawing>
          <wp:inline distT="0" distB="0" distL="0" distR="0" wp14:anchorId="620C2003" wp14:editId="630B050F">
            <wp:extent cx="2208530" cy="1496060"/>
            <wp:effectExtent l="0" t="0" r="1270" b="8890"/>
            <wp:docPr id="1134" name="Imagem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208530" cy="1496060"/>
                    </a:xfrm>
                    <a:prstGeom prst="rect">
                      <a:avLst/>
                    </a:prstGeom>
                    <a:noFill/>
                    <a:ln>
                      <a:noFill/>
                    </a:ln>
                  </pic:spPr>
                </pic:pic>
              </a:graphicData>
            </a:graphic>
          </wp:inline>
        </w:drawing>
      </w:r>
    </w:p>
    <w:p w14:paraId="5CEBC18D" w14:textId="5578FE37" w:rsidR="00124448" w:rsidRDefault="00124448" w:rsidP="00124448">
      <w:pPr>
        <w:jc w:val="center"/>
        <w:rPr>
          <w:rFonts w:cs="Arial"/>
          <w:noProof/>
        </w:rPr>
      </w:pPr>
      <w:r>
        <w:rPr>
          <w:rFonts w:cs="Arial"/>
          <w:noProof/>
          <w:lang w:eastAsia="pt-BR"/>
        </w:rPr>
        <w:drawing>
          <wp:inline distT="0" distB="0" distL="0" distR="0" wp14:anchorId="770650EE" wp14:editId="4327F3F4">
            <wp:extent cx="2410460" cy="1710055"/>
            <wp:effectExtent l="0" t="0" r="8890" b="4445"/>
            <wp:docPr id="1135" name="Imagem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410460" cy="1710055"/>
                    </a:xfrm>
                    <a:prstGeom prst="rect">
                      <a:avLst/>
                    </a:prstGeom>
                    <a:noFill/>
                    <a:ln>
                      <a:noFill/>
                    </a:ln>
                  </pic:spPr>
                </pic:pic>
              </a:graphicData>
            </a:graphic>
          </wp:inline>
        </w:drawing>
      </w:r>
      <w:r w:rsidR="00AE36DE">
        <w:rPr>
          <w:rFonts w:cs="Arial"/>
          <w:noProof/>
        </w:rPr>
        <w:t xml:space="preserve">         </w:t>
      </w:r>
      <w:r>
        <w:rPr>
          <w:rFonts w:cs="Arial"/>
          <w:noProof/>
        </w:rPr>
        <w:t xml:space="preserve"> </w:t>
      </w:r>
      <w:r w:rsidR="00B96FC3">
        <w:rPr>
          <w:rFonts w:cs="Arial"/>
          <w:noProof/>
          <w:lang w:eastAsia="pt-BR"/>
        </w:rPr>
        <w:drawing>
          <wp:inline distT="0" distB="0" distL="0" distR="0" wp14:anchorId="1D8960CA" wp14:editId="0F12A4DC">
            <wp:extent cx="2468880" cy="1737360"/>
            <wp:effectExtent l="0" t="0" r="7620" b="0"/>
            <wp:docPr id="1136" name="Imagem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468880" cy="1737360"/>
                    </a:xfrm>
                    <a:prstGeom prst="rect">
                      <a:avLst/>
                    </a:prstGeom>
                    <a:noFill/>
                    <a:ln>
                      <a:noFill/>
                    </a:ln>
                  </pic:spPr>
                </pic:pic>
              </a:graphicData>
            </a:graphic>
          </wp:inline>
        </w:drawing>
      </w:r>
    </w:p>
    <w:p w14:paraId="60781D4D" w14:textId="52BE3F95" w:rsidR="00B96FC3" w:rsidRDefault="00B96FC3" w:rsidP="00124448">
      <w:pPr>
        <w:jc w:val="center"/>
        <w:rPr>
          <w:rFonts w:cs="Arial"/>
          <w:noProof/>
        </w:rPr>
      </w:pPr>
      <w:r>
        <w:rPr>
          <w:rFonts w:cs="Arial"/>
          <w:noProof/>
          <w:lang w:eastAsia="pt-BR"/>
        </w:rPr>
        <w:drawing>
          <wp:inline distT="0" distB="0" distL="0" distR="0" wp14:anchorId="71F9F7AB" wp14:editId="48A0BAC2">
            <wp:extent cx="2197100" cy="1567815"/>
            <wp:effectExtent l="0" t="0" r="0" b="0"/>
            <wp:docPr id="1137" name="Imagem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197100" cy="1567815"/>
                    </a:xfrm>
                    <a:prstGeom prst="rect">
                      <a:avLst/>
                    </a:prstGeom>
                    <a:noFill/>
                    <a:ln>
                      <a:noFill/>
                    </a:ln>
                  </pic:spPr>
                </pic:pic>
              </a:graphicData>
            </a:graphic>
          </wp:inline>
        </w:drawing>
      </w:r>
      <w:r w:rsidR="00AE36DE">
        <w:rPr>
          <w:rFonts w:cs="Arial"/>
          <w:noProof/>
        </w:rPr>
        <w:t xml:space="preserve">           </w:t>
      </w:r>
      <w:r>
        <w:rPr>
          <w:rFonts w:cs="Arial"/>
          <w:noProof/>
        </w:rPr>
        <w:t xml:space="preserve">  </w:t>
      </w:r>
      <w:r>
        <w:rPr>
          <w:rFonts w:cs="Arial"/>
          <w:noProof/>
          <w:lang w:eastAsia="pt-BR"/>
        </w:rPr>
        <w:drawing>
          <wp:inline distT="0" distB="0" distL="0" distR="0" wp14:anchorId="2BE0CEA7" wp14:editId="0C4D93FA">
            <wp:extent cx="2244725" cy="1543685"/>
            <wp:effectExtent l="0" t="0" r="3175" b="0"/>
            <wp:docPr id="1138" name="Imagem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244725" cy="1543685"/>
                    </a:xfrm>
                    <a:prstGeom prst="rect">
                      <a:avLst/>
                    </a:prstGeom>
                    <a:noFill/>
                    <a:ln>
                      <a:noFill/>
                    </a:ln>
                  </pic:spPr>
                </pic:pic>
              </a:graphicData>
            </a:graphic>
          </wp:inline>
        </w:drawing>
      </w:r>
    </w:p>
    <w:p w14:paraId="55B07832" w14:textId="6C1EA8E7" w:rsidR="00B96FC3" w:rsidRDefault="00B96FC3" w:rsidP="00124448">
      <w:pPr>
        <w:jc w:val="center"/>
        <w:rPr>
          <w:rFonts w:cs="Arial"/>
          <w:noProof/>
        </w:rPr>
      </w:pPr>
      <w:r>
        <w:rPr>
          <w:rFonts w:cs="Arial"/>
          <w:noProof/>
          <w:lang w:eastAsia="pt-BR"/>
        </w:rPr>
        <w:drawing>
          <wp:inline distT="0" distB="0" distL="0" distR="0" wp14:anchorId="56A09AA2" wp14:editId="5D10DAB7">
            <wp:extent cx="2386965" cy="1697990"/>
            <wp:effectExtent l="0" t="0" r="0" b="0"/>
            <wp:docPr id="1140" name="Imagem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386965" cy="1697990"/>
                    </a:xfrm>
                    <a:prstGeom prst="rect">
                      <a:avLst/>
                    </a:prstGeom>
                    <a:noFill/>
                    <a:ln>
                      <a:noFill/>
                    </a:ln>
                  </pic:spPr>
                </pic:pic>
              </a:graphicData>
            </a:graphic>
          </wp:inline>
        </w:drawing>
      </w:r>
      <w:r>
        <w:rPr>
          <w:rFonts w:cs="Arial"/>
          <w:noProof/>
        </w:rPr>
        <w:t xml:space="preserve"> </w:t>
      </w:r>
      <w:r w:rsidR="00AE36DE">
        <w:rPr>
          <w:rFonts w:cs="Arial"/>
          <w:noProof/>
        </w:rPr>
        <w:t xml:space="preserve">         </w:t>
      </w:r>
      <w:r>
        <w:rPr>
          <w:rFonts w:cs="Arial"/>
          <w:noProof/>
          <w:lang w:eastAsia="pt-BR"/>
        </w:rPr>
        <w:drawing>
          <wp:inline distT="0" distB="0" distL="0" distR="0" wp14:anchorId="22B70825" wp14:editId="6299F371">
            <wp:extent cx="2256155" cy="1484630"/>
            <wp:effectExtent l="0" t="0" r="0" b="1270"/>
            <wp:docPr id="1141" name="Imagem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256155" cy="1484630"/>
                    </a:xfrm>
                    <a:prstGeom prst="rect">
                      <a:avLst/>
                    </a:prstGeom>
                    <a:noFill/>
                    <a:ln>
                      <a:noFill/>
                    </a:ln>
                  </pic:spPr>
                </pic:pic>
              </a:graphicData>
            </a:graphic>
          </wp:inline>
        </w:drawing>
      </w:r>
    </w:p>
    <w:p w14:paraId="087529F0" w14:textId="2E37BE58" w:rsidR="00B96FC3" w:rsidRDefault="00B96FC3" w:rsidP="00124448">
      <w:pPr>
        <w:jc w:val="center"/>
        <w:rPr>
          <w:rFonts w:cs="Arial"/>
          <w:noProof/>
        </w:rPr>
      </w:pPr>
      <w:r>
        <w:rPr>
          <w:rFonts w:cs="Arial"/>
          <w:noProof/>
          <w:lang w:eastAsia="pt-BR"/>
        </w:rPr>
        <w:drawing>
          <wp:inline distT="0" distB="0" distL="0" distR="0" wp14:anchorId="014CC2D4" wp14:editId="2BF09EE9">
            <wp:extent cx="2208530" cy="1508125"/>
            <wp:effectExtent l="0" t="0" r="1270" b="0"/>
            <wp:docPr id="1142" name="Imagem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208530" cy="1508125"/>
                    </a:xfrm>
                    <a:prstGeom prst="rect">
                      <a:avLst/>
                    </a:prstGeom>
                    <a:noFill/>
                    <a:ln>
                      <a:noFill/>
                    </a:ln>
                  </pic:spPr>
                </pic:pic>
              </a:graphicData>
            </a:graphic>
          </wp:inline>
        </w:drawing>
      </w:r>
      <w:r w:rsidR="00AE36DE">
        <w:rPr>
          <w:rFonts w:cs="Arial"/>
          <w:noProof/>
        </w:rPr>
        <w:t xml:space="preserve">                </w:t>
      </w:r>
      <w:r>
        <w:rPr>
          <w:rFonts w:cs="Arial"/>
          <w:noProof/>
          <w:lang w:eastAsia="pt-BR"/>
        </w:rPr>
        <w:drawing>
          <wp:inline distT="0" distB="0" distL="0" distR="0" wp14:anchorId="7FDE6FFD" wp14:editId="4D692932">
            <wp:extent cx="2185035" cy="1531620"/>
            <wp:effectExtent l="0" t="0" r="5715" b="0"/>
            <wp:docPr id="1143" name="Imagem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185035" cy="1531620"/>
                    </a:xfrm>
                    <a:prstGeom prst="rect">
                      <a:avLst/>
                    </a:prstGeom>
                    <a:noFill/>
                    <a:ln>
                      <a:noFill/>
                    </a:ln>
                  </pic:spPr>
                </pic:pic>
              </a:graphicData>
            </a:graphic>
          </wp:inline>
        </w:drawing>
      </w:r>
    </w:p>
    <w:p w14:paraId="63085AB4" w14:textId="4287D5CB" w:rsidR="00B96FC3" w:rsidRDefault="00B96FC3" w:rsidP="00AE36DE">
      <w:pPr>
        <w:jc w:val="center"/>
        <w:rPr>
          <w:rFonts w:cs="Arial"/>
          <w:noProof/>
        </w:rPr>
      </w:pPr>
      <w:r>
        <w:rPr>
          <w:rFonts w:cs="Arial"/>
          <w:noProof/>
          <w:lang w:eastAsia="pt-BR"/>
        </w:rPr>
        <w:drawing>
          <wp:inline distT="0" distB="0" distL="0" distR="0" wp14:anchorId="7E67A41C" wp14:editId="06FE63A8">
            <wp:extent cx="2200275" cy="1496060"/>
            <wp:effectExtent l="0" t="0" r="9525" b="8890"/>
            <wp:docPr id="1144" name="Imagem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418">
                      <a:extLst>
                        <a:ext uri="{28A0092B-C50C-407E-A947-70E740481C1C}">
                          <a14:useLocalDpi xmlns:a14="http://schemas.microsoft.com/office/drawing/2010/main" val="0"/>
                        </a:ext>
                      </a:extLst>
                    </a:blip>
                    <a:srcRect r="1451"/>
                    <a:stretch/>
                  </pic:blipFill>
                  <pic:spPr bwMode="auto">
                    <a:xfrm>
                      <a:off x="0" y="0"/>
                      <a:ext cx="2200275" cy="1496060"/>
                    </a:xfrm>
                    <a:prstGeom prst="rect">
                      <a:avLst/>
                    </a:prstGeom>
                    <a:noFill/>
                    <a:ln>
                      <a:noFill/>
                    </a:ln>
                    <a:extLst>
                      <a:ext uri="{53640926-AAD7-44D8-BBD7-CCE9431645EC}">
                        <a14:shadowObscured xmlns:a14="http://schemas.microsoft.com/office/drawing/2010/main"/>
                      </a:ext>
                    </a:extLst>
                  </pic:spPr>
                </pic:pic>
              </a:graphicData>
            </a:graphic>
          </wp:inline>
        </w:drawing>
      </w:r>
      <w:r w:rsidR="00AE36DE">
        <w:rPr>
          <w:rFonts w:cs="Arial"/>
          <w:noProof/>
        </w:rPr>
        <w:t xml:space="preserve">          </w:t>
      </w:r>
      <w:r>
        <w:rPr>
          <w:rFonts w:cs="Arial"/>
          <w:noProof/>
          <w:lang w:eastAsia="pt-BR"/>
        </w:rPr>
        <w:drawing>
          <wp:inline distT="0" distB="0" distL="0" distR="0" wp14:anchorId="41C42B9D" wp14:editId="6A8E287C">
            <wp:extent cx="2400300" cy="1745615"/>
            <wp:effectExtent l="0" t="0" r="0" b="6985"/>
            <wp:docPr id="1145" name="Imagem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419">
                      <a:extLst>
                        <a:ext uri="{28A0092B-C50C-407E-A947-70E740481C1C}">
                          <a14:useLocalDpi xmlns:a14="http://schemas.microsoft.com/office/drawing/2010/main" val="0"/>
                        </a:ext>
                      </a:extLst>
                    </a:blip>
                    <a:srcRect l="2260" r="2837"/>
                    <a:stretch/>
                  </pic:blipFill>
                  <pic:spPr bwMode="auto">
                    <a:xfrm>
                      <a:off x="0" y="0"/>
                      <a:ext cx="2400300" cy="1745615"/>
                    </a:xfrm>
                    <a:prstGeom prst="rect">
                      <a:avLst/>
                    </a:prstGeom>
                    <a:noFill/>
                    <a:ln>
                      <a:noFill/>
                    </a:ln>
                    <a:extLst>
                      <a:ext uri="{53640926-AAD7-44D8-BBD7-CCE9431645EC}">
                        <a14:shadowObscured xmlns:a14="http://schemas.microsoft.com/office/drawing/2010/main"/>
                      </a:ext>
                    </a:extLst>
                  </pic:spPr>
                </pic:pic>
              </a:graphicData>
            </a:graphic>
          </wp:inline>
        </w:drawing>
      </w:r>
    </w:p>
    <w:p w14:paraId="12A2D499" w14:textId="7369F633" w:rsidR="00B96FC3" w:rsidRDefault="00B96FC3" w:rsidP="00124448">
      <w:pPr>
        <w:jc w:val="center"/>
        <w:rPr>
          <w:rFonts w:cs="Arial"/>
          <w:noProof/>
        </w:rPr>
      </w:pPr>
      <w:r>
        <w:rPr>
          <w:rFonts w:cs="Arial"/>
          <w:noProof/>
          <w:lang w:eastAsia="pt-BR"/>
        </w:rPr>
        <w:drawing>
          <wp:inline distT="0" distB="0" distL="0" distR="0" wp14:anchorId="67EAAA18" wp14:editId="3685670A">
            <wp:extent cx="2232660" cy="1520190"/>
            <wp:effectExtent l="0" t="0" r="0" b="3810"/>
            <wp:docPr id="1146" name="Imagem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232660" cy="1520190"/>
                    </a:xfrm>
                    <a:prstGeom prst="rect">
                      <a:avLst/>
                    </a:prstGeom>
                    <a:noFill/>
                    <a:ln>
                      <a:noFill/>
                    </a:ln>
                  </pic:spPr>
                </pic:pic>
              </a:graphicData>
            </a:graphic>
          </wp:inline>
        </w:drawing>
      </w:r>
      <w:r w:rsidR="00AE36DE">
        <w:rPr>
          <w:rFonts w:cs="Arial"/>
          <w:noProof/>
        </w:rPr>
        <w:t xml:space="preserve">       </w:t>
      </w:r>
      <w:r>
        <w:rPr>
          <w:rFonts w:cs="Arial"/>
          <w:noProof/>
        </w:rPr>
        <w:t xml:space="preserve">  </w:t>
      </w:r>
      <w:r>
        <w:rPr>
          <w:rFonts w:cs="Arial"/>
          <w:noProof/>
          <w:lang w:eastAsia="pt-BR"/>
        </w:rPr>
        <w:drawing>
          <wp:inline distT="0" distB="0" distL="0" distR="0" wp14:anchorId="39B341D9" wp14:editId="0E24BAA0">
            <wp:extent cx="2232660" cy="1508125"/>
            <wp:effectExtent l="0" t="0" r="0" b="0"/>
            <wp:docPr id="1147" name="Imagem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232660" cy="1508125"/>
                    </a:xfrm>
                    <a:prstGeom prst="rect">
                      <a:avLst/>
                    </a:prstGeom>
                    <a:noFill/>
                    <a:ln>
                      <a:noFill/>
                    </a:ln>
                  </pic:spPr>
                </pic:pic>
              </a:graphicData>
            </a:graphic>
          </wp:inline>
        </w:drawing>
      </w:r>
    </w:p>
    <w:p w14:paraId="0BA8D609" w14:textId="1B818CA9" w:rsidR="00B96FC3" w:rsidRDefault="00B96FC3" w:rsidP="00124448">
      <w:pPr>
        <w:jc w:val="center"/>
        <w:rPr>
          <w:rFonts w:cs="Arial"/>
          <w:noProof/>
        </w:rPr>
      </w:pPr>
      <w:r>
        <w:rPr>
          <w:rFonts w:cs="Arial"/>
          <w:noProof/>
          <w:lang w:eastAsia="pt-BR"/>
        </w:rPr>
        <w:drawing>
          <wp:inline distT="0" distB="0" distL="0" distR="0" wp14:anchorId="7BF9B229" wp14:editId="6DE238FA">
            <wp:extent cx="2482215" cy="1793240"/>
            <wp:effectExtent l="0" t="0" r="0" b="0"/>
            <wp:docPr id="1148" name="Imagem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482215" cy="1793240"/>
                    </a:xfrm>
                    <a:prstGeom prst="rect">
                      <a:avLst/>
                    </a:prstGeom>
                    <a:noFill/>
                    <a:ln>
                      <a:noFill/>
                    </a:ln>
                  </pic:spPr>
                </pic:pic>
              </a:graphicData>
            </a:graphic>
          </wp:inline>
        </w:drawing>
      </w:r>
      <w:r>
        <w:rPr>
          <w:rFonts w:cs="Arial"/>
          <w:noProof/>
        </w:rPr>
        <w:t xml:space="preserve">  </w:t>
      </w:r>
      <w:r>
        <w:rPr>
          <w:rFonts w:cs="Arial"/>
          <w:noProof/>
          <w:lang w:eastAsia="pt-BR"/>
        </w:rPr>
        <w:drawing>
          <wp:inline distT="0" distB="0" distL="0" distR="0" wp14:anchorId="6C6F18F2" wp14:editId="6D7D501A">
            <wp:extent cx="2244725" cy="1496060"/>
            <wp:effectExtent l="0" t="0" r="3175" b="8890"/>
            <wp:docPr id="1149" name="Imagem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244725" cy="1496060"/>
                    </a:xfrm>
                    <a:prstGeom prst="rect">
                      <a:avLst/>
                    </a:prstGeom>
                    <a:noFill/>
                    <a:ln>
                      <a:noFill/>
                    </a:ln>
                  </pic:spPr>
                </pic:pic>
              </a:graphicData>
            </a:graphic>
          </wp:inline>
        </w:drawing>
      </w:r>
    </w:p>
    <w:p w14:paraId="53FDF3CE" w14:textId="3898CB49" w:rsidR="00B96FC3" w:rsidRDefault="00B96FC3" w:rsidP="00124448">
      <w:pPr>
        <w:jc w:val="center"/>
        <w:rPr>
          <w:rFonts w:cs="Arial"/>
          <w:noProof/>
        </w:rPr>
      </w:pPr>
      <w:r>
        <w:rPr>
          <w:rFonts w:cs="Arial"/>
          <w:noProof/>
          <w:lang w:eastAsia="pt-BR"/>
        </w:rPr>
        <w:drawing>
          <wp:inline distT="0" distB="0" distL="0" distR="0" wp14:anchorId="6F330BFD" wp14:editId="59A9FB28">
            <wp:extent cx="2208530" cy="1520190"/>
            <wp:effectExtent l="0" t="0" r="1270" b="3810"/>
            <wp:docPr id="1150" name="Imagem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208530" cy="1520190"/>
                    </a:xfrm>
                    <a:prstGeom prst="rect">
                      <a:avLst/>
                    </a:prstGeom>
                    <a:noFill/>
                    <a:ln>
                      <a:noFill/>
                    </a:ln>
                  </pic:spPr>
                </pic:pic>
              </a:graphicData>
            </a:graphic>
          </wp:inline>
        </w:drawing>
      </w:r>
      <w:r>
        <w:rPr>
          <w:rFonts w:cs="Arial"/>
          <w:noProof/>
        </w:rPr>
        <w:t xml:space="preserve"> </w:t>
      </w:r>
      <w:r w:rsidR="00AE36DE">
        <w:rPr>
          <w:rFonts w:cs="Arial"/>
          <w:noProof/>
        </w:rPr>
        <w:t xml:space="preserve">         </w:t>
      </w:r>
      <w:r>
        <w:rPr>
          <w:rFonts w:cs="Arial"/>
          <w:noProof/>
          <w:lang w:eastAsia="pt-BR"/>
        </w:rPr>
        <w:drawing>
          <wp:inline distT="0" distB="0" distL="0" distR="0" wp14:anchorId="3A4D8A8A" wp14:editId="51A4CD7C">
            <wp:extent cx="2374900" cy="1745615"/>
            <wp:effectExtent l="0" t="0" r="6350" b="6985"/>
            <wp:docPr id="1151" name="Imagem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374900" cy="1745615"/>
                    </a:xfrm>
                    <a:prstGeom prst="rect">
                      <a:avLst/>
                    </a:prstGeom>
                    <a:noFill/>
                    <a:ln>
                      <a:noFill/>
                    </a:ln>
                  </pic:spPr>
                </pic:pic>
              </a:graphicData>
            </a:graphic>
          </wp:inline>
        </w:drawing>
      </w:r>
    </w:p>
    <w:p w14:paraId="6ACD9964" w14:textId="31514257" w:rsidR="00377F73" w:rsidRDefault="00B96FC3" w:rsidP="00AE36DE">
      <w:pPr>
        <w:jc w:val="center"/>
        <w:rPr>
          <w:rFonts w:cs="Arial"/>
          <w:noProof/>
        </w:rPr>
      </w:pPr>
      <w:r>
        <w:rPr>
          <w:rFonts w:cs="Arial"/>
          <w:noProof/>
          <w:lang w:eastAsia="pt-BR"/>
        </w:rPr>
        <w:drawing>
          <wp:inline distT="0" distB="0" distL="0" distR="0" wp14:anchorId="15A48392" wp14:editId="22E753F7">
            <wp:extent cx="2185035" cy="1472565"/>
            <wp:effectExtent l="0" t="0" r="5715" b="0"/>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185035" cy="1472565"/>
                    </a:xfrm>
                    <a:prstGeom prst="rect">
                      <a:avLst/>
                    </a:prstGeom>
                    <a:noFill/>
                    <a:ln>
                      <a:noFill/>
                    </a:ln>
                  </pic:spPr>
                </pic:pic>
              </a:graphicData>
            </a:graphic>
          </wp:inline>
        </w:drawing>
      </w:r>
      <w:r w:rsidR="00AE36DE">
        <w:rPr>
          <w:rFonts w:cs="Arial"/>
          <w:noProof/>
        </w:rPr>
        <w:t xml:space="preserve">           </w:t>
      </w:r>
      <w:r>
        <w:rPr>
          <w:rFonts w:cs="Arial"/>
          <w:noProof/>
          <w:lang w:eastAsia="pt-BR"/>
        </w:rPr>
        <w:drawing>
          <wp:inline distT="0" distB="0" distL="0" distR="0" wp14:anchorId="73EAEA6C" wp14:editId="0E445897">
            <wp:extent cx="2197100" cy="1496060"/>
            <wp:effectExtent l="0" t="0" r="0" b="8890"/>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197100" cy="1496060"/>
                    </a:xfrm>
                    <a:prstGeom prst="rect">
                      <a:avLst/>
                    </a:prstGeom>
                    <a:noFill/>
                    <a:ln>
                      <a:noFill/>
                    </a:ln>
                  </pic:spPr>
                </pic:pic>
              </a:graphicData>
            </a:graphic>
          </wp:inline>
        </w:drawing>
      </w:r>
    </w:p>
    <w:p w14:paraId="2DF892A8" w14:textId="77777777" w:rsidR="00D64780" w:rsidRDefault="00D64780" w:rsidP="00AE36DE">
      <w:pPr>
        <w:jc w:val="center"/>
        <w:rPr>
          <w:rFonts w:cs="Arial"/>
          <w:noProof/>
        </w:rPr>
      </w:pPr>
    </w:p>
    <w:p w14:paraId="341EF29A" w14:textId="77777777" w:rsidR="00D64780" w:rsidRDefault="00D64780" w:rsidP="00AE36DE">
      <w:pPr>
        <w:jc w:val="center"/>
        <w:rPr>
          <w:rFonts w:cs="Arial"/>
          <w:noProof/>
        </w:rPr>
      </w:pPr>
    </w:p>
    <w:p w14:paraId="224DC0EF" w14:textId="77777777" w:rsidR="00D64780" w:rsidRDefault="00D64780" w:rsidP="00AE36DE">
      <w:pPr>
        <w:jc w:val="center"/>
        <w:rPr>
          <w:rFonts w:cs="Arial"/>
          <w:noProof/>
        </w:rPr>
      </w:pPr>
    </w:p>
    <w:p w14:paraId="1BEF5323" w14:textId="77777777" w:rsidR="00D64780" w:rsidRDefault="00D64780" w:rsidP="00AE36DE">
      <w:pPr>
        <w:jc w:val="center"/>
        <w:rPr>
          <w:rFonts w:cs="Arial"/>
          <w:noProof/>
        </w:rPr>
      </w:pPr>
    </w:p>
    <w:p w14:paraId="4755360A" w14:textId="77777777" w:rsidR="00D64780" w:rsidRDefault="00D64780" w:rsidP="00AE36DE">
      <w:pPr>
        <w:jc w:val="center"/>
        <w:rPr>
          <w:rFonts w:cs="Arial"/>
          <w:noProof/>
        </w:rPr>
      </w:pPr>
    </w:p>
    <w:p w14:paraId="2B06ECAF" w14:textId="77777777" w:rsidR="00D64780" w:rsidRDefault="00D64780" w:rsidP="00AE36DE">
      <w:pPr>
        <w:jc w:val="center"/>
        <w:rPr>
          <w:rFonts w:cs="Arial"/>
          <w:noProof/>
        </w:rPr>
      </w:pPr>
    </w:p>
    <w:p w14:paraId="43B2C140" w14:textId="77777777" w:rsidR="00D64780" w:rsidRDefault="00D64780" w:rsidP="00AE36DE">
      <w:pPr>
        <w:jc w:val="center"/>
        <w:rPr>
          <w:rFonts w:cs="Arial"/>
          <w:noProof/>
        </w:rPr>
      </w:pPr>
    </w:p>
    <w:p w14:paraId="3BAC9F9F" w14:textId="77777777" w:rsidR="00D64780" w:rsidRDefault="00D64780" w:rsidP="00AE36DE">
      <w:pPr>
        <w:jc w:val="center"/>
        <w:rPr>
          <w:rFonts w:cs="Arial"/>
          <w:noProof/>
        </w:rPr>
      </w:pPr>
    </w:p>
    <w:p w14:paraId="68747BC3" w14:textId="77777777" w:rsidR="00D64780" w:rsidRDefault="00D64780" w:rsidP="00AE36DE">
      <w:pPr>
        <w:jc w:val="center"/>
        <w:rPr>
          <w:rFonts w:cs="Arial"/>
          <w:noProof/>
        </w:rPr>
      </w:pPr>
    </w:p>
    <w:p w14:paraId="57BCE259" w14:textId="77777777" w:rsidR="00D64780" w:rsidRDefault="00D64780" w:rsidP="00AE36DE">
      <w:pPr>
        <w:jc w:val="center"/>
        <w:rPr>
          <w:rFonts w:cs="Arial"/>
          <w:noProof/>
        </w:rPr>
      </w:pPr>
    </w:p>
    <w:p w14:paraId="04444980" w14:textId="77777777" w:rsidR="00D64780" w:rsidRDefault="00D64780" w:rsidP="00AE36DE">
      <w:pPr>
        <w:jc w:val="center"/>
        <w:rPr>
          <w:rFonts w:cs="Arial"/>
          <w:noProof/>
        </w:rPr>
      </w:pPr>
    </w:p>
    <w:p w14:paraId="4AC46CD2" w14:textId="77777777" w:rsidR="00D64780" w:rsidRDefault="00D64780" w:rsidP="00AE36DE">
      <w:pPr>
        <w:jc w:val="center"/>
        <w:rPr>
          <w:rFonts w:cs="Arial"/>
          <w:noProof/>
        </w:rPr>
      </w:pPr>
    </w:p>
    <w:p w14:paraId="6C8F8C67" w14:textId="77777777" w:rsidR="00D64780" w:rsidRDefault="00D64780" w:rsidP="00AE36DE">
      <w:pPr>
        <w:jc w:val="center"/>
        <w:rPr>
          <w:rFonts w:cs="Arial"/>
          <w:noProof/>
        </w:rPr>
      </w:pPr>
    </w:p>
    <w:p w14:paraId="5A0A3CA2" w14:textId="77777777" w:rsidR="00D64780" w:rsidRDefault="00D64780" w:rsidP="00AE36DE">
      <w:pPr>
        <w:jc w:val="center"/>
        <w:rPr>
          <w:rFonts w:cs="Arial"/>
          <w:noProof/>
        </w:rPr>
      </w:pPr>
    </w:p>
    <w:p w14:paraId="55C4FE5F" w14:textId="77777777" w:rsidR="00D64780" w:rsidRDefault="00D64780" w:rsidP="00AE36DE">
      <w:pPr>
        <w:jc w:val="center"/>
        <w:rPr>
          <w:rFonts w:cs="Arial"/>
          <w:noProof/>
        </w:rPr>
      </w:pPr>
    </w:p>
    <w:p w14:paraId="015F7575" w14:textId="77777777" w:rsidR="00D64780" w:rsidRDefault="00D64780" w:rsidP="00AE36DE">
      <w:pPr>
        <w:jc w:val="center"/>
        <w:rPr>
          <w:rFonts w:cs="Arial"/>
          <w:noProof/>
        </w:rPr>
      </w:pPr>
    </w:p>
    <w:p w14:paraId="4629AF0B" w14:textId="77777777" w:rsidR="00D64780" w:rsidRDefault="00D64780" w:rsidP="00AE36DE">
      <w:pPr>
        <w:jc w:val="center"/>
        <w:rPr>
          <w:rFonts w:cs="Arial"/>
          <w:noProof/>
        </w:rPr>
      </w:pPr>
    </w:p>
    <w:p w14:paraId="482D12E9" w14:textId="77777777" w:rsidR="00D64780" w:rsidRDefault="00D64780" w:rsidP="00AE36DE">
      <w:pPr>
        <w:jc w:val="center"/>
        <w:rPr>
          <w:rFonts w:cs="Arial"/>
          <w:noProof/>
        </w:rPr>
      </w:pPr>
    </w:p>
    <w:p w14:paraId="043B58C1" w14:textId="77777777" w:rsidR="00D64780" w:rsidRDefault="00D64780" w:rsidP="00AE36DE">
      <w:pPr>
        <w:jc w:val="center"/>
        <w:rPr>
          <w:rFonts w:cs="Arial"/>
          <w:noProof/>
        </w:rPr>
      </w:pPr>
    </w:p>
    <w:p w14:paraId="73C88B00" w14:textId="77777777" w:rsidR="00D64780" w:rsidRDefault="00D64780" w:rsidP="00AE36DE">
      <w:pPr>
        <w:jc w:val="center"/>
        <w:rPr>
          <w:rFonts w:cs="Arial"/>
          <w:noProof/>
        </w:rPr>
      </w:pPr>
    </w:p>
    <w:p w14:paraId="6F896340" w14:textId="77777777" w:rsidR="00D64780" w:rsidRDefault="00D64780" w:rsidP="00AE36DE">
      <w:pPr>
        <w:jc w:val="center"/>
        <w:rPr>
          <w:rFonts w:cs="Arial"/>
          <w:noProof/>
        </w:rPr>
      </w:pPr>
    </w:p>
    <w:p w14:paraId="04B18FF4" w14:textId="77777777" w:rsidR="00D64780" w:rsidRDefault="00D64780" w:rsidP="00AE36DE">
      <w:pPr>
        <w:jc w:val="center"/>
        <w:rPr>
          <w:rFonts w:cs="Arial"/>
          <w:noProof/>
        </w:rPr>
      </w:pPr>
    </w:p>
    <w:p w14:paraId="2AEC474D" w14:textId="77777777" w:rsidR="00D64780" w:rsidRDefault="00D64780" w:rsidP="00AE36DE">
      <w:pPr>
        <w:jc w:val="center"/>
        <w:rPr>
          <w:rFonts w:cs="Arial"/>
          <w:noProof/>
        </w:rPr>
      </w:pPr>
    </w:p>
    <w:p w14:paraId="45782FA3" w14:textId="77777777" w:rsidR="00D64780" w:rsidRDefault="00D64780" w:rsidP="00AE36DE">
      <w:pPr>
        <w:jc w:val="center"/>
        <w:rPr>
          <w:rFonts w:cs="Arial"/>
          <w:noProof/>
        </w:rPr>
      </w:pPr>
    </w:p>
    <w:p w14:paraId="2EC851D0" w14:textId="77777777" w:rsidR="00D64780" w:rsidRDefault="00D64780" w:rsidP="00AE36DE">
      <w:pPr>
        <w:jc w:val="center"/>
        <w:rPr>
          <w:rFonts w:cs="Arial"/>
          <w:noProof/>
        </w:rPr>
      </w:pPr>
    </w:p>
    <w:p w14:paraId="55F76AFC" w14:textId="77777777" w:rsidR="00D64780" w:rsidRDefault="00D64780" w:rsidP="00AE36DE">
      <w:pPr>
        <w:jc w:val="center"/>
        <w:rPr>
          <w:rFonts w:cs="Arial"/>
          <w:noProof/>
        </w:rPr>
      </w:pPr>
    </w:p>
    <w:p w14:paraId="0FD017E5" w14:textId="77777777" w:rsidR="00D64780" w:rsidRDefault="00D64780" w:rsidP="00AE36DE">
      <w:pPr>
        <w:jc w:val="center"/>
        <w:rPr>
          <w:rFonts w:cs="Arial"/>
          <w:noProof/>
        </w:rPr>
      </w:pPr>
    </w:p>
    <w:p w14:paraId="3D317792" w14:textId="77777777" w:rsidR="00D64780" w:rsidRDefault="00D64780" w:rsidP="00AE36DE">
      <w:pPr>
        <w:jc w:val="center"/>
        <w:rPr>
          <w:rFonts w:cs="Arial"/>
          <w:noProof/>
        </w:rPr>
      </w:pPr>
    </w:p>
    <w:p w14:paraId="2DC4EB8A" w14:textId="77777777" w:rsidR="00D64780" w:rsidRDefault="00D64780" w:rsidP="00AE36DE">
      <w:pPr>
        <w:jc w:val="center"/>
        <w:rPr>
          <w:rFonts w:cs="Arial"/>
          <w:noProof/>
        </w:rPr>
      </w:pPr>
    </w:p>
    <w:p w14:paraId="768CDC41" w14:textId="77777777" w:rsidR="00D64780" w:rsidRDefault="00D64780" w:rsidP="00AE36DE">
      <w:pPr>
        <w:jc w:val="center"/>
        <w:rPr>
          <w:rFonts w:cs="Arial"/>
          <w:noProof/>
        </w:rPr>
      </w:pPr>
    </w:p>
    <w:p w14:paraId="14EAA2A0" w14:textId="77777777" w:rsidR="00D64780" w:rsidRDefault="00D64780" w:rsidP="00AE36DE">
      <w:pPr>
        <w:jc w:val="center"/>
        <w:rPr>
          <w:rFonts w:cs="Arial"/>
          <w:noProof/>
        </w:rPr>
      </w:pPr>
    </w:p>
    <w:p w14:paraId="086D9517" w14:textId="77777777" w:rsidR="00D64780" w:rsidRDefault="00D64780" w:rsidP="00AE36DE">
      <w:pPr>
        <w:jc w:val="center"/>
        <w:rPr>
          <w:rFonts w:cs="Arial"/>
          <w:noProof/>
        </w:rPr>
      </w:pPr>
    </w:p>
    <w:p w14:paraId="6EFD5956" w14:textId="77777777" w:rsidR="00D64780" w:rsidRDefault="00D64780" w:rsidP="00AE36DE">
      <w:pPr>
        <w:jc w:val="center"/>
        <w:rPr>
          <w:rFonts w:cs="Arial"/>
          <w:noProof/>
        </w:rPr>
      </w:pPr>
    </w:p>
    <w:p w14:paraId="08592B1C" w14:textId="77777777" w:rsidR="00D64780" w:rsidRDefault="00D64780" w:rsidP="00AE36DE">
      <w:pPr>
        <w:jc w:val="center"/>
        <w:rPr>
          <w:rFonts w:cs="Arial"/>
          <w:noProof/>
        </w:rPr>
      </w:pPr>
    </w:p>
    <w:p w14:paraId="5FD7962E" w14:textId="77777777" w:rsidR="00D64780" w:rsidRDefault="00D64780" w:rsidP="00AE36DE">
      <w:pPr>
        <w:jc w:val="center"/>
        <w:rPr>
          <w:rFonts w:cs="Arial"/>
          <w:noProof/>
        </w:rPr>
      </w:pPr>
    </w:p>
    <w:p w14:paraId="6CA947B6" w14:textId="77777777" w:rsidR="00D64780" w:rsidRDefault="00D64780" w:rsidP="00AE36DE">
      <w:pPr>
        <w:jc w:val="center"/>
        <w:rPr>
          <w:rFonts w:cs="Arial"/>
          <w:noProof/>
        </w:rPr>
      </w:pPr>
    </w:p>
    <w:p w14:paraId="35310BA0" w14:textId="77777777" w:rsidR="00D64780" w:rsidRDefault="00D64780" w:rsidP="00AE36DE">
      <w:pPr>
        <w:jc w:val="center"/>
        <w:rPr>
          <w:rFonts w:cs="Arial"/>
          <w:noProof/>
        </w:rPr>
      </w:pPr>
    </w:p>
    <w:p w14:paraId="3597D25E" w14:textId="77777777" w:rsidR="00D64780" w:rsidRDefault="00D64780" w:rsidP="00AE36DE">
      <w:pPr>
        <w:jc w:val="center"/>
        <w:rPr>
          <w:rFonts w:cs="Arial"/>
          <w:noProof/>
        </w:rPr>
      </w:pPr>
    </w:p>
    <w:p w14:paraId="1C6E2070" w14:textId="77777777" w:rsidR="00D64780" w:rsidRDefault="00D64780" w:rsidP="00AE36DE">
      <w:pPr>
        <w:jc w:val="center"/>
        <w:rPr>
          <w:rFonts w:cs="Arial"/>
          <w:noProof/>
        </w:rPr>
      </w:pPr>
    </w:p>
    <w:p w14:paraId="47DF3CAF" w14:textId="77777777" w:rsidR="00D64780" w:rsidRDefault="00D64780" w:rsidP="00AE36DE">
      <w:pPr>
        <w:jc w:val="center"/>
        <w:rPr>
          <w:rFonts w:cs="Arial"/>
          <w:noProof/>
        </w:rPr>
      </w:pPr>
    </w:p>
    <w:p w14:paraId="5A27D0CD" w14:textId="77777777" w:rsidR="00D64780" w:rsidRDefault="00D64780" w:rsidP="00AE36DE">
      <w:pPr>
        <w:jc w:val="center"/>
        <w:rPr>
          <w:rFonts w:cs="Arial"/>
          <w:noProof/>
        </w:rPr>
      </w:pPr>
    </w:p>
    <w:p w14:paraId="44823066" w14:textId="77777777" w:rsidR="00D64780" w:rsidRDefault="00D64780" w:rsidP="00AE36DE">
      <w:pPr>
        <w:jc w:val="center"/>
        <w:rPr>
          <w:rFonts w:cs="Arial"/>
          <w:noProof/>
        </w:rPr>
      </w:pPr>
    </w:p>
    <w:p w14:paraId="5187906C" w14:textId="77777777" w:rsidR="00D64780" w:rsidRDefault="00D64780" w:rsidP="00AE36DE">
      <w:pPr>
        <w:jc w:val="center"/>
        <w:rPr>
          <w:rFonts w:cs="Arial"/>
          <w:noProof/>
        </w:rPr>
      </w:pPr>
    </w:p>
    <w:p w14:paraId="409C03FC" w14:textId="77777777" w:rsidR="00AE36DE" w:rsidRPr="00B96FC3" w:rsidRDefault="00AE36DE" w:rsidP="00AE36DE">
      <w:pPr>
        <w:jc w:val="center"/>
        <w:rPr>
          <w:rFonts w:cs="Arial"/>
          <w:noProof/>
        </w:rPr>
      </w:pPr>
    </w:p>
    <w:p w14:paraId="6C828F0E" w14:textId="77777777" w:rsidR="00F86597" w:rsidRDefault="00F86597" w:rsidP="00EF7462">
      <w:pPr>
        <w:pStyle w:val="Ttulo3"/>
      </w:pPr>
      <w:bookmarkStart w:id="247" w:name="_Toc70064184"/>
      <w:bookmarkStart w:id="248" w:name="_Toc99392103"/>
      <w:r w:rsidRPr="00B97B8B">
        <w:t>Acordes</w:t>
      </w:r>
      <w:r w:rsidR="00D81C56">
        <w:t xml:space="preserve"> </w:t>
      </w:r>
      <w:r>
        <w:t xml:space="preserve">Menores </w:t>
      </w:r>
      <w:r w:rsidRPr="00B97B8B">
        <w:t>Com Sétima</w:t>
      </w:r>
      <w:r w:rsidR="00377F73">
        <w:t>:</w:t>
      </w:r>
      <w:bookmarkEnd w:id="247"/>
      <w:bookmarkEnd w:id="248"/>
    </w:p>
    <w:p w14:paraId="67B7047E" w14:textId="77777777" w:rsidR="005B1D45" w:rsidRPr="005B1D45" w:rsidRDefault="005B1D45" w:rsidP="005B1D45"/>
    <w:p w14:paraId="73345214" w14:textId="77777777" w:rsidR="00F86597" w:rsidRDefault="00F86597" w:rsidP="005B1D45">
      <w:pPr>
        <w:rPr>
          <w:rFonts w:cs="Arial"/>
        </w:rPr>
      </w:pPr>
      <w:r w:rsidRPr="00C02B01">
        <w:rPr>
          <w:rFonts w:cs="Arial"/>
        </w:rPr>
        <w:t>(A sétima é menor)</w:t>
      </w:r>
    </w:p>
    <w:p w14:paraId="0E9E1E00" w14:textId="1E8E92B3" w:rsidR="00942FEA" w:rsidRDefault="00942FEA" w:rsidP="00B96FC3">
      <w:pPr>
        <w:rPr>
          <w:rFonts w:cs="Arial"/>
        </w:rPr>
      </w:pPr>
    </w:p>
    <w:p w14:paraId="5E9E9E97" w14:textId="76FD9CB2" w:rsidR="00B96FC3" w:rsidRDefault="00B96FC3" w:rsidP="00B96FC3">
      <w:pPr>
        <w:jc w:val="center"/>
        <w:rPr>
          <w:rFonts w:cs="Arial"/>
        </w:rPr>
      </w:pPr>
      <w:r>
        <w:rPr>
          <w:rFonts w:cs="Arial"/>
          <w:noProof/>
          <w:lang w:eastAsia="pt-BR"/>
        </w:rPr>
        <w:drawing>
          <wp:inline distT="0" distB="0" distL="0" distR="0" wp14:anchorId="3820C728" wp14:editId="6E2137EB">
            <wp:extent cx="2220595" cy="1520190"/>
            <wp:effectExtent l="0" t="0" r="8255" b="3810"/>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220595" cy="1520190"/>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613E5CCD" wp14:editId="0C01E87D">
            <wp:extent cx="2232660" cy="1496060"/>
            <wp:effectExtent l="0" t="0" r="0" b="8890"/>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232660" cy="1496060"/>
                    </a:xfrm>
                    <a:prstGeom prst="rect">
                      <a:avLst/>
                    </a:prstGeom>
                    <a:noFill/>
                    <a:ln>
                      <a:noFill/>
                    </a:ln>
                  </pic:spPr>
                </pic:pic>
              </a:graphicData>
            </a:graphic>
          </wp:inline>
        </w:drawing>
      </w:r>
    </w:p>
    <w:p w14:paraId="37254D96" w14:textId="7A715F02" w:rsidR="00B96FC3" w:rsidRDefault="00B96FC3" w:rsidP="00AE36DE">
      <w:pPr>
        <w:jc w:val="center"/>
        <w:rPr>
          <w:rFonts w:cs="Arial"/>
        </w:rPr>
      </w:pPr>
      <w:r>
        <w:rPr>
          <w:rFonts w:cs="Arial"/>
          <w:noProof/>
          <w:lang w:eastAsia="pt-BR"/>
        </w:rPr>
        <w:drawing>
          <wp:inline distT="0" distB="0" distL="0" distR="0" wp14:anchorId="760F9764" wp14:editId="025887B9">
            <wp:extent cx="2422525" cy="1710055"/>
            <wp:effectExtent l="0" t="0" r="0" b="4445"/>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422525" cy="171005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2F3EF3A1" wp14:editId="2B4DA8B2">
            <wp:extent cx="2434590" cy="1710055"/>
            <wp:effectExtent l="0" t="0" r="3810" b="4445"/>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434590" cy="1710055"/>
                    </a:xfrm>
                    <a:prstGeom prst="rect">
                      <a:avLst/>
                    </a:prstGeom>
                    <a:noFill/>
                    <a:ln>
                      <a:noFill/>
                    </a:ln>
                  </pic:spPr>
                </pic:pic>
              </a:graphicData>
            </a:graphic>
          </wp:inline>
        </w:drawing>
      </w:r>
    </w:p>
    <w:p w14:paraId="196FCA6A" w14:textId="70B5107C" w:rsidR="00AE36DE" w:rsidRDefault="00B96FC3" w:rsidP="00AE36DE">
      <w:pPr>
        <w:jc w:val="center"/>
        <w:rPr>
          <w:rFonts w:cs="Arial"/>
        </w:rPr>
      </w:pPr>
      <w:r>
        <w:rPr>
          <w:rFonts w:cs="Arial"/>
          <w:noProof/>
          <w:lang w:eastAsia="pt-BR"/>
        </w:rPr>
        <w:drawing>
          <wp:inline distT="0" distB="0" distL="0" distR="0" wp14:anchorId="6C7D954B" wp14:editId="7370281F">
            <wp:extent cx="2244725" cy="1508125"/>
            <wp:effectExtent l="0" t="0" r="3175" b="0"/>
            <wp:docPr id="262" name="Image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244725" cy="150812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59F46263" wp14:editId="2CA41D7E">
            <wp:extent cx="2244725" cy="1508125"/>
            <wp:effectExtent l="0" t="0" r="3175" b="0"/>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244725" cy="1508125"/>
                    </a:xfrm>
                    <a:prstGeom prst="rect">
                      <a:avLst/>
                    </a:prstGeom>
                    <a:noFill/>
                    <a:ln>
                      <a:noFill/>
                    </a:ln>
                  </pic:spPr>
                </pic:pic>
              </a:graphicData>
            </a:graphic>
          </wp:inline>
        </w:drawing>
      </w:r>
    </w:p>
    <w:p w14:paraId="78378295" w14:textId="6D4645ED" w:rsidR="00B96FC3" w:rsidRDefault="00E25869" w:rsidP="00B96FC3">
      <w:pPr>
        <w:jc w:val="center"/>
        <w:rPr>
          <w:rFonts w:cs="Arial"/>
        </w:rPr>
      </w:pPr>
      <w:r>
        <w:rPr>
          <w:rFonts w:cs="Arial"/>
          <w:noProof/>
          <w:lang w:eastAsia="pt-BR"/>
        </w:rPr>
        <w:drawing>
          <wp:inline distT="0" distB="0" distL="0" distR="0" wp14:anchorId="1B3D923E" wp14:editId="1156FA5A">
            <wp:extent cx="2470150" cy="1697990"/>
            <wp:effectExtent l="0" t="0" r="6350" b="0"/>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2470150" cy="1697990"/>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58924A10" wp14:editId="0ECE3CA4">
            <wp:extent cx="2208530" cy="1484630"/>
            <wp:effectExtent l="0" t="0" r="1270" b="1270"/>
            <wp:docPr id="265"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208530" cy="1484630"/>
                    </a:xfrm>
                    <a:prstGeom prst="rect">
                      <a:avLst/>
                    </a:prstGeom>
                    <a:noFill/>
                    <a:ln>
                      <a:noFill/>
                    </a:ln>
                  </pic:spPr>
                </pic:pic>
              </a:graphicData>
            </a:graphic>
          </wp:inline>
        </w:drawing>
      </w:r>
    </w:p>
    <w:p w14:paraId="344875F2" w14:textId="4FAC9C97" w:rsidR="00E25869" w:rsidRDefault="00E25869" w:rsidP="00B96FC3">
      <w:pPr>
        <w:jc w:val="center"/>
        <w:rPr>
          <w:rFonts w:cs="Arial"/>
        </w:rPr>
      </w:pPr>
      <w:r>
        <w:rPr>
          <w:rFonts w:cs="Arial"/>
          <w:noProof/>
          <w:lang w:eastAsia="pt-BR"/>
        </w:rPr>
        <w:drawing>
          <wp:inline distT="0" distB="0" distL="0" distR="0" wp14:anchorId="73BAC474" wp14:editId="3719A482">
            <wp:extent cx="2197100" cy="1543685"/>
            <wp:effectExtent l="0" t="0" r="0" b="0"/>
            <wp:docPr id="266"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197100" cy="154368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72913B7B" wp14:editId="19EE8D84">
            <wp:extent cx="2208530" cy="1520190"/>
            <wp:effectExtent l="0" t="0" r="1270" b="3810"/>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208530" cy="1520190"/>
                    </a:xfrm>
                    <a:prstGeom prst="rect">
                      <a:avLst/>
                    </a:prstGeom>
                    <a:noFill/>
                    <a:ln>
                      <a:noFill/>
                    </a:ln>
                  </pic:spPr>
                </pic:pic>
              </a:graphicData>
            </a:graphic>
          </wp:inline>
        </w:drawing>
      </w:r>
    </w:p>
    <w:p w14:paraId="285C3EAF" w14:textId="15859888" w:rsidR="00E25869" w:rsidRDefault="00804201" w:rsidP="00E25869">
      <w:pPr>
        <w:jc w:val="center"/>
        <w:rPr>
          <w:rFonts w:cs="Arial"/>
        </w:rPr>
      </w:pPr>
      <w:r>
        <w:rPr>
          <w:rFonts w:cs="Arial"/>
        </w:rPr>
        <w:t xml:space="preserve">   </w:t>
      </w:r>
      <w:r w:rsidR="00E25869">
        <w:rPr>
          <w:rFonts w:cs="Arial"/>
          <w:noProof/>
          <w:lang w:eastAsia="pt-BR"/>
        </w:rPr>
        <w:drawing>
          <wp:inline distT="0" distB="0" distL="0" distR="0" wp14:anchorId="1C9CBEE2" wp14:editId="5CCCE846">
            <wp:extent cx="2208530" cy="1531620"/>
            <wp:effectExtent l="0" t="0" r="1270" b="0"/>
            <wp:docPr id="268" name="Imagem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208530" cy="1531620"/>
                    </a:xfrm>
                    <a:prstGeom prst="rect">
                      <a:avLst/>
                    </a:prstGeom>
                    <a:noFill/>
                    <a:ln>
                      <a:noFill/>
                    </a:ln>
                  </pic:spPr>
                </pic:pic>
              </a:graphicData>
            </a:graphic>
          </wp:inline>
        </w:drawing>
      </w:r>
      <w:r w:rsidR="00E25869">
        <w:rPr>
          <w:rFonts w:cs="Arial"/>
        </w:rPr>
        <w:t xml:space="preserve"> </w:t>
      </w:r>
      <w:r w:rsidR="00AE36DE">
        <w:rPr>
          <w:rFonts w:cs="Arial"/>
        </w:rPr>
        <w:t xml:space="preserve">     </w:t>
      </w:r>
      <w:r w:rsidR="00E25869">
        <w:rPr>
          <w:rFonts w:cs="Arial"/>
          <w:noProof/>
          <w:lang w:eastAsia="pt-BR"/>
        </w:rPr>
        <w:drawing>
          <wp:inline distT="0" distB="0" distL="0" distR="0" wp14:anchorId="7CE3B978" wp14:editId="10240662">
            <wp:extent cx="2399030" cy="1697990"/>
            <wp:effectExtent l="0" t="0" r="1270" b="0"/>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399030" cy="1697990"/>
                    </a:xfrm>
                    <a:prstGeom prst="rect">
                      <a:avLst/>
                    </a:prstGeom>
                    <a:noFill/>
                    <a:ln>
                      <a:noFill/>
                    </a:ln>
                  </pic:spPr>
                </pic:pic>
              </a:graphicData>
            </a:graphic>
          </wp:inline>
        </w:drawing>
      </w:r>
    </w:p>
    <w:p w14:paraId="6E192048" w14:textId="13C384FF" w:rsidR="00E25869" w:rsidRDefault="00E25869" w:rsidP="00AE36DE">
      <w:pPr>
        <w:jc w:val="center"/>
        <w:rPr>
          <w:rFonts w:cs="Arial"/>
        </w:rPr>
      </w:pPr>
      <w:r>
        <w:rPr>
          <w:rFonts w:cs="Arial"/>
          <w:noProof/>
          <w:lang w:eastAsia="pt-BR"/>
        </w:rPr>
        <w:drawing>
          <wp:inline distT="0" distB="0" distL="0" distR="0" wp14:anchorId="4E4C8C03" wp14:editId="44A9306A">
            <wp:extent cx="2410460" cy="1710055"/>
            <wp:effectExtent l="0" t="0" r="8890" b="4445"/>
            <wp:docPr id="270" name="Image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410460" cy="171005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46A34587" wp14:editId="219DEF2C">
            <wp:extent cx="2232660" cy="1531620"/>
            <wp:effectExtent l="0" t="0" r="0" b="0"/>
            <wp:docPr id="271" name="Image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232660" cy="1531620"/>
                    </a:xfrm>
                    <a:prstGeom prst="rect">
                      <a:avLst/>
                    </a:prstGeom>
                    <a:noFill/>
                    <a:ln>
                      <a:noFill/>
                    </a:ln>
                  </pic:spPr>
                </pic:pic>
              </a:graphicData>
            </a:graphic>
          </wp:inline>
        </w:drawing>
      </w:r>
    </w:p>
    <w:p w14:paraId="7A0F60D9" w14:textId="5662BEAE" w:rsidR="00E25869" w:rsidRDefault="00E25869" w:rsidP="00E25869">
      <w:pPr>
        <w:jc w:val="center"/>
        <w:rPr>
          <w:rFonts w:cs="Arial"/>
        </w:rPr>
      </w:pPr>
      <w:r>
        <w:rPr>
          <w:rFonts w:cs="Arial"/>
          <w:noProof/>
          <w:lang w:eastAsia="pt-BR"/>
        </w:rPr>
        <w:drawing>
          <wp:inline distT="0" distB="0" distL="0" distR="0" wp14:anchorId="7F2810EF" wp14:editId="715A89ED">
            <wp:extent cx="2482215" cy="1733550"/>
            <wp:effectExtent l="0" t="0" r="0" b="0"/>
            <wp:docPr id="272" name="Image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482215" cy="1733550"/>
                    </a:xfrm>
                    <a:prstGeom prst="rect">
                      <a:avLst/>
                    </a:prstGeom>
                    <a:noFill/>
                    <a:ln>
                      <a:noFill/>
                    </a:ln>
                  </pic:spPr>
                </pic:pic>
              </a:graphicData>
            </a:graphic>
          </wp:inline>
        </w:drawing>
      </w:r>
      <w:r w:rsidR="00AE36DE">
        <w:rPr>
          <w:rFonts w:cs="Arial"/>
        </w:rPr>
        <w:t xml:space="preserve">   </w:t>
      </w:r>
      <w:r>
        <w:rPr>
          <w:rFonts w:cs="Arial"/>
        </w:rPr>
        <w:t xml:space="preserve"> </w:t>
      </w:r>
      <w:r>
        <w:rPr>
          <w:rFonts w:cs="Arial"/>
          <w:noProof/>
          <w:lang w:eastAsia="pt-BR"/>
        </w:rPr>
        <w:drawing>
          <wp:inline distT="0" distB="0" distL="0" distR="0" wp14:anchorId="7CD78FB3" wp14:editId="1F11E104">
            <wp:extent cx="2220595" cy="1472565"/>
            <wp:effectExtent l="0" t="0" r="8255" b="0"/>
            <wp:docPr id="273" name="Imagem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220595" cy="1472565"/>
                    </a:xfrm>
                    <a:prstGeom prst="rect">
                      <a:avLst/>
                    </a:prstGeom>
                    <a:noFill/>
                    <a:ln>
                      <a:noFill/>
                    </a:ln>
                  </pic:spPr>
                </pic:pic>
              </a:graphicData>
            </a:graphic>
          </wp:inline>
        </w:drawing>
      </w:r>
    </w:p>
    <w:p w14:paraId="4A32D2EA" w14:textId="375E42C2" w:rsidR="00E25869" w:rsidRDefault="00AE36DE" w:rsidP="00AE36DE">
      <w:pPr>
        <w:rPr>
          <w:rFonts w:cs="Arial"/>
        </w:rPr>
      </w:pPr>
      <w:r>
        <w:rPr>
          <w:rFonts w:cs="Arial"/>
          <w:noProof/>
        </w:rPr>
        <w:t xml:space="preserve">      </w:t>
      </w:r>
      <w:r w:rsidR="00804201">
        <w:rPr>
          <w:rFonts w:cs="Arial"/>
          <w:noProof/>
        </w:rPr>
        <w:t xml:space="preserve">   </w:t>
      </w:r>
      <w:r>
        <w:rPr>
          <w:rFonts w:cs="Arial"/>
          <w:noProof/>
        </w:rPr>
        <w:t xml:space="preserve">  </w:t>
      </w:r>
      <w:r w:rsidR="00E25869">
        <w:rPr>
          <w:rFonts w:cs="Arial"/>
          <w:noProof/>
          <w:lang w:eastAsia="pt-BR"/>
        </w:rPr>
        <w:drawing>
          <wp:inline distT="0" distB="0" distL="0" distR="0" wp14:anchorId="13DD1CE6" wp14:editId="367E8E5A">
            <wp:extent cx="2172970" cy="1472565"/>
            <wp:effectExtent l="0" t="0" r="0" b="0"/>
            <wp:docPr id="274" name="Image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172970" cy="1472565"/>
                    </a:xfrm>
                    <a:prstGeom prst="rect">
                      <a:avLst/>
                    </a:prstGeom>
                    <a:noFill/>
                    <a:ln>
                      <a:noFill/>
                    </a:ln>
                  </pic:spPr>
                </pic:pic>
              </a:graphicData>
            </a:graphic>
          </wp:inline>
        </w:drawing>
      </w:r>
      <w:r>
        <w:rPr>
          <w:rFonts w:cs="Arial"/>
          <w:noProof/>
        </w:rPr>
        <w:t xml:space="preserve">         </w:t>
      </w:r>
      <w:r w:rsidR="00E25869">
        <w:rPr>
          <w:rFonts w:cs="Arial"/>
          <w:noProof/>
          <w:lang w:eastAsia="pt-BR"/>
        </w:rPr>
        <w:drawing>
          <wp:inline distT="0" distB="0" distL="0" distR="0" wp14:anchorId="62B96B8D" wp14:editId="3E6F15C4">
            <wp:extent cx="2399030" cy="1697990"/>
            <wp:effectExtent l="0" t="0" r="1270" b="0"/>
            <wp:docPr id="275" name="Imagem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399030" cy="1697990"/>
                    </a:xfrm>
                    <a:prstGeom prst="rect">
                      <a:avLst/>
                    </a:prstGeom>
                    <a:noFill/>
                    <a:ln>
                      <a:noFill/>
                    </a:ln>
                  </pic:spPr>
                </pic:pic>
              </a:graphicData>
            </a:graphic>
          </wp:inline>
        </w:drawing>
      </w:r>
    </w:p>
    <w:p w14:paraId="2313A203" w14:textId="5FDF0D3C" w:rsidR="00E25869" w:rsidRDefault="00E25869" w:rsidP="00AE36DE">
      <w:pPr>
        <w:jc w:val="center"/>
        <w:rPr>
          <w:rFonts w:cs="Arial"/>
        </w:rPr>
      </w:pPr>
      <w:r>
        <w:rPr>
          <w:rFonts w:cs="Arial"/>
          <w:noProof/>
          <w:lang w:eastAsia="pt-BR"/>
        </w:rPr>
        <w:drawing>
          <wp:inline distT="0" distB="0" distL="0" distR="0" wp14:anchorId="00A6685C" wp14:editId="5BEE0924">
            <wp:extent cx="2410460" cy="1722120"/>
            <wp:effectExtent l="0" t="0" r="8890" b="0"/>
            <wp:docPr id="276" name="Imagem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410460" cy="1722120"/>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157AFEB8" wp14:editId="2AAE852B">
            <wp:extent cx="2220595" cy="1508125"/>
            <wp:effectExtent l="0" t="0" r="8255" b="0"/>
            <wp:docPr id="277" name="Imagem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220595" cy="1508125"/>
                    </a:xfrm>
                    <a:prstGeom prst="rect">
                      <a:avLst/>
                    </a:prstGeom>
                    <a:noFill/>
                    <a:ln>
                      <a:noFill/>
                    </a:ln>
                  </pic:spPr>
                </pic:pic>
              </a:graphicData>
            </a:graphic>
          </wp:inline>
        </w:drawing>
      </w:r>
      <w:r>
        <w:rPr>
          <w:rFonts w:cs="Arial"/>
          <w:noProof/>
          <w:lang w:eastAsia="pt-BR"/>
        </w:rPr>
        <w:drawing>
          <wp:inline distT="0" distB="0" distL="0" distR="0" wp14:anchorId="59680287" wp14:editId="275B6D98">
            <wp:extent cx="2232660" cy="1543685"/>
            <wp:effectExtent l="0" t="0" r="0" b="0"/>
            <wp:docPr id="278" name="Image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232660" cy="1543685"/>
                    </a:xfrm>
                    <a:prstGeom prst="rect">
                      <a:avLst/>
                    </a:prstGeom>
                    <a:noFill/>
                    <a:ln>
                      <a:noFill/>
                    </a:ln>
                  </pic:spPr>
                </pic:pic>
              </a:graphicData>
            </a:graphic>
          </wp:inline>
        </w:drawing>
      </w:r>
    </w:p>
    <w:p w14:paraId="05A08267" w14:textId="05B8B1FA" w:rsidR="00D84CCD" w:rsidRDefault="00DC5E11" w:rsidP="00E25869">
      <w:pPr>
        <w:pStyle w:val="SemEspaamento"/>
        <w:jc w:val="center"/>
        <w:rPr>
          <w:rFonts w:ascii="Arial" w:hAnsi="Arial" w:cs="Arial"/>
          <w:b/>
          <w:caps/>
          <w:noProof/>
        </w:rPr>
      </w:pPr>
      <w:r>
        <w:rPr>
          <w:rFonts w:ascii="Arial" w:hAnsi="Arial" w:cs="Arial"/>
          <w:b/>
          <w:caps/>
          <w:noProof/>
          <w:sz w:val="32"/>
          <w:szCs w:val="32"/>
        </w:rPr>
        <w:t xml:space="preserve">  </w:t>
      </w:r>
    </w:p>
    <w:p w14:paraId="199083D0" w14:textId="3D9F41F2" w:rsidR="00AE36DE" w:rsidRDefault="00AE36DE" w:rsidP="00E25869">
      <w:pPr>
        <w:pStyle w:val="SemEspaamento"/>
        <w:jc w:val="center"/>
        <w:rPr>
          <w:rFonts w:ascii="Arial" w:hAnsi="Arial" w:cs="Arial"/>
          <w:b/>
          <w:caps/>
          <w:noProof/>
        </w:rPr>
      </w:pPr>
    </w:p>
    <w:p w14:paraId="21B1C672" w14:textId="54208900" w:rsidR="00AE36DE" w:rsidRDefault="00AE36DE" w:rsidP="00E25869">
      <w:pPr>
        <w:pStyle w:val="SemEspaamento"/>
        <w:jc w:val="center"/>
        <w:rPr>
          <w:rFonts w:ascii="Arial" w:hAnsi="Arial" w:cs="Arial"/>
          <w:b/>
          <w:caps/>
          <w:noProof/>
        </w:rPr>
      </w:pPr>
    </w:p>
    <w:p w14:paraId="7F34AAD3" w14:textId="7D392DFB" w:rsidR="00AE36DE" w:rsidRDefault="00AE36DE" w:rsidP="00E25869">
      <w:pPr>
        <w:pStyle w:val="SemEspaamento"/>
        <w:jc w:val="center"/>
        <w:rPr>
          <w:rFonts w:ascii="Arial" w:hAnsi="Arial" w:cs="Arial"/>
          <w:b/>
          <w:caps/>
          <w:noProof/>
        </w:rPr>
      </w:pPr>
    </w:p>
    <w:p w14:paraId="15A5EC0C" w14:textId="49A49171" w:rsidR="00AE36DE" w:rsidRDefault="00AE36DE" w:rsidP="00E25869">
      <w:pPr>
        <w:pStyle w:val="SemEspaamento"/>
        <w:jc w:val="center"/>
        <w:rPr>
          <w:rFonts w:ascii="Arial" w:hAnsi="Arial" w:cs="Arial"/>
          <w:b/>
          <w:caps/>
          <w:noProof/>
        </w:rPr>
      </w:pPr>
    </w:p>
    <w:p w14:paraId="496C81CE" w14:textId="68B7794A" w:rsidR="00AE36DE" w:rsidRDefault="00AE36DE" w:rsidP="00E25869">
      <w:pPr>
        <w:pStyle w:val="SemEspaamento"/>
        <w:jc w:val="center"/>
        <w:rPr>
          <w:rFonts w:ascii="Arial" w:hAnsi="Arial" w:cs="Arial"/>
          <w:b/>
          <w:caps/>
          <w:noProof/>
        </w:rPr>
      </w:pPr>
    </w:p>
    <w:p w14:paraId="61B50D95" w14:textId="703FEC28" w:rsidR="00AE36DE" w:rsidRDefault="00AE36DE" w:rsidP="00E25869">
      <w:pPr>
        <w:pStyle w:val="SemEspaamento"/>
        <w:jc w:val="center"/>
        <w:rPr>
          <w:rFonts w:ascii="Arial" w:hAnsi="Arial" w:cs="Arial"/>
          <w:b/>
          <w:caps/>
          <w:noProof/>
        </w:rPr>
      </w:pPr>
    </w:p>
    <w:p w14:paraId="5F53B9E8" w14:textId="315F4F0B" w:rsidR="00AE36DE" w:rsidRDefault="00AE36DE" w:rsidP="00E25869">
      <w:pPr>
        <w:pStyle w:val="SemEspaamento"/>
        <w:jc w:val="center"/>
        <w:rPr>
          <w:rFonts w:ascii="Arial" w:hAnsi="Arial" w:cs="Arial"/>
          <w:b/>
          <w:caps/>
          <w:noProof/>
        </w:rPr>
      </w:pPr>
    </w:p>
    <w:p w14:paraId="30682520" w14:textId="42C214AC" w:rsidR="00AE36DE" w:rsidRDefault="00AE36DE" w:rsidP="00E25869">
      <w:pPr>
        <w:pStyle w:val="SemEspaamento"/>
        <w:jc w:val="center"/>
        <w:rPr>
          <w:rFonts w:ascii="Arial" w:hAnsi="Arial" w:cs="Arial"/>
          <w:b/>
          <w:caps/>
          <w:noProof/>
        </w:rPr>
      </w:pPr>
    </w:p>
    <w:p w14:paraId="2A9FF4E2" w14:textId="02F7C609" w:rsidR="00AE36DE" w:rsidRDefault="00AE36DE" w:rsidP="00E25869">
      <w:pPr>
        <w:pStyle w:val="SemEspaamento"/>
        <w:jc w:val="center"/>
        <w:rPr>
          <w:rFonts w:ascii="Arial" w:hAnsi="Arial" w:cs="Arial"/>
          <w:b/>
          <w:caps/>
          <w:noProof/>
        </w:rPr>
      </w:pPr>
    </w:p>
    <w:p w14:paraId="76750801" w14:textId="74FE4584" w:rsidR="00AE36DE" w:rsidRDefault="00AE36DE" w:rsidP="00E25869">
      <w:pPr>
        <w:pStyle w:val="SemEspaamento"/>
        <w:jc w:val="center"/>
        <w:rPr>
          <w:rFonts w:ascii="Arial" w:hAnsi="Arial" w:cs="Arial"/>
          <w:b/>
          <w:caps/>
          <w:noProof/>
        </w:rPr>
      </w:pPr>
    </w:p>
    <w:p w14:paraId="59BDD961" w14:textId="2AF37DC6" w:rsidR="00AE36DE" w:rsidRDefault="00AE36DE" w:rsidP="00E25869">
      <w:pPr>
        <w:pStyle w:val="SemEspaamento"/>
        <w:jc w:val="center"/>
        <w:rPr>
          <w:rFonts w:ascii="Arial" w:hAnsi="Arial" w:cs="Arial"/>
          <w:b/>
          <w:caps/>
          <w:noProof/>
        </w:rPr>
      </w:pPr>
    </w:p>
    <w:p w14:paraId="5A2CD6DE" w14:textId="1FDEDCC5" w:rsidR="00AE36DE" w:rsidRDefault="00AE36DE" w:rsidP="00E25869">
      <w:pPr>
        <w:pStyle w:val="SemEspaamento"/>
        <w:jc w:val="center"/>
        <w:rPr>
          <w:rFonts w:ascii="Arial" w:hAnsi="Arial" w:cs="Arial"/>
          <w:b/>
          <w:caps/>
          <w:noProof/>
        </w:rPr>
      </w:pPr>
    </w:p>
    <w:p w14:paraId="43C821D2" w14:textId="04461440" w:rsidR="00AE36DE" w:rsidRDefault="00AE36DE" w:rsidP="00E25869">
      <w:pPr>
        <w:pStyle w:val="SemEspaamento"/>
        <w:jc w:val="center"/>
        <w:rPr>
          <w:rFonts w:ascii="Arial" w:hAnsi="Arial" w:cs="Arial"/>
          <w:b/>
          <w:caps/>
          <w:noProof/>
        </w:rPr>
      </w:pPr>
    </w:p>
    <w:p w14:paraId="0F838C8E" w14:textId="66E93F5A" w:rsidR="00AE36DE" w:rsidRDefault="00AE36DE" w:rsidP="00E25869">
      <w:pPr>
        <w:pStyle w:val="SemEspaamento"/>
        <w:jc w:val="center"/>
        <w:rPr>
          <w:rFonts w:ascii="Arial" w:hAnsi="Arial" w:cs="Arial"/>
          <w:b/>
          <w:caps/>
          <w:noProof/>
        </w:rPr>
      </w:pPr>
    </w:p>
    <w:p w14:paraId="1D3044DA" w14:textId="5EFFB1E4" w:rsidR="00AE36DE" w:rsidRDefault="00AE36DE" w:rsidP="00E25869">
      <w:pPr>
        <w:pStyle w:val="SemEspaamento"/>
        <w:jc w:val="center"/>
        <w:rPr>
          <w:rFonts w:ascii="Arial" w:hAnsi="Arial" w:cs="Arial"/>
          <w:b/>
          <w:caps/>
          <w:noProof/>
        </w:rPr>
      </w:pPr>
    </w:p>
    <w:p w14:paraId="12586F45" w14:textId="047A754F" w:rsidR="00AE36DE" w:rsidRDefault="00AE36DE" w:rsidP="00E25869">
      <w:pPr>
        <w:pStyle w:val="SemEspaamento"/>
        <w:jc w:val="center"/>
        <w:rPr>
          <w:rFonts w:ascii="Arial" w:hAnsi="Arial" w:cs="Arial"/>
          <w:b/>
          <w:caps/>
          <w:noProof/>
        </w:rPr>
      </w:pPr>
    </w:p>
    <w:p w14:paraId="68F30614" w14:textId="35794DB1" w:rsidR="00AE36DE" w:rsidRDefault="00AE36DE" w:rsidP="00E25869">
      <w:pPr>
        <w:pStyle w:val="SemEspaamento"/>
        <w:jc w:val="center"/>
        <w:rPr>
          <w:rFonts w:ascii="Arial" w:hAnsi="Arial" w:cs="Arial"/>
          <w:b/>
          <w:caps/>
          <w:noProof/>
        </w:rPr>
      </w:pPr>
    </w:p>
    <w:p w14:paraId="09A65459" w14:textId="51A90C53" w:rsidR="00AE36DE" w:rsidRDefault="00AE36DE" w:rsidP="00E25869">
      <w:pPr>
        <w:pStyle w:val="SemEspaamento"/>
        <w:jc w:val="center"/>
        <w:rPr>
          <w:rFonts w:ascii="Arial" w:hAnsi="Arial" w:cs="Arial"/>
          <w:b/>
          <w:caps/>
          <w:noProof/>
        </w:rPr>
      </w:pPr>
    </w:p>
    <w:p w14:paraId="5D4AB979" w14:textId="0C2C5E49" w:rsidR="00AE36DE" w:rsidRDefault="00AE36DE" w:rsidP="00E25869">
      <w:pPr>
        <w:pStyle w:val="SemEspaamento"/>
        <w:jc w:val="center"/>
        <w:rPr>
          <w:rFonts w:ascii="Arial" w:hAnsi="Arial" w:cs="Arial"/>
          <w:b/>
          <w:caps/>
          <w:noProof/>
        </w:rPr>
      </w:pPr>
    </w:p>
    <w:p w14:paraId="1D29C102" w14:textId="7ABC8F53" w:rsidR="00AE36DE" w:rsidRDefault="00AE36DE" w:rsidP="00E25869">
      <w:pPr>
        <w:pStyle w:val="SemEspaamento"/>
        <w:jc w:val="center"/>
        <w:rPr>
          <w:rFonts w:ascii="Arial" w:hAnsi="Arial" w:cs="Arial"/>
          <w:b/>
          <w:caps/>
          <w:noProof/>
        </w:rPr>
      </w:pPr>
    </w:p>
    <w:p w14:paraId="2ED366CD" w14:textId="13EB1799" w:rsidR="00AE36DE" w:rsidRDefault="00AE36DE" w:rsidP="00E25869">
      <w:pPr>
        <w:pStyle w:val="SemEspaamento"/>
        <w:jc w:val="center"/>
        <w:rPr>
          <w:rFonts w:ascii="Arial" w:hAnsi="Arial" w:cs="Arial"/>
          <w:b/>
          <w:caps/>
          <w:noProof/>
        </w:rPr>
      </w:pPr>
    </w:p>
    <w:p w14:paraId="3CF50C2B" w14:textId="25563B7D" w:rsidR="00AE36DE" w:rsidRDefault="00AE36DE" w:rsidP="00E25869">
      <w:pPr>
        <w:pStyle w:val="SemEspaamento"/>
        <w:jc w:val="center"/>
        <w:rPr>
          <w:rFonts w:ascii="Arial" w:hAnsi="Arial" w:cs="Arial"/>
          <w:b/>
          <w:caps/>
          <w:noProof/>
        </w:rPr>
      </w:pPr>
    </w:p>
    <w:p w14:paraId="78350046" w14:textId="6C7E95F9" w:rsidR="00AE36DE" w:rsidRDefault="00AE36DE" w:rsidP="00E25869">
      <w:pPr>
        <w:pStyle w:val="SemEspaamento"/>
        <w:jc w:val="center"/>
        <w:rPr>
          <w:rFonts w:ascii="Arial" w:hAnsi="Arial" w:cs="Arial"/>
          <w:b/>
          <w:caps/>
          <w:noProof/>
        </w:rPr>
      </w:pPr>
    </w:p>
    <w:p w14:paraId="4F4C5A48" w14:textId="1F072688" w:rsidR="00AE36DE" w:rsidRDefault="00AE36DE" w:rsidP="00E25869">
      <w:pPr>
        <w:pStyle w:val="SemEspaamento"/>
        <w:jc w:val="center"/>
        <w:rPr>
          <w:rFonts w:ascii="Arial" w:hAnsi="Arial" w:cs="Arial"/>
          <w:b/>
          <w:caps/>
          <w:noProof/>
        </w:rPr>
      </w:pPr>
    </w:p>
    <w:p w14:paraId="705DEDBE" w14:textId="57C58749" w:rsidR="00AE36DE" w:rsidRDefault="00AE36DE" w:rsidP="00E25869">
      <w:pPr>
        <w:pStyle w:val="SemEspaamento"/>
        <w:jc w:val="center"/>
        <w:rPr>
          <w:rFonts w:ascii="Arial" w:hAnsi="Arial" w:cs="Arial"/>
          <w:b/>
          <w:caps/>
          <w:noProof/>
        </w:rPr>
      </w:pPr>
    </w:p>
    <w:p w14:paraId="4FE3DD9A" w14:textId="79EEBCC6" w:rsidR="00AE36DE" w:rsidRDefault="00AE36DE" w:rsidP="00E25869">
      <w:pPr>
        <w:pStyle w:val="SemEspaamento"/>
        <w:jc w:val="center"/>
        <w:rPr>
          <w:rFonts w:ascii="Arial" w:hAnsi="Arial" w:cs="Arial"/>
          <w:b/>
          <w:caps/>
          <w:noProof/>
        </w:rPr>
      </w:pPr>
    </w:p>
    <w:p w14:paraId="56CCED44" w14:textId="44620AA5" w:rsidR="00AE36DE" w:rsidRDefault="00AE36DE" w:rsidP="00E25869">
      <w:pPr>
        <w:pStyle w:val="SemEspaamento"/>
        <w:jc w:val="center"/>
        <w:rPr>
          <w:rFonts w:ascii="Arial" w:hAnsi="Arial" w:cs="Arial"/>
          <w:b/>
          <w:caps/>
          <w:noProof/>
        </w:rPr>
      </w:pPr>
    </w:p>
    <w:p w14:paraId="003F345C" w14:textId="2E9BA306" w:rsidR="00AE36DE" w:rsidRDefault="00AE36DE" w:rsidP="00E25869">
      <w:pPr>
        <w:pStyle w:val="SemEspaamento"/>
        <w:jc w:val="center"/>
        <w:rPr>
          <w:rFonts w:ascii="Arial" w:hAnsi="Arial" w:cs="Arial"/>
          <w:b/>
          <w:caps/>
          <w:noProof/>
        </w:rPr>
      </w:pPr>
    </w:p>
    <w:p w14:paraId="23C9E22C" w14:textId="0D1964C1" w:rsidR="00AE36DE" w:rsidRDefault="00AE36DE" w:rsidP="00E25869">
      <w:pPr>
        <w:pStyle w:val="SemEspaamento"/>
        <w:jc w:val="center"/>
        <w:rPr>
          <w:rFonts w:ascii="Arial" w:hAnsi="Arial" w:cs="Arial"/>
          <w:b/>
          <w:caps/>
          <w:noProof/>
        </w:rPr>
      </w:pPr>
    </w:p>
    <w:p w14:paraId="223AFA69" w14:textId="15377801" w:rsidR="00AE36DE" w:rsidRDefault="00AE36DE" w:rsidP="00E25869">
      <w:pPr>
        <w:pStyle w:val="SemEspaamento"/>
        <w:jc w:val="center"/>
        <w:rPr>
          <w:rFonts w:ascii="Arial" w:hAnsi="Arial" w:cs="Arial"/>
          <w:b/>
          <w:caps/>
          <w:noProof/>
        </w:rPr>
      </w:pPr>
    </w:p>
    <w:p w14:paraId="38172C2F" w14:textId="224D416F" w:rsidR="00AE36DE" w:rsidRDefault="00AE36DE" w:rsidP="00E25869">
      <w:pPr>
        <w:pStyle w:val="SemEspaamento"/>
        <w:jc w:val="center"/>
        <w:rPr>
          <w:rFonts w:ascii="Arial" w:hAnsi="Arial" w:cs="Arial"/>
          <w:b/>
          <w:caps/>
          <w:noProof/>
        </w:rPr>
      </w:pPr>
    </w:p>
    <w:p w14:paraId="08D416FE" w14:textId="77777777" w:rsidR="00AE36DE" w:rsidRPr="00AE36DE" w:rsidRDefault="00AE36DE" w:rsidP="00E25869">
      <w:pPr>
        <w:pStyle w:val="SemEspaamento"/>
        <w:jc w:val="center"/>
        <w:rPr>
          <w:rFonts w:ascii="Arial" w:hAnsi="Arial" w:cs="Arial"/>
          <w:b/>
          <w:caps/>
          <w:noProof/>
        </w:rPr>
      </w:pPr>
    </w:p>
    <w:p w14:paraId="72EFBFC9" w14:textId="77777777" w:rsidR="005B1D45" w:rsidRPr="005B1D45" w:rsidRDefault="00F86597" w:rsidP="00D31F54">
      <w:pPr>
        <w:pStyle w:val="Ttulo3"/>
      </w:pPr>
      <w:bookmarkStart w:id="249" w:name="_Toc70064185"/>
      <w:bookmarkStart w:id="250" w:name="_Toc99392104"/>
      <w:r w:rsidRPr="00B97B8B">
        <w:t xml:space="preserve">Acordes </w:t>
      </w:r>
      <w:r>
        <w:t>M</w:t>
      </w:r>
      <w:r w:rsidR="00364D9A">
        <w:t>aiores</w:t>
      </w:r>
      <w:r>
        <w:t xml:space="preserve"> </w:t>
      </w:r>
      <w:r w:rsidRPr="00B97B8B">
        <w:t>Com Sétima Maior</w:t>
      </w:r>
      <w:r w:rsidR="00377F73">
        <w:t>:</w:t>
      </w:r>
      <w:bookmarkEnd w:id="249"/>
      <w:bookmarkEnd w:id="250"/>
    </w:p>
    <w:p w14:paraId="729D709C" w14:textId="77777777" w:rsidR="00F86597" w:rsidRDefault="00F86597" w:rsidP="005B1D45">
      <w:pPr>
        <w:pStyle w:val="SemEspaamento"/>
        <w:rPr>
          <w:rFonts w:ascii="Arial" w:hAnsi="Arial" w:cs="Arial"/>
        </w:rPr>
      </w:pPr>
      <w:r w:rsidRPr="00C02B01">
        <w:rPr>
          <w:rFonts w:ascii="Arial" w:hAnsi="Arial" w:cs="Arial"/>
        </w:rPr>
        <w:t>(</w:t>
      </w:r>
      <w:r>
        <w:rPr>
          <w:rFonts w:ascii="Arial" w:hAnsi="Arial" w:cs="Arial"/>
        </w:rPr>
        <w:t>Ou aumentada</w:t>
      </w:r>
      <w:r w:rsidRPr="00C02B01">
        <w:rPr>
          <w:rFonts w:ascii="Arial" w:hAnsi="Arial" w:cs="Arial"/>
        </w:rPr>
        <w:t>)</w:t>
      </w:r>
    </w:p>
    <w:p w14:paraId="2787AC66" w14:textId="446B5B73" w:rsidR="002F734D" w:rsidRDefault="002F734D" w:rsidP="00E25869">
      <w:pPr>
        <w:pStyle w:val="SemEspaamento"/>
        <w:rPr>
          <w:rFonts w:ascii="Arial" w:hAnsi="Arial" w:cs="Arial"/>
          <w:noProof/>
          <w:lang w:eastAsia="pt-BR"/>
        </w:rPr>
      </w:pPr>
    </w:p>
    <w:p w14:paraId="54FE5E61" w14:textId="00B98C7F" w:rsidR="00483C3C" w:rsidRDefault="00804201" w:rsidP="00E25869">
      <w:pPr>
        <w:jc w:val="center"/>
      </w:pPr>
      <w:r>
        <w:t xml:space="preserve">      </w:t>
      </w:r>
      <w:r w:rsidR="00E25869">
        <w:rPr>
          <w:noProof/>
          <w:lang w:eastAsia="pt-BR"/>
        </w:rPr>
        <w:drawing>
          <wp:inline distT="0" distB="0" distL="0" distR="0" wp14:anchorId="5AEC3B12" wp14:editId="7F88AE18">
            <wp:extent cx="2208530" cy="1531620"/>
            <wp:effectExtent l="0" t="0" r="1270" b="0"/>
            <wp:docPr id="279" name="Image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208530" cy="1531620"/>
                    </a:xfrm>
                    <a:prstGeom prst="rect">
                      <a:avLst/>
                    </a:prstGeom>
                    <a:noFill/>
                    <a:ln>
                      <a:noFill/>
                    </a:ln>
                  </pic:spPr>
                </pic:pic>
              </a:graphicData>
            </a:graphic>
          </wp:inline>
        </w:drawing>
      </w:r>
      <w:r w:rsidR="00E25869">
        <w:t xml:space="preserve"> </w:t>
      </w:r>
      <w:r>
        <w:t xml:space="preserve">         </w:t>
      </w:r>
      <w:r w:rsidR="00E25869">
        <w:rPr>
          <w:noProof/>
          <w:lang w:eastAsia="pt-BR"/>
        </w:rPr>
        <w:drawing>
          <wp:inline distT="0" distB="0" distL="0" distR="0" wp14:anchorId="659786ED" wp14:editId="43893DFA">
            <wp:extent cx="2220595" cy="1508125"/>
            <wp:effectExtent l="0" t="0" r="8255" b="0"/>
            <wp:docPr id="280" name="Imagem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220595" cy="1508125"/>
                    </a:xfrm>
                    <a:prstGeom prst="rect">
                      <a:avLst/>
                    </a:prstGeom>
                    <a:noFill/>
                    <a:ln>
                      <a:noFill/>
                    </a:ln>
                  </pic:spPr>
                </pic:pic>
              </a:graphicData>
            </a:graphic>
          </wp:inline>
        </w:drawing>
      </w:r>
    </w:p>
    <w:p w14:paraId="1D059B04" w14:textId="3B573675" w:rsidR="00E25869" w:rsidRDefault="00E25869" w:rsidP="00E25869">
      <w:pPr>
        <w:jc w:val="center"/>
      </w:pPr>
      <w:r>
        <w:rPr>
          <w:noProof/>
          <w:lang w:eastAsia="pt-BR"/>
        </w:rPr>
        <w:drawing>
          <wp:inline distT="0" distB="0" distL="0" distR="0" wp14:anchorId="2FF8C35E" wp14:editId="022564B4">
            <wp:extent cx="2755265" cy="1840865"/>
            <wp:effectExtent l="0" t="0" r="6985" b="6985"/>
            <wp:docPr id="281" name="Imagem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755265" cy="1840865"/>
                    </a:xfrm>
                    <a:prstGeom prst="rect">
                      <a:avLst/>
                    </a:prstGeom>
                    <a:noFill/>
                    <a:ln>
                      <a:noFill/>
                    </a:ln>
                  </pic:spPr>
                </pic:pic>
              </a:graphicData>
            </a:graphic>
          </wp:inline>
        </w:drawing>
      </w:r>
      <w:r>
        <w:t xml:space="preserve"> </w:t>
      </w:r>
      <w:r>
        <w:rPr>
          <w:noProof/>
          <w:lang w:eastAsia="pt-BR"/>
        </w:rPr>
        <w:drawing>
          <wp:inline distT="0" distB="0" distL="0" distR="0" wp14:anchorId="3A4A8385" wp14:editId="67E49275">
            <wp:extent cx="2197100" cy="1508125"/>
            <wp:effectExtent l="0" t="0" r="0" b="0"/>
            <wp:docPr id="282" name="Imagem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197100" cy="1508125"/>
                    </a:xfrm>
                    <a:prstGeom prst="rect">
                      <a:avLst/>
                    </a:prstGeom>
                    <a:noFill/>
                    <a:ln>
                      <a:noFill/>
                    </a:ln>
                  </pic:spPr>
                </pic:pic>
              </a:graphicData>
            </a:graphic>
          </wp:inline>
        </w:drawing>
      </w:r>
    </w:p>
    <w:p w14:paraId="1BD0EAD7" w14:textId="694F8EC5" w:rsidR="00E25869" w:rsidRDefault="00E25869" w:rsidP="00E25869">
      <w:pPr>
        <w:jc w:val="center"/>
      </w:pPr>
      <w:r>
        <w:rPr>
          <w:noProof/>
          <w:lang w:eastAsia="pt-BR"/>
        </w:rPr>
        <w:drawing>
          <wp:inline distT="0" distB="0" distL="0" distR="0" wp14:anchorId="334EB542" wp14:editId="6B53DCA6">
            <wp:extent cx="2719705" cy="1722120"/>
            <wp:effectExtent l="0" t="0" r="4445" b="0"/>
            <wp:docPr id="283" name="Image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719705" cy="1722120"/>
                    </a:xfrm>
                    <a:prstGeom prst="rect">
                      <a:avLst/>
                    </a:prstGeom>
                    <a:noFill/>
                    <a:ln>
                      <a:noFill/>
                    </a:ln>
                  </pic:spPr>
                </pic:pic>
              </a:graphicData>
            </a:graphic>
          </wp:inline>
        </w:drawing>
      </w:r>
      <w:r w:rsidR="00804201">
        <w:t xml:space="preserve"> </w:t>
      </w:r>
      <w:r>
        <w:rPr>
          <w:noProof/>
          <w:lang w:eastAsia="pt-BR"/>
        </w:rPr>
        <w:drawing>
          <wp:inline distT="0" distB="0" distL="0" distR="0" wp14:anchorId="4A175C1F" wp14:editId="5BCFFA97">
            <wp:extent cx="2185035" cy="1508125"/>
            <wp:effectExtent l="0" t="0" r="5715" b="0"/>
            <wp:docPr id="284" name="Imagem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2185035" cy="1508125"/>
                    </a:xfrm>
                    <a:prstGeom prst="rect">
                      <a:avLst/>
                    </a:prstGeom>
                    <a:noFill/>
                    <a:ln>
                      <a:noFill/>
                    </a:ln>
                  </pic:spPr>
                </pic:pic>
              </a:graphicData>
            </a:graphic>
          </wp:inline>
        </w:drawing>
      </w:r>
    </w:p>
    <w:p w14:paraId="6036974C" w14:textId="472FFE63" w:rsidR="00E25869" w:rsidRDefault="00AE36DE" w:rsidP="00E25869">
      <w:pPr>
        <w:jc w:val="center"/>
      </w:pPr>
      <w:r>
        <w:t xml:space="preserve">       </w:t>
      </w:r>
      <w:r w:rsidR="00D75C7D">
        <w:rPr>
          <w:noProof/>
          <w:lang w:eastAsia="pt-BR"/>
        </w:rPr>
        <w:drawing>
          <wp:inline distT="0" distB="0" distL="0" distR="0" wp14:anchorId="72F2E9D3" wp14:editId="77715540">
            <wp:extent cx="2101850" cy="1520190"/>
            <wp:effectExtent l="0" t="0" r="0" b="3810"/>
            <wp:docPr id="285" name="Imagem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101850" cy="1520190"/>
                    </a:xfrm>
                    <a:prstGeom prst="rect">
                      <a:avLst/>
                    </a:prstGeom>
                    <a:noFill/>
                    <a:ln>
                      <a:noFill/>
                    </a:ln>
                  </pic:spPr>
                </pic:pic>
              </a:graphicData>
            </a:graphic>
          </wp:inline>
        </w:drawing>
      </w:r>
      <w:r w:rsidR="00D75C7D">
        <w:t xml:space="preserve"> </w:t>
      </w:r>
      <w:r>
        <w:t xml:space="preserve">        </w:t>
      </w:r>
      <w:r w:rsidR="00D75C7D">
        <w:rPr>
          <w:noProof/>
          <w:lang w:eastAsia="pt-BR"/>
        </w:rPr>
        <w:drawing>
          <wp:inline distT="0" distB="0" distL="0" distR="0" wp14:anchorId="72A53601" wp14:editId="383EF016">
            <wp:extent cx="2185035" cy="1520190"/>
            <wp:effectExtent l="0" t="0" r="5715" b="3810"/>
            <wp:docPr id="286" name="Imagem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185035" cy="1520190"/>
                    </a:xfrm>
                    <a:prstGeom prst="rect">
                      <a:avLst/>
                    </a:prstGeom>
                    <a:noFill/>
                    <a:ln>
                      <a:noFill/>
                    </a:ln>
                  </pic:spPr>
                </pic:pic>
              </a:graphicData>
            </a:graphic>
          </wp:inline>
        </w:drawing>
      </w:r>
    </w:p>
    <w:p w14:paraId="3D77A4BA" w14:textId="69D0C3F6" w:rsidR="00377F73" w:rsidRDefault="00EE5FFE" w:rsidP="00D75C7D">
      <w:pPr>
        <w:jc w:val="center"/>
      </w:pPr>
      <w:r>
        <w:t xml:space="preserve">       </w:t>
      </w:r>
      <w:r w:rsidR="00D75C7D">
        <w:rPr>
          <w:noProof/>
          <w:lang w:eastAsia="pt-BR"/>
        </w:rPr>
        <w:drawing>
          <wp:inline distT="0" distB="0" distL="0" distR="0" wp14:anchorId="5254D2B9" wp14:editId="3B42A99C">
            <wp:extent cx="2244725" cy="1520190"/>
            <wp:effectExtent l="0" t="0" r="3175" b="3810"/>
            <wp:docPr id="287" name="Imagem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244725" cy="1520190"/>
                    </a:xfrm>
                    <a:prstGeom prst="rect">
                      <a:avLst/>
                    </a:prstGeom>
                    <a:noFill/>
                    <a:ln>
                      <a:noFill/>
                    </a:ln>
                  </pic:spPr>
                </pic:pic>
              </a:graphicData>
            </a:graphic>
          </wp:inline>
        </w:drawing>
      </w:r>
      <w:r>
        <w:t xml:space="preserve"> </w:t>
      </w:r>
      <w:r w:rsidR="00D75C7D">
        <w:rPr>
          <w:noProof/>
          <w:lang w:eastAsia="pt-BR"/>
        </w:rPr>
        <w:drawing>
          <wp:inline distT="0" distB="0" distL="0" distR="0" wp14:anchorId="1BBBC02E" wp14:editId="04206509">
            <wp:extent cx="2738120" cy="1757680"/>
            <wp:effectExtent l="0" t="0" r="5080" b="0"/>
            <wp:docPr id="298" name="Image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458">
                      <a:extLst>
                        <a:ext uri="{28A0092B-C50C-407E-A947-70E740481C1C}">
                          <a14:useLocalDpi xmlns:a14="http://schemas.microsoft.com/office/drawing/2010/main" val="0"/>
                        </a:ext>
                      </a:extLst>
                    </a:blip>
                    <a:srcRect l="1033"/>
                    <a:stretch/>
                  </pic:blipFill>
                  <pic:spPr bwMode="auto">
                    <a:xfrm>
                      <a:off x="0" y="0"/>
                      <a:ext cx="2738120" cy="1757680"/>
                    </a:xfrm>
                    <a:prstGeom prst="rect">
                      <a:avLst/>
                    </a:prstGeom>
                    <a:noFill/>
                    <a:ln>
                      <a:noFill/>
                    </a:ln>
                    <a:extLst>
                      <a:ext uri="{53640926-AAD7-44D8-BBD7-CCE9431645EC}">
                        <a14:shadowObscured xmlns:a14="http://schemas.microsoft.com/office/drawing/2010/main"/>
                      </a:ext>
                    </a:extLst>
                  </pic:spPr>
                </pic:pic>
              </a:graphicData>
            </a:graphic>
          </wp:inline>
        </w:drawing>
      </w:r>
    </w:p>
    <w:p w14:paraId="24DC3176" w14:textId="3A5008AE" w:rsidR="00D75C7D" w:rsidRDefault="00804201" w:rsidP="00804201">
      <w:r>
        <w:t xml:space="preserve"> </w:t>
      </w:r>
      <w:r w:rsidR="00D75C7D">
        <w:rPr>
          <w:noProof/>
          <w:lang w:eastAsia="pt-BR"/>
        </w:rPr>
        <w:drawing>
          <wp:inline distT="0" distB="0" distL="0" distR="0" wp14:anchorId="5D73C4CE" wp14:editId="1EF7B883">
            <wp:extent cx="2766695" cy="1757680"/>
            <wp:effectExtent l="0" t="0" r="0" b="0"/>
            <wp:docPr id="299" name="Imagem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766695" cy="1757680"/>
                    </a:xfrm>
                    <a:prstGeom prst="rect">
                      <a:avLst/>
                    </a:prstGeom>
                    <a:noFill/>
                    <a:ln>
                      <a:noFill/>
                    </a:ln>
                  </pic:spPr>
                </pic:pic>
              </a:graphicData>
            </a:graphic>
          </wp:inline>
        </w:drawing>
      </w:r>
      <w:r w:rsidR="00D75C7D">
        <w:t xml:space="preserve"> </w:t>
      </w:r>
      <w:r w:rsidR="00D75C7D">
        <w:rPr>
          <w:noProof/>
          <w:lang w:eastAsia="pt-BR"/>
        </w:rPr>
        <w:drawing>
          <wp:inline distT="0" distB="0" distL="0" distR="0" wp14:anchorId="739A0BC4" wp14:editId="35D4FBAC">
            <wp:extent cx="2197100" cy="1508125"/>
            <wp:effectExtent l="0" t="0" r="0" b="0"/>
            <wp:docPr id="300" name="Imagem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197100" cy="1508125"/>
                    </a:xfrm>
                    <a:prstGeom prst="rect">
                      <a:avLst/>
                    </a:prstGeom>
                    <a:noFill/>
                    <a:ln>
                      <a:noFill/>
                    </a:ln>
                  </pic:spPr>
                </pic:pic>
              </a:graphicData>
            </a:graphic>
          </wp:inline>
        </w:drawing>
      </w:r>
    </w:p>
    <w:p w14:paraId="004EA1F4" w14:textId="53032284" w:rsidR="00D75C7D" w:rsidRDefault="00EE5FFE" w:rsidP="00EE5FFE">
      <w:pPr>
        <w:jc w:val="center"/>
      </w:pPr>
      <w:r>
        <w:t xml:space="preserve">      </w:t>
      </w:r>
      <w:r w:rsidR="00D75C7D">
        <w:rPr>
          <w:noProof/>
          <w:lang w:eastAsia="pt-BR"/>
        </w:rPr>
        <w:drawing>
          <wp:inline distT="0" distB="0" distL="0" distR="0" wp14:anchorId="115AAE85" wp14:editId="6840474D">
            <wp:extent cx="2197100" cy="1531620"/>
            <wp:effectExtent l="0" t="0" r="0" b="0"/>
            <wp:docPr id="301" name="Imagem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197100" cy="1531620"/>
                    </a:xfrm>
                    <a:prstGeom prst="rect">
                      <a:avLst/>
                    </a:prstGeom>
                    <a:noFill/>
                    <a:ln>
                      <a:noFill/>
                    </a:ln>
                  </pic:spPr>
                </pic:pic>
              </a:graphicData>
            </a:graphic>
          </wp:inline>
        </w:drawing>
      </w:r>
      <w:r>
        <w:t xml:space="preserve"> </w:t>
      </w:r>
      <w:r w:rsidR="00D75C7D">
        <w:rPr>
          <w:noProof/>
          <w:lang w:eastAsia="pt-BR"/>
        </w:rPr>
        <w:drawing>
          <wp:inline distT="0" distB="0" distL="0" distR="0" wp14:anchorId="1388755D" wp14:editId="7A81C274">
            <wp:extent cx="2897505" cy="1722120"/>
            <wp:effectExtent l="0" t="0" r="0" b="0"/>
            <wp:docPr id="305" name="Imagem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2897505" cy="1722120"/>
                    </a:xfrm>
                    <a:prstGeom prst="rect">
                      <a:avLst/>
                    </a:prstGeom>
                    <a:noFill/>
                    <a:ln>
                      <a:noFill/>
                    </a:ln>
                  </pic:spPr>
                </pic:pic>
              </a:graphicData>
            </a:graphic>
          </wp:inline>
        </w:drawing>
      </w:r>
    </w:p>
    <w:p w14:paraId="29F5855E" w14:textId="209FA9A3" w:rsidR="00D75C7D" w:rsidRDefault="00804201" w:rsidP="00804201">
      <w:r>
        <w:t xml:space="preserve">      </w:t>
      </w:r>
      <w:r w:rsidR="00D75C7D">
        <w:rPr>
          <w:noProof/>
          <w:lang w:eastAsia="pt-BR"/>
        </w:rPr>
        <w:drawing>
          <wp:inline distT="0" distB="0" distL="0" distR="0" wp14:anchorId="25A63C09" wp14:editId="7223D6D0">
            <wp:extent cx="2232660" cy="1496060"/>
            <wp:effectExtent l="0" t="0" r="0" b="8890"/>
            <wp:docPr id="1184" name="Imagem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232660" cy="1496060"/>
                    </a:xfrm>
                    <a:prstGeom prst="rect">
                      <a:avLst/>
                    </a:prstGeom>
                    <a:noFill/>
                    <a:ln>
                      <a:noFill/>
                    </a:ln>
                  </pic:spPr>
                </pic:pic>
              </a:graphicData>
            </a:graphic>
          </wp:inline>
        </w:drawing>
      </w:r>
      <w:r w:rsidR="00EE5FFE">
        <w:t xml:space="preserve">     </w:t>
      </w:r>
      <w:r w:rsidR="00D75C7D">
        <w:t xml:space="preserve">  </w:t>
      </w:r>
      <w:r w:rsidR="00D75C7D">
        <w:rPr>
          <w:noProof/>
          <w:lang w:eastAsia="pt-BR"/>
        </w:rPr>
        <w:drawing>
          <wp:inline distT="0" distB="0" distL="0" distR="0" wp14:anchorId="5B923E0B" wp14:editId="3F09D4FC">
            <wp:extent cx="2185035" cy="1520190"/>
            <wp:effectExtent l="0" t="0" r="5715" b="3810"/>
            <wp:docPr id="1185" name="Imagem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185035" cy="1520190"/>
                    </a:xfrm>
                    <a:prstGeom prst="rect">
                      <a:avLst/>
                    </a:prstGeom>
                    <a:noFill/>
                    <a:ln>
                      <a:noFill/>
                    </a:ln>
                  </pic:spPr>
                </pic:pic>
              </a:graphicData>
            </a:graphic>
          </wp:inline>
        </w:drawing>
      </w:r>
    </w:p>
    <w:p w14:paraId="754C5205" w14:textId="5D2B6478" w:rsidR="00AE36DE" w:rsidRDefault="00AE36DE" w:rsidP="00D75C7D">
      <w:pPr>
        <w:jc w:val="center"/>
      </w:pPr>
    </w:p>
    <w:p w14:paraId="64BA42C2" w14:textId="736DA74D" w:rsidR="00AE36DE" w:rsidRDefault="00AE36DE" w:rsidP="00D75C7D">
      <w:pPr>
        <w:jc w:val="center"/>
      </w:pPr>
    </w:p>
    <w:p w14:paraId="50B8260A" w14:textId="17778E6A" w:rsidR="00AE36DE" w:rsidRDefault="00AE36DE" w:rsidP="00D75C7D">
      <w:pPr>
        <w:jc w:val="center"/>
      </w:pPr>
    </w:p>
    <w:p w14:paraId="609F331A" w14:textId="5DABBAC9" w:rsidR="00AE36DE" w:rsidRDefault="00AE36DE" w:rsidP="00D75C7D">
      <w:pPr>
        <w:jc w:val="center"/>
      </w:pPr>
    </w:p>
    <w:p w14:paraId="2029877D" w14:textId="1A62B8C6" w:rsidR="00AE36DE" w:rsidRDefault="00AE36DE" w:rsidP="00D75C7D">
      <w:pPr>
        <w:jc w:val="center"/>
      </w:pPr>
    </w:p>
    <w:p w14:paraId="585754B4" w14:textId="47710FEA" w:rsidR="00AE36DE" w:rsidRDefault="00AE36DE" w:rsidP="00D75C7D">
      <w:pPr>
        <w:jc w:val="center"/>
      </w:pPr>
    </w:p>
    <w:p w14:paraId="577C53E1" w14:textId="0421EDE0" w:rsidR="00AE36DE" w:rsidRDefault="00AE36DE" w:rsidP="00D75C7D">
      <w:pPr>
        <w:jc w:val="center"/>
      </w:pPr>
    </w:p>
    <w:p w14:paraId="24AF57C9" w14:textId="16750070" w:rsidR="00AE36DE" w:rsidRDefault="00AE36DE" w:rsidP="00D75C7D">
      <w:pPr>
        <w:jc w:val="center"/>
      </w:pPr>
    </w:p>
    <w:p w14:paraId="219E7EDD" w14:textId="149FBFB9" w:rsidR="00AE36DE" w:rsidRDefault="00AE36DE" w:rsidP="00D75C7D">
      <w:pPr>
        <w:jc w:val="center"/>
      </w:pPr>
    </w:p>
    <w:p w14:paraId="0D42D49C" w14:textId="1CD76353" w:rsidR="00AE36DE" w:rsidRDefault="00AE36DE" w:rsidP="00D75C7D">
      <w:pPr>
        <w:jc w:val="center"/>
      </w:pPr>
    </w:p>
    <w:p w14:paraId="0E0A1AA2" w14:textId="77777777" w:rsidR="00AE36DE" w:rsidRDefault="00AE36DE" w:rsidP="00D75C7D">
      <w:pPr>
        <w:jc w:val="center"/>
      </w:pPr>
    </w:p>
    <w:p w14:paraId="764D933B" w14:textId="1E485DA9" w:rsidR="00F86597" w:rsidRPr="007D0BDF" w:rsidRDefault="00F86597" w:rsidP="007D0BDF">
      <w:pPr>
        <w:pStyle w:val="Ttulo3"/>
      </w:pPr>
      <w:bookmarkStart w:id="251" w:name="_Toc70064186"/>
      <w:bookmarkStart w:id="252" w:name="_Toc99392105"/>
      <w:r>
        <w:t xml:space="preserve">Acordes </w:t>
      </w:r>
      <w:r w:rsidR="007D0BDF">
        <w:t xml:space="preserve">Menores </w:t>
      </w:r>
      <w:r w:rsidR="000C278D">
        <w:t>C</w:t>
      </w:r>
      <w:r w:rsidR="007D0BDF">
        <w:t>om Sétima Maior</w:t>
      </w:r>
      <w:r w:rsidR="00377F73">
        <w:t>:</w:t>
      </w:r>
      <w:bookmarkEnd w:id="251"/>
      <w:bookmarkEnd w:id="252"/>
    </w:p>
    <w:p w14:paraId="191623D0" w14:textId="2CA837EB" w:rsidR="00BF5E9A" w:rsidRDefault="00804201" w:rsidP="00804201">
      <w:pPr>
        <w:rPr>
          <w:rFonts w:cs="Arial"/>
          <w:b/>
          <w:sz w:val="32"/>
          <w:szCs w:val="32"/>
        </w:rPr>
      </w:pPr>
      <w:r>
        <w:rPr>
          <w:rFonts w:cs="Arial"/>
          <w:b/>
          <w:sz w:val="32"/>
          <w:szCs w:val="32"/>
        </w:rPr>
        <w:t xml:space="preserve"> </w:t>
      </w:r>
      <w:r w:rsidR="007D0BDF">
        <w:rPr>
          <w:rFonts w:cs="Arial"/>
          <w:b/>
          <w:noProof/>
          <w:sz w:val="32"/>
          <w:szCs w:val="32"/>
          <w:lang w:eastAsia="pt-BR"/>
        </w:rPr>
        <w:drawing>
          <wp:inline distT="0" distB="0" distL="0" distR="0" wp14:anchorId="02654C16" wp14:editId="6E1CD901">
            <wp:extent cx="2185035" cy="1484630"/>
            <wp:effectExtent l="0" t="0" r="5715" b="1270"/>
            <wp:docPr id="1186" name="Imagem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2185035" cy="1484630"/>
                    </a:xfrm>
                    <a:prstGeom prst="rect">
                      <a:avLst/>
                    </a:prstGeom>
                    <a:noFill/>
                    <a:ln>
                      <a:noFill/>
                    </a:ln>
                  </pic:spPr>
                </pic:pic>
              </a:graphicData>
            </a:graphic>
          </wp:inline>
        </w:drawing>
      </w:r>
      <w:r w:rsidR="00EE5FFE">
        <w:rPr>
          <w:rFonts w:cs="Arial"/>
          <w:b/>
          <w:sz w:val="32"/>
          <w:szCs w:val="32"/>
        </w:rPr>
        <w:t xml:space="preserve">       </w:t>
      </w:r>
      <w:r w:rsidR="007D0BDF">
        <w:rPr>
          <w:rFonts w:cs="Arial"/>
          <w:b/>
          <w:noProof/>
          <w:sz w:val="32"/>
          <w:szCs w:val="32"/>
          <w:lang w:eastAsia="pt-BR"/>
        </w:rPr>
        <w:drawing>
          <wp:inline distT="0" distB="0" distL="0" distR="0" wp14:anchorId="537F990A" wp14:editId="458486AC">
            <wp:extent cx="2197100" cy="1520190"/>
            <wp:effectExtent l="0" t="0" r="0" b="3810"/>
            <wp:docPr id="1187" name="Imagem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2197100" cy="1520190"/>
                    </a:xfrm>
                    <a:prstGeom prst="rect">
                      <a:avLst/>
                    </a:prstGeom>
                    <a:noFill/>
                    <a:ln>
                      <a:noFill/>
                    </a:ln>
                  </pic:spPr>
                </pic:pic>
              </a:graphicData>
            </a:graphic>
          </wp:inline>
        </w:drawing>
      </w:r>
    </w:p>
    <w:p w14:paraId="0D3B3BBD" w14:textId="357FE3CE" w:rsidR="007D0BDF" w:rsidRDefault="007D0BDF" w:rsidP="00AE36DE">
      <w:pPr>
        <w:jc w:val="center"/>
        <w:rPr>
          <w:rFonts w:cs="Arial"/>
          <w:b/>
          <w:sz w:val="32"/>
          <w:szCs w:val="32"/>
        </w:rPr>
      </w:pPr>
      <w:r>
        <w:rPr>
          <w:rFonts w:cs="Arial"/>
          <w:b/>
          <w:noProof/>
          <w:sz w:val="32"/>
          <w:szCs w:val="32"/>
          <w:lang w:eastAsia="pt-BR"/>
        </w:rPr>
        <w:drawing>
          <wp:inline distT="0" distB="0" distL="0" distR="0" wp14:anchorId="42283615" wp14:editId="422B6B4B">
            <wp:extent cx="2945130" cy="1686560"/>
            <wp:effectExtent l="0" t="0" r="7620" b="8890"/>
            <wp:docPr id="1188" name="Imagem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945130" cy="1686560"/>
                    </a:xfrm>
                    <a:prstGeom prst="rect">
                      <a:avLst/>
                    </a:prstGeom>
                    <a:noFill/>
                    <a:ln>
                      <a:noFill/>
                    </a:ln>
                  </pic:spPr>
                </pic:pic>
              </a:graphicData>
            </a:graphic>
          </wp:inline>
        </w:drawing>
      </w:r>
      <w:r>
        <w:rPr>
          <w:rFonts w:cs="Arial"/>
          <w:b/>
          <w:noProof/>
          <w:sz w:val="32"/>
          <w:szCs w:val="32"/>
          <w:lang w:eastAsia="pt-BR"/>
        </w:rPr>
        <w:drawing>
          <wp:inline distT="0" distB="0" distL="0" distR="0" wp14:anchorId="0626B72E" wp14:editId="28F5606D">
            <wp:extent cx="2933065" cy="1710055"/>
            <wp:effectExtent l="0" t="0" r="635" b="4445"/>
            <wp:docPr id="1189" name="Imagem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933065" cy="1710055"/>
                    </a:xfrm>
                    <a:prstGeom prst="rect">
                      <a:avLst/>
                    </a:prstGeom>
                    <a:noFill/>
                    <a:ln>
                      <a:noFill/>
                    </a:ln>
                  </pic:spPr>
                </pic:pic>
              </a:graphicData>
            </a:graphic>
          </wp:inline>
        </w:drawing>
      </w:r>
    </w:p>
    <w:p w14:paraId="065337D9" w14:textId="22EFBC83" w:rsidR="007D0BDF" w:rsidRDefault="00804201" w:rsidP="00AE36DE">
      <w:pPr>
        <w:jc w:val="center"/>
        <w:rPr>
          <w:rFonts w:cs="Arial"/>
          <w:b/>
          <w:sz w:val="32"/>
          <w:szCs w:val="32"/>
        </w:rPr>
      </w:pPr>
      <w:r>
        <w:rPr>
          <w:rFonts w:cs="Arial"/>
          <w:b/>
          <w:sz w:val="32"/>
          <w:szCs w:val="32"/>
        </w:rPr>
        <w:t xml:space="preserve"> </w:t>
      </w:r>
      <w:r w:rsidR="00EE5FFE">
        <w:rPr>
          <w:rFonts w:cs="Arial"/>
          <w:b/>
          <w:sz w:val="32"/>
          <w:szCs w:val="32"/>
        </w:rPr>
        <w:t xml:space="preserve">    </w:t>
      </w:r>
      <w:r w:rsidR="007D0BDF">
        <w:rPr>
          <w:rFonts w:cs="Arial"/>
          <w:b/>
          <w:noProof/>
          <w:sz w:val="32"/>
          <w:szCs w:val="32"/>
          <w:lang w:eastAsia="pt-BR"/>
        </w:rPr>
        <w:drawing>
          <wp:inline distT="0" distB="0" distL="0" distR="0" wp14:anchorId="08C58258" wp14:editId="63F178D1">
            <wp:extent cx="2161540" cy="1484630"/>
            <wp:effectExtent l="0" t="0" r="0" b="1270"/>
            <wp:docPr id="1190" name="Imagem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161540" cy="1484630"/>
                    </a:xfrm>
                    <a:prstGeom prst="rect">
                      <a:avLst/>
                    </a:prstGeom>
                    <a:noFill/>
                    <a:ln>
                      <a:noFill/>
                    </a:ln>
                  </pic:spPr>
                </pic:pic>
              </a:graphicData>
            </a:graphic>
          </wp:inline>
        </w:drawing>
      </w:r>
      <w:r w:rsidR="007D0BDF">
        <w:rPr>
          <w:rFonts w:cs="Arial"/>
          <w:b/>
          <w:noProof/>
          <w:sz w:val="32"/>
          <w:szCs w:val="32"/>
          <w:lang w:eastAsia="pt-BR"/>
        </w:rPr>
        <w:drawing>
          <wp:inline distT="0" distB="0" distL="0" distR="0" wp14:anchorId="28C2F221" wp14:editId="10CE1FC9">
            <wp:extent cx="2921635" cy="1722120"/>
            <wp:effectExtent l="0" t="0" r="0" b="0"/>
            <wp:docPr id="1191" name="Imagem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921635" cy="1722120"/>
                    </a:xfrm>
                    <a:prstGeom prst="rect">
                      <a:avLst/>
                    </a:prstGeom>
                    <a:noFill/>
                    <a:ln>
                      <a:noFill/>
                    </a:ln>
                  </pic:spPr>
                </pic:pic>
              </a:graphicData>
            </a:graphic>
          </wp:inline>
        </w:drawing>
      </w:r>
    </w:p>
    <w:p w14:paraId="5A293E87" w14:textId="7850642E" w:rsidR="007D0BDF" w:rsidRDefault="007D0BDF" w:rsidP="00AE36DE">
      <w:pPr>
        <w:jc w:val="center"/>
        <w:rPr>
          <w:rFonts w:cs="Arial"/>
          <w:b/>
          <w:sz w:val="32"/>
          <w:szCs w:val="32"/>
        </w:rPr>
      </w:pPr>
      <w:r>
        <w:rPr>
          <w:rFonts w:cs="Arial"/>
          <w:b/>
          <w:noProof/>
          <w:sz w:val="32"/>
          <w:szCs w:val="32"/>
          <w:lang w:eastAsia="pt-BR"/>
        </w:rPr>
        <w:drawing>
          <wp:inline distT="0" distB="0" distL="0" distR="0" wp14:anchorId="062E7CE0" wp14:editId="0EA36580">
            <wp:extent cx="2185035" cy="1496060"/>
            <wp:effectExtent l="0" t="0" r="5715" b="8890"/>
            <wp:docPr id="1192" name="Imagem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185035" cy="1496060"/>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1CDEBC13" wp14:editId="7D1A6602">
            <wp:extent cx="2197100" cy="1508125"/>
            <wp:effectExtent l="0" t="0" r="0" b="0"/>
            <wp:docPr id="1193" name="Imagem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197100" cy="1508125"/>
                    </a:xfrm>
                    <a:prstGeom prst="rect">
                      <a:avLst/>
                    </a:prstGeom>
                    <a:noFill/>
                    <a:ln>
                      <a:noFill/>
                    </a:ln>
                  </pic:spPr>
                </pic:pic>
              </a:graphicData>
            </a:graphic>
          </wp:inline>
        </w:drawing>
      </w:r>
    </w:p>
    <w:p w14:paraId="787F6026" w14:textId="461B1D6A" w:rsidR="007D0BDF" w:rsidRDefault="007D0BDF" w:rsidP="00AE36DE">
      <w:pPr>
        <w:jc w:val="center"/>
        <w:rPr>
          <w:rFonts w:cs="Arial"/>
          <w:b/>
          <w:sz w:val="32"/>
          <w:szCs w:val="32"/>
        </w:rPr>
      </w:pPr>
      <w:r>
        <w:rPr>
          <w:rFonts w:cs="Arial"/>
          <w:b/>
          <w:noProof/>
          <w:sz w:val="32"/>
          <w:szCs w:val="32"/>
          <w:lang w:eastAsia="pt-BR"/>
        </w:rPr>
        <w:drawing>
          <wp:inline distT="0" distB="0" distL="0" distR="0" wp14:anchorId="78312EE0" wp14:editId="6CAB49DC">
            <wp:extent cx="2933065" cy="1722120"/>
            <wp:effectExtent l="0" t="0" r="635" b="0"/>
            <wp:docPr id="1194" name="Imagem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933065" cy="1722120"/>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70026B92" wp14:editId="20BF484C">
            <wp:extent cx="2185035" cy="1520190"/>
            <wp:effectExtent l="0" t="0" r="5715" b="3810"/>
            <wp:docPr id="1195" name="Imagem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185035" cy="1520190"/>
                    </a:xfrm>
                    <a:prstGeom prst="rect">
                      <a:avLst/>
                    </a:prstGeom>
                    <a:noFill/>
                    <a:ln>
                      <a:noFill/>
                    </a:ln>
                  </pic:spPr>
                </pic:pic>
              </a:graphicData>
            </a:graphic>
          </wp:inline>
        </w:drawing>
      </w:r>
    </w:p>
    <w:p w14:paraId="0EF7DCF0" w14:textId="0C33925A" w:rsidR="00EE60AE" w:rsidRDefault="007D0BDF" w:rsidP="00AE36DE">
      <w:pPr>
        <w:jc w:val="center"/>
        <w:rPr>
          <w:rFonts w:cs="Arial"/>
          <w:b/>
          <w:szCs w:val="22"/>
        </w:rPr>
      </w:pPr>
      <w:r>
        <w:rPr>
          <w:rFonts w:cs="Arial"/>
          <w:b/>
          <w:noProof/>
          <w:sz w:val="32"/>
          <w:szCs w:val="32"/>
          <w:lang w:eastAsia="pt-BR"/>
        </w:rPr>
        <w:drawing>
          <wp:inline distT="0" distB="0" distL="0" distR="0" wp14:anchorId="3FCFFCB1" wp14:editId="76711B3C">
            <wp:extent cx="2933065" cy="1710055"/>
            <wp:effectExtent l="0" t="0" r="635" b="4445"/>
            <wp:docPr id="1196" name="Imagem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2933065" cy="1710055"/>
                    </a:xfrm>
                    <a:prstGeom prst="rect">
                      <a:avLst/>
                    </a:prstGeom>
                    <a:noFill/>
                    <a:ln>
                      <a:noFill/>
                    </a:ln>
                  </pic:spPr>
                </pic:pic>
              </a:graphicData>
            </a:graphic>
          </wp:inline>
        </w:drawing>
      </w:r>
      <w:r w:rsidR="00EE5FFE">
        <w:rPr>
          <w:rFonts w:cs="Arial"/>
          <w:b/>
          <w:szCs w:val="22"/>
        </w:rPr>
        <w:t xml:space="preserve">      </w:t>
      </w:r>
      <w:r>
        <w:rPr>
          <w:rFonts w:cs="Arial"/>
          <w:b/>
          <w:noProof/>
          <w:sz w:val="32"/>
          <w:szCs w:val="32"/>
          <w:lang w:eastAsia="pt-BR"/>
        </w:rPr>
        <w:drawing>
          <wp:inline distT="0" distB="0" distL="0" distR="0" wp14:anchorId="6E75A1EE" wp14:editId="495D729F">
            <wp:extent cx="2208530" cy="1508125"/>
            <wp:effectExtent l="0" t="0" r="1270" b="0"/>
            <wp:docPr id="1197" name="Imagem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208530" cy="1508125"/>
                    </a:xfrm>
                    <a:prstGeom prst="rect">
                      <a:avLst/>
                    </a:prstGeom>
                    <a:noFill/>
                    <a:ln>
                      <a:noFill/>
                    </a:ln>
                  </pic:spPr>
                </pic:pic>
              </a:graphicData>
            </a:graphic>
          </wp:inline>
        </w:drawing>
      </w:r>
      <w:r>
        <w:rPr>
          <w:rFonts w:cs="Arial"/>
          <w:b/>
          <w:noProof/>
          <w:sz w:val="32"/>
          <w:szCs w:val="32"/>
          <w:lang w:eastAsia="pt-BR"/>
        </w:rPr>
        <w:drawing>
          <wp:inline distT="0" distB="0" distL="0" distR="0" wp14:anchorId="1EC1F86A" wp14:editId="3DE4E7AE">
            <wp:extent cx="2933065" cy="1697990"/>
            <wp:effectExtent l="0" t="0" r="635" b="0"/>
            <wp:docPr id="1198" name="Imagem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933065" cy="1697990"/>
                    </a:xfrm>
                    <a:prstGeom prst="rect">
                      <a:avLst/>
                    </a:prstGeom>
                    <a:noFill/>
                    <a:ln>
                      <a:noFill/>
                    </a:ln>
                  </pic:spPr>
                </pic:pic>
              </a:graphicData>
            </a:graphic>
          </wp:inline>
        </w:drawing>
      </w:r>
      <w:r w:rsidR="00EE5FFE">
        <w:rPr>
          <w:rFonts w:cs="Arial"/>
          <w:b/>
          <w:szCs w:val="22"/>
        </w:rPr>
        <w:t xml:space="preserve">      </w:t>
      </w:r>
      <w:r>
        <w:rPr>
          <w:rFonts w:cs="Arial"/>
          <w:b/>
          <w:noProof/>
          <w:sz w:val="32"/>
          <w:szCs w:val="32"/>
          <w:lang w:eastAsia="pt-BR"/>
        </w:rPr>
        <w:drawing>
          <wp:inline distT="0" distB="0" distL="0" distR="0" wp14:anchorId="1D9828A2" wp14:editId="104441F9">
            <wp:extent cx="2197100" cy="1710055"/>
            <wp:effectExtent l="0" t="0" r="0" b="4445"/>
            <wp:docPr id="1199" name="Imagem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197100" cy="1710055"/>
                    </a:xfrm>
                    <a:prstGeom prst="rect">
                      <a:avLst/>
                    </a:prstGeom>
                    <a:noFill/>
                    <a:ln>
                      <a:noFill/>
                    </a:ln>
                  </pic:spPr>
                </pic:pic>
              </a:graphicData>
            </a:graphic>
          </wp:inline>
        </w:drawing>
      </w:r>
    </w:p>
    <w:p w14:paraId="0517F3C1" w14:textId="02EEDE80" w:rsidR="00AE36DE" w:rsidRDefault="00AE36DE" w:rsidP="00AE36DE">
      <w:pPr>
        <w:jc w:val="center"/>
        <w:rPr>
          <w:rFonts w:cs="Arial"/>
          <w:b/>
          <w:szCs w:val="22"/>
        </w:rPr>
      </w:pPr>
    </w:p>
    <w:p w14:paraId="20DA8E7F" w14:textId="7B99683D" w:rsidR="00AE36DE" w:rsidRDefault="00AE36DE" w:rsidP="00AE36DE">
      <w:pPr>
        <w:jc w:val="center"/>
        <w:rPr>
          <w:rFonts w:cs="Arial"/>
          <w:b/>
          <w:szCs w:val="22"/>
        </w:rPr>
      </w:pPr>
    </w:p>
    <w:p w14:paraId="4740F5A7" w14:textId="221CED7F" w:rsidR="00AE36DE" w:rsidRDefault="00AE36DE" w:rsidP="00AE36DE">
      <w:pPr>
        <w:jc w:val="center"/>
        <w:rPr>
          <w:rFonts w:cs="Arial"/>
          <w:b/>
          <w:szCs w:val="22"/>
        </w:rPr>
      </w:pPr>
    </w:p>
    <w:p w14:paraId="4ACFF535" w14:textId="26FEC474" w:rsidR="00AE36DE" w:rsidRDefault="00AE36DE" w:rsidP="00AE36DE">
      <w:pPr>
        <w:jc w:val="center"/>
        <w:rPr>
          <w:rFonts w:cs="Arial"/>
          <w:b/>
          <w:szCs w:val="22"/>
        </w:rPr>
      </w:pPr>
    </w:p>
    <w:p w14:paraId="16C35396" w14:textId="5E6A52DE" w:rsidR="00AE36DE" w:rsidRDefault="00AE36DE" w:rsidP="00AE36DE">
      <w:pPr>
        <w:jc w:val="center"/>
        <w:rPr>
          <w:rFonts w:cs="Arial"/>
          <w:b/>
          <w:szCs w:val="22"/>
        </w:rPr>
      </w:pPr>
    </w:p>
    <w:p w14:paraId="2FFA0363" w14:textId="2560C6A8" w:rsidR="00AE36DE" w:rsidRDefault="00AE36DE" w:rsidP="00AE36DE">
      <w:pPr>
        <w:jc w:val="center"/>
        <w:rPr>
          <w:rFonts w:cs="Arial"/>
          <w:b/>
          <w:szCs w:val="22"/>
        </w:rPr>
      </w:pPr>
    </w:p>
    <w:p w14:paraId="0CB1DEC5" w14:textId="1EBBE6D6" w:rsidR="00AE36DE" w:rsidRDefault="00AE36DE" w:rsidP="00AE36DE">
      <w:pPr>
        <w:jc w:val="center"/>
        <w:rPr>
          <w:rFonts w:cs="Arial"/>
          <w:b/>
          <w:szCs w:val="22"/>
        </w:rPr>
      </w:pPr>
    </w:p>
    <w:p w14:paraId="29936D38" w14:textId="17D1D024" w:rsidR="00AE36DE" w:rsidRDefault="00AE36DE" w:rsidP="00AE36DE">
      <w:pPr>
        <w:jc w:val="center"/>
        <w:rPr>
          <w:rFonts w:cs="Arial"/>
          <w:b/>
          <w:szCs w:val="22"/>
        </w:rPr>
      </w:pPr>
    </w:p>
    <w:p w14:paraId="672AC3E7" w14:textId="6EAA520D" w:rsidR="00AE36DE" w:rsidRDefault="00AE36DE" w:rsidP="00AE36DE">
      <w:pPr>
        <w:jc w:val="center"/>
        <w:rPr>
          <w:rFonts w:cs="Arial"/>
          <w:b/>
          <w:szCs w:val="22"/>
        </w:rPr>
      </w:pPr>
    </w:p>
    <w:p w14:paraId="171AB476" w14:textId="7689D088" w:rsidR="00AE36DE" w:rsidRDefault="00AE36DE" w:rsidP="00AE36DE">
      <w:pPr>
        <w:jc w:val="center"/>
        <w:rPr>
          <w:rFonts w:cs="Arial"/>
          <w:b/>
          <w:szCs w:val="22"/>
        </w:rPr>
      </w:pPr>
    </w:p>
    <w:p w14:paraId="2011DE0E" w14:textId="6880813F" w:rsidR="00AE36DE" w:rsidRDefault="00AE36DE" w:rsidP="00AE36DE">
      <w:pPr>
        <w:jc w:val="center"/>
        <w:rPr>
          <w:rFonts w:cs="Arial"/>
          <w:b/>
          <w:szCs w:val="22"/>
        </w:rPr>
      </w:pPr>
    </w:p>
    <w:p w14:paraId="24EB36A3" w14:textId="6E9BE281" w:rsidR="00AE36DE" w:rsidRDefault="00AE36DE" w:rsidP="00AE36DE">
      <w:pPr>
        <w:jc w:val="center"/>
        <w:rPr>
          <w:rFonts w:cs="Arial"/>
          <w:b/>
          <w:szCs w:val="22"/>
        </w:rPr>
      </w:pPr>
    </w:p>
    <w:p w14:paraId="6D4D6027" w14:textId="4C6EAA95" w:rsidR="00AE36DE" w:rsidRDefault="00AE36DE" w:rsidP="00AE36DE">
      <w:pPr>
        <w:jc w:val="center"/>
        <w:rPr>
          <w:rFonts w:cs="Arial"/>
          <w:b/>
          <w:szCs w:val="22"/>
        </w:rPr>
      </w:pPr>
    </w:p>
    <w:p w14:paraId="4C92FE0E" w14:textId="3E293674" w:rsidR="00AE36DE" w:rsidRDefault="00AE36DE" w:rsidP="00AE36DE">
      <w:pPr>
        <w:jc w:val="center"/>
        <w:rPr>
          <w:rFonts w:cs="Arial"/>
          <w:b/>
          <w:szCs w:val="22"/>
        </w:rPr>
      </w:pPr>
    </w:p>
    <w:p w14:paraId="4E1AD209" w14:textId="75F89190" w:rsidR="00AE36DE" w:rsidRDefault="00AE36DE" w:rsidP="00AE36DE">
      <w:pPr>
        <w:jc w:val="center"/>
        <w:rPr>
          <w:rFonts w:cs="Arial"/>
          <w:b/>
          <w:szCs w:val="22"/>
        </w:rPr>
      </w:pPr>
    </w:p>
    <w:p w14:paraId="5BF52989" w14:textId="67476015" w:rsidR="00AE36DE" w:rsidRDefault="00AE36DE" w:rsidP="00AE36DE">
      <w:pPr>
        <w:jc w:val="center"/>
        <w:rPr>
          <w:rFonts w:cs="Arial"/>
          <w:b/>
          <w:szCs w:val="22"/>
        </w:rPr>
      </w:pPr>
    </w:p>
    <w:p w14:paraId="383DF460" w14:textId="3BD4CC2F" w:rsidR="00AE36DE" w:rsidRDefault="00AE36DE" w:rsidP="00AE36DE">
      <w:pPr>
        <w:jc w:val="center"/>
        <w:rPr>
          <w:rFonts w:cs="Arial"/>
          <w:b/>
          <w:szCs w:val="22"/>
        </w:rPr>
      </w:pPr>
    </w:p>
    <w:p w14:paraId="6DAA0196" w14:textId="1D699B81" w:rsidR="00AE36DE" w:rsidRDefault="00AE36DE" w:rsidP="00AE36DE">
      <w:pPr>
        <w:jc w:val="center"/>
        <w:rPr>
          <w:rFonts w:cs="Arial"/>
          <w:b/>
          <w:szCs w:val="22"/>
        </w:rPr>
      </w:pPr>
    </w:p>
    <w:p w14:paraId="777F692C" w14:textId="6DF2A5E2" w:rsidR="00AE36DE" w:rsidRDefault="00AE36DE" w:rsidP="00AE36DE">
      <w:pPr>
        <w:jc w:val="center"/>
        <w:rPr>
          <w:rFonts w:cs="Arial"/>
          <w:b/>
          <w:szCs w:val="22"/>
        </w:rPr>
      </w:pPr>
    </w:p>
    <w:p w14:paraId="10D2B455" w14:textId="7E5CE3A3" w:rsidR="00AE36DE" w:rsidRDefault="00AE36DE" w:rsidP="00AE36DE">
      <w:pPr>
        <w:jc w:val="center"/>
        <w:rPr>
          <w:rFonts w:cs="Arial"/>
          <w:b/>
          <w:szCs w:val="22"/>
        </w:rPr>
      </w:pPr>
    </w:p>
    <w:p w14:paraId="4C95DE59" w14:textId="77777777" w:rsidR="00AE36DE" w:rsidRDefault="00AE36DE" w:rsidP="00AE36DE">
      <w:pPr>
        <w:jc w:val="center"/>
        <w:rPr>
          <w:rFonts w:cs="Arial"/>
          <w:b/>
          <w:szCs w:val="22"/>
        </w:rPr>
      </w:pPr>
    </w:p>
    <w:p w14:paraId="6E7DFD46" w14:textId="3C13C4C2" w:rsidR="00BF5E9A" w:rsidRDefault="00BF5E9A" w:rsidP="007D0BDF">
      <w:pPr>
        <w:rPr>
          <w:rFonts w:cs="Arial"/>
          <w:b/>
          <w:noProof/>
          <w:sz w:val="32"/>
          <w:szCs w:val="32"/>
        </w:rPr>
      </w:pPr>
    </w:p>
    <w:p w14:paraId="5B40272C" w14:textId="3A409EF3" w:rsidR="007D0BDF" w:rsidRPr="005B1D45" w:rsidRDefault="007D0BDF" w:rsidP="007D0BDF">
      <w:pPr>
        <w:pStyle w:val="Ttulo3"/>
      </w:pPr>
      <w:bookmarkStart w:id="253" w:name="_Toc99392106"/>
      <w:r>
        <w:t>Acordes Maiores com Quarta Suspensa:</w:t>
      </w:r>
      <w:bookmarkEnd w:id="253"/>
    </w:p>
    <w:p w14:paraId="2FC41DC7" w14:textId="11B716A4"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2519F82D" wp14:editId="34D41662">
            <wp:extent cx="2194560" cy="1463040"/>
            <wp:effectExtent l="0" t="0" r="0" b="381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194560" cy="1463040"/>
                    </a:xfrm>
                    <a:prstGeom prst="rect">
                      <a:avLst/>
                    </a:prstGeom>
                    <a:noFill/>
                    <a:ln>
                      <a:noFill/>
                    </a:ln>
                  </pic:spPr>
                </pic:pic>
              </a:graphicData>
            </a:graphic>
          </wp:inline>
        </w:drawing>
      </w:r>
      <w:r w:rsidR="00D64780">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62AB0710" wp14:editId="257FCD61">
            <wp:extent cx="3105150" cy="173355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3105150" cy="1733550"/>
                    </a:xfrm>
                    <a:prstGeom prst="rect">
                      <a:avLst/>
                    </a:prstGeom>
                    <a:noFill/>
                    <a:ln>
                      <a:noFill/>
                    </a:ln>
                  </pic:spPr>
                </pic:pic>
              </a:graphicData>
            </a:graphic>
          </wp:inline>
        </w:drawing>
      </w:r>
    </w:p>
    <w:p w14:paraId="224730CC" w14:textId="77777777"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00E52D3D" wp14:editId="1B5AEE4C">
            <wp:extent cx="2200275" cy="1543050"/>
            <wp:effectExtent l="0" t="0" r="952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2200275" cy="1543050"/>
                    </a:xfrm>
                    <a:prstGeom prst="rect">
                      <a:avLst/>
                    </a:prstGeom>
                    <a:noFill/>
                    <a:ln>
                      <a:noFill/>
                    </a:ln>
                  </pic:spPr>
                </pic:pic>
              </a:graphicData>
            </a:graphic>
          </wp:inline>
        </w:drawing>
      </w:r>
      <w:r>
        <w:rPr>
          <w:rFonts w:asciiTheme="minorHAnsi" w:hAnsiTheme="minorHAnsi" w:cstheme="minorHAnsi"/>
          <w:b/>
          <w:noProof/>
          <w:sz w:val="24"/>
          <w:lang w:eastAsia="pt-BR"/>
        </w:rPr>
        <w:drawing>
          <wp:inline distT="0" distB="0" distL="0" distR="0" wp14:anchorId="47BC66D2" wp14:editId="094DEED0">
            <wp:extent cx="3114675" cy="1724025"/>
            <wp:effectExtent l="0" t="0" r="9525" b="9525"/>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114675" cy="1724025"/>
                    </a:xfrm>
                    <a:prstGeom prst="rect">
                      <a:avLst/>
                    </a:prstGeom>
                    <a:noFill/>
                    <a:ln>
                      <a:noFill/>
                    </a:ln>
                  </pic:spPr>
                </pic:pic>
              </a:graphicData>
            </a:graphic>
          </wp:inline>
        </w:drawing>
      </w:r>
    </w:p>
    <w:p w14:paraId="37EC3FA9" w14:textId="73879E81" w:rsidR="00D64780" w:rsidRDefault="00D64780" w:rsidP="00D64780">
      <w:pPr>
        <w:rPr>
          <w:rFonts w:asciiTheme="minorHAnsi" w:hAnsiTheme="minorHAnsi" w:cstheme="minorHAnsi"/>
          <w:b/>
          <w:sz w:val="24"/>
        </w:rPr>
      </w:pPr>
      <w:r>
        <w:rPr>
          <w:rFonts w:asciiTheme="minorHAnsi" w:hAnsiTheme="minorHAnsi" w:cstheme="minorHAnsi"/>
          <w:b/>
          <w:noProof/>
          <w:sz w:val="24"/>
          <w:lang w:eastAsia="pt-BR"/>
        </w:rPr>
        <w:t xml:space="preserve">  </w:t>
      </w:r>
      <w:r w:rsidR="00EE60AE">
        <w:rPr>
          <w:rFonts w:asciiTheme="minorHAnsi" w:hAnsiTheme="minorHAnsi" w:cstheme="minorHAnsi"/>
          <w:b/>
          <w:noProof/>
          <w:sz w:val="24"/>
          <w:lang w:eastAsia="pt-BR"/>
        </w:rPr>
        <w:drawing>
          <wp:inline distT="0" distB="0" distL="0" distR="0" wp14:anchorId="57D6C271" wp14:editId="3AF280C8">
            <wp:extent cx="2152650" cy="1495425"/>
            <wp:effectExtent l="0" t="0" r="0" b="952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152650" cy="1495425"/>
                    </a:xfrm>
                    <a:prstGeom prst="rect">
                      <a:avLst/>
                    </a:prstGeom>
                    <a:noFill/>
                    <a:ln>
                      <a:noFill/>
                    </a:ln>
                  </pic:spPr>
                </pic:pic>
              </a:graphicData>
            </a:graphic>
          </wp:inline>
        </w:drawing>
      </w:r>
      <w:r>
        <w:rPr>
          <w:rFonts w:asciiTheme="minorHAnsi" w:hAnsiTheme="minorHAnsi" w:cstheme="minorHAnsi"/>
          <w:b/>
          <w:noProof/>
          <w:sz w:val="24"/>
          <w:lang w:eastAsia="pt-BR"/>
        </w:rPr>
        <w:t xml:space="preserve">               </w:t>
      </w:r>
      <w:r w:rsidR="00EE60AE">
        <w:rPr>
          <w:rFonts w:asciiTheme="minorHAnsi" w:hAnsiTheme="minorHAnsi" w:cstheme="minorHAnsi"/>
          <w:b/>
          <w:noProof/>
          <w:sz w:val="24"/>
          <w:lang w:eastAsia="pt-BR"/>
        </w:rPr>
        <w:drawing>
          <wp:inline distT="0" distB="0" distL="0" distR="0" wp14:anchorId="0277F57E" wp14:editId="2499EDB1">
            <wp:extent cx="2200275" cy="1495425"/>
            <wp:effectExtent l="0" t="0" r="9525" b="9525"/>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2200275" cy="1495425"/>
                    </a:xfrm>
                    <a:prstGeom prst="rect">
                      <a:avLst/>
                    </a:prstGeom>
                    <a:noFill/>
                    <a:ln>
                      <a:noFill/>
                    </a:ln>
                  </pic:spPr>
                </pic:pic>
              </a:graphicData>
            </a:graphic>
          </wp:inline>
        </w:drawing>
      </w:r>
    </w:p>
    <w:p w14:paraId="676002DE" w14:textId="34D8A377"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14C327B0" wp14:editId="676AF5F4">
            <wp:extent cx="2200275" cy="1495425"/>
            <wp:effectExtent l="0" t="0" r="9525" b="9525"/>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200275" cy="1495425"/>
                    </a:xfrm>
                    <a:prstGeom prst="rect">
                      <a:avLst/>
                    </a:prstGeom>
                    <a:noFill/>
                    <a:ln>
                      <a:noFill/>
                    </a:ln>
                  </pic:spPr>
                </pic:pic>
              </a:graphicData>
            </a:graphic>
          </wp:inline>
        </w:drawing>
      </w:r>
      <w:r w:rsidR="00D64780">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69E73695" wp14:editId="188A158C">
            <wp:extent cx="2886075" cy="1714500"/>
            <wp:effectExtent l="0" t="0" r="9525"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2886075" cy="1714500"/>
                    </a:xfrm>
                    <a:prstGeom prst="rect">
                      <a:avLst/>
                    </a:prstGeom>
                    <a:noFill/>
                    <a:ln>
                      <a:noFill/>
                    </a:ln>
                  </pic:spPr>
                </pic:pic>
              </a:graphicData>
            </a:graphic>
          </wp:inline>
        </w:drawing>
      </w:r>
    </w:p>
    <w:p w14:paraId="7603D595" w14:textId="0C25AEAB"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1119D5A1" wp14:editId="1372BE20">
            <wp:extent cx="2219325" cy="1514475"/>
            <wp:effectExtent l="0" t="0" r="9525" b="9525"/>
            <wp:docPr id="140"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2219325" cy="1514475"/>
                    </a:xfrm>
                    <a:prstGeom prst="rect">
                      <a:avLst/>
                    </a:prstGeom>
                    <a:noFill/>
                    <a:ln>
                      <a:noFill/>
                    </a:ln>
                  </pic:spPr>
                </pic:pic>
              </a:graphicData>
            </a:graphic>
          </wp:inline>
        </w:drawing>
      </w:r>
      <w:r>
        <w:rPr>
          <w:rFonts w:asciiTheme="minorHAnsi" w:hAnsiTheme="minorHAnsi" w:cstheme="minorHAnsi"/>
          <w:b/>
          <w:noProof/>
          <w:sz w:val="24"/>
          <w:lang w:eastAsia="pt-BR"/>
        </w:rPr>
        <w:drawing>
          <wp:inline distT="0" distB="0" distL="0" distR="0" wp14:anchorId="7CA32F9F" wp14:editId="405F8192">
            <wp:extent cx="3152775" cy="1743075"/>
            <wp:effectExtent l="0" t="0" r="9525" b="9525"/>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152775" cy="1743075"/>
                    </a:xfrm>
                    <a:prstGeom prst="rect">
                      <a:avLst/>
                    </a:prstGeom>
                    <a:noFill/>
                    <a:ln>
                      <a:noFill/>
                    </a:ln>
                  </pic:spPr>
                </pic:pic>
              </a:graphicData>
            </a:graphic>
          </wp:inline>
        </w:drawing>
      </w:r>
    </w:p>
    <w:p w14:paraId="1CAA7B37" w14:textId="77777777" w:rsidR="00D64780" w:rsidRDefault="00EE5FFE" w:rsidP="00EE60AE">
      <w:pPr>
        <w:jc w:val="center"/>
        <w:rPr>
          <w:rFonts w:asciiTheme="minorHAnsi" w:hAnsiTheme="minorHAnsi" w:cstheme="minorHAnsi"/>
          <w:b/>
          <w:sz w:val="24"/>
        </w:rPr>
      </w:pPr>
      <w:r>
        <w:rPr>
          <w:rFonts w:asciiTheme="minorHAnsi" w:hAnsiTheme="minorHAnsi" w:cstheme="minorHAnsi"/>
          <w:b/>
          <w:sz w:val="24"/>
        </w:rPr>
        <w:t xml:space="preserve"> </w:t>
      </w:r>
      <w:r w:rsidR="00EE60AE">
        <w:rPr>
          <w:rFonts w:asciiTheme="minorHAnsi" w:hAnsiTheme="minorHAnsi" w:cstheme="minorHAnsi"/>
          <w:b/>
          <w:noProof/>
          <w:sz w:val="24"/>
          <w:lang w:eastAsia="pt-BR"/>
        </w:rPr>
        <w:drawing>
          <wp:inline distT="0" distB="0" distL="0" distR="0" wp14:anchorId="2D5F08AE" wp14:editId="09F11DF2">
            <wp:extent cx="2171700" cy="1457325"/>
            <wp:effectExtent l="0" t="0" r="0" b="9525"/>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171700" cy="1457325"/>
                    </a:xfrm>
                    <a:prstGeom prst="rect">
                      <a:avLst/>
                    </a:prstGeom>
                    <a:noFill/>
                    <a:ln>
                      <a:noFill/>
                    </a:ln>
                  </pic:spPr>
                </pic:pic>
              </a:graphicData>
            </a:graphic>
          </wp:inline>
        </w:drawing>
      </w:r>
      <w:r>
        <w:rPr>
          <w:rFonts w:asciiTheme="minorHAnsi" w:hAnsiTheme="minorHAnsi" w:cstheme="minorHAnsi"/>
          <w:b/>
          <w:sz w:val="24"/>
        </w:rPr>
        <w:t xml:space="preserve"> </w:t>
      </w:r>
      <w:r w:rsidR="00EE60AE">
        <w:rPr>
          <w:rFonts w:asciiTheme="minorHAnsi" w:hAnsiTheme="minorHAnsi" w:cstheme="minorHAnsi"/>
          <w:b/>
          <w:noProof/>
          <w:sz w:val="24"/>
          <w:lang w:eastAsia="pt-BR"/>
        </w:rPr>
        <w:drawing>
          <wp:inline distT="0" distB="0" distL="0" distR="0" wp14:anchorId="5DA8D031" wp14:editId="08FB4927">
            <wp:extent cx="3143250" cy="1752600"/>
            <wp:effectExtent l="0" t="0" r="0" b="0"/>
            <wp:docPr id="14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143250" cy="1752600"/>
                    </a:xfrm>
                    <a:prstGeom prst="rect">
                      <a:avLst/>
                    </a:prstGeom>
                    <a:noFill/>
                    <a:ln>
                      <a:noFill/>
                    </a:ln>
                  </pic:spPr>
                </pic:pic>
              </a:graphicData>
            </a:graphic>
          </wp:inline>
        </w:drawing>
      </w:r>
    </w:p>
    <w:p w14:paraId="688CA29A" w14:textId="53459D15" w:rsidR="00EE60AE" w:rsidRDefault="00EE60AE"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6A241494" wp14:editId="4F5D722E">
            <wp:extent cx="2152650" cy="1524000"/>
            <wp:effectExtent l="0" t="0" r="0" b="0"/>
            <wp:docPr id="146"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2152650" cy="1524000"/>
                    </a:xfrm>
                    <a:prstGeom prst="rect">
                      <a:avLst/>
                    </a:prstGeom>
                    <a:noFill/>
                    <a:ln>
                      <a:noFill/>
                    </a:ln>
                  </pic:spPr>
                </pic:pic>
              </a:graphicData>
            </a:graphic>
          </wp:inline>
        </w:drawing>
      </w:r>
    </w:p>
    <w:p w14:paraId="3FBB227C" w14:textId="0926BD0D" w:rsidR="00AE36DE" w:rsidRDefault="00AE36DE" w:rsidP="00EE60AE">
      <w:pPr>
        <w:jc w:val="center"/>
        <w:rPr>
          <w:rFonts w:asciiTheme="minorHAnsi" w:hAnsiTheme="minorHAnsi" w:cstheme="minorHAnsi"/>
          <w:b/>
          <w:sz w:val="24"/>
        </w:rPr>
      </w:pPr>
    </w:p>
    <w:p w14:paraId="2E2F5292" w14:textId="410AB9A7" w:rsidR="00AE36DE" w:rsidRDefault="00AE36DE" w:rsidP="00EE60AE">
      <w:pPr>
        <w:jc w:val="center"/>
        <w:rPr>
          <w:rFonts w:asciiTheme="minorHAnsi" w:hAnsiTheme="minorHAnsi" w:cstheme="minorHAnsi"/>
          <w:b/>
          <w:sz w:val="24"/>
        </w:rPr>
      </w:pPr>
    </w:p>
    <w:p w14:paraId="5381083E" w14:textId="182624CB" w:rsidR="00C50DA1" w:rsidRDefault="00C50DA1" w:rsidP="00EE60AE">
      <w:pPr>
        <w:jc w:val="center"/>
        <w:rPr>
          <w:rFonts w:asciiTheme="minorHAnsi" w:hAnsiTheme="minorHAnsi" w:cstheme="minorHAnsi"/>
          <w:b/>
          <w:sz w:val="24"/>
        </w:rPr>
      </w:pPr>
    </w:p>
    <w:p w14:paraId="0A5E334D" w14:textId="5AE2C340" w:rsidR="00C50DA1" w:rsidRDefault="00C50DA1" w:rsidP="00EE60AE">
      <w:pPr>
        <w:jc w:val="center"/>
        <w:rPr>
          <w:rFonts w:asciiTheme="minorHAnsi" w:hAnsiTheme="minorHAnsi" w:cstheme="minorHAnsi"/>
          <w:b/>
          <w:sz w:val="24"/>
        </w:rPr>
      </w:pPr>
    </w:p>
    <w:p w14:paraId="48694385" w14:textId="095013EB" w:rsidR="00C50DA1" w:rsidRDefault="00C50DA1" w:rsidP="00EE60AE">
      <w:pPr>
        <w:jc w:val="center"/>
        <w:rPr>
          <w:rFonts w:asciiTheme="minorHAnsi" w:hAnsiTheme="minorHAnsi" w:cstheme="minorHAnsi"/>
          <w:b/>
          <w:sz w:val="24"/>
        </w:rPr>
      </w:pPr>
    </w:p>
    <w:p w14:paraId="6018E69A" w14:textId="36537FAE" w:rsidR="00C50DA1" w:rsidRDefault="00C50DA1" w:rsidP="00EE60AE">
      <w:pPr>
        <w:jc w:val="center"/>
        <w:rPr>
          <w:rFonts w:asciiTheme="minorHAnsi" w:hAnsiTheme="minorHAnsi" w:cstheme="minorHAnsi"/>
          <w:b/>
          <w:sz w:val="24"/>
        </w:rPr>
      </w:pPr>
    </w:p>
    <w:p w14:paraId="3C5618F8" w14:textId="4E08A501" w:rsidR="00C50DA1" w:rsidRDefault="00C50DA1" w:rsidP="00EE60AE">
      <w:pPr>
        <w:jc w:val="center"/>
        <w:rPr>
          <w:rFonts w:asciiTheme="minorHAnsi" w:hAnsiTheme="minorHAnsi" w:cstheme="minorHAnsi"/>
          <w:b/>
          <w:sz w:val="24"/>
        </w:rPr>
      </w:pPr>
    </w:p>
    <w:p w14:paraId="3CAEF912" w14:textId="1F95FBFC" w:rsidR="00C50DA1" w:rsidRDefault="00C50DA1" w:rsidP="00EE60AE">
      <w:pPr>
        <w:jc w:val="center"/>
        <w:rPr>
          <w:rFonts w:asciiTheme="minorHAnsi" w:hAnsiTheme="minorHAnsi" w:cstheme="minorHAnsi"/>
          <w:b/>
          <w:sz w:val="24"/>
        </w:rPr>
      </w:pPr>
    </w:p>
    <w:p w14:paraId="57F0C138" w14:textId="4A3176E8" w:rsidR="00C50DA1" w:rsidRDefault="00C50DA1" w:rsidP="00EE60AE">
      <w:pPr>
        <w:jc w:val="center"/>
        <w:rPr>
          <w:rFonts w:asciiTheme="minorHAnsi" w:hAnsiTheme="minorHAnsi" w:cstheme="minorHAnsi"/>
          <w:b/>
          <w:sz w:val="24"/>
        </w:rPr>
      </w:pPr>
    </w:p>
    <w:p w14:paraId="66AB7BE5" w14:textId="5BBCE352" w:rsidR="00C50DA1" w:rsidRDefault="00C50DA1" w:rsidP="00EE60AE">
      <w:pPr>
        <w:jc w:val="center"/>
        <w:rPr>
          <w:rFonts w:asciiTheme="minorHAnsi" w:hAnsiTheme="minorHAnsi" w:cstheme="minorHAnsi"/>
          <w:b/>
          <w:sz w:val="24"/>
        </w:rPr>
      </w:pPr>
    </w:p>
    <w:p w14:paraId="7869A68A" w14:textId="0826EF9A" w:rsidR="00C50DA1" w:rsidRDefault="00C50DA1" w:rsidP="00EE60AE">
      <w:pPr>
        <w:jc w:val="center"/>
        <w:rPr>
          <w:rFonts w:asciiTheme="minorHAnsi" w:hAnsiTheme="minorHAnsi" w:cstheme="minorHAnsi"/>
          <w:b/>
          <w:sz w:val="24"/>
        </w:rPr>
      </w:pPr>
    </w:p>
    <w:p w14:paraId="58C296F9" w14:textId="3C26B8DB" w:rsidR="00C50DA1" w:rsidRDefault="00C50DA1" w:rsidP="00EE60AE">
      <w:pPr>
        <w:jc w:val="center"/>
        <w:rPr>
          <w:rFonts w:asciiTheme="minorHAnsi" w:hAnsiTheme="minorHAnsi" w:cstheme="minorHAnsi"/>
          <w:b/>
          <w:sz w:val="24"/>
        </w:rPr>
      </w:pPr>
    </w:p>
    <w:p w14:paraId="348E80B4" w14:textId="59EC3662" w:rsidR="00C50DA1" w:rsidRDefault="00C50DA1" w:rsidP="00EE60AE">
      <w:pPr>
        <w:jc w:val="center"/>
        <w:rPr>
          <w:rFonts w:asciiTheme="minorHAnsi" w:hAnsiTheme="minorHAnsi" w:cstheme="minorHAnsi"/>
          <w:b/>
          <w:sz w:val="24"/>
        </w:rPr>
      </w:pPr>
    </w:p>
    <w:p w14:paraId="55EF21E5" w14:textId="51F4354B" w:rsidR="00C50DA1" w:rsidRDefault="00C50DA1" w:rsidP="00EE60AE">
      <w:pPr>
        <w:jc w:val="center"/>
        <w:rPr>
          <w:rFonts w:asciiTheme="minorHAnsi" w:hAnsiTheme="minorHAnsi" w:cstheme="minorHAnsi"/>
          <w:b/>
          <w:sz w:val="24"/>
        </w:rPr>
      </w:pPr>
    </w:p>
    <w:p w14:paraId="6E9FA587" w14:textId="7D9E30AA" w:rsidR="00C50DA1" w:rsidRDefault="00C50DA1" w:rsidP="00EE60AE">
      <w:pPr>
        <w:jc w:val="center"/>
        <w:rPr>
          <w:rFonts w:asciiTheme="minorHAnsi" w:hAnsiTheme="minorHAnsi" w:cstheme="minorHAnsi"/>
          <w:b/>
          <w:sz w:val="24"/>
        </w:rPr>
      </w:pPr>
    </w:p>
    <w:p w14:paraId="5D9BD045" w14:textId="77777777" w:rsidR="00D64780" w:rsidRDefault="00D64780" w:rsidP="00EE60AE">
      <w:pPr>
        <w:jc w:val="center"/>
        <w:rPr>
          <w:rFonts w:asciiTheme="minorHAnsi" w:hAnsiTheme="minorHAnsi" w:cstheme="minorHAnsi"/>
          <w:b/>
          <w:sz w:val="24"/>
        </w:rPr>
      </w:pPr>
    </w:p>
    <w:p w14:paraId="38BDD714" w14:textId="65F0F4B4" w:rsidR="00C50DA1" w:rsidRDefault="00C50DA1" w:rsidP="00EE60AE">
      <w:pPr>
        <w:jc w:val="center"/>
        <w:rPr>
          <w:rFonts w:asciiTheme="minorHAnsi" w:hAnsiTheme="minorHAnsi" w:cstheme="minorHAnsi"/>
          <w:b/>
          <w:sz w:val="24"/>
        </w:rPr>
      </w:pPr>
    </w:p>
    <w:p w14:paraId="67E88072" w14:textId="5D947432" w:rsidR="00C50DA1" w:rsidRDefault="00C50DA1" w:rsidP="00EE60AE">
      <w:pPr>
        <w:jc w:val="center"/>
        <w:rPr>
          <w:rFonts w:asciiTheme="minorHAnsi" w:hAnsiTheme="minorHAnsi" w:cstheme="minorHAnsi"/>
          <w:b/>
          <w:sz w:val="24"/>
        </w:rPr>
      </w:pPr>
    </w:p>
    <w:p w14:paraId="233A99C0" w14:textId="77777777" w:rsidR="00C50DA1" w:rsidRDefault="00C50DA1" w:rsidP="00EE60AE">
      <w:pPr>
        <w:jc w:val="center"/>
        <w:rPr>
          <w:rFonts w:asciiTheme="minorHAnsi" w:hAnsiTheme="minorHAnsi" w:cstheme="minorHAnsi"/>
          <w:b/>
          <w:sz w:val="24"/>
        </w:rPr>
      </w:pPr>
    </w:p>
    <w:p w14:paraId="7EDFFFFE" w14:textId="30A81FFF" w:rsidR="00AE36DE" w:rsidRPr="00D64780" w:rsidRDefault="004A7740" w:rsidP="00D64780">
      <w:pPr>
        <w:pStyle w:val="Ttulo3"/>
      </w:pPr>
      <w:bookmarkStart w:id="254" w:name="_Toc99392107"/>
      <w:r>
        <w:t xml:space="preserve">Acordes </w:t>
      </w:r>
      <w:r w:rsidR="000C278D">
        <w:t>C</w:t>
      </w:r>
      <w:r>
        <w:t xml:space="preserve">om </w:t>
      </w:r>
      <w:r w:rsidR="000C278D">
        <w:t>Q</w:t>
      </w:r>
      <w:r>
        <w:t xml:space="preserve">uinta </w:t>
      </w:r>
      <w:r w:rsidR="000C278D">
        <w:t>A</w:t>
      </w:r>
      <w:r>
        <w:t>umentada:</w:t>
      </w:r>
      <w:bookmarkEnd w:id="254"/>
    </w:p>
    <w:p w14:paraId="4FF75803" w14:textId="5EF85DF4" w:rsidR="00AE36DE" w:rsidRDefault="00AE36DE" w:rsidP="00EE60AE">
      <w:pPr>
        <w:jc w:val="center"/>
        <w:rPr>
          <w:rFonts w:asciiTheme="minorHAnsi" w:hAnsiTheme="minorHAnsi" w:cstheme="minorHAnsi"/>
          <w:b/>
          <w:sz w:val="24"/>
        </w:rPr>
      </w:pPr>
    </w:p>
    <w:p w14:paraId="793944EF" w14:textId="18CD508C" w:rsidR="00AE36DE"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1226D0FB" wp14:editId="1D9CD07D">
            <wp:extent cx="2276475" cy="1562100"/>
            <wp:effectExtent l="0" t="0" r="9525" b="0"/>
            <wp:docPr id="318" name="Imagem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276475" cy="1562100"/>
                    </a:xfrm>
                    <a:prstGeom prst="rect">
                      <a:avLst/>
                    </a:prstGeom>
                    <a:noFill/>
                    <a:ln>
                      <a:noFill/>
                    </a:ln>
                  </pic:spPr>
                </pic:pic>
              </a:graphicData>
            </a:graphic>
          </wp:inline>
        </w:drawing>
      </w:r>
      <w:r>
        <w:rPr>
          <w:rFonts w:asciiTheme="minorHAnsi" w:hAnsiTheme="minorHAnsi" w:cstheme="minorHAnsi"/>
          <w:b/>
          <w:noProof/>
          <w:sz w:val="24"/>
          <w:lang w:eastAsia="pt-BR"/>
        </w:rPr>
        <w:drawing>
          <wp:inline distT="0" distB="0" distL="0" distR="0" wp14:anchorId="4A4616A6" wp14:editId="277D645D">
            <wp:extent cx="2905125" cy="1752600"/>
            <wp:effectExtent l="0" t="0" r="9525" b="0"/>
            <wp:docPr id="319" name="Imagem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905125" cy="1752600"/>
                    </a:xfrm>
                    <a:prstGeom prst="rect">
                      <a:avLst/>
                    </a:prstGeom>
                    <a:noFill/>
                    <a:ln>
                      <a:noFill/>
                    </a:ln>
                  </pic:spPr>
                </pic:pic>
              </a:graphicData>
            </a:graphic>
          </wp:inline>
        </w:drawing>
      </w:r>
    </w:p>
    <w:p w14:paraId="1797D604" w14:textId="3B030CAD"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2000F2D3" wp14:editId="509F3D4C">
            <wp:extent cx="2228850" cy="1485900"/>
            <wp:effectExtent l="0" t="0" r="0" b="0"/>
            <wp:docPr id="1200" name="Imagem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228850" cy="14859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1FEADFE8" wp14:editId="398E59E8">
            <wp:extent cx="2286000" cy="1504950"/>
            <wp:effectExtent l="0" t="0" r="0" b="0"/>
            <wp:docPr id="1201" name="Imagem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286000" cy="1504950"/>
                    </a:xfrm>
                    <a:prstGeom prst="rect">
                      <a:avLst/>
                    </a:prstGeom>
                    <a:noFill/>
                    <a:ln>
                      <a:noFill/>
                    </a:ln>
                  </pic:spPr>
                </pic:pic>
              </a:graphicData>
            </a:graphic>
          </wp:inline>
        </w:drawing>
      </w:r>
    </w:p>
    <w:p w14:paraId="7F0A2BAD" w14:textId="4AC5C1AE"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7B01B937" wp14:editId="31C3FB3B">
            <wp:extent cx="2228850" cy="1524000"/>
            <wp:effectExtent l="0" t="0" r="0" b="0"/>
            <wp:docPr id="1202" name="Imagem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2228850" cy="15240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4E914D46" wp14:editId="3037673C">
            <wp:extent cx="2895600" cy="1733550"/>
            <wp:effectExtent l="0" t="0" r="0" b="0"/>
            <wp:docPr id="1203" name="Imagem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2895600" cy="1733550"/>
                    </a:xfrm>
                    <a:prstGeom prst="rect">
                      <a:avLst/>
                    </a:prstGeom>
                    <a:noFill/>
                    <a:ln>
                      <a:noFill/>
                    </a:ln>
                  </pic:spPr>
                </pic:pic>
              </a:graphicData>
            </a:graphic>
          </wp:inline>
        </w:drawing>
      </w:r>
    </w:p>
    <w:p w14:paraId="1FA4154B" w14:textId="06E0B14D"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795C6E50" wp14:editId="2C9F1766">
            <wp:extent cx="2343150" cy="1562100"/>
            <wp:effectExtent l="0" t="0" r="0" b="0"/>
            <wp:docPr id="1204" name="Imagem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343150" cy="15621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7B707A2F" wp14:editId="700F747A">
            <wp:extent cx="2952750" cy="1733550"/>
            <wp:effectExtent l="0" t="0" r="0" b="0"/>
            <wp:docPr id="1205" name="Imagem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2952750" cy="1733550"/>
                    </a:xfrm>
                    <a:prstGeom prst="rect">
                      <a:avLst/>
                    </a:prstGeom>
                    <a:noFill/>
                    <a:ln>
                      <a:noFill/>
                    </a:ln>
                  </pic:spPr>
                </pic:pic>
              </a:graphicData>
            </a:graphic>
          </wp:inline>
        </w:drawing>
      </w:r>
    </w:p>
    <w:p w14:paraId="74FE89C5" w14:textId="45D2B1CA"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0EA538FD" wp14:editId="255B3C95">
            <wp:extent cx="2257425" cy="1562100"/>
            <wp:effectExtent l="0" t="0" r="9525" b="0"/>
            <wp:docPr id="1206" name="Imagem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2257425" cy="15621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7AC5F8D1" wp14:editId="60953597">
            <wp:extent cx="2857500" cy="1781175"/>
            <wp:effectExtent l="0" t="0" r="0" b="9525"/>
            <wp:docPr id="1207" name="Imagem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inline>
        </w:drawing>
      </w:r>
    </w:p>
    <w:p w14:paraId="3EFB7058" w14:textId="3D61838B"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54DE4937" wp14:editId="5CDDA075">
            <wp:extent cx="2209800" cy="1524000"/>
            <wp:effectExtent l="0" t="0" r="0" b="0"/>
            <wp:docPr id="1208" name="Imagem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2209800" cy="1524000"/>
                    </a:xfrm>
                    <a:prstGeom prst="rect">
                      <a:avLst/>
                    </a:prstGeom>
                    <a:noFill/>
                    <a:ln>
                      <a:noFill/>
                    </a:ln>
                  </pic:spPr>
                </pic:pic>
              </a:graphicData>
            </a:graphic>
          </wp:inline>
        </w:drawing>
      </w:r>
    </w:p>
    <w:p w14:paraId="6C9B280C" w14:textId="175C341F" w:rsidR="00AE36DE" w:rsidRDefault="00AE36DE" w:rsidP="00EE60AE">
      <w:pPr>
        <w:jc w:val="center"/>
        <w:rPr>
          <w:rFonts w:asciiTheme="minorHAnsi" w:hAnsiTheme="minorHAnsi" w:cstheme="minorHAnsi"/>
          <w:b/>
          <w:sz w:val="24"/>
        </w:rPr>
      </w:pPr>
    </w:p>
    <w:p w14:paraId="28348E66" w14:textId="0347A1E5" w:rsidR="00AE36DE" w:rsidRDefault="00AE36DE" w:rsidP="00810C65">
      <w:pPr>
        <w:rPr>
          <w:rFonts w:asciiTheme="minorHAnsi" w:hAnsiTheme="minorHAnsi" w:cstheme="minorHAnsi"/>
          <w:b/>
          <w:sz w:val="24"/>
        </w:rPr>
      </w:pPr>
    </w:p>
    <w:p w14:paraId="220AD030" w14:textId="77777777" w:rsidR="00810C65" w:rsidRDefault="00810C65" w:rsidP="00810C65">
      <w:pPr>
        <w:rPr>
          <w:rFonts w:asciiTheme="minorHAnsi" w:hAnsiTheme="minorHAnsi" w:cstheme="minorHAnsi"/>
          <w:b/>
          <w:sz w:val="24"/>
        </w:rPr>
      </w:pPr>
    </w:p>
    <w:p w14:paraId="6E1A8290" w14:textId="0A0FCD3F" w:rsidR="00AE36DE" w:rsidRDefault="00AE36DE" w:rsidP="00EE60AE">
      <w:pPr>
        <w:jc w:val="center"/>
        <w:rPr>
          <w:rFonts w:asciiTheme="minorHAnsi" w:hAnsiTheme="minorHAnsi" w:cstheme="minorHAnsi"/>
          <w:b/>
          <w:sz w:val="24"/>
        </w:rPr>
      </w:pPr>
    </w:p>
    <w:p w14:paraId="3D45770E" w14:textId="1A2930B2" w:rsidR="00AE36DE" w:rsidRDefault="00AE36DE" w:rsidP="00C50DA1">
      <w:pPr>
        <w:rPr>
          <w:rFonts w:asciiTheme="minorHAnsi" w:hAnsiTheme="minorHAnsi" w:cstheme="minorHAnsi"/>
          <w:b/>
          <w:sz w:val="24"/>
        </w:rPr>
      </w:pPr>
    </w:p>
    <w:p w14:paraId="393DDD41" w14:textId="155DD01F" w:rsidR="00C50DA1" w:rsidRDefault="00C50DA1" w:rsidP="00C50DA1">
      <w:pPr>
        <w:rPr>
          <w:rFonts w:asciiTheme="minorHAnsi" w:hAnsiTheme="minorHAnsi" w:cstheme="minorHAnsi"/>
          <w:b/>
          <w:sz w:val="24"/>
        </w:rPr>
      </w:pPr>
    </w:p>
    <w:p w14:paraId="4B05F001" w14:textId="3DD53FCA" w:rsidR="00C50DA1" w:rsidRDefault="00C50DA1" w:rsidP="00C50DA1">
      <w:pPr>
        <w:rPr>
          <w:rFonts w:asciiTheme="minorHAnsi" w:hAnsiTheme="minorHAnsi" w:cstheme="minorHAnsi"/>
          <w:b/>
          <w:sz w:val="24"/>
        </w:rPr>
      </w:pPr>
    </w:p>
    <w:p w14:paraId="38FCF1AA" w14:textId="5ACFD2F5" w:rsidR="00C50DA1" w:rsidRDefault="00C50DA1" w:rsidP="00C50DA1">
      <w:pPr>
        <w:rPr>
          <w:rFonts w:asciiTheme="minorHAnsi" w:hAnsiTheme="minorHAnsi" w:cstheme="minorHAnsi"/>
          <w:b/>
          <w:sz w:val="24"/>
        </w:rPr>
      </w:pPr>
    </w:p>
    <w:p w14:paraId="71DCF6CA" w14:textId="44F491E7" w:rsidR="00C50DA1" w:rsidRDefault="00C50DA1" w:rsidP="00C50DA1">
      <w:pPr>
        <w:rPr>
          <w:rFonts w:asciiTheme="minorHAnsi" w:hAnsiTheme="minorHAnsi" w:cstheme="minorHAnsi"/>
          <w:b/>
          <w:sz w:val="24"/>
        </w:rPr>
      </w:pPr>
    </w:p>
    <w:p w14:paraId="758E21C2" w14:textId="68B1FD52" w:rsidR="00C50DA1" w:rsidRDefault="00C50DA1" w:rsidP="00C50DA1">
      <w:pPr>
        <w:rPr>
          <w:rFonts w:asciiTheme="minorHAnsi" w:hAnsiTheme="minorHAnsi" w:cstheme="minorHAnsi"/>
          <w:b/>
          <w:sz w:val="24"/>
        </w:rPr>
      </w:pPr>
    </w:p>
    <w:p w14:paraId="0F5017B9" w14:textId="0EAABB06" w:rsidR="00C50DA1" w:rsidRDefault="00C50DA1" w:rsidP="00C50DA1">
      <w:pPr>
        <w:rPr>
          <w:rFonts w:asciiTheme="minorHAnsi" w:hAnsiTheme="minorHAnsi" w:cstheme="minorHAnsi"/>
          <w:b/>
          <w:sz w:val="24"/>
        </w:rPr>
      </w:pPr>
    </w:p>
    <w:p w14:paraId="46D58C1A" w14:textId="096CA0C2" w:rsidR="00C50DA1" w:rsidRDefault="00C50DA1" w:rsidP="00C50DA1">
      <w:pPr>
        <w:rPr>
          <w:rFonts w:asciiTheme="minorHAnsi" w:hAnsiTheme="minorHAnsi" w:cstheme="minorHAnsi"/>
          <w:b/>
          <w:sz w:val="24"/>
        </w:rPr>
      </w:pPr>
    </w:p>
    <w:p w14:paraId="275FE7C1" w14:textId="254A9036" w:rsidR="00C50DA1" w:rsidRDefault="00C50DA1" w:rsidP="00C50DA1">
      <w:pPr>
        <w:rPr>
          <w:rFonts w:asciiTheme="minorHAnsi" w:hAnsiTheme="minorHAnsi" w:cstheme="minorHAnsi"/>
          <w:b/>
          <w:sz w:val="24"/>
        </w:rPr>
      </w:pPr>
    </w:p>
    <w:p w14:paraId="388B2AD4" w14:textId="4DF6DE3B" w:rsidR="00C50DA1" w:rsidRDefault="00C50DA1" w:rsidP="00C50DA1">
      <w:pPr>
        <w:rPr>
          <w:rFonts w:asciiTheme="minorHAnsi" w:hAnsiTheme="minorHAnsi" w:cstheme="minorHAnsi"/>
          <w:b/>
          <w:sz w:val="24"/>
        </w:rPr>
      </w:pPr>
    </w:p>
    <w:p w14:paraId="12B867C3" w14:textId="47714DA6" w:rsidR="00C50DA1" w:rsidRDefault="00C50DA1" w:rsidP="00C50DA1">
      <w:pPr>
        <w:rPr>
          <w:rFonts w:asciiTheme="minorHAnsi" w:hAnsiTheme="minorHAnsi" w:cstheme="minorHAnsi"/>
          <w:b/>
          <w:sz w:val="24"/>
        </w:rPr>
      </w:pPr>
    </w:p>
    <w:p w14:paraId="60BCC0C7" w14:textId="443C8C93" w:rsidR="00C50DA1" w:rsidRDefault="00C50DA1" w:rsidP="00C50DA1">
      <w:pPr>
        <w:rPr>
          <w:rFonts w:asciiTheme="minorHAnsi" w:hAnsiTheme="minorHAnsi" w:cstheme="minorHAnsi"/>
          <w:b/>
          <w:sz w:val="24"/>
        </w:rPr>
      </w:pPr>
    </w:p>
    <w:p w14:paraId="61E9CE06" w14:textId="6191A839" w:rsidR="00C50DA1" w:rsidRDefault="00C50DA1" w:rsidP="00C50DA1">
      <w:pPr>
        <w:rPr>
          <w:rFonts w:asciiTheme="minorHAnsi" w:hAnsiTheme="minorHAnsi" w:cstheme="minorHAnsi"/>
          <w:b/>
          <w:sz w:val="24"/>
        </w:rPr>
      </w:pPr>
    </w:p>
    <w:p w14:paraId="2BEF9010" w14:textId="20768B3C" w:rsidR="00C50DA1" w:rsidRDefault="00C50DA1" w:rsidP="00C50DA1">
      <w:pPr>
        <w:rPr>
          <w:rFonts w:asciiTheme="minorHAnsi" w:hAnsiTheme="minorHAnsi" w:cstheme="minorHAnsi"/>
          <w:b/>
          <w:sz w:val="24"/>
        </w:rPr>
      </w:pPr>
    </w:p>
    <w:p w14:paraId="7EC832F7" w14:textId="61583A72" w:rsidR="00C50DA1" w:rsidRDefault="00C50DA1" w:rsidP="00C50DA1">
      <w:pPr>
        <w:rPr>
          <w:rFonts w:asciiTheme="minorHAnsi" w:hAnsiTheme="minorHAnsi" w:cstheme="minorHAnsi"/>
          <w:b/>
          <w:sz w:val="24"/>
        </w:rPr>
      </w:pPr>
    </w:p>
    <w:p w14:paraId="10C7060D" w14:textId="3E3FE402" w:rsidR="00C50DA1" w:rsidRDefault="00C50DA1" w:rsidP="00C50DA1">
      <w:pPr>
        <w:rPr>
          <w:rFonts w:asciiTheme="minorHAnsi" w:hAnsiTheme="minorHAnsi" w:cstheme="minorHAnsi"/>
          <w:b/>
          <w:sz w:val="24"/>
        </w:rPr>
      </w:pPr>
    </w:p>
    <w:p w14:paraId="341AFEEA" w14:textId="0AB216DA" w:rsidR="00C50DA1" w:rsidRDefault="00C50DA1" w:rsidP="00C50DA1">
      <w:pPr>
        <w:rPr>
          <w:rFonts w:asciiTheme="minorHAnsi" w:hAnsiTheme="minorHAnsi" w:cstheme="minorHAnsi"/>
          <w:b/>
          <w:sz w:val="24"/>
        </w:rPr>
      </w:pPr>
    </w:p>
    <w:p w14:paraId="26A38D05" w14:textId="6B65B249" w:rsidR="00C50DA1" w:rsidRDefault="00C50DA1" w:rsidP="00C50DA1">
      <w:pPr>
        <w:rPr>
          <w:rFonts w:asciiTheme="minorHAnsi" w:hAnsiTheme="minorHAnsi" w:cstheme="minorHAnsi"/>
          <w:b/>
          <w:sz w:val="24"/>
        </w:rPr>
      </w:pPr>
    </w:p>
    <w:p w14:paraId="37758093" w14:textId="77777777" w:rsidR="00C50DA1" w:rsidRDefault="00C50DA1" w:rsidP="00C50DA1">
      <w:pPr>
        <w:rPr>
          <w:rFonts w:asciiTheme="minorHAnsi" w:hAnsiTheme="minorHAnsi" w:cstheme="minorHAnsi"/>
          <w:b/>
          <w:sz w:val="24"/>
        </w:rPr>
      </w:pPr>
    </w:p>
    <w:p w14:paraId="54D9C295" w14:textId="77777777" w:rsidR="00C50DA1" w:rsidRDefault="00C50DA1" w:rsidP="00C50DA1">
      <w:pPr>
        <w:rPr>
          <w:rFonts w:asciiTheme="minorHAnsi" w:hAnsiTheme="minorHAnsi" w:cstheme="minorHAnsi"/>
          <w:b/>
          <w:sz w:val="24"/>
        </w:rPr>
      </w:pPr>
    </w:p>
    <w:p w14:paraId="5617C173" w14:textId="68652FB1" w:rsidR="00AE36DE" w:rsidRDefault="00AE36DE" w:rsidP="00EE60AE">
      <w:pPr>
        <w:jc w:val="center"/>
        <w:rPr>
          <w:rFonts w:asciiTheme="minorHAnsi" w:hAnsiTheme="minorHAnsi" w:cstheme="minorHAnsi"/>
          <w:b/>
          <w:sz w:val="24"/>
        </w:rPr>
      </w:pPr>
    </w:p>
    <w:p w14:paraId="0CE38E1E" w14:textId="10CFCF32" w:rsidR="00AE36DE" w:rsidRDefault="00AE36DE" w:rsidP="00EE60AE">
      <w:pPr>
        <w:jc w:val="center"/>
        <w:rPr>
          <w:rFonts w:asciiTheme="minorHAnsi" w:hAnsiTheme="minorHAnsi" w:cstheme="minorHAnsi"/>
          <w:b/>
          <w:sz w:val="24"/>
        </w:rPr>
      </w:pPr>
    </w:p>
    <w:p w14:paraId="67427092" w14:textId="7AE5919D" w:rsidR="00AE36DE" w:rsidRDefault="00AE36DE" w:rsidP="00C50DA1">
      <w:pPr>
        <w:rPr>
          <w:rFonts w:asciiTheme="minorHAnsi" w:hAnsiTheme="minorHAnsi" w:cstheme="minorHAnsi"/>
          <w:b/>
          <w:sz w:val="24"/>
        </w:rPr>
      </w:pPr>
    </w:p>
    <w:p w14:paraId="5410288C" w14:textId="77777777" w:rsidR="00AE36DE" w:rsidRPr="00EE60AE" w:rsidRDefault="00AE36DE" w:rsidP="00EE60AE">
      <w:pPr>
        <w:jc w:val="center"/>
        <w:rPr>
          <w:rFonts w:asciiTheme="minorHAnsi" w:hAnsiTheme="minorHAnsi" w:cstheme="minorHAnsi"/>
          <w:b/>
          <w:sz w:val="24"/>
        </w:rPr>
      </w:pPr>
    </w:p>
    <w:p w14:paraId="793FFBB8" w14:textId="5074508F" w:rsidR="007D0BDF" w:rsidRPr="005B1D45" w:rsidRDefault="007D0BDF" w:rsidP="007D0BDF">
      <w:pPr>
        <w:pStyle w:val="Ttulo3"/>
      </w:pPr>
      <w:bookmarkStart w:id="255" w:name="_Toc99392108"/>
      <w:r>
        <w:t xml:space="preserve">Acordes </w:t>
      </w:r>
      <w:r w:rsidR="00EE60AE">
        <w:t xml:space="preserve">Menores </w:t>
      </w:r>
      <w:r w:rsidR="000C278D">
        <w:t>C</w:t>
      </w:r>
      <w:r w:rsidR="00EE60AE">
        <w:t xml:space="preserve">om </w:t>
      </w:r>
      <w:r w:rsidR="000C278D">
        <w:t>Q</w:t>
      </w:r>
      <w:r w:rsidR="00EE60AE">
        <w:t xml:space="preserve">uarta </w:t>
      </w:r>
      <w:r w:rsidR="000C278D">
        <w:t>S</w:t>
      </w:r>
      <w:r w:rsidR="00EE60AE">
        <w:t>uspensa:</w:t>
      </w:r>
      <w:bookmarkEnd w:id="255"/>
    </w:p>
    <w:p w14:paraId="47DD6AAD" w14:textId="62D9FDAC" w:rsidR="007D0BDF" w:rsidRDefault="00EE60AE" w:rsidP="00EE60AE">
      <w:pPr>
        <w:jc w:val="center"/>
        <w:rPr>
          <w:rFonts w:cs="Arial"/>
          <w:b/>
          <w:sz w:val="32"/>
          <w:szCs w:val="32"/>
        </w:rPr>
      </w:pPr>
      <w:r>
        <w:rPr>
          <w:rFonts w:cs="Arial"/>
          <w:b/>
          <w:noProof/>
          <w:sz w:val="32"/>
          <w:szCs w:val="32"/>
          <w:lang w:eastAsia="pt-BR"/>
        </w:rPr>
        <w:drawing>
          <wp:inline distT="0" distB="0" distL="0" distR="0" wp14:anchorId="2B10574B" wp14:editId="66E52798">
            <wp:extent cx="2190750" cy="1504950"/>
            <wp:effectExtent l="0" t="0" r="0" b="0"/>
            <wp:docPr id="14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2190750" cy="1504950"/>
                    </a:xfrm>
                    <a:prstGeom prst="rect">
                      <a:avLst/>
                    </a:prstGeom>
                    <a:noFill/>
                    <a:ln>
                      <a:noFill/>
                    </a:ln>
                  </pic:spPr>
                </pic:pic>
              </a:graphicData>
            </a:graphic>
          </wp:inline>
        </w:drawing>
      </w:r>
      <w:r w:rsidR="00804201">
        <w:rPr>
          <w:rFonts w:cs="Arial"/>
          <w:b/>
          <w:sz w:val="32"/>
          <w:szCs w:val="32"/>
        </w:rPr>
        <w:t xml:space="preserve"> </w:t>
      </w:r>
      <w:r w:rsidR="00677445">
        <w:rPr>
          <w:rFonts w:cs="Arial"/>
          <w:b/>
          <w:noProof/>
          <w:sz w:val="32"/>
          <w:szCs w:val="32"/>
          <w:lang w:eastAsia="pt-BR"/>
        </w:rPr>
        <w:drawing>
          <wp:inline distT="0" distB="0" distL="0" distR="0" wp14:anchorId="2F32B86B" wp14:editId="2349985E">
            <wp:extent cx="3190875" cy="1733550"/>
            <wp:effectExtent l="0" t="0" r="9525" b="0"/>
            <wp:docPr id="150" name="Image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3190875" cy="1733550"/>
                    </a:xfrm>
                    <a:prstGeom prst="rect">
                      <a:avLst/>
                    </a:prstGeom>
                    <a:noFill/>
                    <a:ln>
                      <a:noFill/>
                    </a:ln>
                  </pic:spPr>
                </pic:pic>
              </a:graphicData>
            </a:graphic>
          </wp:inline>
        </w:drawing>
      </w:r>
    </w:p>
    <w:p w14:paraId="3EFD5A5D" w14:textId="4D519B7A" w:rsidR="00677445" w:rsidRDefault="00A76CED" w:rsidP="00EE60AE">
      <w:pPr>
        <w:jc w:val="center"/>
        <w:rPr>
          <w:rFonts w:cs="Arial"/>
          <w:b/>
          <w:sz w:val="32"/>
          <w:szCs w:val="32"/>
        </w:rPr>
      </w:pPr>
      <w:r>
        <w:rPr>
          <w:rFonts w:cs="Arial"/>
          <w:b/>
          <w:sz w:val="32"/>
          <w:szCs w:val="32"/>
        </w:rPr>
        <w:t xml:space="preserve"> </w:t>
      </w:r>
      <w:r w:rsidR="00677445">
        <w:rPr>
          <w:rFonts w:cs="Arial"/>
          <w:b/>
          <w:noProof/>
          <w:sz w:val="32"/>
          <w:szCs w:val="32"/>
          <w:lang w:eastAsia="pt-BR"/>
        </w:rPr>
        <w:drawing>
          <wp:inline distT="0" distB="0" distL="0" distR="0" wp14:anchorId="29DA19F1" wp14:editId="320681B1">
            <wp:extent cx="2200275" cy="1533525"/>
            <wp:effectExtent l="0" t="0" r="9525" b="9525"/>
            <wp:docPr id="152" name="Image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2200275" cy="1533525"/>
                    </a:xfrm>
                    <a:prstGeom prst="rect">
                      <a:avLst/>
                    </a:prstGeom>
                    <a:noFill/>
                    <a:ln>
                      <a:noFill/>
                    </a:ln>
                  </pic:spPr>
                </pic:pic>
              </a:graphicData>
            </a:graphic>
          </wp:inline>
        </w:drawing>
      </w:r>
      <w:r w:rsidR="00677445">
        <w:rPr>
          <w:rFonts w:cs="Arial"/>
          <w:b/>
          <w:noProof/>
          <w:sz w:val="32"/>
          <w:szCs w:val="32"/>
          <w:lang w:eastAsia="pt-BR"/>
        </w:rPr>
        <w:drawing>
          <wp:inline distT="0" distB="0" distL="0" distR="0" wp14:anchorId="76A3D64C" wp14:editId="38A2B794">
            <wp:extent cx="3152775" cy="1752600"/>
            <wp:effectExtent l="0" t="0" r="9525" b="0"/>
            <wp:docPr id="153" name="Image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3152775" cy="1752600"/>
                    </a:xfrm>
                    <a:prstGeom prst="rect">
                      <a:avLst/>
                    </a:prstGeom>
                    <a:noFill/>
                    <a:ln>
                      <a:noFill/>
                    </a:ln>
                  </pic:spPr>
                </pic:pic>
              </a:graphicData>
            </a:graphic>
          </wp:inline>
        </w:drawing>
      </w:r>
    </w:p>
    <w:p w14:paraId="1A511B34" w14:textId="11BD4E85" w:rsidR="00677445" w:rsidRDefault="00677445" w:rsidP="00EE60AE">
      <w:pPr>
        <w:jc w:val="center"/>
        <w:rPr>
          <w:rFonts w:cs="Arial"/>
          <w:b/>
          <w:sz w:val="32"/>
          <w:szCs w:val="32"/>
        </w:rPr>
      </w:pPr>
      <w:r>
        <w:rPr>
          <w:rFonts w:cs="Arial"/>
          <w:b/>
          <w:noProof/>
          <w:sz w:val="32"/>
          <w:szCs w:val="32"/>
          <w:lang w:eastAsia="pt-BR"/>
        </w:rPr>
        <w:drawing>
          <wp:inline distT="0" distB="0" distL="0" distR="0" wp14:anchorId="43D002C2" wp14:editId="6D42C280">
            <wp:extent cx="2209800" cy="1514475"/>
            <wp:effectExtent l="0" t="0" r="0" b="9525"/>
            <wp:docPr id="154"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2209800" cy="1514475"/>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1674C4A1" wp14:editId="58118587">
            <wp:extent cx="2162175" cy="1504950"/>
            <wp:effectExtent l="0" t="0" r="9525" b="0"/>
            <wp:docPr id="155" name="Image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2162175" cy="1504950"/>
                    </a:xfrm>
                    <a:prstGeom prst="rect">
                      <a:avLst/>
                    </a:prstGeom>
                    <a:noFill/>
                    <a:ln>
                      <a:noFill/>
                    </a:ln>
                  </pic:spPr>
                </pic:pic>
              </a:graphicData>
            </a:graphic>
          </wp:inline>
        </w:drawing>
      </w:r>
    </w:p>
    <w:p w14:paraId="21F35731" w14:textId="2BE569F4" w:rsidR="00677445" w:rsidRDefault="00677445" w:rsidP="00EE60AE">
      <w:pPr>
        <w:jc w:val="center"/>
        <w:rPr>
          <w:rFonts w:cs="Arial"/>
          <w:b/>
          <w:sz w:val="32"/>
          <w:szCs w:val="32"/>
        </w:rPr>
      </w:pPr>
      <w:r>
        <w:rPr>
          <w:rFonts w:cs="Arial"/>
          <w:b/>
          <w:noProof/>
          <w:sz w:val="32"/>
          <w:szCs w:val="32"/>
          <w:lang w:eastAsia="pt-BR"/>
        </w:rPr>
        <w:drawing>
          <wp:inline distT="0" distB="0" distL="0" distR="0" wp14:anchorId="624DB36A" wp14:editId="0FE97263">
            <wp:extent cx="2981325" cy="1743075"/>
            <wp:effectExtent l="0" t="0" r="9525" b="9525"/>
            <wp:docPr id="156" name="Image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2981325" cy="1743075"/>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66A77332" wp14:editId="1AFAD905">
            <wp:extent cx="2305050" cy="1581150"/>
            <wp:effectExtent l="0" t="0" r="0" b="0"/>
            <wp:docPr id="157" name="Image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2305050" cy="1581150"/>
                    </a:xfrm>
                    <a:prstGeom prst="rect">
                      <a:avLst/>
                    </a:prstGeom>
                    <a:noFill/>
                    <a:ln>
                      <a:noFill/>
                    </a:ln>
                  </pic:spPr>
                </pic:pic>
              </a:graphicData>
            </a:graphic>
          </wp:inline>
        </w:drawing>
      </w:r>
    </w:p>
    <w:p w14:paraId="213676D6" w14:textId="7B3A3878" w:rsidR="00677445" w:rsidRDefault="00677445" w:rsidP="00EE60AE">
      <w:pPr>
        <w:jc w:val="center"/>
        <w:rPr>
          <w:rFonts w:cs="Arial"/>
          <w:b/>
          <w:sz w:val="32"/>
          <w:szCs w:val="32"/>
        </w:rPr>
      </w:pPr>
      <w:r>
        <w:rPr>
          <w:rFonts w:cs="Arial"/>
          <w:b/>
          <w:noProof/>
          <w:sz w:val="32"/>
          <w:szCs w:val="32"/>
          <w:lang w:eastAsia="pt-BR"/>
        </w:rPr>
        <w:drawing>
          <wp:inline distT="0" distB="0" distL="0" distR="0" wp14:anchorId="03913061" wp14:editId="334A8825">
            <wp:extent cx="2933700" cy="1762125"/>
            <wp:effectExtent l="0" t="0" r="0" b="9525"/>
            <wp:docPr id="159" name="Image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2933700" cy="1762125"/>
                    </a:xfrm>
                    <a:prstGeom prst="rect">
                      <a:avLst/>
                    </a:prstGeom>
                    <a:noFill/>
                    <a:ln>
                      <a:noFill/>
                    </a:ln>
                  </pic:spPr>
                </pic:pic>
              </a:graphicData>
            </a:graphic>
          </wp:inline>
        </w:drawing>
      </w:r>
      <w:r>
        <w:rPr>
          <w:rFonts w:cs="Arial"/>
          <w:b/>
          <w:sz w:val="32"/>
          <w:szCs w:val="32"/>
        </w:rPr>
        <w:t xml:space="preserve"> </w:t>
      </w:r>
      <w:r w:rsidR="00EE5FFE">
        <w:rPr>
          <w:rFonts w:cs="Arial"/>
          <w:b/>
          <w:sz w:val="32"/>
          <w:szCs w:val="32"/>
        </w:rPr>
        <w:t xml:space="preserve">  </w:t>
      </w:r>
      <w:r>
        <w:rPr>
          <w:rFonts w:cs="Arial"/>
          <w:b/>
          <w:noProof/>
          <w:sz w:val="32"/>
          <w:szCs w:val="32"/>
          <w:lang w:eastAsia="pt-BR"/>
        </w:rPr>
        <w:drawing>
          <wp:inline distT="0" distB="0" distL="0" distR="0" wp14:anchorId="32812505" wp14:editId="0F2F554A">
            <wp:extent cx="2219325" cy="1514475"/>
            <wp:effectExtent l="0" t="0" r="9525" b="9525"/>
            <wp:docPr id="160" name="Image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2219325" cy="1514475"/>
                    </a:xfrm>
                    <a:prstGeom prst="rect">
                      <a:avLst/>
                    </a:prstGeom>
                    <a:noFill/>
                    <a:ln>
                      <a:noFill/>
                    </a:ln>
                  </pic:spPr>
                </pic:pic>
              </a:graphicData>
            </a:graphic>
          </wp:inline>
        </w:drawing>
      </w:r>
    </w:p>
    <w:p w14:paraId="4BF21C17" w14:textId="1E5B0389" w:rsidR="00AE36DE" w:rsidRDefault="00677445" w:rsidP="00AE36DE">
      <w:pPr>
        <w:jc w:val="center"/>
        <w:rPr>
          <w:rFonts w:cs="Arial"/>
          <w:b/>
          <w:szCs w:val="22"/>
        </w:rPr>
      </w:pPr>
      <w:r>
        <w:rPr>
          <w:rFonts w:cs="Arial"/>
          <w:b/>
          <w:noProof/>
          <w:sz w:val="32"/>
          <w:szCs w:val="32"/>
          <w:lang w:eastAsia="pt-BR"/>
        </w:rPr>
        <w:drawing>
          <wp:inline distT="0" distB="0" distL="0" distR="0" wp14:anchorId="7AF152CC" wp14:editId="434DF67D">
            <wp:extent cx="3067050" cy="1762125"/>
            <wp:effectExtent l="0" t="0" r="0" b="9525"/>
            <wp:docPr id="161" name="Image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3067050" cy="1762125"/>
                    </a:xfrm>
                    <a:prstGeom prst="rect">
                      <a:avLst/>
                    </a:prstGeom>
                    <a:noFill/>
                    <a:ln>
                      <a:noFill/>
                    </a:ln>
                  </pic:spPr>
                </pic:pic>
              </a:graphicData>
            </a:graphic>
          </wp:inline>
        </w:drawing>
      </w:r>
      <w:r>
        <w:rPr>
          <w:rFonts w:cs="Arial"/>
          <w:b/>
          <w:sz w:val="32"/>
          <w:szCs w:val="32"/>
        </w:rPr>
        <w:t xml:space="preserve"> </w:t>
      </w:r>
      <w:r>
        <w:rPr>
          <w:rFonts w:cs="Arial"/>
          <w:b/>
          <w:noProof/>
          <w:sz w:val="32"/>
          <w:szCs w:val="32"/>
          <w:lang w:eastAsia="pt-BR"/>
        </w:rPr>
        <w:drawing>
          <wp:inline distT="0" distB="0" distL="0" distR="0" wp14:anchorId="3CF1EF05" wp14:editId="5B46B0C3">
            <wp:extent cx="3057525" cy="1743075"/>
            <wp:effectExtent l="0" t="0" r="9525" b="9525"/>
            <wp:docPr id="166" name="Image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3057525" cy="1743075"/>
                    </a:xfrm>
                    <a:prstGeom prst="rect">
                      <a:avLst/>
                    </a:prstGeom>
                    <a:noFill/>
                    <a:ln>
                      <a:noFill/>
                    </a:ln>
                  </pic:spPr>
                </pic:pic>
              </a:graphicData>
            </a:graphic>
          </wp:inline>
        </w:drawing>
      </w:r>
      <w:r w:rsidR="00A76CED">
        <w:rPr>
          <w:rFonts w:cs="Arial"/>
          <w:b/>
          <w:sz w:val="32"/>
          <w:szCs w:val="32"/>
        </w:rPr>
        <w:t xml:space="preserve"> </w:t>
      </w:r>
      <w:r w:rsidR="00EE5FFE">
        <w:rPr>
          <w:rFonts w:cs="Arial"/>
          <w:b/>
          <w:sz w:val="32"/>
          <w:szCs w:val="32"/>
        </w:rPr>
        <w:t xml:space="preserve"> </w:t>
      </w:r>
      <w:r>
        <w:rPr>
          <w:rFonts w:cs="Arial"/>
          <w:b/>
          <w:noProof/>
          <w:sz w:val="32"/>
          <w:szCs w:val="32"/>
          <w:lang w:eastAsia="pt-BR"/>
        </w:rPr>
        <w:drawing>
          <wp:inline distT="0" distB="0" distL="0" distR="0" wp14:anchorId="510561C6" wp14:editId="615C262F">
            <wp:extent cx="2162175" cy="1504950"/>
            <wp:effectExtent l="0" t="0" r="9525" b="0"/>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2162175" cy="1504950"/>
                    </a:xfrm>
                    <a:prstGeom prst="rect">
                      <a:avLst/>
                    </a:prstGeom>
                    <a:noFill/>
                    <a:ln>
                      <a:noFill/>
                    </a:ln>
                  </pic:spPr>
                </pic:pic>
              </a:graphicData>
            </a:graphic>
          </wp:inline>
        </w:drawing>
      </w:r>
    </w:p>
    <w:p w14:paraId="795A730C" w14:textId="03954CD5" w:rsidR="00AE36DE" w:rsidRDefault="00EE5FFE" w:rsidP="00AE36DE">
      <w:pPr>
        <w:jc w:val="center"/>
        <w:rPr>
          <w:rFonts w:cs="Arial"/>
          <w:b/>
          <w:szCs w:val="22"/>
        </w:rPr>
      </w:pPr>
      <w:r>
        <w:rPr>
          <w:rFonts w:cs="Arial"/>
          <w:b/>
          <w:szCs w:val="22"/>
        </w:rPr>
        <w:t xml:space="preserve"> </w:t>
      </w:r>
    </w:p>
    <w:p w14:paraId="1F40CEDB" w14:textId="5C2ED0F4" w:rsidR="00AE36DE" w:rsidRDefault="00AE36DE" w:rsidP="00624A3D">
      <w:pPr>
        <w:rPr>
          <w:rFonts w:cs="Arial"/>
          <w:b/>
          <w:szCs w:val="22"/>
        </w:rPr>
      </w:pPr>
    </w:p>
    <w:p w14:paraId="0B13190E" w14:textId="77777777" w:rsidR="00624A3D" w:rsidRDefault="00624A3D" w:rsidP="00624A3D">
      <w:pPr>
        <w:rPr>
          <w:rFonts w:cs="Arial"/>
          <w:b/>
          <w:szCs w:val="22"/>
        </w:rPr>
      </w:pPr>
    </w:p>
    <w:p w14:paraId="53A5D367" w14:textId="1BABEF5C" w:rsidR="00AE36DE" w:rsidRDefault="00AE36DE" w:rsidP="00AE36DE">
      <w:pPr>
        <w:jc w:val="center"/>
        <w:rPr>
          <w:rFonts w:cs="Arial"/>
          <w:b/>
          <w:szCs w:val="22"/>
        </w:rPr>
      </w:pPr>
    </w:p>
    <w:p w14:paraId="2E0A6734" w14:textId="6025F401" w:rsidR="00AE36DE" w:rsidRDefault="00AE36DE" w:rsidP="00AE36DE">
      <w:pPr>
        <w:jc w:val="center"/>
        <w:rPr>
          <w:rFonts w:cs="Arial"/>
          <w:b/>
          <w:szCs w:val="22"/>
        </w:rPr>
      </w:pPr>
    </w:p>
    <w:p w14:paraId="5A9E2D73" w14:textId="4EC67D39" w:rsidR="00AE36DE" w:rsidRDefault="00AE36DE" w:rsidP="00A76CED">
      <w:pPr>
        <w:rPr>
          <w:rFonts w:cs="Arial"/>
          <w:b/>
          <w:szCs w:val="22"/>
        </w:rPr>
      </w:pPr>
    </w:p>
    <w:p w14:paraId="2FBECEBF" w14:textId="460E4376" w:rsidR="00A76CED" w:rsidRDefault="00A76CED" w:rsidP="00A76CED">
      <w:pPr>
        <w:rPr>
          <w:rFonts w:cs="Arial"/>
          <w:b/>
          <w:szCs w:val="22"/>
        </w:rPr>
      </w:pPr>
    </w:p>
    <w:p w14:paraId="615AE7E6" w14:textId="77777777" w:rsidR="00A76CED" w:rsidRPr="00AE36DE" w:rsidRDefault="00A76CED" w:rsidP="00A76CED">
      <w:pPr>
        <w:rPr>
          <w:rFonts w:cs="Arial"/>
          <w:b/>
          <w:szCs w:val="22"/>
        </w:rPr>
      </w:pPr>
    </w:p>
    <w:p w14:paraId="1423FBBD" w14:textId="77777777" w:rsidR="00677445" w:rsidRDefault="00677445" w:rsidP="00EE60AE">
      <w:pPr>
        <w:jc w:val="center"/>
        <w:rPr>
          <w:rFonts w:cs="Arial"/>
          <w:b/>
          <w:sz w:val="32"/>
          <w:szCs w:val="32"/>
        </w:rPr>
      </w:pPr>
    </w:p>
    <w:p w14:paraId="5B878681" w14:textId="6CA8AA80" w:rsidR="007D0BDF" w:rsidRPr="00EE60AE" w:rsidRDefault="00EE60AE" w:rsidP="00EE60AE">
      <w:pPr>
        <w:pStyle w:val="Ttulo3"/>
      </w:pPr>
      <w:bookmarkStart w:id="256" w:name="_Toc99392109"/>
      <w:r>
        <w:t>Acordes Diminutos:</w:t>
      </w:r>
      <w:bookmarkEnd w:id="256"/>
    </w:p>
    <w:p w14:paraId="3E64644D" w14:textId="4CBCAE9E" w:rsidR="00677445" w:rsidRDefault="00EE60AE" w:rsidP="00EE60AE">
      <w:pPr>
        <w:pStyle w:val="SemEspaamento"/>
        <w:rPr>
          <w:rFonts w:ascii="Arial" w:hAnsi="Arial" w:cs="Arial"/>
        </w:rPr>
      </w:pPr>
      <w:r>
        <w:rPr>
          <w:rFonts w:ascii="Arial" w:hAnsi="Arial" w:cs="Arial"/>
        </w:rPr>
        <w:t>(“Menor que o menor”</w:t>
      </w:r>
      <w:r w:rsidRPr="00C02B01">
        <w:rPr>
          <w:rFonts w:ascii="Arial" w:hAnsi="Arial" w:cs="Arial"/>
        </w:rPr>
        <w:t>)</w:t>
      </w:r>
    </w:p>
    <w:p w14:paraId="74CB1F39" w14:textId="61CC3B57" w:rsidR="00483C3C" w:rsidRDefault="00677445" w:rsidP="00677445">
      <w:pPr>
        <w:jc w:val="center"/>
        <w:rPr>
          <w:rFonts w:cs="Arial"/>
          <w:b/>
          <w:szCs w:val="22"/>
        </w:rPr>
      </w:pPr>
      <w:r>
        <w:rPr>
          <w:rFonts w:cs="Arial"/>
          <w:b/>
          <w:noProof/>
          <w:szCs w:val="22"/>
          <w:lang w:eastAsia="pt-BR"/>
        </w:rPr>
        <w:drawing>
          <wp:inline distT="0" distB="0" distL="0" distR="0" wp14:anchorId="50A90C2E" wp14:editId="05AA18EC">
            <wp:extent cx="2162175" cy="1495425"/>
            <wp:effectExtent l="0" t="0" r="9525" b="9525"/>
            <wp:docPr id="169" name="Image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2162175" cy="1495425"/>
                    </a:xfrm>
                    <a:prstGeom prst="rect">
                      <a:avLst/>
                    </a:prstGeom>
                    <a:noFill/>
                    <a:ln>
                      <a:noFill/>
                    </a:ln>
                  </pic:spPr>
                </pic:pic>
              </a:graphicData>
            </a:graphic>
          </wp:inline>
        </w:drawing>
      </w:r>
      <w:r w:rsidR="00EE5FFE">
        <w:rPr>
          <w:rFonts w:cs="Arial"/>
          <w:b/>
          <w:szCs w:val="22"/>
        </w:rPr>
        <w:t xml:space="preserve">     </w:t>
      </w:r>
      <w:r>
        <w:rPr>
          <w:rFonts w:cs="Arial"/>
          <w:b/>
          <w:szCs w:val="22"/>
        </w:rPr>
        <w:t xml:space="preserve">   </w:t>
      </w:r>
      <w:r>
        <w:rPr>
          <w:rFonts w:cs="Arial"/>
          <w:b/>
          <w:noProof/>
          <w:szCs w:val="22"/>
          <w:lang w:eastAsia="pt-BR"/>
        </w:rPr>
        <w:drawing>
          <wp:inline distT="0" distB="0" distL="0" distR="0" wp14:anchorId="1D8B68F7" wp14:editId="66D2AF10">
            <wp:extent cx="2228850" cy="1733550"/>
            <wp:effectExtent l="0" t="0" r="0" b="0"/>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2228850" cy="1733550"/>
                    </a:xfrm>
                    <a:prstGeom prst="rect">
                      <a:avLst/>
                    </a:prstGeom>
                    <a:noFill/>
                    <a:ln>
                      <a:noFill/>
                    </a:ln>
                  </pic:spPr>
                </pic:pic>
              </a:graphicData>
            </a:graphic>
          </wp:inline>
        </w:drawing>
      </w:r>
    </w:p>
    <w:p w14:paraId="762DB73E" w14:textId="12426BCC" w:rsidR="00677445" w:rsidRDefault="00677445" w:rsidP="00677445">
      <w:pPr>
        <w:jc w:val="center"/>
        <w:rPr>
          <w:rFonts w:cs="Arial"/>
          <w:b/>
          <w:szCs w:val="22"/>
        </w:rPr>
      </w:pPr>
      <w:r>
        <w:rPr>
          <w:rFonts w:cs="Arial"/>
          <w:b/>
          <w:noProof/>
          <w:szCs w:val="22"/>
          <w:lang w:eastAsia="pt-BR"/>
        </w:rPr>
        <w:drawing>
          <wp:inline distT="0" distB="0" distL="0" distR="0" wp14:anchorId="27B2446B" wp14:editId="245B687A">
            <wp:extent cx="2209800" cy="1476375"/>
            <wp:effectExtent l="0" t="0" r="0" b="9525"/>
            <wp:docPr id="225" name="Image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2209800" cy="1476375"/>
                    </a:xfrm>
                    <a:prstGeom prst="rect">
                      <a:avLst/>
                    </a:prstGeom>
                    <a:noFill/>
                    <a:ln>
                      <a:noFill/>
                    </a:ln>
                  </pic:spPr>
                </pic:pic>
              </a:graphicData>
            </a:graphic>
          </wp:inline>
        </w:drawing>
      </w:r>
      <w:r>
        <w:rPr>
          <w:rFonts w:cs="Arial"/>
          <w:b/>
          <w:szCs w:val="22"/>
        </w:rPr>
        <w:t xml:space="preserve"> </w:t>
      </w:r>
      <w:r w:rsidR="00EE5FFE">
        <w:rPr>
          <w:rFonts w:cs="Arial"/>
          <w:b/>
          <w:szCs w:val="22"/>
        </w:rPr>
        <w:t xml:space="preserve">       </w:t>
      </w:r>
      <w:r>
        <w:rPr>
          <w:rFonts w:cs="Arial"/>
          <w:b/>
          <w:szCs w:val="22"/>
        </w:rPr>
        <w:t xml:space="preserve"> </w:t>
      </w:r>
      <w:r>
        <w:rPr>
          <w:rFonts w:cs="Arial"/>
          <w:b/>
          <w:noProof/>
          <w:szCs w:val="22"/>
          <w:lang w:eastAsia="pt-BR"/>
        </w:rPr>
        <w:drawing>
          <wp:inline distT="0" distB="0" distL="0" distR="0" wp14:anchorId="3E7DE9A5" wp14:editId="701D3B27">
            <wp:extent cx="2190750" cy="1752600"/>
            <wp:effectExtent l="0" t="0" r="0" b="0"/>
            <wp:docPr id="227" name="Image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2190750" cy="1752600"/>
                    </a:xfrm>
                    <a:prstGeom prst="rect">
                      <a:avLst/>
                    </a:prstGeom>
                    <a:noFill/>
                    <a:ln>
                      <a:noFill/>
                    </a:ln>
                  </pic:spPr>
                </pic:pic>
              </a:graphicData>
            </a:graphic>
          </wp:inline>
        </w:drawing>
      </w:r>
    </w:p>
    <w:p w14:paraId="00B94A37" w14:textId="652D2F0B" w:rsidR="00677445" w:rsidRDefault="00677445" w:rsidP="00677445">
      <w:pPr>
        <w:jc w:val="center"/>
        <w:rPr>
          <w:rFonts w:cs="Arial"/>
          <w:b/>
          <w:szCs w:val="22"/>
        </w:rPr>
      </w:pPr>
      <w:r>
        <w:rPr>
          <w:rFonts w:cs="Arial"/>
          <w:b/>
          <w:noProof/>
          <w:szCs w:val="22"/>
          <w:lang w:eastAsia="pt-BR"/>
        </w:rPr>
        <w:drawing>
          <wp:inline distT="0" distB="0" distL="0" distR="0" wp14:anchorId="246EE2D3" wp14:editId="49546E1B">
            <wp:extent cx="2171700" cy="1476375"/>
            <wp:effectExtent l="0" t="0" r="0" b="9525"/>
            <wp:docPr id="229" name="Image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2171700" cy="1476375"/>
                    </a:xfrm>
                    <a:prstGeom prst="rect">
                      <a:avLst/>
                    </a:prstGeom>
                    <a:noFill/>
                    <a:ln>
                      <a:noFill/>
                    </a:ln>
                  </pic:spPr>
                </pic:pic>
              </a:graphicData>
            </a:graphic>
          </wp:inline>
        </w:drawing>
      </w:r>
      <w:r>
        <w:rPr>
          <w:rFonts w:cs="Arial"/>
          <w:b/>
          <w:szCs w:val="22"/>
        </w:rPr>
        <w:t xml:space="preserve">  </w:t>
      </w:r>
      <w:r w:rsidR="00EE5FFE">
        <w:rPr>
          <w:rFonts w:cs="Arial"/>
          <w:b/>
          <w:noProof/>
          <w:szCs w:val="22"/>
        </w:rPr>
        <w:t xml:space="preserve">        </w:t>
      </w:r>
      <w:r>
        <w:rPr>
          <w:rFonts w:cs="Arial"/>
          <w:b/>
          <w:noProof/>
          <w:szCs w:val="22"/>
          <w:lang w:eastAsia="pt-BR"/>
        </w:rPr>
        <w:drawing>
          <wp:inline distT="0" distB="0" distL="0" distR="0" wp14:anchorId="6B7CECCC" wp14:editId="6A4439EB">
            <wp:extent cx="2219325" cy="1552575"/>
            <wp:effectExtent l="0" t="0" r="9525" b="9525"/>
            <wp:docPr id="1139" name="Imagem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2219325" cy="1552575"/>
                    </a:xfrm>
                    <a:prstGeom prst="rect">
                      <a:avLst/>
                    </a:prstGeom>
                    <a:noFill/>
                    <a:ln>
                      <a:noFill/>
                    </a:ln>
                  </pic:spPr>
                </pic:pic>
              </a:graphicData>
            </a:graphic>
          </wp:inline>
        </w:drawing>
      </w:r>
      <w:r>
        <w:rPr>
          <w:rFonts w:cs="Arial"/>
          <w:b/>
          <w:noProof/>
          <w:szCs w:val="22"/>
          <w:lang w:eastAsia="pt-BR"/>
        </w:rPr>
        <w:drawing>
          <wp:inline distT="0" distB="0" distL="0" distR="0" wp14:anchorId="622AE258" wp14:editId="2CBFB6DE">
            <wp:extent cx="2228850" cy="1771650"/>
            <wp:effectExtent l="0" t="0" r="0" b="0"/>
            <wp:docPr id="302" name="Imagem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2228850" cy="1771650"/>
                    </a:xfrm>
                    <a:prstGeom prst="rect">
                      <a:avLst/>
                    </a:prstGeom>
                    <a:noFill/>
                    <a:ln>
                      <a:noFill/>
                    </a:ln>
                  </pic:spPr>
                </pic:pic>
              </a:graphicData>
            </a:graphic>
          </wp:inline>
        </w:drawing>
      </w:r>
      <w:r w:rsidR="00EE5FFE">
        <w:rPr>
          <w:rFonts w:cs="Arial"/>
          <w:b/>
          <w:noProof/>
          <w:szCs w:val="22"/>
        </w:rPr>
        <w:t xml:space="preserve">          </w:t>
      </w:r>
      <w:r>
        <w:rPr>
          <w:rFonts w:cs="Arial"/>
          <w:b/>
          <w:noProof/>
          <w:szCs w:val="22"/>
          <w:lang w:eastAsia="pt-BR"/>
        </w:rPr>
        <w:drawing>
          <wp:inline distT="0" distB="0" distL="0" distR="0" wp14:anchorId="2DC1F5D7" wp14:editId="78DF2E5C">
            <wp:extent cx="2209800" cy="1524000"/>
            <wp:effectExtent l="0" t="0" r="0" b="0"/>
            <wp:docPr id="309" name="Image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209800" cy="1524000"/>
                    </a:xfrm>
                    <a:prstGeom prst="rect">
                      <a:avLst/>
                    </a:prstGeom>
                    <a:noFill/>
                    <a:ln>
                      <a:noFill/>
                    </a:ln>
                  </pic:spPr>
                </pic:pic>
              </a:graphicData>
            </a:graphic>
          </wp:inline>
        </w:drawing>
      </w:r>
    </w:p>
    <w:p w14:paraId="67826087" w14:textId="6BC88DC7" w:rsidR="00677445" w:rsidRDefault="00677445" w:rsidP="00677445">
      <w:pPr>
        <w:jc w:val="center"/>
        <w:rPr>
          <w:rFonts w:cs="Arial"/>
          <w:b/>
          <w:szCs w:val="22"/>
        </w:rPr>
      </w:pPr>
      <w:r>
        <w:rPr>
          <w:rFonts w:cs="Arial"/>
          <w:b/>
          <w:noProof/>
          <w:szCs w:val="22"/>
          <w:lang w:eastAsia="pt-BR"/>
        </w:rPr>
        <w:drawing>
          <wp:inline distT="0" distB="0" distL="0" distR="0" wp14:anchorId="60F531F0" wp14:editId="2BB09A0D">
            <wp:extent cx="2209800" cy="1762125"/>
            <wp:effectExtent l="0" t="0" r="0" b="9525"/>
            <wp:docPr id="312" name="Image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209800" cy="1762125"/>
                    </a:xfrm>
                    <a:prstGeom prst="rect">
                      <a:avLst/>
                    </a:prstGeom>
                    <a:noFill/>
                    <a:ln>
                      <a:noFill/>
                    </a:ln>
                  </pic:spPr>
                </pic:pic>
              </a:graphicData>
            </a:graphic>
          </wp:inline>
        </w:drawing>
      </w:r>
      <w:r>
        <w:rPr>
          <w:rFonts w:cs="Arial"/>
          <w:b/>
          <w:szCs w:val="22"/>
        </w:rPr>
        <w:t xml:space="preserve"> </w:t>
      </w:r>
      <w:r w:rsidR="00EE5FFE">
        <w:rPr>
          <w:rFonts w:cs="Arial"/>
          <w:b/>
          <w:szCs w:val="22"/>
        </w:rPr>
        <w:t xml:space="preserve">         </w:t>
      </w:r>
      <w:r>
        <w:rPr>
          <w:rFonts w:cs="Arial"/>
          <w:b/>
          <w:noProof/>
          <w:szCs w:val="22"/>
          <w:lang w:eastAsia="pt-BR"/>
        </w:rPr>
        <w:drawing>
          <wp:inline distT="0" distB="0" distL="0" distR="0" wp14:anchorId="51EEB534" wp14:editId="7B795ED0">
            <wp:extent cx="2219325" cy="1533525"/>
            <wp:effectExtent l="0" t="0" r="9525" b="9525"/>
            <wp:docPr id="313" name="Imagem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2219325" cy="1533525"/>
                    </a:xfrm>
                    <a:prstGeom prst="rect">
                      <a:avLst/>
                    </a:prstGeom>
                    <a:noFill/>
                    <a:ln>
                      <a:noFill/>
                    </a:ln>
                  </pic:spPr>
                </pic:pic>
              </a:graphicData>
            </a:graphic>
          </wp:inline>
        </w:drawing>
      </w:r>
    </w:p>
    <w:p w14:paraId="5BFEE4D9" w14:textId="7F1B97EF" w:rsidR="00677445" w:rsidRDefault="00677445" w:rsidP="00677445">
      <w:pPr>
        <w:jc w:val="center"/>
        <w:rPr>
          <w:rFonts w:cs="Arial"/>
          <w:b/>
          <w:szCs w:val="22"/>
        </w:rPr>
      </w:pPr>
      <w:r>
        <w:rPr>
          <w:rFonts w:cs="Arial"/>
          <w:b/>
          <w:noProof/>
          <w:szCs w:val="22"/>
          <w:lang w:eastAsia="pt-BR"/>
        </w:rPr>
        <w:drawing>
          <wp:inline distT="0" distB="0" distL="0" distR="0" wp14:anchorId="35345AB7" wp14:editId="3D887B10">
            <wp:extent cx="2190750" cy="1790700"/>
            <wp:effectExtent l="0" t="0" r="0" b="0"/>
            <wp:docPr id="314" name="Imagem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190750" cy="1790700"/>
                    </a:xfrm>
                    <a:prstGeom prst="rect">
                      <a:avLst/>
                    </a:prstGeom>
                    <a:noFill/>
                    <a:ln>
                      <a:noFill/>
                    </a:ln>
                  </pic:spPr>
                </pic:pic>
              </a:graphicData>
            </a:graphic>
          </wp:inline>
        </w:drawing>
      </w:r>
      <w:r>
        <w:rPr>
          <w:rFonts w:cs="Arial"/>
          <w:b/>
          <w:szCs w:val="22"/>
        </w:rPr>
        <w:t xml:space="preserve"> </w:t>
      </w:r>
      <w:r w:rsidR="00EE5FFE">
        <w:rPr>
          <w:rFonts w:cs="Arial"/>
          <w:b/>
          <w:noProof/>
          <w:szCs w:val="22"/>
        </w:rPr>
        <w:t xml:space="preserve">         </w:t>
      </w:r>
      <w:r w:rsidR="00AE36DE">
        <w:rPr>
          <w:rFonts w:cs="Arial"/>
          <w:b/>
          <w:noProof/>
          <w:szCs w:val="22"/>
          <w:lang w:eastAsia="pt-BR"/>
        </w:rPr>
        <w:drawing>
          <wp:inline distT="0" distB="0" distL="0" distR="0" wp14:anchorId="6DABA78A" wp14:editId="28BB3623">
            <wp:extent cx="2200275" cy="1524000"/>
            <wp:effectExtent l="0" t="0" r="9525" b="0"/>
            <wp:docPr id="315" name="Imagem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2200275" cy="1524000"/>
                    </a:xfrm>
                    <a:prstGeom prst="rect">
                      <a:avLst/>
                    </a:prstGeom>
                    <a:noFill/>
                    <a:ln>
                      <a:noFill/>
                    </a:ln>
                  </pic:spPr>
                </pic:pic>
              </a:graphicData>
            </a:graphic>
          </wp:inline>
        </w:drawing>
      </w:r>
    </w:p>
    <w:p w14:paraId="70A54683" w14:textId="0D117005" w:rsidR="00AE36DE" w:rsidRDefault="00AE36DE" w:rsidP="00677445">
      <w:pPr>
        <w:jc w:val="center"/>
        <w:rPr>
          <w:rFonts w:cs="Arial"/>
          <w:b/>
          <w:szCs w:val="22"/>
        </w:rPr>
      </w:pPr>
    </w:p>
    <w:p w14:paraId="7A6FA94B" w14:textId="39AEBC73" w:rsidR="00AE36DE" w:rsidRDefault="00AE36DE" w:rsidP="00677445">
      <w:pPr>
        <w:jc w:val="center"/>
        <w:rPr>
          <w:rFonts w:cs="Arial"/>
          <w:b/>
          <w:szCs w:val="22"/>
        </w:rPr>
      </w:pPr>
    </w:p>
    <w:p w14:paraId="7F8068A8" w14:textId="333206D2" w:rsidR="00AE36DE" w:rsidRDefault="00AE36DE" w:rsidP="005568E6">
      <w:pPr>
        <w:rPr>
          <w:rFonts w:cs="Arial"/>
          <w:b/>
          <w:szCs w:val="22"/>
        </w:rPr>
      </w:pPr>
    </w:p>
    <w:p w14:paraId="58624288" w14:textId="77777777" w:rsidR="005568E6" w:rsidRDefault="005568E6" w:rsidP="005568E6">
      <w:pPr>
        <w:rPr>
          <w:rFonts w:cs="Arial"/>
          <w:b/>
          <w:szCs w:val="22"/>
        </w:rPr>
      </w:pPr>
    </w:p>
    <w:p w14:paraId="63423523" w14:textId="77777777" w:rsidR="005568E6" w:rsidRPr="00A10CF4" w:rsidRDefault="005568E6" w:rsidP="005568E6">
      <w:pPr>
        <w:pStyle w:val="Subttulo"/>
        <w:outlineLvl w:val="1"/>
        <w:rPr>
          <w:rFonts w:ascii="Tempus Sans ITC" w:hAnsi="Tempus Sans ITC"/>
          <w:i w:val="0"/>
          <w:iCs w:val="0"/>
          <w:sz w:val="32"/>
          <w:szCs w:val="32"/>
          <w14:shadow w14:blurRad="0" w14:dist="0" w14:dir="0" w14:sx="0" w14:sy="0" w14:kx="0" w14:ky="0" w14:algn="ctr">
            <w14:srgbClr w14:val="000000"/>
          </w14:shadow>
        </w:rPr>
      </w:pPr>
      <w:bookmarkStart w:id="257" w:name="_Toc95933089"/>
      <w:bookmarkStart w:id="258" w:name="_Toc99392110"/>
      <w:r>
        <w:rPr>
          <w:rFonts w:ascii="Tempus Sans ITC" w:hAnsi="Tempus Sans ITC"/>
          <w:i w:val="0"/>
          <w:iCs w:val="0"/>
          <w:sz w:val="32"/>
          <w:szCs w:val="32"/>
          <w14:shadow w14:blurRad="0" w14:dist="0" w14:dir="0" w14:sx="0" w14:sy="0" w14:kx="0" w14:ky="0" w14:algn="ctr">
            <w14:srgbClr w14:val="000000"/>
          </w14:shadow>
        </w:rPr>
        <w:t>Respostas do E</w:t>
      </w:r>
      <w:r w:rsidRPr="00A10CF4">
        <w:rPr>
          <w:rFonts w:ascii="Tempus Sans ITC" w:hAnsi="Tempus Sans ITC"/>
          <w:i w:val="0"/>
          <w:iCs w:val="0"/>
          <w:sz w:val="32"/>
          <w:szCs w:val="32"/>
          <w14:shadow w14:blurRad="0" w14:dist="0" w14:dir="0" w14:sx="0" w14:sy="0" w14:kx="0" w14:ky="0" w14:algn="ctr">
            <w14:srgbClr w14:val="000000"/>
          </w14:shadow>
        </w:rPr>
        <w:t>xercício</w:t>
      </w:r>
      <w:r>
        <w:rPr>
          <w:rFonts w:ascii="Tempus Sans ITC" w:hAnsi="Tempus Sans ITC"/>
          <w:i w:val="0"/>
          <w:iCs w:val="0"/>
          <w:sz w:val="32"/>
          <w:szCs w:val="32"/>
          <w14:shadow w14:blurRad="0" w14:dist="0" w14:dir="0" w14:sx="0" w14:sy="0" w14:kx="0" w14:ky="0" w14:algn="ctr">
            <w14:srgbClr w14:val="000000"/>
          </w14:shadow>
        </w:rPr>
        <w:t xml:space="preserve"> -</w:t>
      </w:r>
      <w:r w:rsidRPr="00A10CF4">
        <w:rPr>
          <w:rFonts w:ascii="Tempus Sans ITC" w:hAnsi="Tempus Sans ITC"/>
          <w:i w:val="0"/>
          <w:iCs w:val="0"/>
          <w:sz w:val="32"/>
          <w:szCs w:val="32"/>
          <w14:shadow w14:blurRad="0" w14:dist="0" w14:dir="0" w14:sx="0" w14:sy="0" w14:kx="0" w14:ky="0" w14:algn="ctr">
            <w14:srgbClr w14:val="000000"/>
          </w14:shadow>
        </w:rPr>
        <w:t xml:space="preserve"> 26:</w:t>
      </w:r>
      <w:bookmarkEnd w:id="257"/>
      <w:bookmarkEnd w:id="258"/>
    </w:p>
    <w:p w14:paraId="7DFD774C" w14:textId="77777777" w:rsidR="005568E6" w:rsidRPr="005568E6" w:rsidRDefault="005568E6" w:rsidP="005568E6">
      <w:pPr>
        <w:pStyle w:val="PargrafodaLista"/>
        <w:spacing w:before="100" w:beforeAutospacing="1" w:after="100" w:afterAutospacing="1"/>
        <w:ind w:left="0"/>
        <w:rPr>
          <w:rFonts w:cs="Arial"/>
          <w:iCs/>
          <w:szCs w:val="22"/>
        </w:rPr>
      </w:pPr>
      <w:r w:rsidRPr="005568E6">
        <w:rPr>
          <w:rFonts w:cs="Arial"/>
          <w:iCs/>
          <w:szCs w:val="22"/>
        </w:rPr>
        <w:t>1 - D</w:t>
      </w:r>
    </w:p>
    <w:p w14:paraId="7FD69AE9" w14:textId="77777777" w:rsidR="005568E6" w:rsidRPr="005568E6" w:rsidRDefault="005568E6" w:rsidP="005568E6">
      <w:pPr>
        <w:pStyle w:val="PargrafodaLista"/>
        <w:spacing w:before="100" w:beforeAutospacing="1" w:after="100" w:afterAutospacing="1"/>
        <w:ind w:left="0"/>
        <w:rPr>
          <w:rFonts w:cs="Arial"/>
          <w:iCs/>
          <w:szCs w:val="22"/>
        </w:rPr>
      </w:pPr>
      <w:r w:rsidRPr="005568E6">
        <w:rPr>
          <w:rFonts w:cs="Arial"/>
          <w:iCs/>
          <w:szCs w:val="22"/>
        </w:rPr>
        <w:t>2 - B</w:t>
      </w:r>
    </w:p>
    <w:p w14:paraId="69A9D4E1" w14:textId="18E8FB00" w:rsidR="005568E6" w:rsidRPr="005568E6" w:rsidRDefault="005568E6" w:rsidP="005568E6">
      <w:pPr>
        <w:pStyle w:val="PargrafodaLista"/>
        <w:spacing w:before="100" w:beforeAutospacing="1" w:after="100" w:afterAutospacing="1"/>
        <w:ind w:left="0"/>
        <w:rPr>
          <w:rFonts w:cs="Arial"/>
          <w:iCs/>
          <w:szCs w:val="22"/>
        </w:rPr>
      </w:pPr>
      <w:r w:rsidRPr="005568E6">
        <w:rPr>
          <w:rFonts w:cs="Arial"/>
          <w:iCs/>
          <w:szCs w:val="22"/>
        </w:rPr>
        <w:t>3 - C</w:t>
      </w:r>
    </w:p>
    <w:p w14:paraId="213C8740" w14:textId="20FA4782" w:rsidR="00AE36DE" w:rsidRDefault="00AE36DE" w:rsidP="005568E6">
      <w:pPr>
        <w:rPr>
          <w:rFonts w:cs="Arial"/>
          <w:b/>
          <w:szCs w:val="22"/>
        </w:rPr>
      </w:pPr>
    </w:p>
    <w:p w14:paraId="3C961CB2" w14:textId="73C20ACE" w:rsidR="00AE36DE" w:rsidRDefault="00AE36DE" w:rsidP="00677445">
      <w:pPr>
        <w:jc w:val="center"/>
        <w:rPr>
          <w:rFonts w:cs="Arial"/>
          <w:b/>
          <w:szCs w:val="22"/>
        </w:rPr>
      </w:pPr>
    </w:p>
    <w:p w14:paraId="14F6EC83" w14:textId="00FCE0C0" w:rsidR="00AE36DE" w:rsidRDefault="00AE36DE" w:rsidP="005568E6">
      <w:pPr>
        <w:rPr>
          <w:rFonts w:cs="Arial"/>
          <w:b/>
          <w:szCs w:val="22"/>
        </w:rPr>
      </w:pPr>
    </w:p>
    <w:p w14:paraId="4F3AE6D3" w14:textId="7E8CABCD" w:rsidR="00AE36DE" w:rsidRDefault="00AE36DE" w:rsidP="005568E6">
      <w:pPr>
        <w:rPr>
          <w:rFonts w:cs="Arial"/>
          <w:b/>
          <w:szCs w:val="22"/>
        </w:rPr>
      </w:pPr>
    </w:p>
    <w:p w14:paraId="75A7CC0F" w14:textId="2358EA6C" w:rsidR="00AE36DE" w:rsidRDefault="00AE36DE" w:rsidP="005568E6">
      <w:pPr>
        <w:rPr>
          <w:rFonts w:cs="Arial"/>
          <w:b/>
          <w:szCs w:val="22"/>
        </w:rPr>
      </w:pPr>
    </w:p>
    <w:p w14:paraId="252601A2" w14:textId="2DABD16D" w:rsidR="00AE36DE" w:rsidRDefault="00AE36DE" w:rsidP="00677445">
      <w:pPr>
        <w:jc w:val="center"/>
        <w:rPr>
          <w:rFonts w:cs="Arial"/>
          <w:b/>
          <w:szCs w:val="22"/>
        </w:rPr>
      </w:pPr>
    </w:p>
    <w:p w14:paraId="338DFDDE" w14:textId="4CDB770F" w:rsidR="00AE36DE" w:rsidRDefault="00AE36DE" w:rsidP="005568E6">
      <w:pPr>
        <w:rPr>
          <w:rFonts w:cs="Arial"/>
          <w:b/>
          <w:szCs w:val="22"/>
        </w:rPr>
      </w:pPr>
    </w:p>
    <w:p w14:paraId="477943CA" w14:textId="676DA0D8" w:rsidR="00AE36DE" w:rsidRDefault="00AE36DE" w:rsidP="005568E6">
      <w:pPr>
        <w:rPr>
          <w:rFonts w:cs="Arial"/>
          <w:b/>
          <w:szCs w:val="22"/>
        </w:rPr>
      </w:pPr>
    </w:p>
    <w:p w14:paraId="3CF1EED7" w14:textId="77777777" w:rsidR="005568E6" w:rsidRDefault="005568E6" w:rsidP="005568E6">
      <w:pPr>
        <w:rPr>
          <w:rFonts w:cs="Arial"/>
          <w:b/>
          <w:szCs w:val="22"/>
        </w:rPr>
      </w:pPr>
    </w:p>
    <w:p w14:paraId="73C0724F" w14:textId="11EB5FF1" w:rsidR="00AE36DE" w:rsidRDefault="00AE36DE" w:rsidP="00677445">
      <w:pPr>
        <w:jc w:val="center"/>
        <w:rPr>
          <w:rFonts w:cs="Arial"/>
          <w:b/>
          <w:szCs w:val="22"/>
        </w:rPr>
      </w:pPr>
    </w:p>
    <w:p w14:paraId="0DCC4B7D" w14:textId="5A99A0B2" w:rsidR="00AE36DE" w:rsidRDefault="00AE36DE" w:rsidP="00677445">
      <w:pPr>
        <w:jc w:val="center"/>
        <w:rPr>
          <w:rFonts w:cs="Arial"/>
          <w:b/>
          <w:szCs w:val="22"/>
        </w:rPr>
      </w:pPr>
    </w:p>
    <w:p w14:paraId="52B6B138" w14:textId="45C7111E" w:rsidR="00AE36DE" w:rsidRDefault="00AE36DE" w:rsidP="00677445">
      <w:pPr>
        <w:jc w:val="center"/>
        <w:rPr>
          <w:rFonts w:cs="Arial"/>
          <w:b/>
          <w:szCs w:val="22"/>
        </w:rPr>
      </w:pPr>
    </w:p>
    <w:p w14:paraId="00E872DC" w14:textId="5ADB98CF" w:rsidR="00AE36DE" w:rsidRDefault="00AE36DE" w:rsidP="00677445">
      <w:pPr>
        <w:jc w:val="center"/>
        <w:rPr>
          <w:rFonts w:cs="Arial"/>
          <w:b/>
          <w:szCs w:val="22"/>
        </w:rPr>
      </w:pPr>
    </w:p>
    <w:p w14:paraId="358213F8" w14:textId="71BCA67B" w:rsidR="00AE36DE" w:rsidRDefault="00AE36DE" w:rsidP="00677445">
      <w:pPr>
        <w:jc w:val="center"/>
        <w:rPr>
          <w:rFonts w:cs="Arial"/>
          <w:b/>
          <w:szCs w:val="22"/>
        </w:rPr>
      </w:pPr>
    </w:p>
    <w:p w14:paraId="6D4BA5BB" w14:textId="58C52908" w:rsidR="00AE36DE" w:rsidRDefault="00AE36DE" w:rsidP="00677445">
      <w:pPr>
        <w:jc w:val="center"/>
        <w:rPr>
          <w:rFonts w:cs="Arial"/>
          <w:b/>
          <w:szCs w:val="22"/>
        </w:rPr>
      </w:pPr>
    </w:p>
    <w:p w14:paraId="1EC3EE4D" w14:textId="2194C301" w:rsidR="00AE36DE" w:rsidRDefault="00AE36DE" w:rsidP="00677445">
      <w:pPr>
        <w:jc w:val="center"/>
        <w:rPr>
          <w:rFonts w:cs="Arial"/>
          <w:b/>
          <w:szCs w:val="22"/>
        </w:rPr>
      </w:pPr>
    </w:p>
    <w:p w14:paraId="6309D1CE" w14:textId="57E48104" w:rsidR="00AE36DE" w:rsidRDefault="00AE36DE" w:rsidP="00677445">
      <w:pPr>
        <w:jc w:val="center"/>
        <w:rPr>
          <w:rFonts w:cs="Arial"/>
          <w:b/>
          <w:szCs w:val="22"/>
        </w:rPr>
      </w:pPr>
    </w:p>
    <w:p w14:paraId="27700992" w14:textId="7D94A553" w:rsidR="00AE36DE" w:rsidRDefault="00AE36DE" w:rsidP="0054215D">
      <w:pPr>
        <w:rPr>
          <w:rFonts w:cs="Arial"/>
          <w:b/>
          <w:szCs w:val="22"/>
        </w:rPr>
      </w:pPr>
    </w:p>
    <w:p w14:paraId="3454606A" w14:textId="77777777" w:rsidR="0054215D" w:rsidRDefault="0054215D" w:rsidP="0054215D">
      <w:pPr>
        <w:rPr>
          <w:rFonts w:cs="Arial"/>
          <w:b/>
          <w:szCs w:val="22"/>
        </w:rPr>
      </w:pPr>
    </w:p>
    <w:p w14:paraId="4A976840" w14:textId="77777777" w:rsidR="00AE36DE" w:rsidRPr="00677445" w:rsidRDefault="00AE36DE" w:rsidP="00677445">
      <w:pPr>
        <w:jc w:val="center"/>
        <w:rPr>
          <w:rFonts w:cs="Arial"/>
          <w:b/>
          <w:szCs w:val="22"/>
        </w:rPr>
      </w:pPr>
    </w:p>
    <w:p w14:paraId="2F79BB07" w14:textId="77777777" w:rsidR="00842CED" w:rsidRPr="00264F83" w:rsidRDefault="004C4F64" w:rsidP="00377F73">
      <w:pPr>
        <w:pStyle w:val="Ttulo1"/>
        <w:rPr>
          <w:rFonts w:cs="Arial"/>
          <w:color w:val="ED3611"/>
          <w:kern w:val="0"/>
          <w:szCs w:val="40"/>
        </w:rPr>
      </w:pPr>
      <w:bookmarkStart w:id="259" w:name="_Toc70064187"/>
      <w:bookmarkStart w:id="260" w:name="_Toc99392111"/>
      <w:r w:rsidRPr="00264F83">
        <w:rPr>
          <w:rFonts w:cs="Arial"/>
          <w:color w:val="ED3611"/>
          <w:kern w:val="0"/>
          <w:szCs w:val="40"/>
        </w:rPr>
        <w:t>R</w:t>
      </w:r>
      <w:r w:rsidR="00EF7462" w:rsidRPr="00264F83">
        <w:rPr>
          <w:rFonts w:cs="Arial"/>
          <w:color w:val="ED3611"/>
          <w:kern w:val="0"/>
          <w:szCs w:val="40"/>
        </w:rPr>
        <w:t>eferência Bibliográfica</w:t>
      </w:r>
      <w:r w:rsidRPr="00264F83">
        <w:rPr>
          <w:rFonts w:cs="Arial"/>
          <w:color w:val="ED3611"/>
          <w:kern w:val="0"/>
          <w:szCs w:val="40"/>
        </w:rPr>
        <w:t>:</w:t>
      </w:r>
      <w:bookmarkEnd w:id="259"/>
      <w:bookmarkEnd w:id="260"/>
    </w:p>
    <w:tbl>
      <w:tblPr>
        <w:tblW w:w="9195" w:type="dxa"/>
        <w:tblInd w:w="5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70" w:type="dxa"/>
          <w:right w:w="70" w:type="dxa"/>
        </w:tblCellMar>
        <w:tblLook w:val="0000" w:firstRow="0" w:lastRow="0" w:firstColumn="0" w:lastColumn="0" w:noHBand="0" w:noVBand="0"/>
      </w:tblPr>
      <w:tblGrid>
        <w:gridCol w:w="9195"/>
      </w:tblGrid>
      <w:tr w:rsidR="00B54E93" w:rsidRPr="008110A8" w14:paraId="3E9EC018"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6C08D5FB" w14:textId="77777777" w:rsidR="008A3470" w:rsidRPr="008110A8" w:rsidRDefault="008A3470" w:rsidP="005E223C">
            <w:pPr>
              <w:rPr>
                <w:rFonts w:cs="Arial"/>
              </w:rPr>
            </w:pPr>
          </w:p>
          <w:p w14:paraId="2A05E13E" w14:textId="77777777" w:rsidR="00B54E93" w:rsidRPr="008110A8" w:rsidRDefault="00B54E93" w:rsidP="005E223C">
            <w:pPr>
              <w:rPr>
                <w:rFonts w:cs="Arial"/>
              </w:rPr>
            </w:pPr>
            <w:r w:rsidRPr="008110A8">
              <w:rPr>
                <w:rFonts w:cs="Arial"/>
              </w:rPr>
              <w:t>Aprenda a Tocar – Órgão Eletrônico e Teclado – Curso Básico – Cristine Prado</w:t>
            </w:r>
          </w:p>
        </w:tc>
      </w:tr>
      <w:tr w:rsidR="00B54E93" w:rsidRPr="008110A8" w14:paraId="00388071"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6B3C37E0" w14:textId="77777777" w:rsidR="00B54E93" w:rsidRPr="008110A8" w:rsidRDefault="00B54E93" w:rsidP="005E223C">
            <w:pPr>
              <w:rPr>
                <w:rFonts w:cs="Arial"/>
              </w:rPr>
            </w:pPr>
            <w:r w:rsidRPr="008110A8">
              <w:rPr>
                <w:rFonts w:cs="Arial"/>
              </w:rPr>
              <w:t>Como Tocar Teclado - Rafael Harduim</w:t>
            </w:r>
          </w:p>
        </w:tc>
      </w:tr>
      <w:tr w:rsidR="00B54E93" w:rsidRPr="008110A8" w14:paraId="2B1351E7"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2A43077" w14:textId="77777777" w:rsidR="00B54E93" w:rsidRPr="008110A8" w:rsidRDefault="00B54E93" w:rsidP="005E223C">
            <w:pPr>
              <w:rPr>
                <w:rFonts w:cs="Arial"/>
              </w:rPr>
            </w:pPr>
            <w:r w:rsidRPr="008110A8">
              <w:rPr>
                <w:rFonts w:cs="Arial"/>
              </w:rPr>
              <w:t>Iniciação ao Violão – Vol II – Henrique Pinto – Ed. Ricordi</w:t>
            </w:r>
          </w:p>
          <w:p w14:paraId="3FE40EA9" w14:textId="77777777" w:rsidR="00B54E93" w:rsidRPr="008110A8" w:rsidRDefault="00B54E93" w:rsidP="005E223C">
            <w:pPr>
              <w:rPr>
                <w:rFonts w:cs="Arial"/>
              </w:rPr>
            </w:pPr>
            <w:r w:rsidRPr="008110A8">
              <w:rPr>
                <w:rFonts w:cs="Arial"/>
              </w:rPr>
              <w:t>Método Básico de Violão - Rafael Cavinato</w:t>
            </w:r>
          </w:p>
        </w:tc>
      </w:tr>
      <w:tr w:rsidR="00B54E93" w:rsidRPr="008110A8" w14:paraId="08B3D30D"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F39D52D" w14:textId="77777777" w:rsidR="00B54E93" w:rsidRPr="008110A8" w:rsidRDefault="00B54E93" w:rsidP="005E223C">
            <w:pPr>
              <w:rPr>
                <w:rFonts w:cs="Arial"/>
              </w:rPr>
            </w:pPr>
            <w:r w:rsidRPr="008110A8">
              <w:rPr>
                <w:rFonts w:cs="Arial"/>
              </w:rPr>
              <w:t>Método Prático Para Teclado – Jair do Vale – Vol 1</w:t>
            </w:r>
          </w:p>
        </w:tc>
      </w:tr>
      <w:tr w:rsidR="00B54E93" w:rsidRPr="008110A8" w14:paraId="22EB1937"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75B459EF" w14:textId="77777777" w:rsidR="00B54E93" w:rsidRPr="008110A8" w:rsidRDefault="00B54E93" w:rsidP="005E223C">
            <w:pPr>
              <w:rPr>
                <w:rFonts w:cs="Arial"/>
              </w:rPr>
            </w:pPr>
            <w:r w:rsidRPr="008110A8">
              <w:rPr>
                <w:rFonts w:cs="Arial"/>
              </w:rPr>
              <w:t>Método Rápido Para Tocar Teclado – 1º Volume – Mário Mascarenhas.</w:t>
            </w:r>
          </w:p>
        </w:tc>
      </w:tr>
      <w:tr w:rsidR="00B54E93" w:rsidRPr="008110A8" w14:paraId="3245DF11"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30332255" w14:textId="77777777" w:rsidR="00B54E93" w:rsidRDefault="00B54E93" w:rsidP="005E223C">
            <w:pPr>
              <w:rPr>
                <w:rFonts w:cs="Arial"/>
              </w:rPr>
            </w:pPr>
            <w:r w:rsidRPr="008110A8">
              <w:rPr>
                <w:rFonts w:cs="Arial"/>
              </w:rPr>
              <w:t>Teclado – Curso Prático – Editora Escala</w:t>
            </w:r>
          </w:p>
          <w:p w14:paraId="34B8D811" w14:textId="77777777" w:rsidR="0019326C" w:rsidRPr="008110A8" w:rsidRDefault="0019326C" w:rsidP="005E223C">
            <w:pPr>
              <w:rPr>
                <w:rFonts w:cs="Arial"/>
              </w:rPr>
            </w:pPr>
            <w:r>
              <w:rPr>
                <w:rFonts w:cs="Arial"/>
              </w:rPr>
              <w:t>V</w:t>
            </w:r>
            <w:r w:rsidRPr="0019326C">
              <w:rPr>
                <w:rFonts w:cs="Arial"/>
              </w:rPr>
              <w:t>iolaoparainiciantes.com</w:t>
            </w:r>
            <w:r>
              <w:rPr>
                <w:rFonts w:cs="Arial"/>
              </w:rPr>
              <w:t xml:space="preserve"> – Daniel Darezzo</w:t>
            </w:r>
          </w:p>
        </w:tc>
      </w:tr>
      <w:tr w:rsidR="00B54E93" w:rsidRPr="008110A8" w14:paraId="246E9C7C"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3D8B4F51" w14:textId="77777777" w:rsidR="00360E47" w:rsidRPr="008110A8" w:rsidRDefault="00B9373C" w:rsidP="00483C3C">
            <w:pPr>
              <w:jc w:val="both"/>
              <w:rPr>
                <w:rFonts w:cs="Arial"/>
              </w:rPr>
            </w:pPr>
            <w:hyperlink r:id="rId528" w:history="1">
              <w:r w:rsidR="00360E47" w:rsidRPr="008110A8">
                <w:rPr>
                  <w:rStyle w:val="Hyperlink"/>
                  <w:rFonts w:cs="Arial"/>
                </w:rPr>
                <w:t>http://pt.wikipedia.org/wiki</w:t>
              </w:r>
            </w:hyperlink>
          </w:p>
        </w:tc>
      </w:tr>
      <w:tr w:rsidR="00B54E93" w:rsidRPr="008110A8" w14:paraId="46FDF321"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2761484" w14:textId="77777777" w:rsidR="00360E47" w:rsidRPr="008110A8" w:rsidRDefault="00B9373C" w:rsidP="00483C3C">
            <w:pPr>
              <w:jc w:val="both"/>
              <w:rPr>
                <w:rFonts w:cs="Arial"/>
              </w:rPr>
            </w:pPr>
            <w:hyperlink r:id="rId529" w:history="1">
              <w:r w:rsidR="00360E47" w:rsidRPr="008110A8">
                <w:rPr>
                  <w:rStyle w:val="Hyperlink"/>
                  <w:rFonts w:cs="Arial"/>
                </w:rPr>
                <w:t>http://pt.wikipedia.org/wiki/Intervalo_(música)</w:t>
              </w:r>
            </w:hyperlink>
          </w:p>
        </w:tc>
      </w:tr>
      <w:tr w:rsidR="00B54E93" w:rsidRPr="008110A8" w14:paraId="1C3F78CD"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7651767" w14:textId="77777777" w:rsidR="00360E47" w:rsidRPr="008110A8" w:rsidRDefault="00B9373C" w:rsidP="00483C3C">
            <w:pPr>
              <w:jc w:val="both"/>
              <w:rPr>
                <w:rFonts w:cs="Arial"/>
              </w:rPr>
            </w:pPr>
            <w:hyperlink r:id="rId530" w:history="1">
              <w:r w:rsidR="00360E47" w:rsidRPr="008110A8">
                <w:rPr>
                  <w:rStyle w:val="Hyperlink"/>
                  <w:rFonts w:cs="Arial"/>
                </w:rPr>
                <w:t>http://pt.wikipedia.org/wiki/Simbologia_da_notação_musical</w:t>
              </w:r>
            </w:hyperlink>
          </w:p>
        </w:tc>
      </w:tr>
      <w:tr w:rsidR="00B54E93" w:rsidRPr="008110A8" w14:paraId="7FC7561B"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A0A14A8" w14:textId="77777777" w:rsidR="00360E47" w:rsidRPr="008110A8" w:rsidRDefault="00B9373C" w:rsidP="00483C3C">
            <w:pPr>
              <w:jc w:val="both"/>
              <w:rPr>
                <w:rFonts w:cs="Arial"/>
                <w:color w:val="000000"/>
              </w:rPr>
            </w:pPr>
            <w:hyperlink r:id="rId531" w:history="1">
              <w:r w:rsidR="00360E47" w:rsidRPr="008110A8">
                <w:rPr>
                  <w:rStyle w:val="Hyperlink"/>
                  <w:rFonts w:cs="Arial"/>
                </w:rPr>
                <w:t>http://pt.wikipedia.org/wiki/Transposição_(música)</w:t>
              </w:r>
            </w:hyperlink>
          </w:p>
        </w:tc>
      </w:tr>
      <w:tr w:rsidR="00B54E93" w:rsidRPr="008110A8" w14:paraId="2013E85F"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D3F4B4A" w14:textId="77777777" w:rsidR="00360E47" w:rsidRPr="008110A8" w:rsidRDefault="00B9373C" w:rsidP="00483C3C">
            <w:pPr>
              <w:jc w:val="both"/>
              <w:rPr>
                <w:rFonts w:cs="Arial"/>
              </w:rPr>
            </w:pPr>
            <w:hyperlink r:id="rId532" w:history="1">
              <w:r w:rsidR="00360E47" w:rsidRPr="008110A8">
                <w:rPr>
                  <w:rStyle w:val="Hyperlink"/>
                  <w:rFonts w:cs="Arial"/>
                </w:rPr>
                <w:t>http://www.correiomusical.com.br/cursoonline.htm</w:t>
              </w:r>
            </w:hyperlink>
          </w:p>
          <w:p w14:paraId="20380491" w14:textId="77777777" w:rsidR="00360E47" w:rsidRPr="008110A8" w:rsidRDefault="00B9373C" w:rsidP="00483C3C">
            <w:pPr>
              <w:jc w:val="both"/>
              <w:rPr>
                <w:rFonts w:cs="Arial"/>
              </w:rPr>
            </w:pPr>
            <w:hyperlink r:id="rId533" w:history="1">
              <w:r w:rsidR="00360E47" w:rsidRPr="008110A8">
                <w:rPr>
                  <w:rStyle w:val="Hyperlink"/>
                  <w:rFonts w:cs="Arial"/>
                </w:rPr>
                <w:t>http://www.marcelomelloweb.kinghost.net/mmtecnico_estruturacao07.pdf</w:t>
              </w:r>
            </w:hyperlink>
          </w:p>
        </w:tc>
      </w:tr>
      <w:tr w:rsidR="00B54E93" w:rsidRPr="008110A8" w14:paraId="72553D6B"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36C6591B" w14:textId="77777777" w:rsidR="00360E47" w:rsidRPr="008110A8" w:rsidRDefault="00B9373C" w:rsidP="00483C3C">
            <w:pPr>
              <w:jc w:val="both"/>
              <w:rPr>
                <w:rFonts w:cs="Arial"/>
                <w:color w:val="000000"/>
              </w:rPr>
            </w:pPr>
            <w:hyperlink r:id="rId534" w:history="1">
              <w:r w:rsidR="00360E47" w:rsidRPr="008110A8">
                <w:rPr>
                  <w:rStyle w:val="Hyperlink"/>
                  <w:rFonts w:cs="Arial"/>
                </w:rPr>
                <w:t>http://www.musicaeadoracao.com.br/tecnicos/teoria_musical/</w:t>
              </w:r>
            </w:hyperlink>
          </w:p>
        </w:tc>
      </w:tr>
      <w:tr w:rsidR="00B54E93" w:rsidRPr="008110A8" w14:paraId="7713753C"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B221F31" w14:textId="77777777" w:rsidR="00360E47" w:rsidRPr="008110A8" w:rsidRDefault="00B9373C" w:rsidP="00483C3C">
            <w:pPr>
              <w:jc w:val="both"/>
              <w:rPr>
                <w:rFonts w:cs="Arial"/>
                <w:color w:val="000000"/>
              </w:rPr>
            </w:pPr>
            <w:hyperlink r:id="rId535" w:history="1">
              <w:r w:rsidR="00360E47" w:rsidRPr="008110A8">
                <w:rPr>
                  <w:rStyle w:val="Hyperlink"/>
                  <w:rFonts w:cs="Arial"/>
                </w:rPr>
                <w:t>http://www.musicaeadoracao.com.br/tecnicos/teoria_musical/teoria_online/index.htm</w:t>
              </w:r>
            </w:hyperlink>
          </w:p>
        </w:tc>
      </w:tr>
      <w:tr w:rsidR="00B54E93" w:rsidRPr="008110A8" w14:paraId="5DC784EA"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0858837" w14:textId="77777777" w:rsidR="00360E47" w:rsidRPr="008110A8" w:rsidRDefault="00B9373C" w:rsidP="00483C3C">
            <w:pPr>
              <w:jc w:val="both"/>
              <w:rPr>
                <w:rFonts w:cs="Arial"/>
                <w:color w:val="000000"/>
              </w:rPr>
            </w:pPr>
            <w:hyperlink r:id="rId536" w:history="1">
              <w:r w:rsidR="00360E47" w:rsidRPr="008110A8">
                <w:rPr>
                  <w:rStyle w:val="Hyperlink"/>
                  <w:rFonts w:cs="Arial"/>
                </w:rPr>
                <w:t>http://www.mvhp.com.br/teclado8.htm</w:t>
              </w:r>
            </w:hyperlink>
          </w:p>
        </w:tc>
      </w:tr>
      <w:tr w:rsidR="00B54E93" w:rsidRPr="008110A8" w14:paraId="03381353"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A42E42B" w14:textId="77777777" w:rsidR="00360E47" w:rsidRPr="008110A8" w:rsidRDefault="00B9373C" w:rsidP="00483C3C">
            <w:pPr>
              <w:jc w:val="both"/>
              <w:rPr>
                <w:rFonts w:cs="Arial"/>
              </w:rPr>
            </w:pPr>
            <w:hyperlink r:id="rId537" w:history="1">
              <w:r w:rsidR="00360E47" w:rsidRPr="008110A8">
                <w:rPr>
                  <w:rStyle w:val="Hyperlink"/>
                  <w:rFonts w:cs="Arial"/>
                </w:rPr>
                <w:t>http://www.sotutorial.com/index.php/category/tutoriais-teorial-musical/</w:t>
              </w:r>
            </w:hyperlink>
          </w:p>
        </w:tc>
      </w:tr>
      <w:tr w:rsidR="00B54E93" w:rsidRPr="008110A8" w14:paraId="4A9A5C3D"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94A187E" w14:textId="77777777" w:rsidR="00360E47" w:rsidRPr="008110A8" w:rsidRDefault="00B9373C" w:rsidP="00483C3C">
            <w:pPr>
              <w:jc w:val="both"/>
              <w:rPr>
                <w:rFonts w:cs="Arial"/>
              </w:rPr>
            </w:pPr>
            <w:hyperlink r:id="rId538" w:history="1">
              <w:r w:rsidR="00483C3C" w:rsidRPr="005A7F5C">
                <w:rPr>
                  <w:rStyle w:val="Hyperlink"/>
                  <w:rFonts w:cs="Arial"/>
                </w:rPr>
                <w:t>http://www.violaobrasil.com.br/categoria/curso-de-teclado-e-piano</w:t>
              </w:r>
            </w:hyperlink>
          </w:p>
        </w:tc>
      </w:tr>
      <w:tr w:rsidR="00B54E93" w:rsidRPr="008110A8" w14:paraId="18856B2F"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ED15F10" w14:textId="77777777" w:rsidR="00360E47" w:rsidRDefault="00B9373C" w:rsidP="00483C3C">
            <w:pPr>
              <w:jc w:val="both"/>
              <w:rPr>
                <w:rFonts w:cs="Arial"/>
              </w:rPr>
            </w:pPr>
            <w:hyperlink r:id="rId539" w:history="1">
              <w:r w:rsidR="00483C3C" w:rsidRPr="005A7F5C">
                <w:rPr>
                  <w:rStyle w:val="Hyperlink"/>
                  <w:rFonts w:cs="Arial"/>
                </w:rPr>
                <w:t>http://www.violaobrasil.com.br/curso-de-teclado</w:t>
              </w:r>
            </w:hyperlink>
          </w:p>
          <w:p w14:paraId="6138A68D" w14:textId="77777777" w:rsidR="00483C3C" w:rsidRPr="008110A8" w:rsidRDefault="00B9373C" w:rsidP="00483C3C">
            <w:pPr>
              <w:ind w:left="-142" w:firstLine="142"/>
              <w:jc w:val="both"/>
              <w:rPr>
                <w:rFonts w:cs="Arial"/>
              </w:rPr>
            </w:pPr>
            <w:hyperlink r:id="rId540" w:history="1">
              <w:r w:rsidR="00483C3C" w:rsidRPr="005A7F5C">
                <w:rPr>
                  <w:rStyle w:val="Hyperlink"/>
                  <w:rFonts w:cs="Arial"/>
                </w:rPr>
                <w:t>http://www.violaomandriao.mus.br/dicionario/cifragem.htm</w:t>
              </w:r>
            </w:hyperlink>
          </w:p>
          <w:p w14:paraId="555A62D6" w14:textId="77777777" w:rsidR="00483C3C" w:rsidRPr="008110A8" w:rsidRDefault="00B9373C" w:rsidP="00483C3C">
            <w:pPr>
              <w:jc w:val="both"/>
              <w:rPr>
                <w:rFonts w:cs="Arial"/>
                <w:color w:val="000000"/>
              </w:rPr>
            </w:pPr>
            <w:hyperlink r:id="rId541" w:history="1">
              <w:r w:rsidR="00483C3C" w:rsidRPr="005A7F5C">
                <w:rPr>
                  <w:rStyle w:val="Hyperlink"/>
                  <w:rFonts w:cs="Arial"/>
                </w:rPr>
                <w:t>http://www.walmirsilva.wordpress.com/2008/03/28/posicao-da-mao-direita-no-violao/</w:t>
              </w:r>
            </w:hyperlink>
          </w:p>
          <w:p w14:paraId="078E9000" w14:textId="77777777" w:rsidR="00483C3C" w:rsidRPr="008110A8" w:rsidRDefault="00B9373C" w:rsidP="00483C3C">
            <w:pPr>
              <w:jc w:val="both"/>
              <w:rPr>
                <w:rFonts w:cs="Arial"/>
                <w:color w:val="000000"/>
              </w:rPr>
            </w:pPr>
            <w:hyperlink r:id="rId542" w:history="1">
              <w:r w:rsidR="00483C3C" w:rsidRPr="005A7F5C">
                <w:rPr>
                  <w:rStyle w:val="Hyperlink"/>
                  <w:rFonts w:cs="Arial"/>
                </w:rPr>
                <w:t>http://www.walmirsilva.wordpress.com/2008/04/06/primeiro-exercicio-mao-esquerda/</w:t>
              </w:r>
            </w:hyperlink>
          </w:p>
          <w:p w14:paraId="033704D4" w14:textId="77777777" w:rsidR="00483C3C" w:rsidRDefault="00B9373C" w:rsidP="00483C3C">
            <w:pPr>
              <w:jc w:val="both"/>
              <w:rPr>
                <w:rFonts w:cs="Arial"/>
              </w:rPr>
            </w:pPr>
            <w:hyperlink r:id="rId543" w:history="1">
              <w:r w:rsidR="00483C3C" w:rsidRPr="008110A8">
                <w:rPr>
                  <w:rStyle w:val="Hyperlink"/>
                  <w:rFonts w:cs="Arial"/>
                </w:rPr>
                <w:t>https://www.violaosambaechoro.com.br/como-aprender-a-tocar-violao-passo-a-passo/</w:t>
              </w:r>
            </w:hyperlink>
            <w:r w:rsidR="00483C3C" w:rsidRPr="008110A8">
              <w:rPr>
                <w:rFonts w:cs="Arial"/>
              </w:rPr>
              <w:br/>
            </w:r>
            <w:hyperlink r:id="rId544" w:history="1">
              <w:r w:rsidR="00483C3C" w:rsidRPr="008110A8">
                <w:rPr>
                  <w:rStyle w:val="Hyperlink"/>
                  <w:rFonts w:cs="Arial"/>
                </w:rPr>
                <w:t>http://blog.mundomax.com.br/instrumentos-musicais/a-historia-e-a-origem-do-violao/</w:t>
              </w:r>
            </w:hyperlink>
            <w:r w:rsidR="00483C3C" w:rsidRPr="008110A8">
              <w:rPr>
                <w:rFonts w:cs="Arial"/>
              </w:rPr>
              <w:br/>
            </w:r>
            <w:hyperlink r:id="rId545" w:history="1">
              <w:r w:rsidR="00483C3C" w:rsidRPr="008110A8">
                <w:rPr>
                  <w:rStyle w:val="Hyperlink"/>
                  <w:rFonts w:cs="Arial"/>
                </w:rPr>
                <w:t>http://www.mundodoviolao.com.br/historia/origem-do-violao/</w:t>
              </w:r>
            </w:hyperlink>
            <w:r w:rsidR="00483C3C" w:rsidRPr="008110A8">
              <w:rPr>
                <w:rFonts w:cs="Arial"/>
              </w:rPr>
              <w:br/>
            </w:r>
            <w:hyperlink r:id="rId546" w:history="1">
              <w:r w:rsidR="00483C3C" w:rsidRPr="008110A8">
                <w:rPr>
                  <w:rStyle w:val="Hyperlink"/>
                  <w:rFonts w:cs="Arial"/>
                </w:rPr>
                <w:t>http://www.brunoagora.com/2012/06/o-violao-de-normal-tem-6-cordas-onde-as.html</w:t>
              </w:r>
            </w:hyperlink>
            <w:r w:rsidR="00483C3C" w:rsidRPr="008110A8">
              <w:rPr>
                <w:rFonts w:cs="Arial"/>
              </w:rPr>
              <w:br/>
            </w:r>
            <w:hyperlink r:id="rId547" w:history="1">
              <w:r w:rsidR="00483C3C" w:rsidRPr="008110A8">
                <w:rPr>
                  <w:rStyle w:val="Hyperlink"/>
                  <w:rFonts w:cs="Arial"/>
                </w:rPr>
                <w:t>http://www.cliqueapostilas.com.br/violao/o-nome-das-cordas-de-violao</w:t>
              </w:r>
            </w:hyperlink>
          </w:p>
          <w:p w14:paraId="70C0EEA9" w14:textId="77777777" w:rsidR="00483C3C" w:rsidRDefault="00B9373C" w:rsidP="00483C3C">
            <w:pPr>
              <w:jc w:val="both"/>
              <w:rPr>
                <w:rFonts w:cs="Arial"/>
              </w:rPr>
            </w:pPr>
            <w:hyperlink r:id="rId548" w:anchor="sthash.MT6gV8QL.dpbs" w:history="1">
              <w:r w:rsidR="00483C3C" w:rsidRPr="000D4ACC">
                <w:rPr>
                  <w:rStyle w:val="Hyperlink"/>
                  <w:rFonts w:cs="Arial"/>
                </w:rPr>
                <w:t>http://violaoparainiciantes.com/acordes-com-setima/#sthash.MT6gV8QL.dpbs</w:t>
              </w:r>
            </w:hyperlink>
          </w:p>
          <w:p w14:paraId="3490CBB3" w14:textId="77777777" w:rsidR="00483C3C" w:rsidRDefault="00B9373C" w:rsidP="00483C3C">
            <w:pPr>
              <w:jc w:val="both"/>
              <w:rPr>
                <w:rFonts w:cs="Arial"/>
              </w:rPr>
            </w:pPr>
            <w:hyperlink r:id="rId549" w:history="1">
              <w:r w:rsidR="00483C3C" w:rsidRPr="008B75BD">
                <w:rPr>
                  <w:rStyle w:val="Hyperlink"/>
                  <w:rFonts w:cs="Arial"/>
                </w:rPr>
                <w:t>http://www.descomplicandoamusica.com/compasso-musical/</w:t>
              </w:r>
            </w:hyperlink>
          </w:p>
          <w:p w14:paraId="31E357A3" w14:textId="77777777" w:rsidR="00483C3C" w:rsidRDefault="00B9373C" w:rsidP="00483C3C">
            <w:pPr>
              <w:jc w:val="both"/>
              <w:rPr>
                <w:rFonts w:cs="Arial"/>
              </w:rPr>
            </w:pPr>
            <w:hyperlink r:id="rId550" w:history="1">
              <w:r w:rsidR="00483C3C" w:rsidRPr="008B75BD">
                <w:rPr>
                  <w:rStyle w:val="Hyperlink"/>
                  <w:rFonts w:cs="Arial"/>
                </w:rPr>
                <w:t>http://www.descomplicandoamusica.com/campo-harmonico/</w:t>
              </w:r>
            </w:hyperlink>
          </w:p>
          <w:p w14:paraId="79A5D83C" w14:textId="77777777" w:rsidR="00483C3C" w:rsidRDefault="00B9373C" w:rsidP="00483C3C">
            <w:pPr>
              <w:jc w:val="both"/>
              <w:rPr>
                <w:rFonts w:cs="Arial"/>
              </w:rPr>
            </w:pPr>
            <w:hyperlink r:id="rId551" w:history="1">
              <w:r w:rsidR="00483C3C" w:rsidRPr="008B75BD">
                <w:rPr>
                  <w:rStyle w:val="Hyperlink"/>
                  <w:rFonts w:cs="Arial"/>
                </w:rPr>
                <w:t>https://pt.wikipedia.org/wiki/Campo_harm%C3%B4nico</w:t>
              </w:r>
            </w:hyperlink>
          </w:p>
          <w:p w14:paraId="6A6575B2" w14:textId="77777777" w:rsidR="00483C3C" w:rsidRDefault="00B9373C" w:rsidP="00483C3C">
            <w:pPr>
              <w:jc w:val="both"/>
            </w:pPr>
            <w:hyperlink r:id="rId552" w:history="1">
              <w:r w:rsidR="00483C3C" w:rsidRPr="00111ADE">
                <w:rPr>
                  <w:rStyle w:val="Hyperlink"/>
                  <w:rFonts w:cs="Arial"/>
                </w:rPr>
                <w:t>http://www.brunoagora.com/2012/05/tabela-de-acordes-ou-posicoes-parte-1.html</w:t>
              </w:r>
            </w:hyperlink>
          </w:p>
          <w:p w14:paraId="51613043" w14:textId="77777777" w:rsidR="00483C3C" w:rsidRPr="008110A8" w:rsidRDefault="00B9373C" w:rsidP="00483C3C">
            <w:pPr>
              <w:jc w:val="both"/>
              <w:rPr>
                <w:rFonts w:cs="Arial"/>
              </w:rPr>
            </w:pPr>
            <w:hyperlink r:id="rId553" w:anchor="sthash.K3R9LvBE.dpbs" w:history="1">
              <w:r w:rsidR="00483C3C" w:rsidRPr="005C1406">
                <w:rPr>
                  <w:rStyle w:val="Hyperlink"/>
                  <w:rFonts w:cs="Arial"/>
                </w:rPr>
                <w:t>http://violaoparainiciantes.com/transporte-de-tonalidade-como-mudar-o-tom/#sthash.K3R9LvBE.dpbs</w:t>
              </w:r>
            </w:hyperlink>
          </w:p>
        </w:tc>
      </w:tr>
    </w:tbl>
    <w:p w14:paraId="516DB2AE" w14:textId="77777777" w:rsidR="00483C3C" w:rsidRDefault="002A1F72" w:rsidP="00483C3C">
      <w:pPr>
        <w:ind w:left="-142" w:firstLine="142"/>
        <w:jc w:val="both"/>
        <w:rPr>
          <w:rFonts w:cs="Arial"/>
        </w:rPr>
      </w:pPr>
      <w:r w:rsidRPr="008110A8">
        <w:rPr>
          <w:rFonts w:cs="Arial"/>
          <w:color w:val="000000"/>
        </w:rPr>
        <w:t xml:space="preserve"> </w:t>
      </w:r>
      <w:r w:rsidR="00483C3C">
        <w:rPr>
          <w:rFonts w:cs="Arial"/>
          <w:color w:val="000000"/>
        </w:rPr>
        <w:t xml:space="preserve"> </w:t>
      </w:r>
    </w:p>
    <w:p w14:paraId="786C976C" w14:textId="77777777" w:rsidR="002E6333" w:rsidRDefault="002E6333" w:rsidP="00483C3C">
      <w:pPr>
        <w:jc w:val="both"/>
        <w:rPr>
          <w:rFonts w:cs="Arial"/>
        </w:rPr>
      </w:pPr>
    </w:p>
    <w:p w14:paraId="78F9FEBF" w14:textId="77777777" w:rsidR="002E6333" w:rsidRDefault="002E6333" w:rsidP="00850038">
      <w:pPr>
        <w:rPr>
          <w:rFonts w:cs="Arial"/>
        </w:rPr>
      </w:pPr>
    </w:p>
    <w:p w14:paraId="29AED09C" w14:textId="77777777" w:rsidR="00E75C08" w:rsidRDefault="00E75C08" w:rsidP="00850038">
      <w:pPr>
        <w:rPr>
          <w:rFonts w:cs="Arial"/>
        </w:rPr>
      </w:pPr>
    </w:p>
    <w:p w14:paraId="3285C7D1" w14:textId="77777777" w:rsidR="00D119D1" w:rsidRPr="008110A8" w:rsidRDefault="00D119D1" w:rsidP="00850038">
      <w:pPr>
        <w:rPr>
          <w:rFonts w:cs="Arial"/>
        </w:rPr>
      </w:pPr>
    </w:p>
    <w:p w14:paraId="514F59EB" w14:textId="77777777" w:rsidR="00850038" w:rsidRPr="008110A8" w:rsidRDefault="00850038" w:rsidP="00104C52">
      <w:pPr>
        <w:rPr>
          <w:rFonts w:cs="Arial"/>
          <w:color w:val="000000"/>
        </w:rPr>
      </w:pPr>
    </w:p>
    <w:p w14:paraId="6C3960AA" w14:textId="77777777" w:rsidR="00360E47" w:rsidRPr="008110A8" w:rsidRDefault="00360E47" w:rsidP="00104C52">
      <w:pPr>
        <w:rPr>
          <w:rFonts w:cs="Arial"/>
          <w:color w:val="000000"/>
        </w:rPr>
      </w:pPr>
    </w:p>
    <w:p w14:paraId="703E40DB" w14:textId="77777777" w:rsidR="00520C8F" w:rsidRDefault="00520C8F" w:rsidP="005D62C5">
      <w:pPr>
        <w:rPr>
          <w:rFonts w:cs="Arial"/>
          <w:szCs w:val="22"/>
        </w:rPr>
      </w:pPr>
    </w:p>
    <w:p w14:paraId="1F4B0F5E" w14:textId="77777777" w:rsidR="00520C8F" w:rsidRDefault="00520C8F" w:rsidP="005D62C5">
      <w:pPr>
        <w:rPr>
          <w:rFonts w:cs="Arial"/>
          <w:b/>
        </w:rPr>
      </w:pPr>
    </w:p>
    <w:p w14:paraId="1D993BBA" w14:textId="77777777" w:rsidR="00A36943" w:rsidRPr="008110A8" w:rsidRDefault="00A36943" w:rsidP="005D62C5">
      <w:pPr>
        <w:rPr>
          <w:rFonts w:cs="Arial"/>
          <w:b/>
        </w:rPr>
      </w:pPr>
    </w:p>
    <w:sectPr w:rsidR="00A36943" w:rsidRPr="008110A8" w:rsidSect="00483C3C">
      <w:type w:val="continuous"/>
      <w:pgSz w:w="11906" w:h="16838"/>
      <w:pgMar w:top="1417" w:right="1701" w:bottom="1417" w:left="1701" w:header="720" w:footer="709"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CB4B80" w14:textId="77777777" w:rsidR="00B9373C" w:rsidRDefault="00B9373C">
      <w:r>
        <w:separator/>
      </w:r>
    </w:p>
    <w:p w14:paraId="7B1C7664" w14:textId="77777777" w:rsidR="00B9373C" w:rsidRDefault="00B9373C"/>
  </w:endnote>
  <w:endnote w:type="continuationSeparator" w:id="0">
    <w:p w14:paraId="515B6E77" w14:textId="77777777" w:rsidR="00B9373C" w:rsidRDefault="00B9373C">
      <w:r>
        <w:continuationSeparator/>
      </w:r>
    </w:p>
    <w:p w14:paraId="3BA9A166" w14:textId="77777777" w:rsidR="00B9373C" w:rsidRDefault="00B9373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Bradley Hand ITC">
    <w:altName w:val="Bradley Hand ITC"/>
    <w:panose1 w:val="03070402050302030203"/>
    <w:charset w:val="00"/>
    <w:family w:val="script"/>
    <w:pitch w:val="variable"/>
    <w:sig w:usb0="00000003" w:usb1="00000000" w:usb2="00000000" w:usb3="00000000" w:csb0="00000001" w:csb1="00000000"/>
  </w:font>
  <w:font w:name="Tempus Sans ITC">
    <w:panose1 w:val="04020404030D07020202"/>
    <w:charset w:val="00"/>
    <w:family w:val="decorativ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Microsoft YaHei">
    <w:panose1 w:val="020B0503020204020204"/>
    <w:charset w:val="86"/>
    <w:family w:val="swiss"/>
    <w:pitch w:val="variable"/>
    <w:sig w:usb0="80000287" w:usb1="28CF3C52" w:usb2="00000016" w:usb3="00000000" w:csb0="0004001F" w:csb1="00000000"/>
  </w:font>
  <w:font w:name="MaestroTimes">
    <w:altName w:val="Times New Roman"/>
    <w:charset w:val="00"/>
    <w:family w:val="auto"/>
    <w:pitch w:val="variable"/>
    <w:sig w:usb0="800000AF" w:usb1="5000204A" w:usb2="00000000" w:usb3="00000000" w:csb0="8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142144"/>
      <w:docPartObj>
        <w:docPartGallery w:val="Page Numbers (Bottom of Page)"/>
        <w:docPartUnique/>
      </w:docPartObj>
    </w:sdtPr>
    <w:sdtEndPr/>
    <w:sdtContent>
      <w:p w14:paraId="33E85DC9" w14:textId="59F59818" w:rsidR="004C1CE8" w:rsidRPr="005B0C88" w:rsidRDefault="004C1CE8" w:rsidP="005B0C88">
        <w:pPr>
          <w:pStyle w:val="Rodap"/>
          <w:jc w:val="center"/>
          <w:rPr>
            <w:rFonts w:ascii="Bradley Hand ITC" w:hAnsi="Bradley Hand ITC"/>
          </w:rPr>
        </w:pPr>
        <w:r w:rsidRPr="005B0C88">
          <w:rPr>
            <w:rFonts w:ascii="Bradley Hand ITC" w:hAnsi="Bradley Hand ITC"/>
          </w:rPr>
          <w:t>Projeto de Música São Tiago</w:t>
        </w:r>
      </w:p>
      <w:p w14:paraId="156A9D7A" w14:textId="7462C740" w:rsidR="004C1CE8" w:rsidRDefault="004C1CE8">
        <w:pPr>
          <w:pStyle w:val="Rodap"/>
          <w:jc w:val="right"/>
        </w:pPr>
        <w:r>
          <w:fldChar w:fldCharType="begin"/>
        </w:r>
        <w:r>
          <w:instrText>PAGE   \* MERGEFORMAT</w:instrText>
        </w:r>
        <w:r>
          <w:fldChar w:fldCharType="separate"/>
        </w:r>
        <w:r w:rsidR="00B84623">
          <w:rPr>
            <w:noProof/>
          </w:rPr>
          <w:t>8</w:t>
        </w:r>
        <w:r>
          <w:fldChar w:fldCharType="end"/>
        </w:r>
      </w:p>
    </w:sdtContent>
  </w:sdt>
  <w:p w14:paraId="3D813D10" w14:textId="77777777" w:rsidR="004C1CE8" w:rsidRDefault="004C1CE8">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6E9E27" w14:textId="4FE2D7D1" w:rsidR="004C1CE8" w:rsidRPr="001A2483" w:rsidRDefault="004C1CE8" w:rsidP="001A2483">
    <w:pPr>
      <w:pStyle w:val="Rodap"/>
      <w:jc w:val="center"/>
      <w:rPr>
        <w:rFonts w:ascii="Bradley Hand ITC" w:hAnsi="Bradley Hand ITC"/>
      </w:rPr>
    </w:pPr>
    <w:r w:rsidRPr="001A2483">
      <w:rPr>
        <w:rFonts w:ascii="Bradley Hand ITC" w:hAnsi="Bradley Hand ITC"/>
      </w:rPr>
      <w:t>Projeto</w:t>
    </w:r>
    <w:r>
      <w:rPr>
        <w:rFonts w:ascii="Bradley Hand ITC" w:hAnsi="Bradley Hand ITC"/>
      </w:rPr>
      <w:t xml:space="preserve"> de Música</w:t>
    </w:r>
    <w:r w:rsidRPr="001A2483">
      <w:rPr>
        <w:rFonts w:ascii="Bradley Hand ITC" w:hAnsi="Bradley Hand ITC"/>
      </w:rPr>
      <w:t xml:space="preserve"> São Tiago</w:t>
    </w:r>
  </w:p>
  <w:p w14:paraId="608F5D78" w14:textId="1704D905" w:rsidR="004C1CE8" w:rsidRDefault="00B9373C">
    <w:pPr>
      <w:pStyle w:val="Rodap"/>
      <w:jc w:val="right"/>
    </w:pPr>
    <w:sdt>
      <w:sdtPr>
        <w:id w:val="1611464446"/>
        <w:docPartObj>
          <w:docPartGallery w:val="Page Numbers (Bottom of Page)"/>
          <w:docPartUnique/>
        </w:docPartObj>
      </w:sdtPr>
      <w:sdtEndPr/>
      <w:sdtContent>
        <w:r w:rsidR="004C1CE8">
          <w:fldChar w:fldCharType="begin"/>
        </w:r>
        <w:r w:rsidR="004C1CE8">
          <w:instrText>PAGE   \* MERGEFORMAT</w:instrText>
        </w:r>
        <w:r w:rsidR="004C1CE8">
          <w:fldChar w:fldCharType="separate"/>
        </w:r>
        <w:r w:rsidR="00B84623">
          <w:rPr>
            <w:noProof/>
          </w:rPr>
          <w:t>72</w:t>
        </w:r>
        <w:r w:rsidR="004C1CE8">
          <w:fldChar w:fldCharType="end"/>
        </w:r>
      </w:sdtContent>
    </w:sdt>
  </w:p>
  <w:p w14:paraId="024A5238" w14:textId="77777777" w:rsidR="004C1CE8" w:rsidRPr="008F39AD" w:rsidRDefault="004C1CE8">
    <w:pPr>
      <w:pStyle w:val="Rodap"/>
      <w:rPr>
        <w:rFonts w:ascii="Bradley Hand ITC" w:hAnsi="Bradley Hand ITC"/>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A16D6C" w14:textId="77777777" w:rsidR="00B9373C" w:rsidRDefault="00B9373C">
      <w:r>
        <w:separator/>
      </w:r>
    </w:p>
    <w:p w14:paraId="0BEF909E" w14:textId="77777777" w:rsidR="00B9373C" w:rsidRDefault="00B9373C"/>
  </w:footnote>
  <w:footnote w:type="continuationSeparator" w:id="0">
    <w:p w14:paraId="0CB97445" w14:textId="77777777" w:rsidR="00B9373C" w:rsidRDefault="00B9373C">
      <w:r>
        <w:continuationSeparator/>
      </w:r>
    </w:p>
    <w:p w14:paraId="41AE3EBA" w14:textId="77777777" w:rsidR="00B9373C" w:rsidRDefault="00B9373C"/>
  </w:footnote>
  <w:footnote w:id="1">
    <w:p w14:paraId="21929A16" w14:textId="77777777" w:rsidR="004C1CE8" w:rsidRDefault="004C1CE8">
      <w:pPr>
        <w:pStyle w:val="Textodenotaderodap"/>
      </w:pPr>
      <w:r>
        <w:rPr>
          <w:rStyle w:val="Refdenotaderodap"/>
        </w:rPr>
        <w:footnoteRef/>
      </w:r>
      <w:r>
        <w:t xml:space="preserve"> Nomenclaturas numéricas que representam os intervalos nas escalas. Na escala de Dó maior, por exemplo, teremos 7 graus: Dó, Ré, Mi, Fá Sol, Lá e Si.</w:t>
      </w:r>
    </w:p>
  </w:footnote>
  <w:footnote w:id="2">
    <w:p w14:paraId="102E1031" w14:textId="77777777" w:rsidR="004C1CE8" w:rsidRDefault="004C1CE8">
      <w:pPr>
        <w:pStyle w:val="Textodenotaderodap"/>
      </w:pPr>
      <w:r>
        <w:rPr>
          <w:rStyle w:val="Refdenotaderodap"/>
        </w:rPr>
        <w:footnoteRef/>
      </w:r>
      <w:r>
        <w:t xml:space="preserve"> Relativo a uma sequência de notas que possuem entre elas somente intervalos de um semitom. Exemplo: Dó – Dó# - Ré – Ré# - Mi </w:t>
      </w:r>
    </w:p>
  </w:footnote>
  <w:footnote w:id="3">
    <w:p w14:paraId="522FE53E" w14:textId="6166FE9B" w:rsidR="004C1CE8" w:rsidRDefault="004C1CE8">
      <w:pPr>
        <w:pStyle w:val="Textodenotaderodap"/>
      </w:pPr>
      <w:r>
        <w:rPr>
          <w:rStyle w:val="Refdenotaderodap"/>
        </w:rPr>
        <w:footnoteRef/>
      </w:r>
      <w:r>
        <w:t xml:space="preserve"> Repetição de um pequeno trecho, nele pode ser utilizado uma sequência de acordes, ou somente uma melodia.</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558A0496"/>
    <w:lvl w:ilvl="0">
      <w:start w:val="1"/>
      <w:numFmt w:val="bullet"/>
      <w:pStyle w:val="Commarcadores2"/>
      <w:lvlText w:val=""/>
      <w:lvlJc w:val="left"/>
      <w:pPr>
        <w:tabs>
          <w:tab w:val="num" w:pos="643"/>
        </w:tabs>
        <w:ind w:left="643" w:hanging="360"/>
      </w:pPr>
      <w:rPr>
        <w:rFonts w:ascii="Symbol" w:hAnsi="Symbol" w:hint="default"/>
      </w:rPr>
    </w:lvl>
  </w:abstractNum>
  <w:abstractNum w:abstractNumId="1" w15:restartNumberingAfterBreak="0">
    <w:nsid w:val="00000001"/>
    <w:multiLevelType w:val="singleLevel"/>
    <w:tmpl w:val="00000001"/>
    <w:name w:val="WW8Num1"/>
    <w:lvl w:ilvl="0">
      <w:start w:val="2"/>
      <w:numFmt w:val="bullet"/>
      <w:lvlText w:val=""/>
      <w:lvlJc w:val="left"/>
      <w:pPr>
        <w:tabs>
          <w:tab w:val="num" w:pos="720"/>
        </w:tabs>
        <w:ind w:left="720" w:hanging="360"/>
      </w:pPr>
      <w:rPr>
        <w:rFonts w:ascii="Symbol" w:hAnsi="Symbol" w:cs="Times New Roman"/>
      </w:rPr>
    </w:lvl>
  </w:abstractNum>
  <w:abstractNum w:abstractNumId="2" w15:restartNumberingAfterBreak="0">
    <w:nsid w:val="00000002"/>
    <w:multiLevelType w:val="singleLevel"/>
    <w:tmpl w:val="D37238B8"/>
    <w:name w:val="WW8Num2"/>
    <w:lvl w:ilvl="0">
      <w:start w:val="1"/>
      <w:numFmt w:val="lowerLetter"/>
      <w:lvlText w:val="%1)"/>
      <w:lvlJc w:val="left"/>
      <w:pPr>
        <w:tabs>
          <w:tab w:val="num" w:pos="928"/>
        </w:tabs>
        <w:ind w:left="928" w:hanging="360"/>
      </w:pPr>
      <w:rPr>
        <w:b/>
        <w:bCs/>
      </w:rPr>
    </w:lvl>
  </w:abstractNum>
  <w:abstractNum w:abstractNumId="3" w15:restartNumberingAfterBreak="0">
    <w:nsid w:val="00000003"/>
    <w:multiLevelType w:val="singleLevel"/>
    <w:tmpl w:val="00000003"/>
    <w:name w:val="WW8Num4"/>
    <w:lvl w:ilvl="0">
      <w:start w:val="1"/>
      <w:numFmt w:val="upperRoman"/>
      <w:lvlText w:val="%1)"/>
      <w:lvlJc w:val="left"/>
      <w:pPr>
        <w:tabs>
          <w:tab w:val="num" w:pos="1080"/>
        </w:tabs>
        <w:ind w:left="1080" w:hanging="720"/>
      </w:pPr>
    </w:lvl>
  </w:abstractNum>
  <w:abstractNum w:abstractNumId="4" w15:restartNumberingAfterBreak="0">
    <w:nsid w:val="00000004"/>
    <w:multiLevelType w:val="singleLevel"/>
    <w:tmpl w:val="00000004"/>
    <w:name w:val="WW8Num6"/>
    <w:lvl w:ilvl="0">
      <w:numFmt w:val="bullet"/>
      <w:lvlText w:val=""/>
      <w:lvlJc w:val="left"/>
      <w:pPr>
        <w:tabs>
          <w:tab w:val="num" w:pos="720"/>
        </w:tabs>
        <w:ind w:left="720" w:hanging="360"/>
      </w:pPr>
      <w:rPr>
        <w:rFonts w:ascii="Symbol" w:hAnsi="Symbol" w:cs="Times New Roman"/>
        <w:b/>
      </w:rPr>
    </w:lvl>
  </w:abstractNum>
  <w:abstractNum w:abstractNumId="5" w15:restartNumberingAfterBreak="0">
    <w:nsid w:val="00000005"/>
    <w:multiLevelType w:val="multilevel"/>
    <w:tmpl w:val="00000005"/>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6" w15:restartNumberingAfterBreak="0">
    <w:nsid w:val="05A6699E"/>
    <w:multiLevelType w:val="multilevel"/>
    <w:tmpl w:val="36B050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264263"/>
    <w:multiLevelType w:val="hybridMultilevel"/>
    <w:tmpl w:val="15BC566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0A934C26"/>
    <w:multiLevelType w:val="hybridMultilevel"/>
    <w:tmpl w:val="263898D0"/>
    <w:lvl w:ilvl="0" w:tplc="34005C58">
      <w:start w:val="1"/>
      <w:numFmt w:val="lowerLetter"/>
      <w:lvlText w:val="%1)"/>
      <w:lvlJc w:val="left"/>
      <w:pPr>
        <w:tabs>
          <w:tab w:val="num" w:pos="1440"/>
        </w:tabs>
        <w:ind w:left="1440" w:hanging="360"/>
      </w:pPr>
      <w:rPr>
        <w:rFonts w:hint="default"/>
      </w:rPr>
    </w:lvl>
    <w:lvl w:ilvl="1" w:tplc="04160019">
      <w:start w:val="1"/>
      <w:numFmt w:val="lowerLetter"/>
      <w:lvlText w:val="%2."/>
      <w:lvlJc w:val="left"/>
      <w:pPr>
        <w:tabs>
          <w:tab w:val="num" w:pos="2160"/>
        </w:tabs>
        <w:ind w:left="2160" w:hanging="360"/>
      </w:pPr>
    </w:lvl>
    <w:lvl w:ilvl="2" w:tplc="0416001B" w:tentative="1">
      <w:start w:val="1"/>
      <w:numFmt w:val="lowerRoman"/>
      <w:lvlText w:val="%3."/>
      <w:lvlJc w:val="right"/>
      <w:pPr>
        <w:tabs>
          <w:tab w:val="num" w:pos="2880"/>
        </w:tabs>
        <w:ind w:left="2880" w:hanging="180"/>
      </w:pPr>
    </w:lvl>
    <w:lvl w:ilvl="3" w:tplc="0416000F" w:tentative="1">
      <w:start w:val="1"/>
      <w:numFmt w:val="decimal"/>
      <w:lvlText w:val="%4."/>
      <w:lvlJc w:val="left"/>
      <w:pPr>
        <w:tabs>
          <w:tab w:val="num" w:pos="3600"/>
        </w:tabs>
        <w:ind w:left="3600" w:hanging="360"/>
      </w:pPr>
    </w:lvl>
    <w:lvl w:ilvl="4" w:tplc="04160019" w:tentative="1">
      <w:start w:val="1"/>
      <w:numFmt w:val="lowerLetter"/>
      <w:lvlText w:val="%5."/>
      <w:lvlJc w:val="left"/>
      <w:pPr>
        <w:tabs>
          <w:tab w:val="num" w:pos="4320"/>
        </w:tabs>
        <w:ind w:left="4320" w:hanging="360"/>
      </w:pPr>
    </w:lvl>
    <w:lvl w:ilvl="5" w:tplc="0416001B" w:tentative="1">
      <w:start w:val="1"/>
      <w:numFmt w:val="lowerRoman"/>
      <w:lvlText w:val="%6."/>
      <w:lvlJc w:val="right"/>
      <w:pPr>
        <w:tabs>
          <w:tab w:val="num" w:pos="5040"/>
        </w:tabs>
        <w:ind w:left="5040" w:hanging="180"/>
      </w:pPr>
    </w:lvl>
    <w:lvl w:ilvl="6" w:tplc="0416000F" w:tentative="1">
      <w:start w:val="1"/>
      <w:numFmt w:val="decimal"/>
      <w:lvlText w:val="%7."/>
      <w:lvlJc w:val="left"/>
      <w:pPr>
        <w:tabs>
          <w:tab w:val="num" w:pos="5760"/>
        </w:tabs>
        <w:ind w:left="5760" w:hanging="360"/>
      </w:pPr>
    </w:lvl>
    <w:lvl w:ilvl="7" w:tplc="04160019" w:tentative="1">
      <w:start w:val="1"/>
      <w:numFmt w:val="lowerLetter"/>
      <w:lvlText w:val="%8."/>
      <w:lvlJc w:val="left"/>
      <w:pPr>
        <w:tabs>
          <w:tab w:val="num" w:pos="6480"/>
        </w:tabs>
        <w:ind w:left="6480" w:hanging="360"/>
      </w:pPr>
    </w:lvl>
    <w:lvl w:ilvl="8" w:tplc="0416001B" w:tentative="1">
      <w:start w:val="1"/>
      <w:numFmt w:val="lowerRoman"/>
      <w:lvlText w:val="%9."/>
      <w:lvlJc w:val="right"/>
      <w:pPr>
        <w:tabs>
          <w:tab w:val="num" w:pos="7200"/>
        </w:tabs>
        <w:ind w:left="7200" w:hanging="180"/>
      </w:pPr>
    </w:lvl>
  </w:abstractNum>
  <w:abstractNum w:abstractNumId="9" w15:restartNumberingAfterBreak="0">
    <w:nsid w:val="0DB03A5C"/>
    <w:multiLevelType w:val="multilevel"/>
    <w:tmpl w:val="4198B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E6D1221"/>
    <w:multiLevelType w:val="multilevel"/>
    <w:tmpl w:val="4ECC5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07A5372"/>
    <w:multiLevelType w:val="hybridMultilevel"/>
    <w:tmpl w:val="641C1F74"/>
    <w:lvl w:ilvl="0" w:tplc="8C46E324">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15B15827"/>
    <w:multiLevelType w:val="hybridMultilevel"/>
    <w:tmpl w:val="3402A234"/>
    <w:lvl w:ilvl="0" w:tplc="04160001">
      <w:start w:val="2"/>
      <w:numFmt w:val="bullet"/>
      <w:lvlText w:val=""/>
      <w:lvlJc w:val="left"/>
      <w:pPr>
        <w:tabs>
          <w:tab w:val="num" w:pos="720"/>
        </w:tabs>
        <w:ind w:left="720" w:hanging="360"/>
      </w:pPr>
      <w:rPr>
        <w:rFonts w:ascii="Symbol" w:eastAsia="Times New Roman" w:hAnsi="Symbol" w:cs="Times New Roman"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7F134B6"/>
    <w:multiLevelType w:val="hybridMultilevel"/>
    <w:tmpl w:val="CC9AA662"/>
    <w:lvl w:ilvl="0" w:tplc="6E32CDFC">
      <w:start w:val="2"/>
      <w:numFmt w:val="decimal"/>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4" w15:restartNumberingAfterBreak="0">
    <w:nsid w:val="18A65410"/>
    <w:multiLevelType w:val="hybridMultilevel"/>
    <w:tmpl w:val="E39C6B2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1AB67CAB"/>
    <w:multiLevelType w:val="multilevel"/>
    <w:tmpl w:val="D988DB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B5F3A8C"/>
    <w:multiLevelType w:val="multilevel"/>
    <w:tmpl w:val="81CA82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D4D55FA"/>
    <w:multiLevelType w:val="multilevel"/>
    <w:tmpl w:val="36BACB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D9D5441"/>
    <w:multiLevelType w:val="multilevel"/>
    <w:tmpl w:val="FD0A0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0E7707D"/>
    <w:multiLevelType w:val="multilevel"/>
    <w:tmpl w:val="5BF678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401024B"/>
    <w:multiLevelType w:val="hybridMultilevel"/>
    <w:tmpl w:val="4B7888C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15:restartNumberingAfterBreak="0">
    <w:nsid w:val="2B0047A1"/>
    <w:multiLevelType w:val="hybridMultilevel"/>
    <w:tmpl w:val="93D4D9F6"/>
    <w:lvl w:ilvl="0" w:tplc="B7724836">
      <w:start w:val="2"/>
      <w:numFmt w:val="decimal"/>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2" w15:restartNumberingAfterBreak="0">
    <w:nsid w:val="32DA0ECD"/>
    <w:multiLevelType w:val="multilevel"/>
    <w:tmpl w:val="1D48A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70F6ACF"/>
    <w:multiLevelType w:val="hybridMultilevel"/>
    <w:tmpl w:val="9A74CD5A"/>
    <w:lvl w:ilvl="0" w:tplc="6B563C22">
      <w:start w:val="1"/>
      <w:numFmt w:val="upperLetter"/>
      <w:lvlText w:val="%1)"/>
      <w:lvlJc w:val="left"/>
      <w:pPr>
        <w:ind w:left="450" w:hanging="340"/>
      </w:pPr>
      <w:rPr>
        <w:rFonts w:ascii="Arial" w:eastAsia="Arial" w:hAnsi="Arial" w:cs="Arial" w:hint="default"/>
        <w:spacing w:val="-13"/>
        <w:w w:val="100"/>
        <w:sz w:val="22"/>
        <w:szCs w:val="22"/>
        <w:lang w:val="pt-PT" w:eastAsia="en-US" w:bidi="ar-SA"/>
      </w:rPr>
    </w:lvl>
    <w:lvl w:ilvl="1" w:tplc="75F821DA">
      <w:numFmt w:val="bullet"/>
      <w:lvlText w:val="•"/>
      <w:lvlJc w:val="left"/>
      <w:pPr>
        <w:ind w:left="1474" w:hanging="340"/>
      </w:pPr>
      <w:rPr>
        <w:rFonts w:hint="default"/>
        <w:lang w:val="pt-PT" w:eastAsia="en-US" w:bidi="ar-SA"/>
      </w:rPr>
    </w:lvl>
    <w:lvl w:ilvl="2" w:tplc="EF7E556A">
      <w:numFmt w:val="bullet"/>
      <w:lvlText w:val="•"/>
      <w:lvlJc w:val="left"/>
      <w:pPr>
        <w:ind w:left="2489" w:hanging="340"/>
      </w:pPr>
      <w:rPr>
        <w:rFonts w:hint="default"/>
        <w:lang w:val="pt-PT" w:eastAsia="en-US" w:bidi="ar-SA"/>
      </w:rPr>
    </w:lvl>
    <w:lvl w:ilvl="3" w:tplc="1A407768">
      <w:numFmt w:val="bullet"/>
      <w:lvlText w:val="•"/>
      <w:lvlJc w:val="left"/>
      <w:pPr>
        <w:ind w:left="3503" w:hanging="340"/>
      </w:pPr>
      <w:rPr>
        <w:rFonts w:hint="default"/>
        <w:lang w:val="pt-PT" w:eastAsia="en-US" w:bidi="ar-SA"/>
      </w:rPr>
    </w:lvl>
    <w:lvl w:ilvl="4" w:tplc="4B6CC54A">
      <w:numFmt w:val="bullet"/>
      <w:lvlText w:val="•"/>
      <w:lvlJc w:val="left"/>
      <w:pPr>
        <w:ind w:left="4518" w:hanging="340"/>
      </w:pPr>
      <w:rPr>
        <w:rFonts w:hint="default"/>
        <w:lang w:val="pt-PT" w:eastAsia="en-US" w:bidi="ar-SA"/>
      </w:rPr>
    </w:lvl>
    <w:lvl w:ilvl="5" w:tplc="3B2A0E8C">
      <w:numFmt w:val="bullet"/>
      <w:lvlText w:val="•"/>
      <w:lvlJc w:val="left"/>
      <w:pPr>
        <w:ind w:left="5532" w:hanging="340"/>
      </w:pPr>
      <w:rPr>
        <w:rFonts w:hint="default"/>
        <w:lang w:val="pt-PT" w:eastAsia="en-US" w:bidi="ar-SA"/>
      </w:rPr>
    </w:lvl>
    <w:lvl w:ilvl="6" w:tplc="5930FC5A">
      <w:numFmt w:val="bullet"/>
      <w:lvlText w:val="•"/>
      <w:lvlJc w:val="left"/>
      <w:pPr>
        <w:ind w:left="6547" w:hanging="340"/>
      </w:pPr>
      <w:rPr>
        <w:rFonts w:hint="default"/>
        <w:lang w:val="pt-PT" w:eastAsia="en-US" w:bidi="ar-SA"/>
      </w:rPr>
    </w:lvl>
    <w:lvl w:ilvl="7" w:tplc="AC84BA7C">
      <w:numFmt w:val="bullet"/>
      <w:lvlText w:val="•"/>
      <w:lvlJc w:val="left"/>
      <w:pPr>
        <w:ind w:left="7561" w:hanging="340"/>
      </w:pPr>
      <w:rPr>
        <w:rFonts w:hint="default"/>
        <w:lang w:val="pt-PT" w:eastAsia="en-US" w:bidi="ar-SA"/>
      </w:rPr>
    </w:lvl>
    <w:lvl w:ilvl="8" w:tplc="AC966962">
      <w:numFmt w:val="bullet"/>
      <w:lvlText w:val="•"/>
      <w:lvlJc w:val="left"/>
      <w:pPr>
        <w:ind w:left="8576" w:hanging="340"/>
      </w:pPr>
      <w:rPr>
        <w:rFonts w:hint="default"/>
        <w:lang w:val="pt-PT" w:eastAsia="en-US" w:bidi="ar-SA"/>
      </w:rPr>
    </w:lvl>
  </w:abstractNum>
  <w:abstractNum w:abstractNumId="24" w15:restartNumberingAfterBreak="0">
    <w:nsid w:val="3E60284B"/>
    <w:multiLevelType w:val="hybridMultilevel"/>
    <w:tmpl w:val="0DE66D16"/>
    <w:lvl w:ilvl="0" w:tplc="E7AA2580">
      <w:numFmt w:val="bullet"/>
      <w:lvlText w:val=""/>
      <w:lvlJc w:val="left"/>
      <w:pPr>
        <w:tabs>
          <w:tab w:val="num" w:pos="2340"/>
        </w:tabs>
        <w:ind w:left="2340" w:hanging="360"/>
      </w:pPr>
      <w:rPr>
        <w:rFonts w:ascii="Symbol" w:eastAsia="Times New Roman" w:hAnsi="Symbol" w:cs="Times New Roman" w:hint="default"/>
        <w:b/>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FF9033E"/>
    <w:multiLevelType w:val="hybridMultilevel"/>
    <w:tmpl w:val="FA7884A2"/>
    <w:lvl w:ilvl="0" w:tplc="D34C8980">
      <w:start w:val="1"/>
      <w:numFmt w:val="lowerLetter"/>
      <w:lvlText w:val="%1)"/>
      <w:lvlJc w:val="left"/>
      <w:pPr>
        <w:ind w:left="720" w:hanging="360"/>
      </w:pPr>
      <w:rPr>
        <w:rFonts w:hint="default"/>
        <w:b w:val="0"/>
        <w:bCs w:val="0"/>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41A92DDB"/>
    <w:multiLevelType w:val="multilevel"/>
    <w:tmpl w:val="F2AC4F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51619CD"/>
    <w:multiLevelType w:val="hybridMultilevel"/>
    <w:tmpl w:val="E5743D4A"/>
    <w:lvl w:ilvl="0" w:tplc="13BEC2D2">
      <w:start w:val="1"/>
      <w:numFmt w:val="decimal"/>
      <w:lvlText w:val="%1-"/>
      <w:lvlJc w:val="left"/>
      <w:pPr>
        <w:tabs>
          <w:tab w:val="num" w:pos="720"/>
        </w:tabs>
        <w:ind w:left="720" w:hanging="360"/>
      </w:pPr>
      <w:rPr>
        <w:rFonts w:hint="default"/>
      </w:rPr>
    </w:lvl>
    <w:lvl w:ilvl="1" w:tplc="9C7838CE">
      <w:start w:val="1"/>
      <w:numFmt w:val="lowerLetter"/>
      <w:lvlText w:val="%2)"/>
      <w:lvlJc w:val="left"/>
      <w:pPr>
        <w:tabs>
          <w:tab w:val="num" w:pos="1440"/>
        </w:tabs>
        <w:ind w:left="1440" w:hanging="360"/>
      </w:pPr>
      <w:rPr>
        <w:rFonts w:hint="default"/>
      </w:r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8" w15:restartNumberingAfterBreak="0">
    <w:nsid w:val="466A033F"/>
    <w:multiLevelType w:val="multilevel"/>
    <w:tmpl w:val="777437E2"/>
    <w:lvl w:ilvl="0">
      <w:start w:val="1"/>
      <w:numFmt w:val="decimal"/>
      <w:lvlText w:val="%1"/>
      <w:lvlJc w:val="left"/>
      <w:pPr>
        <w:ind w:left="570" w:hanging="570"/>
      </w:pPr>
      <w:rPr>
        <w:rFonts w:hint="default"/>
      </w:rPr>
    </w:lvl>
    <w:lvl w:ilvl="1">
      <w:start w:val="1"/>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4A9B716A"/>
    <w:multiLevelType w:val="multilevel"/>
    <w:tmpl w:val="9DDC6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29B4F61"/>
    <w:multiLevelType w:val="multilevel"/>
    <w:tmpl w:val="F29AA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59765BFB"/>
    <w:multiLevelType w:val="multilevel"/>
    <w:tmpl w:val="F808D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A57792A"/>
    <w:multiLevelType w:val="multilevel"/>
    <w:tmpl w:val="1D164D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B5D1AB1"/>
    <w:multiLevelType w:val="hybridMultilevel"/>
    <w:tmpl w:val="7B7A582E"/>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34" w15:restartNumberingAfterBreak="0">
    <w:nsid w:val="6CE43EBA"/>
    <w:multiLevelType w:val="hybridMultilevel"/>
    <w:tmpl w:val="78F25A76"/>
    <w:lvl w:ilvl="0" w:tplc="AD7015B0">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5" w15:restartNumberingAfterBreak="0">
    <w:nsid w:val="6E230334"/>
    <w:multiLevelType w:val="multilevel"/>
    <w:tmpl w:val="0B727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9075A50"/>
    <w:multiLevelType w:val="multilevel"/>
    <w:tmpl w:val="10B43F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3"/>
  </w:num>
  <w:num w:numId="4">
    <w:abstractNumId w:val="4"/>
  </w:num>
  <w:num w:numId="5">
    <w:abstractNumId w:val="5"/>
  </w:num>
  <w:num w:numId="6">
    <w:abstractNumId w:val="33"/>
  </w:num>
  <w:num w:numId="7">
    <w:abstractNumId w:val="21"/>
  </w:num>
  <w:num w:numId="8">
    <w:abstractNumId w:val="13"/>
  </w:num>
  <w:num w:numId="9">
    <w:abstractNumId w:val="24"/>
  </w:num>
  <w:num w:numId="10">
    <w:abstractNumId w:val="12"/>
  </w:num>
  <w:num w:numId="11">
    <w:abstractNumId w:val="27"/>
  </w:num>
  <w:num w:numId="12">
    <w:abstractNumId w:val="8"/>
  </w:num>
  <w:num w:numId="13">
    <w:abstractNumId w:val="35"/>
  </w:num>
  <w:num w:numId="14">
    <w:abstractNumId w:val="15"/>
  </w:num>
  <w:num w:numId="15">
    <w:abstractNumId w:val="17"/>
  </w:num>
  <w:num w:numId="16">
    <w:abstractNumId w:val="26"/>
  </w:num>
  <w:num w:numId="17">
    <w:abstractNumId w:val="19"/>
  </w:num>
  <w:num w:numId="18">
    <w:abstractNumId w:val="0"/>
  </w:num>
  <w:num w:numId="19">
    <w:abstractNumId w:val="29"/>
  </w:num>
  <w:num w:numId="20">
    <w:abstractNumId w:val="16"/>
  </w:num>
  <w:num w:numId="21">
    <w:abstractNumId w:val="36"/>
  </w:num>
  <w:num w:numId="22">
    <w:abstractNumId w:val="10"/>
  </w:num>
  <w:num w:numId="23">
    <w:abstractNumId w:val="22"/>
  </w:num>
  <w:num w:numId="24">
    <w:abstractNumId w:val="31"/>
  </w:num>
  <w:num w:numId="25">
    <w:abstractNumId w:val="32"/>
  </w:num>
  <w:num w:numId="26">
    <w:abstractNumId w:val="6"/>
  </w:num>
  <w:num w:numId="27">
    <w:abstractNumId w:val="9"/>
  </w:num>
  <w:num w:numId="28">
    <w:abstractNumId w:val="30"/>
  </w:num>
  <w:num w:numId="29">
    <w:abstractNumId w:val="18"/>
  </w:num>
  <w:num w:numId="30">
    <w:abstractNumId w:val="7"/>
  </w:num>
  <w:num w:numId="31">
    <w:abstractNumId w:val="11"/>
  </w:num>
  <w:num w:numId="32">
    <w:abstractNumId w:val="28"/>
  </w:num>
  <w:num w:numId="33">
    <w:abstractNumId w:val="34"/>
  </w:num>
  <w:num w:numId="34">
    <w:abstractNumId w:val="25"/>
  </w:num>
  <w:num w:numId="35">
    <w:abstractNumId w:val="20"/>
  </w:num>
  <w:num w:numId="36">
    <w:abstractNumId w:val="14"/>
  </w:num>
  <w:num w:numId="3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ctiveWritingStyle w:appName="MSWord" w:lang="pt-BR" w:vendorID="64" w:dllVersion="6" w:nlCheck="1" w:checkStyle="0"/>
  <w:activeWritingStyle w:appName="MSWord" w:lang="en-US" w:vendorID="64" w:dllVersion="6" w:nlCheck="1" w:checkStyle="1"/>
  <w:activeWritingStyle w:appName="MSWord" w:lang="pt-BR" w:vendorID="64" w:dllVersion="4096" w:nlCheck="1" w:checkStyle="0"/>
  <w:activeWritingStyle w:appName="MSWord" w:lang="en-US" w:vendorID="64" w:dllVersion="4096" w:nlCheck="1" w:checkStyle="0"/>
  <w:activeWritingStyle w:appName="MSWord" w:lang="pt-BR" w:vendorID="64" w:dllVersion="0" w:nlCheck="1" w:checkStyle="0"/>
  <w:activeWritingStyle w:appName="MSWord" w:lang="en-US" w:vendorID="64" w:dllVersion="0" w:nlCheck="1" w:checkStyle="0"/>
  <w:activeWritingStyle w:appName="MSWord" w:lang="pt-BR" w:vendorID="64" w:dllVersion="131078" w:nlCheck="1" w:checkStyle="0"/>
  <w:activeWritingStyle w:appName="MSWord" w:lang="en-US" w:vendorID="64" w:dllVersion="131078" w:nlCheck="1" w:checkStyle="1"/>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al"/>
  <w:drawingGridHorizontalSpacing w:val="120"/>
  <w:drawingGridVerticalSpacing w:val="0"/>
  <w:displayHorizontalDrawingGridEvery w:val="0"/>
  <w:displayVerticalDrawingGridEvery w:val="0"/>
  <w:characterSpacingControl w:val="doNotCompress"/>
  <w:hdrShapeDefaults>
    <o:shapedefaults v:ext="edit" spidmax="2049" strokecolor="red">
      <v:stroke dashstyle="1 1" color="re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1465"/>
    <w:rsid w:val="00000482"/>
    <w:rsid w:val="0000089F"/>
    <w:rsid w:val="00001881"/>
    <w:rsid w:val="00001CF1"/>
    <w:rsid w:val="00001DE6"/>
    <w:rsid w:val="000024C5"/>
    <w:rsid w:val="00002D25"/>
    <w:rsid w:val="00003472"/>
    <w:rsid w:val="000036F9"/>
    <w:rsid w:val="000047F4"/>
    <w:rsid w:val="00005468"/>
    <w:rsid w:val="000057CD"/>
    <w:rsid w:val="000067C8"/>
    <w:rsid w:val="00006C1B"/>
    <w:rsid w:val="000104FF"/>
    <w:rsid w:val="00011610"/>
    <w:rsid w:val="000119D7"/>
    <w:rsid w:val="00011AE9"/>
    <w:rsid w:val="00012C1A"/>
    <w:rsid w:val="00013A89"/>
    <w:rsid w:val="00013ECA"/>
    <w:rsid w:val="00014317"/>
    <w:rsid w:val="000147A9"/>
    <w:rsid w:val="00014C41"/>
    <w:rsid w:val="000154C9"/>
    <w:rsid w:val="00015A4B"/>
    <w:rsid w:val="0001615E"/>
    <w:rsid w:val="00020B66"/>
    <w:rsid w:val="00021117"/>
    <w:rsid w:val="00021BCA"/>
    <w:rsid w:val="000227E9"/>
    <w:rsid w:val="00022948"/>
    <w:rsid w:val="00022C0B"/>
    <w:rsid w:val="00023251"/>
    <w:rsid w:val="0002415A"/>
    <w:rsid w:val="00024929"/>
    <w:rsid w:val="00026274"/>
    <w:rsid w:val="00026B50"/>
    <w:rsid w:val="00027540"/>
    <w:rsid w:val="000307A0"/>
    <w:rsid w:val="00030E15"/>
    <w:rsid w:val="0003350D"/>
    <w:rsid w:val="00033A8E"/>
    <w:rsid w:val="000365C4"/>
    <w:rsid w:val="000372A2"/>
    <w:rsid w:val="000372DB"/>
    <w:rsid w:val="000407E4"/>
    <w:rsid w:val="000414E6"/>
    <w:rsid w:val="0004241C"/>
    <w:rsid w:val="00042678"/>
    <w:rsid w:val="00042C96"/>
    <w:rsid w:val="00045693"/>
    <w:rsid w:val="00045C07"/>
    <w:rsid w:val="0004642D"/>
    <w:rsid w:val="0004721C"/>
    <w:rsid w:val="00047282"/>
    <w:rsid w:val="00047805"/>
    <w:rsid w:val="00047884"/>
    <w:rsid w:val="00047896"/>
    <w:rsid w:val="00047D8A"/>
    <w:rsid w:val="000513AA"/>
    <w:rsid w:val="00051AE3"/>
    <w:rsid w:val="00052D73"/>
    <w:rsid w:val="0005335C"/>
    <w:rsid w:val="00053CD0"/>
    <w:rsid w:val="00053DA5"/>
    <w:rsid w:val="000550E3"/>
    <w:rsid w:val="00055587"/>
    <w:rsid w:val="00055F94"/>
    <w:rsid w:val="00056704"/>
    <w:rsid w:val="00056C48"/>
    <w:rsid w:val="0005736F"/>
    <w:rsid w:val="0006084D"/>
    <w:rsid w:val="000615C4"/>
    <w:rsid w:val="00062B64"/>
    <w:rsid w:val="00062F7C"/>
    <w:rsid w:val="0006301E"/>
    <w:rsid w:val="00063A28"/>
    <w:rsid w:val="00063D8A"/>
    <w:rsid w:val="000640C8"/>
    <w:rsid w:val="00064316"/>
    <w:rsid w:val="000662AE"/>
    <w:rsid w:val="00066E56"/>
    <w:rsid w:val="000700B5"/>
    <w:rsid w:val="00071688"/>
    <w:rsid w:val="00071E3D"/>
    <w:rsid w:val="00073462"/>
    <w:rsid w:val="00073D86"/>
    <w:rsid w:val="00073FF6"/>
    <w:rsid w:val="0007428D"/>
    <w:rsid w:val="000748E3"/>
    <w:rsid w:val="00074F29"/>
    <w:rsid w:val="0007507B"/>
    <w:rsid w:val="000753E0"/>
    <w:rsid w:val="0007562D"/>
    <w:rsid w:val="0007605D"/>
    <w:rsid w:val="00076318"/>
    <w:rsid w:val="000773D1"/>
    <w:rsid w:val="00077F5F"/>
    <w:rsid w:val="000807A0"/>
    <w:rsid w:val="000825D9"/>
    <w:rsid w:val="00082CFA"/>
    <w:rsid w:val="00083910"/>
    <w:rsid w:val="000840C6"/>
    <w:rsid w:val="000843B5"/>
    <w:rsid w:val="0008448C"/>
    <w:rsid w:val="00086C00"/>
    <w:rsid w:val="0008790E"/>
    <w:rsid w:val="000927C1"/>
    <w:rsid w:val="000928F8"/>
    <w:rsid w:val="00093BDE"/>
    <w:rsid w:val="000944E1"/>
    <w:rsid w:val="000946E1"/>
    <w:rsid w:val="00094AEA"/>
    <w:rsid w:val="000A10A5"/>
    <w:rsid w:val="000A11BE"/>
    <w:rsid w:val="000A1244"/>
    <w:rsid w:val="000A16AD"/>
    <w:rsid w:val="000A1F98"/>
    <w:rsid w:val="000A215C"/>
    <w:rsid w:val="000A25B9"/>
    <w:rsid w:val="000A278E"/>
    <w:rsid w:val="000A33E2"/>
    <w:rsid w:val="000A4BA3"/>
    <w:rsid w:val="000A59DC"/>
    <w:rsid w:val="000A78CF"/>
    <w:rsid w:val="000B0675"/>
    <w:rsid w:val="000B0ABD"/>
    <w:rsid w:val="000B1F6B"/>
    <w:rsid w:val="000B2A2D"/>
    <w:rsid w:val="000B43B3"/>
    <w:rsid w:val="000B50B2"/>
    <w:rsid w:val="000B54D5"/>
    <w:rsid w:val="000B570F"/>
    <w:rsid w:val="000B6848"/>
    <w:rsid w:val="000B72E3"/>
    <w:rsid w:val="000B7621"/>
    <w:rsid w:val="000C1BD4"/>
    <w:rsid w:val="000C278D"/>
    <w:rsid w:val="000C28B4"/>
    <w:rsid w:val="000C2B95"/>
    <w:rsid w:val="000C2FD1"/>
    <w:rsid w:val="000C4E45"/>
    <w:rsid w:val="000C6F37"/>
    <w:rsid w:val="000D0A97"/>
    <w:rsid w:val="000D0AA3"/>
    <w:rsid w:val="000D1370"/>
    <w:rsid w:val="000D1672"/>
    <w:rsid w:val="000D18D4"/>
    <w:rsid w:val="000D1C3F"/>
    <w:rsid w:val="000D31FF"/>
    <w:rsid w:val="000D3E04"/>
    <w:rsid w:val="000D3EED"/>
    <w:rsid w:val="000D4874"/>
    <w:rsid w:val="000D520E"/>
    <w:rsid w:val="000D653F"/>
    <w:rsid w:val="000D6A57"/>
    <w:rsid w:val="000D6CBE"/>
    <w:rsid w:val="000E09BF"/>
    <w:rsid w:val="000E2636"/>
    <w:rsid w:val="000E3CDA"/>
    <w:rsid w:val="000E4406"/>
    <w:rsid w:val="000E4A30"/>
    <w:rsid w:val="000E4F9A"/>
    <w:rsid w:val="000E5940"/>
    <w:rsid w:val="000E6780"/>
    <w:rsid w:val="000E7F3B"/>
    <w:rsid w:val="000F0440"/>
    <w:rsid w:val="000F1542"/>
    <w:rsid w:val="000F369E"/>
    <w:rsid w:val="000F3B2F"/>
    <w:rsid w:val="000F45B6"/>
    <w:rsid w:val="000F46E9"/>
    <w:rsid w:val="000F49EF"/>
    <w:rsid w:val="000F4A57"/>
    <w:rsid w:val="000F4C3F"/>
    <w:rsid w:val="000F5194"/>
    <w:rsid w:val="000F5AF3"/>
    <w:rsid w:val="000F5DBE"/>
    <w:rsid w:val="000F6568"/>
    <w:rsid w:val="000F703B"/>
    <w:rsid w:val="000F7121"/>
    <w:rsid w:val="000F7647"/>
    <w:rsid w:val="000F7ED8"/>
    <w:rsid w:val="00102009"/>
    <w:rsid w:val="00102075"/>
    <w:rsid w:val="00102B08"/>
    <w:rsid w:val="0010365D"/>
    <w:rsid w:val="001048EE"/>
    <w:rsid w:val="00104C52"/>
    <w:rsid w:val="0010562B"/>
    <w:rsid w:val="001060BE"/>
    <w:rsid w:val="00106689"/>
    <w:rsid w:val="00106FCF"/>
    <w:rsid w:val="0010710F"/>
    <w:rsid w:val="00110BE3"/>
    <w:rsid w:val="001118A1"/>
    <w:rsid w:val="00114B71"/>
    <w:rsid w:val="00115152"/>
    <w:rsid w:val="001155DD"/>
    <w:rsid w:val="00115884"/>
    <w:rsid w:val="00116318"/>
    <w:rsid w:val="00116FD4"/>
    <w:rsid w:val="00117199"/>
    <w:rsid w:val="00121047"/>
    <w:rsid w:val="0012199B"/>
    <w:rsid w:val="0012374C"/>
    <w:rsid w:val="0012387D"/>
    <w:rsid w:val="00124105"/>
    <w:rsid w:val="00124448"/>
    <w:rsid w:val="0012631D"/>
    <w:rsid w:val="001276B0"/>
    <w:rsid w:val="001308A0"/>
    <w:rsid w:val="00130E96"/>
    <w:rsid w:val="00131E22"/>
    <w:rsid w:val="00131F55"/>
    <w:rsid w:val="00131FC9"/>
    <w:rsid w:val="00132377"/>
    <w:rsid w:val="001325A4"/>
    <w:rsid w:val="00133959"/>
    <w:rsid w:val="001344CD"/>
    <w:rsid w:val="00134E6C"/>
    <w:rsid w:val="00134E93"/>
    <w:rsid w:val="001354DC"/>
    <w:rsid w:val="001356F1"/>
    <w:rsid w:val="0013581D"/>
    <w:rsid w:val="00135D51"/>
    <w:rsid w:val="00136D16"/>
    <w:rsid w:val="00136D79"/>
    <w:rsid w:val="001370A6"/>
    <w:rsid w:val="001374DF"/>
    <w:rsid w:val="001408B7"/>
    <w:rsid w:val="00141556"/>
    <w:rsid w:val="0014276E"/>
    <w:rsid w:val="00142893"/>
    <w:rsid w:val="001439D3"/>
    <w:rsid w:val="00143E35"/>
    <w:rsid w:val="001449C3"/>
    <w:rsid w:val="00144DB2"/>
    <w:rsid w:val="00145594"/>
    <w:rsid w:val="0014669E"/>
    <w:rsid w:val="00147E81"/>
    <w:rsid w:val="001506A2"/>
    <w:rsid w:val="00151B9C"/>
    <w:rsid w:val="00151F28"/>
    <w:rsid w:val="001523AA"/>
    <w:rsid w:val="0015262F"/>
    <w:rsid w:val="00152DA8"/>
    <w:rsid w:val="001533E6"/>
    <w:rsid w:val="0015381C"/>
    <w:rsid w:val="00153E6D"/>
    <w:rsid w:val="001541D2"/>
    <w:rsid w:val="00154A08"/>
    <w:rsid w:val="00155A97"/>
    <w:rsid w:val="00157E59"/>
    <w:rsid w:val="0016020C"/>
    <w:rsid w:val="001613AC"/>
    <w:rsid w:val="00162C0F"/>
    <w:rsid w:val="00164F11"/>
    <w:rsid w:val="00165615"/>
    <w:rsid w:val="001702DD"/>
    <w:rsid w:val="001712B1"/>
    <w:rsid w:val="00171ACC"/>
    <w:rsid w:val="00171AD1"/>
    <w:rsid w:val="001727DB"/>
    <w:rsid w:val="00172FAD"/>
    <w:rsid w:val="00174A7B"/>
    <w:rsid w:val="00174AB5"/>
    <w:rsid w:val="00174CB6"/>
    <w:rsid w:val="00176243"/>
    <w:rsid w:val="001769DC"/>
    <w:rsid w:val="0018006B"/>
    <w:rsid w:val="00180A6D"/>
    <w:rsid w:val="00180C05"/>
    <w:rsid w:val="0018173D"/>
    <w:rsid w:val="0018287C"/>
    <w:rsid w:val="00182889"/>
    <w:rsid w:val="001829EE"/>
    <w:rsid w:val="00183902"/>
    <w:rsid w:val="00185D4B"/>
    <w:rsid w:val="00186049"/>
    <w:rsid w:val="00186A19"/>
    <w:rsid w:val="00191DC5"/>
    <w:rsid w:val="0019326C"/>
    <w:rsid w:val="00194C0B"/>
    <w:rsid w:val="00194F0E"/>
    <w:rsid w:val="001952C1"/>
    <w:rsid w:val="00196FE9"/>
    <w:rsid w:val="0019749E"/>
    <w:rsid w:val="00197F34"/>
    <w:rsid w:val="001A045E"/>
    <w:rsid w:val="001A20E9"/>
    <w:rsid w:val="001A2483"/>
    <w:rsid w:val="001A28DF"/>
    <w:rsid w:val="001A2BD2"/>
    <w:rsid w:val="001A45A8"/>
    <w:rsid w:val="001A47A0"/>
    <w:rsid w:val="001A4C00"/>
    <w:rsid w:val="001A5790"/>
    <w:rsid w:val="001A58EC"/>
    <w:rsid w:val="001A5A74"/>
    <w:rsid w:val="001A64B6"/>
    <w:rsid w:val="001A6835"/>
    <w:rsid w:val="001A6A9B"/>
    <w:rsid w:val="001A6CB0"/>
    <w:rsid w:val="001A6CF9"/>
    <w:rsid w:val="001A72A2"/>
    <w:rsid w:val="001A75BF"/>
    <w:rsid w:val="001B08D4"/>
    <w:rsid w:val="001B0B23"/>
    <w:rsid w:val="001B1807"/>
    <w:rsid w:val="001B3031"/>
    <w:rsid w:val="001B52E3"/>
    <w:rsid w:val="001B6422"/>
    <w:rsid w:val="001C0D79"/>
    <w:rsid w:val="001C0EA2"/>
    <w:rsid w:val="001C257F"/>
    <w:rsid w:val="001C27DA"/>
    <w:rsid w:val="001C4210"/>
    <w:rsid w:val="001C4437"/>
    <w:rsid w:val="001C4575"/>
    <w:rsid w:val="001C4793"/>
    <w:rsid w:val="001C4B5E"/>
    <w:rsid w:val="001C4C61"/>
    <w:rsid w:val="001C5756"/>
    <w:rsid w:val="001C657E"/>
    <w:rsid w:val="001C7388"/>
    <w:rsid w:val="001D0667"/>
    <w:rsid w:val="001D2D90"/>
    <w:rsid w:val="001D2EC2"/>
    <w:rsid w:val="001D5340"/>
    <w:rsid w:val="001D55C5"/>
    <w:rsid w:val="001D6463"/>
    <w:rsid w:val="001D76B5"/>
    <w:rsid w:val="001E0687"/>
    <w:rsid w:val="001E0AC9"/>
    <w:rsid w:val="001E0EF9"/>
    <w:rsid w:val="001E2006"/>
    <w:rsid w:val="001E2936"/>
    <w:rsid w:val="001E352B"/>
    <w:rsid w:val="001E61E8"/>
    <w:rsid w:val="001E654B"/>
    <w:rsid w:val="001E7764"/>
    <w:rsid w:val="001E7878"/>
    <w:rsid w:val="001E7B9C"/>
    <w:rsid w:val="001F0E07"/>
    <w:rsid w:val="001F1503"/>
    <w:rsid w:val="001F2A03"/>
    <w:rsid w:val="001F2EC4"/>
    <w:rsid w:val="001F35F9"/>
    <w:rsid w:val="001F440F"/>
    <w:rsid w:val="001F6580"/>
    <w:rsid w:val="0020113C"/>
    <w:rsid w:val="00202288"/>
    <w:rsid w:val="00203036"/>
    <w:rsid w:val="00203554"/>
    <w:rsid w:val="00205A5E"/>
    <w:rsid w:val="00206E0A"/>
    <w:rsid w:val="0021084E"/>
    <w:rsid w:val="002111BD"/>
    <w:rsid w:val="00211BD6"/>
    <w:rsid w:val="00214522"/>
    <w:rsid w:val="0021498D"/>
    <w:rsid w:val="00214CC0"/>
    <w:rsid w:val="00216AF8"/>
    <w:rsid w:val="00216BAE"/>
    <w:rsid w:val="002206FF"/>
    <w:rsid w:val="002210FA"/>
    <w:rsid w:val="002212EE"/>
    <w:rsid w:val="00221395"/>
    <w:rsid w:val="00222ED0"/>
    <w:rsid w:val="0022351A"/>
    <w:rsid w:val="002237D1"/>
    <w:rsid w:val="002240CE"/>
    <w:rsid w:val="002242E0"/>
    <w:rsid w:val="0022442E"/>
    <w:rsid w:val="00224528"/>
    <w:rsid w:val="00224AD5"/>
    <w:rsid w:val="002258F6"/>
    <w:rsid w:val="00225D1E"/>
    <w:rsid w:val="002263CE"/>
    <w:rsid w:val="00227280"/>
    <w:rsid w:val="0022745B"/>
    <w:rsid w:val="00227A61"/>
    <w:rsid w:val="00227A9D"/>
    <w:rsid w:val="00227E74"/>
    <w:rsid w:val="002301ED"/>
    <w:rsid w:val="00231E7A"/>
    <w:rsid w:val="0023281C"/>
    <w:rsid w:val="00232975"/>
    <w:rsid w:val="00233BCD"/>
    <w:rsid w:val="0023546F"/>
    <w:rsid w:val="002354BA"/>
    <w:rsid w:val="00235941"/>
    <w:rsid w:val="00235B4C"/>
    <w:rsid w:val="002360B9"/>
    <w:rsid w:val="0023710D"/>
    <w:rsid w:val="00237C2C"/>
    <w:rsid w:val="00237D3E"/>
    <w:rsid w:val="00240649"/>
    <w:rsid w:val="00240906"/>
    <w:rsid w:val="002419CF"/>
    <w:rsid w:val="00242C92"/>
    <w:rsid w:val="00243145"/>
    <w:rsid w:val="00243C29"/>
    <w:rsid w:val="002440CA"/>
    <w:rsid w:val="0024472D"/>
    <w:rsid w:val="00244D36"/>
    <w:rsid w:val="00245417"/>
    <w:rsid w:val="0024564F"/>
    <w:rsid w:val="00245FC2"/>
    <w:rsid w:val="0024612D"/>
    <w:rsid w:val="00246276"/>
    <w:rsid w:val="002475D6"/>
    <w:rsid w:val="00247658"/>
    <w:rsid w:val="00252AF4"/>
    <w:rsid w:val="00254167"/>
    <w:rsid w:val="00254702"/>
    <w:rsid w:val="002553C9"/>
    <w:rsid w:val="00256468"/>
    <w:rsid w:val="00257187"/>
    <w:rsid w:val="00257347"/>
    <w:rsid w:val="002578CD"/>
    <w:rsid w:val="002602AB"/>
    <w:rsid w:val="002617CA"/>
    <w:rsid w:val="00262BF9"/>
    <w:rsid w:val="00263463"/>
    <w:rsid w:val="00264496"/>
    <w:rsid w:val="002645A3"/>
    <w:rsid w:val="00264F83"/>
    <w:rsid w:val="0026549F"/>
    <w:rsid w:val="00265829"/>
    <w:rsid w:val="00265A62"/>
    <w:rsid w:val="00267D93"/>
    <w:rsid w:val="00267F72"/>
    <w:rsid w:val="00272655"/>
    <w:rsid w:val="002726B3"/>
    <w:rsid w:val="00272930"/>
    <w:rsid w:val="00272B23"/>
    <w:rsid w:val="0027369B"/>
    <w:rsid w:val="00274280"/>
    <w:rsid w:val="00274584"/>
    <w:rsid w:val="00274696"/>
    <w:rsid w:val="002749F8"/>
    <w:rsid w:val="00274B81"/>
    <w:rsid w:val="00274EAB"/>
    <w:rsid w:val="00275AD1"/>
    <w:rsid w:val="00276B38"/>
    <w:rsid w:val="00276E0D"/>
    <w:rsid w:val="00276E2E"/>
    <w:rsid w:val="00280712"/>
    <w:rsid w:val="00280A68"/>
    <w:rsid w:val="00281EA1"/>
    <w:rsid w:val="00282F9D"/>
    <w:rsid w:val="0028445B"/>
    <w:rsid w:val="00284B4E"/>
    <w:rsid w:val="00287A96"/>
    <w:rsid w:val="00291071"/>
    <w:rsid w:val="00291B51"/>
    <w:rsid w:val="00291F39"/>
    <w:rsid w:val="002920BB"/>
    <w:rsid w:val="00292331"/>
    <w:rsid w:val="0029473B"/>
    <w:rsid w:val="00295F18"/>
    <w:rsid w:val="002963B4"/>
    <w:rsid w:val="00296CDF"/>
    <w:rsid w:val="002971EB"/>
    <w:rsid w:val="002978A9"/>
    <w:rsid w:val="002A05B5"/>
    <w:rsid w:val="002A1235"/>
    <w:rsid w:val="002A18B7"/>
    <w:rsid w:val="002A1F72"/>
    <w:rsid w:val="002A2AF4"/>
    <w:rsid w:val="002A344A"/>
    <w:rsid w:val="002A3CEB"/>
    <w:rsid w:val="002A5A06"/>
    <w:rsid w:val="002A7DAB"/>
    <w:rsid w:val="002B09C2"/>
    <w:rsid w:val="002B11CD"/>
    <w:rsid w:val="002B11CF"/>
    <w:rsid w:val="002B1695"/>
    <w:rsid w:val="002B1C9B"/>
    <w:rsid w:val="002B285E"/>
    <w:rsid w:val="002B2AE3"/>
    <w:rsid w:val="002B34C1"/>
    <w:rsid w:val="002B39D8"/>
    <w:rsid w:val="002B5005"/>
    <w:rsid w:val="002B5CDC"/>
    <w:rsid w:val="002B6246"/>
    <w:rsid w:val="002B6855"/>
    <w:rsid w:val="002B7B9B"/>
    <w:rsid w:val="002B7CF4"/>
    <w:rsid w:val="002B7F84"/>
    <w:rsid w:val="002C0178"/>
    <w:rsid w:val="002C0BF8"/>
    <w:rsid w:val="002C11D5"/>
    <w:rsid w:val="002C19A0"/>
    <w:rsid w:val="002C1D9B"/>
    <w:rsid w:val="002C3E33"/>
    <w:rsid w:val="002C5209"/>
    <w:rsid w:val="002C5997"/>
    <w:rsid w:val="002C641A"/>
    <w:rsid w:val="002C674B"/>
    <w:rsid w:val="002D00D4"/>
    <w:rsid w:val="002D0EE2"/>
    <w:rsid w:val="002D1B11"/>
    <w:rsid w:val="002D2377"/>
    <w:rsid w:val="002D3E56"/>
    <w:rsid w:val="002D3E89"/>
    <w:rsid w:val="002D45D6"/>
    <w:rsid w:val="002D4E3C"/>
    <w:rsid w:val="002D504D"/>
    <w:rsid w:val="002D698B"/>
    <w:rsid w:val="002D7769"/>
    <w:rsid w:val="002D7E20"/>
    <w:rsid w:val="002E01D9"/>
    <w:rsid w:val="002E0A86"/>
    <w:rsid w:val="002E0AE0"/>
    <w:rsid w:val="002E14C7"/>
    <w:rsid w:val="002E160F"/>
    <w:rsid w:val="002E2D85"/>
    <w:rsid w:val="002E33EC"/>
    <w:rsid w:val="002E4CD0"/>
    <w:rsid w:val="002E50B1"/>
    <w:rsid w:val="002E5737"/>
    <w:rsid w:val="002E6064"/>
    <w:rsid w:val="002E6333"/>
    <w:rsid w:val="002E6F90"/>
    <w:rsid w:val="002E7406"/>
    <w:rsid w:val="002E77AC"/>
    <w:rsid w:val="002F0244"/>
    <w:rsid w:val="002F0D59"/>
    <w:rsid w:val="002F1BAB"/>
    <w:rsid w:val="002F1C9D"/>
    <w:rsid w:val="002F1F6D"/>
    <w:rsid w:val="002F2036"/>
    <w:rsid w:val="002F2AE7"/>
    <w:rsid w:val="002F2BDC"/>
    <w:rsid w:val="002F4907"/>
    <w:rsid w:val="002F65D7"/>
    <w:rsid w:val="002F6750"/>
    <w:rsid w:val="002F734D"/>
    <w:rsid w:val="00302A42"/>
    <w:rsid w:val="00303299"/>
    <w:rsid w:val="0030334D"/>
    <w:rsid w:val="00303836"/>
    <w:rsid w:val="00303D10"/>
    <w:rsid w:val="00303EAA"/>
    <w:rsid w:val="00304089"/>
    <w:rsid w:val="00307CBE"/>
    <w:rsid w:val="003101C7"/>
    <w:rsid w:val="003111B2"/>
    <w:rsid w:val="00311810"/>
    <w:rsid w:val="00312978"/>
    <w:rsid w:val="00312C95"/>
    <w:rsid w:val="0031301F"/>
    <w:rsid w:val="003146E7"/>
    <w:rsid w:val="00315777"/>
    <w:rsid w:val="00315861"/>
    <w:rsid w:val="00316CB5"/>
    <w:rsid w:val="00317046"/>
    <w:rsid w:val="003206E3"/>
    <w:rsid w:val="00320786"/>
    <w:rsid w:val="00320CE0"/>
    <w:rsid w:val="003215F8"/>
    <w:rsid w:val="0032175A"/>
    <w:rsid w:val="0032430D"/>
    <w:rsid w:val="00324929"/>
    <w:rsid w:val="00326182"/>
    <w:rsid w:val="00326D9D"/>
    <w:rsid w:val="00327622"/>
    <w:rsid w:val="00330E41"/>
    <w:rsid w:val="00331EE7"/>
    <w:rsid w:val="003325FD"/>
    <w:rsid w:val="00333EB3"/>
    <w:rsid w:val="003343D7"/>
    <w:rsid w:val="00334588"/>
    <w:rsid w:val="00334D7A"/>
    <w:rsid w:val="00336DF1"/>
    <w:rsid w:val="00336F5D"/>
    <w:rsid w:val="00341055"/>
    <w:rsid w:val="00342553"/>
    <w:rsid w:val="00342697"/>
    <w:rsid w:val="00343043"/>
    <w:rsid w:val="00343944"/>
    <w:rsid w:val="00343CF7"/>
    <w:rsid w:val="00343CFC"/>
    <w:rsid w:val="0034530D"/>
    <w:rsid w:val="00345EF3"/>
    <w:rsid w:val="00345F4D"/>
    <w:rsid w:val="0034650B"/>
    <w:rsid w:val="00346AF5"/>
    <w:rsid w:val="00346C3D"/>
    <w:rsid w:val="00347027"/>
    <w:rsid w:val="00347058"/>
    <w:rsid w:val="0034709D"/>
    <w:rsid w:val="003524B0"/>
    <w:rsid w:val="0035310F"/>
    <w:rsid w:val="0035325C"/>
    <w:rsid w:val="00353638"/>
    <w:rsid w:val="0035591A"/>
    <w:rsid w:val="00355C5B"/>
    <w:rsid w:val="00360E47"/>
    <w:rsid w:val="00361F1E"/>
    <w:rsid w:val="00361F3D"/>
    <w:rsid w:val="00364262"/>
    <w:rsid w:val="00364331"/>
    <w:rsid w:val="00364D9A"/>
    <w:rsid w:val="003652BB"/>
    <w:rsid w:val="003655D7"/>
    <w:rsid w:val="0036585A"/>
    <w:rsid w:val="003659D7"/>
    <w:rsid w:val="00367317"/>
    <w:rsid w:val="00370462"/>
    <w:rsid w:val="00370569"/>
    <w:rsid w:val="00370971"/>
    <w:rsid w:val="003711C5"/>
    <w:rsid w:val="00371365"/>
    <w:rsid w:val="00371A70"/>
    <w:rsid w:val="00372F0A"/>
    <w:rsid w:val="00373163"/>
    <w:rsid w:val="00373308"/>
    <w:rsid w:val="00373539"/>
    <w:rsid w:val="00374051"/>
    <w:rsid w:val="003744F4"/>
    <w:rsid w:val="00374AF7"/>
    <w:rsid w:val="003777DF"/>
    <w:rsid w:val="0037789A"/>
    <w:rsid w:val="00377988"/>
    <w:rsid w:val="00377B2C"/>
    <w:rsid w:val="00377F73"/>
    <w:rsid w:val="003802C1"/>
    <w:rsid w:val="00380527"/>
    <w:rsid w:val="00380BC0"/>
    <w:rsid w:val="00382896"/>
    <w:rsid w:val="00382926"/>
    <w:rsid w:val="0038312D"/>
    <w:rsid w:val="00384349"/>
    <w:rsid w:val="003845C6"/>
    <w:rsid w:val="00385010"/>
    <w:rsid w:val="00385BE5"/>
    <w:rsid w:val="0038613E"/>
    <w:rsid w:val="0039176F"/>
    <w:rsid w:val="0039623C"/>
    <w:rsid w:val="0039629B"/>
    <w:rsid w:val="0039706D"/>
    <w:rsid w:val="003A0C07"/>
    <w:rsid w:val="003A130F"/>
    <w:rsid w:val="003A1BB8"/>
    <w:rsid w:val="003A269B"/>
    <w:rsid w:val="003A29F1"/>
    <w:rsid w:val="003A2ECA"/>
    <w:rsid w:val="003A3CD8"/>
    <w:rsid w:val="003A5065"/>
    <w:rsid w:val="003A5663"/>
    <w:rsid w:val="003A56F9"/>
    <w:rsid w:val="003A5AF9"/>
    <w:rsid w:val="003A5EBF"/>
    <w:rsid w:val="003A65AC"/>
    <w:rsid w:val="003A6F06"/>
    <w:rsid w:val="003A7C3E"/>
    <w:rsid w:val="003B22AA"/>
    <w:rsid w:val="003B2681"/>
    <w:rsid w:val="003B4F54"/>
    <w:rsid w:val="003B52AA"/>
    <w:rsid w:val="003B5BAF"/>
    <w:rsid w:val="003B5D3F"/>
    <w:rsid w:val="003B61D6"/>
    <w:rsid w:val="003B7BF3"/>
    <w:rsid w:val="003C01DD"/>
    <w:rsid w:val="003C07DB"/>
    <w:rsid w:val="003C0CB5"/>
    <w:rsid w:val="003C13AF"/>
    <w:rsid w:val="003C2156"/>
    <w:rsid w:val="003C21F7"/>
    <w:rsid w:val="003C26C6"/>
    <w:rsid w:val="003C283B"/>
    <w:rsid w:val="003C2CE7"/>
    <w:rsid w:val="003C341C"/>
    <w:rsid w:val="003C37B2"/>
    <w:rsid w:val="003C3F48"/>
    <w:rsid w:val="003C462E"/>
    <w:rsid w:val="003C5647"/>
    <w:rsid w:val="003C6178"/>
    <w:rsid w:val="003D0FC6"/>
    <w:rsid w:val="003D13C3"/>
    <w:rsid w:val="003D1BE7"/>
    <w:rsid w:val="003D3434"/>
    <w:rsid w:val="003D5299"/>
    <w:rsid w:val="003D6EB7"/>
    <w:rsid w:val="003D7386"/>
    <w:rsid w:val="003E3037"/>
    <w:rsid w:val="003E399F"/>
    <w:rsid w:val="003E3E49"/>
    <w:rsid w:val="003E3F98"/>
    <w:rsid w:val="003E414F"/>
    <w:rsid w:val="003E4E51"/>
    <w:rsid w:val="003E69B3"/>
    <w:rsid w:val="003E7AE7"/>
    <w:rsid w:val="003E7E2D"/>
    <w:rsid w:val="003F0E89"/>
    <w:rsid w:val="003F1928"/>
    <w:rsid w:val="003F1C2D"/>
    <w:rsid w:val="003F1D83"/>
    <w:rsid w:val="003F35A8"/>
    <w:rsid w:val="003F4C52"/>
    <w:rsid w:val="003F75A9"/>
    <w:rsid w:val="003F7F9E"/>
    <w:rsid w:val="0040167A"/>
    <w:rsid w:val="00401900"/>
    <w:rsid w:val="00402055"/>
    <w:rsid w:val="004027CD"/>
    <w:rsid w:val="00402B1E"/>
    <w:rsid w:val="004037F2"/>
    <w:rsid w:val="0040383C"/>
    <w:rsid w:val="00403E6B"/>
    <w:rsid w:val="00403EF6"/>
    <w:rsid w:val="00403F79"/>
    <w:rsid w:val="0040577A"/>
    <w:rsid w:val="004059E8"/>
    <w:rsid w:val="00406355"/>
    <w:rsid w:val="0041142B"/>
    <w:rsid w:val="00411FDA"/>
    <w:rsid w:val="00412D1A"/>
    <w:rsid w:val="00413C51"/>
    <w:rsid w:val="0041592C"/>
    <w:rsid w:val="00416521"/>
    <w:rsid w:val="00416927"/>
    <w:rsid w:val="00417F00"/>
    <w:rsid w:val="0042127B"/>
    <w:rsid w:val="0042353C"/>
    <w:rsid w:val="00423E92"/>
    <w:rsid w:val="00424E60"/>
    <w:rsid w:val="0042508F"/>
    <w:rsid w:val="004255C4"/>
    <w:rsid w:val="00425802"/>
    <w:rsid w:val="00425F5E"/>
    <w:rsid w:val="004260DD"/>
    <w:rsid w:val="00430818"/>
    <w:rsid w:val="004310DD"/>
    <w:rsid w:val="00432957"/>
    <w:rsid w:val="00433174"/>
    <w:rsid w:val="0043460C"/>
    <w:rsid w:val="00436F41"/>
    <w:rsid w:val="00436FBE"/>
    <w:rsid w:val="0043734D"/>
    <w:rsid w:val="00440B2F"/>
    <w:rsid w:val="00440C73"/>
    <w:rsid w:val="00440D5A"/>
    <w:rsid w:val="00441A3D"/>
    <w:rsid w:val="00441F9F"/>
    <w:rsid w:val="0044356B"/>
    <w:rsid w:val="00443F37"/>
    <w:rsid w:val="004446F3"/>
    <w:rsid w:val="00445C7B"/>
    <w:rsid w:val="00445F17"/>
    <w:rsid w:val="00447490"/>
    <w:rsid w:val="00450FE7"/>
    <w:rsid w:val="004516C4"/>
    <w:rsid w:val="00451E5C"/>
    <w:rsid w:val="00452DE2"/>
    <w:rsid w:val="0045317A"/>
    <w:rsid w:val="00453905"/>
    <w:rsid w:val="0045400C"/>
    <w:rsid w:val="00455240"/>
    <w:rsid w:val="00455468"/>
    <w:rsid w:val="0045617B"/>
    <w:rsid w:val="004569E3"/>
    <w:rsid w:val="00456A03"/>
    <w:rsid w:val="00457816"/>
    <w:rsid w:val="0046029E"/>
    <w:rsid w:val="004606FB"/>
    <w:rsid w:val="0046312F"/>
    <w:rsid w:val="004639F4"/>
    <w:rsid w:val="00463D7B"/>
    <w:rsid w:val="00464CFC"/>
    <w:rsid w:val="004659DB"/>
    <w:rsid w:val="00467354"/>
    <w:rsid w:val="00467958"/>
    <w:rsid w:val="00471533"/>
    <w:rsid w:val="0047208B"/>
    <w:rsid w:val="004721EC"/>
    <w:rsid w:val="004726FA"/>
    <w:rsid w:val="00472C9E"/>
    <w:rsid w:val="004732EF"/>
    <w:rsid w:val="00473D22"/>
    <w:rsid w:val="0047406F"/>
    <w:rsid w:val="00474220"/>
    <w:rsid w:val="00475DB0"/>
    <w:rsid w:val="00477304"/>
    <w:rsid w:val="00477B82"/>
    <w:rsid w:val="00481689"/>
    <w:rsid w:val="00482775"/>
    <w:rsid w:val="00483C3C"/>
    <w:rsid w:val="00483D27"/>
    <w:rsid w:val="0048494E"/>
    <w:rsid w:val="00486553"/>
    <w:rsid w:val="004866E4"/>
    <w:rsid w:val="00486760"/>
    <w:rsid w:val="00486BE0"/>
    <w:rsid w:val="00490C02"/>
    <w:rsid w:val="004916E3"/>
    <w:rsid w:val="00493452"/>
    <w:rsid w:val="0049394C"/>
    <w:rsid w:val="00493E28"/>
    <w:rsid w:val="004949C0"/>
    <w:rsid w:val="00494CAB"/>
    <w:rsid w:val="004955D5"/>
    <w:rsid w:val="004957A1"/>
    <w:rsid w:val="00495AEC"/>
    <w:rsid w:val="00496B27"/>
    <w:rsid w:val="004A3A91"/>
    <w:rsid w:val="004A45BC"/>
    <w:rsid w:val="004A547D"/>
    <w:rsid w:val="004A607B"/>
    <w:rsid w:val="004A6E15"/>
    <w:rsid w:val="004A7538"/>
    <w:rsid w:val="004A7740"/>
    <w:rsid w:val="004A775E"/>
    <w:rsid w:val="004A7FC9"/>
    <w:rsid w:val="004B1928"/>
    <w:rsid w:val="004B3AE0"/>
    <w:rsid w:val="004B3B2F"/>
    <w:rsid w:val="004B3F7B"/>
    <w:rsid w:val="004B586C"/>
    <w:rsid w:val="004B6502"/>
    <w:rsid w:val="004C02CF"/>
    <w:rsid w:val="004C1AF1"/>
    <w:rsid w:val="004C1CE8"/>
    <w:rsid w:val="004C2518"/>
    <w:rsid w:val="004C3816"/>
    <w:rsid w:val="004C3B2D"/>
    <w:rsid w:val="004C3F94"/>
    <w:rsid w:val="004C431D"/>
    <w:rsid w:val="004C4DAA"/>
    <w:rsid w:val="004C4F64"/>
    <w:rsid w:val="004C5BEF"/>
    <w:rsid w:val="004C6935"/>
    <w:rsid w:val="004C69B2"/>
    <w:rsid w:val="004C7D48"/>
    <w:rsid w:val="004D0B7C"/>
    <w:rsid w:val="004D0DBB"/>
    <w:rsid w:val="004D1168"/>
    <w:rsid w:val="004D24DE"/>
    <w:rsid w:val="004D24E5"/>
    <w:rsid w:val="004D29E3"/>
    <w:rsid w:val="004D360F"/>
    <w:rsid w:val="004D3672"/>
    <w:rsid w:val="004D37BC"/>
    <w:rsid w:val="004D3B8A"/>
    <w:rsid w:val="004D4A12"/>
    <w:rsid w:val="004D4CE2"/>
    <w:rsid w:val="004D4D63"/>
    <w:rsid w:val="004D6BE2"/>
    <w:rsid w:val="004D7520"/>
    <w:rsid w:val="004D7BF9"/>
    <w:rsid w:val="004D7C8E"/>
    <w:rsid w:val="004E15AB"/>
    <w:rsid w:val="004E235A"/>
    <w:rsid w:val="004E3033"/>
    <w:rsid w:val="004E3417"/>
    <w:rsid w:val="004E34E9"/>
    <w:rsid w:val="004E3D59"/>
    <w:rsid w:val="004E50BC"/>
    <w:rsid w:val="004E59D5"/>
    <w:rsid w:val="004E5B4A"/>
    <w:rsid w:val="004E5DA7"/>
    <w:rsid w:val="004E5E82"/>
    <w:rsid w:val="004E698D"/>
    <w:rsid w:val="004E701D"/>
    <w:rsid w:val="004E7281"/>
    <w:rsid w:val="004E790C"/>
    <w:rsid w:val="004E7CFA"/>
    <w:rsid w:val="004E7DD0"/>
    <w:rsid w:val="004F052E"/>
    <w:rsid w:val="004F05D0"/>
    <w:rsid w:val="004F2EB4"/>
    <w:rsid w:val="004F3C48"/>
    <w:rsid w:val="004F3F74"/>
    <w:rsid w:val="004F41C4"/>
    <w:rsid w:val="004F47E1"/>
    <w:rsid w:val="004F5916"/>
    <w:rsid w:val="004F674A"/>
    <w:rsid w:val="004F792F"/>
    <w:rsid w:val="004F7E0D"/>
    <w:rsid w:val="005001C2"/>
    <w:rsid w:val="0050075A"/>
    <w:rsid w:val="00500B18"/>
    <w:rsid w:val="005014A6"/>
    <w:rsid w:val="005014ED"/>
    <w:rsid w:val="0050191C"/>
    <w:rsid w:val="0050348F"/>
    <w:rsid w:val="0050605C"/>
    <w:rsid w:val="00506A41"/>
    <w:rsid w:val="00506E50"/>
    <w:rsid w:val="005074B5"/>
    <w:rsid w:val="005077E6"/>
    <w:rsid w:val="005111DE"/>
    <w:rsid w:val="0051325A"/>
    <w:rsid w:val="0051537C"/>
    <w:rsid w:val="005154C2"/>
    <w:rsid w:val="00516E45"/>
    <w:rsid w:val="0051763C"/>
    <w:rsid w:val="00520B69"/>
    <w:rsid w:val="00520C8F"/>
    <w:rsid w:val="00520CDF"/>
    <w:rsid w:val="00520E97"/>
    <w:rsid w:val="005211F3"/>
    <w:rsid w:val="00523568"/>
    <w:rsid w:val="00523CE8"/>
    <w:rsid w:val="00525107"/>
    <w:rsid w:val="0052589B"/>
    <w:rsid w:val="00525ABC"/>
    <w:rsid w:val="00530104"/>
    <w:rsid w:val="00531471"/>
    <w:rsid w:val="005316C8"/>
    <w:rsid w:val="005317CE"/>
    <w:rsid w:val="00531B04"/>
    <w:rsid w:val="00533992"/>
    <w:rsid w:val="00535B1C"/>
    <w:rsid w:val="00535C45"/>
    <w:rsid w:val="00535FDF"/>
    <w:rsid w:val="00537B56"/>
    <w:rsid w:val="00540117"/>
    <w:rsid w:val="0054107D"/>
    <w:rsid w:val="005412B4"/>
    <w:rsid w:val="00542082"/>
    <w:rsid w:val="0054215D"/>
    <w:rsid w:val="00542583"/>
    <w:rsid w:val="00544FDE"/>
    <w:rsid w:val="00545243"/>
    <w:rsid w:val="00545325"/>
    <w:rsid w:val="00547262"/>
    <w:rsid w:val="005477F4"/>
    <w:rsid w:val="00551248"/>
    <w:rsid w:val="005518CD"/>
    <w:rsid w:val="005526B9"/>
    <w:rsid w:val="0055288E"/>
    <w:rsid w:val="0055308A"/>
    <w:rsid w:val="00554252"/>
    <w:rsid w:val="00555CB0"/>
    <w:rsid w:val="005568E6"/>
    <w:rsid w:val="00557361"/>
    <w:rsid w:val="0055796A"/>
    <w:rsid w:val="00557DA5"/>
    <w:rsid w:val="00561357"/>
    <w:rsid w:val="00561D69"/>
    <w:rsid w:val="00562BB0"/>
    <w:rsid w:val="005643E4"/>
    <w:rsid w:val="00564435"/>
    <w:rsid w:val="005651A4"/>
    <w:rsid w:val="00565725"/>
    <w:rsid w:val="00565901"/>
    <w:rsid w:val="00565BB0"/>
    <w:rsid w:val="005665CE"/>
    <w:rsid w:val="005668AD"/>
    <w:rsid w:val="00567285"/>
    <w:rsid w:val="00567663"/>
    <w:rsid w:val="0056789A"/>
    <w:rsid w:val="00571424"/>
    <w:rsid w:val="00571A05"/>
    <w:rsid w:val="005729CD"/>
    <w:rsid w:val="00573517"/>
    <w:rsid w:val="005750F0"/>
    <w:rsid w:val="0057535A"/>
    <w:rsid w:val="00575B6B"/>
    <w:rsid w:val="00576785"/>
    <w:rsid w:val="00576CA5"/>
    <w:rsid w:val="0057772B"/>
    <w:rsid w:val="005777FE"/>
    <w:rsid w:val="00577C74"/>
    <w:rsid w:val="00577D75"/>
    <w:rsid w:val="0058059A"/>
    <w:rsid w:val="00580C56"/>
    <w:rsid w:val="00580CEA"/>
    <w:rsid w:val="00582769"/>
    <w:rsid w:val="00582DA5"/>
    <w:rsid w:val="00583637"/>
    <w:rsid w:val="005843EE"/>
    <w:rsid w:val="005859EF"/>
    <w:rsid w:val="005866EE"/>
    <w:rsid w:val="0058745D"/>
    <w:rsid w:val="00587812"/>
    <w:rsid w:val="00590700"/>
    <w:rsid w:val="0059153B"/>
    <w:rsid w:val="00591C13"/>
    <w:rsid w:val="00592E94"/>
    <w:rsid w:val="005931AD"/>
    <w:rsid w:val="00593318"/>
    <w:rsid w:val="00593CA1"/>
    <w:rsid w:val="00594001"/>
    <w:rsid w:val="00595688"/>
    <w:rsid w:val="005A1B92"/>
    <w:rsid w:val="005A1E57"/>
    <w:rsid w:val="005A1F92"/>
    <w:rsid w:val="005A2E06"/>
    <w:rsid w:val="005A2F1D"/>
    <w:rsid w:val="005A3216"/>
    <w:rsid w:val="005A43C3"/>
    <w:rsid w:val="005A4F21"/>
    <w:rsid w:val="005A5CD9"/>
    <w:rsid w:val="005A5FDA"/>
    <w:rsid w:val="005A66C3"/>
    <w:rsid w:val="005A6BAD"/>
    <w:rsid w:val="005A6FEC"/>
    <w:rsid w:val="005A77FD"/>
    <w:rsid w:val="005B02F4"/>
    <w:rsid w:val="005B0C88"/>
    <w:rsid w:val="005B1D45"/>
    <w:rsid w:val="005B345E"/>
    <w:rsid w:val="005B39E8"/>
    <w:rsid w:val="005B4E1F"/>
    <w:rsid w:val="005B5C11"/>
    <w:rsid w:val="005B67DE"/>
    <w:rsid w:val="005B78D7"/>
    <w:rsid w:val="005B7994"/>
    <w:rsid w:val="005C07D0"/>
    <w:rsid w:val="005C083B"/>
    <w:rsid w:val="005C3425"/>
    <w:rsid w:val="005C34D7"/>
    <w:rsid w:val="005C51C6"/>
    <w:rsid w:val="005C5525"/>
    <w:rsid w:val="005C5BC0"/>
    <w:rsid w:val="005C6751"/>
    <w:rsid w:val="005C7BF8"/>
    <w:rsid w:val="005D15C2"/>
    <w:rsid w:val="005D18E9"/>
    <w:rsid w:val="005D4A9A"/>
    <w:rsid w:val="005D4D97"/>
    <w:rsid w:val="005D5616"/>
    <w:rsid w:val="005D62C5"/>
    <w:rsid w:val="005D73C8"/>
    <w:rsid w:val="005D75FA"/>
    <w:rsid w:val="005E0B02"/>
    <w:rsid w:val="005E124E"/>
    <w:rsid w:val="005E1367"/>
    <w:rsid w:val="005E223C"/>
    <w:rsid w:val="005E2E5A"/>
    <w:rsid w:val="005E3082"/>
    <w:rsid w:val="005E4758"/>
    <w:rsid w:val="005E746D"/>
    <w:rsid w:val="005E76B8"/>
    <w:rsid w:val="005F03B5"/>
    <w:rsid w:val="005F08C5"/>
    <w:rsid w:val="005F1B0A"/>
    <w:rsid w:val="005F1DE0"/>
    <w:rsid w:val="005F2335"/>
    <w:rsid w:val="005F24A1"/>
    <w:rsid w:val="005F3276"/>
    <w:rsid w:val="005F4337"/>
    <w:rsid w:val="005F43B3"/>
    <w:rsid w:val="005F44D7"/>
    <w:rsid w:val="005F4A77"/>
    <w:rsid w:val="005F4E1D"/>
    <w:rsid w:val="005F57E0"/>
    <w:rsid w:val="006002D4"/>
    <w:rsid w:val="006005F4"/>
    <w:rsid w:val="00600A6D"/>
    <w:rsid w:val="00600DBB"/>
    <w:rsid w:val="00600E25"/>
    <w:rsid w:val="006013E4"/>
    <w:rsid w:val="00601B47"/>
    <w:rsid w:val="00602BCF"/>
    <w:rsid w:val="00602C86"/>
    <w:rsid w:val="00603363"/>
    <w:rsid w:val="00604945"/>
    <w:rsid w:val="00607778"/>
    <w:rsid w:val="0061021C"/>
    <w:rsid w:val="00611D06"/>
    <w:rsid w:val="00611E60"/>
    <w:rsid w:val="0061278B"/>
    <w:rsid w:val="00614FAE"/>
    <w:rsid w:val="00615579"/>
    <w:rsid w:val="0061631F"/>
    <w:rsid w:val="00617054"/>
    <w:rsid w:val="00620A9E"/>
    <w:rsid w:val="00621CC6"/>
    <w:rsid w:val="006221B5"/>
    <w:rsid w:val="00622A59"/>
    <w:rsid w:val="00622F01"/>
    <w:rsid w:val="00623878"/>
    <w:rsid w:val="00624356"/>
    <w:rsid w:val="00624A3D"/>
    <w:rsid w:val="00626686"/>
    <w:rsid w:val="00627120"/>
    <w:rsid w:val="00627C26"/>
    <w:rsid w:val="00627FC6"/>
    <w:rsid w:val="0063049A"/>
    <w:rsid w:val="0063133E"/>
    <w:rsid w:val="00631AEF"/>
    <w:rsid w:val="006324F3"/>
    <w:rsid w:val="00632EA9"/>
    <w:rsid w:val="00633930"/>
    <w:rsid w:val="00634719"/>
    <w:rsid w:val="0063523B"/>
    <w:rsid w:val="006355D7"/>
    <w:rsid w:val="00635804"/>
    <w:rsid w:val="00635ED8"/>
    <w:rsid w:val="0063616A"/>
    <w:rsid w:val="006378AF"/>
    <w:rsid w:val="0064072A"/>
    <w:rsid w:val="0064083F"/>
    <w:rsid w:val="00640E4D"/>
    <w:rsid w:val="0064155D"/>
    <w:rsid w:val="006418FD"/>
    <w:rsid w:val="00641D47"/>
    <w:rsid w:val="00641DAC"/>
    <w:rsid w:val="00641F86"/>
    <w:rsid w:val="0064465B"/>
    <w:rsid w:val="00644F8A"/>
    <w:rsid w:val="006454BF"/>
    <w:rsid w:val="006456E4"/>
    <w:rsid w:val="00645F8E"/>
    <w:rsid w:val="00647714"/>
    <w:rsid w:val="006477E2"/>
    <w:rsid w:val="0065187D"/>
    <w:rsid w:val="0065245F"/>
    <w:rsid w:val="00653434"/>
    <w:rsid w:val="00653AAA"/>
    <w:rsid w:val="00653C78"/>
    <w:rsid w:val="00653D96"/>
    <w:rsid w:val="00656311"/>
    <w:rsid w:val="00657520"/>
    <w:rsid w:val="00657790"/>
    <w:rsid w:val="006600B9"/>
    <w:rsid w:val="00660E70"/>
    <w:rsid w:val="00661227"/>
    <w:rsid w:val="00661291"/>
    <w:rsid w:val="00661A8A"/>
    <w:rsid w:val="00661BA9"/>
    <w:rsid w:val="00663878"/>
    <w:rsid w:val="0066572D"/>
    <w:rsid w:val="00665963"/>
    <w:rsid w:val="00665C20"/>
    <w:rsid w:val="00670871"/>
    <w:rsid w:val="00670FCD"/>
    <w:rsid w:val="0067196B"/>
    <w:rsid w:val="006762DC"/>
    <w:rsid w:val="00677445"/>
    <w:rsid w:val="006774BA"/>
    <w:rsid w:val="006776C0"/>
    <w:rsid w:val="00677A18"/>
    <w:rsid w:val="006806B2"/>
    <w:rsid w:val="00681C80"/>
    <w:rsid w:val="006848D4"/>
    <w:rsid w:val="00684CAA"/>
    <w:rsid w:val="00685157"/>
    <w:rsid w:val="006853F4"/>
    <w:rsid w:val="006857AC"/>
    <w:rsid w:val="00685CA4"/>
    <w:rsid w:val="0068616D"/>
    <w:rsid w:val="0068619D"/>
    <w:rsid w:val="00686255"/>
    <w:rsid w:val="006864E6"/>
    <w:rsid w:val="00686918"/>
    <w:rsid w:val="00687605"/>
    <w:rsid w:val="006876D8"/>
    <w:rsid w:val="00687728"/>
    <w:rsid w:val="00687B16"/>
    <w:rsid w:val="00687D1D"/>
    <w:rsid w:val="00690349"/>
    <w:rsid w:val="00690AF8"/>
    <w:rsid w:val="00693951"/>
    <w:rsid w:val="00695005"/>
    <w:rsid w:val="00695864"/>
    <w:rsid w:val="00695C32"/>
    <w:rsid w:val="0069603A"/>
    <w:rsid w:val="006962E0"/>
    <w:rsid w:val="00696346"/>
    <w:rsid w:val="0069701E"/>
    <w:rsid w:val="006971FA"/>
    <w:rsid w:val="006A1C56"/>
    <w:rsid w:val="006A20CB"/>
    <w:rsid w:val="006A2700"/>
    <w:rsid w:val="006A2AB8"/>
    <w:rsid w:val="006A3181"/>
    <w:rsid w:val="006A3442"/>
    <w:rsid w:val="006A48E5"/>
    <w:rsid w:val="006A5C6C"/>
    <w:rsid w:val="006A5FCD"/>
    <w:rsid w:val="006B0533"/>
    <w:rsid w:val="006B0C92"/>
    <w:rsid w:val="006B16C6"/>
    <w:rsid w:val="006B188E"/>
    <w:rsid w:val="006B2393"/>
    <w:rsid w:val="006B3B2F"/>
    <w:rsid w:val="006B513D"/>
    <w:rsid w:val="006B66BC"/>
    <w:rsid w:val="006B6CBF"/>
    <w:rsid w:val="006C3A81"/>
    <w:rsid w:val="006C3D06"/>
    <w:rsid w:val="006C78FA"/>
    <w:rsid w:val="006C796A"/>
    <w:rsid w:val="006D0127"/>
    <w:rsid w:val="006D1490"/>
    <w:rsid w:val="006D1614"/>
    <w:rsid w:val="006D173B"/>
    <w:rsid w:val="006D266C"/>
    <w:rsid w:val="006D2D73"/>
    <w:rsid w:val="006D2F55"/>
    <w:rsid w:val="006D321B"/>
    <w:rsid w:val="006D47EB"/>
    <w:rsid w:val="006D4BE4"/>
    <w:rsid w:val="006D7DC6"/>
    <w:rsid w:val="006E0DF2"/>
    <w:rsid w:val="006E12B0"/>
    <w:rsid w:val="006E1440"/>
    <w:rsid w:val="006E1710"/>
    <w:rsid w:val="006E1F8A"/>
    <w:rsid w:val="006E37F2"/>
    <w:rsid w:val="006E41EB"/>
    <w:rsid w:val="006E45E6"/>
    <w:rsid w:val="006E463C"/>
    <w:rsid w:val="006E4988"/>
    <w:rsid w:val="006E54A3"/>
    <w:rsid w:val="006E615A"/>
    <w:rsid w:val="006E662B"/>
    <w:rsid w:val="006E69ED"/>
    <w:rsid w:val="006E740D"/>
    <w:rsid w:val="006F0F25"/>
    <w:rsid w:val="006F0F87"/>
    <w:rsid w:val="006F0FB0"/>
    <w:rsid w:val="006F3A80"/>
    <w:rsid w:val="006F4554"/>
    <w:rsid w:val="006F597C"/>
    <w:rsid w:val="006F6A0F"/>
    <w:rsid w:val="006F7062"/>
    <w:rsid w:val="006F70E9"/>
    <w:rsid w:val="007000B0"/>
    <w:rsid w:val="0070022F"/>
    <w:rsid w:val="00700293"/>
    <w:rsid w:val="007003A2"/>
    <w:rsid w:val="00700C70"/>
    <w:rsid w:val="007016A0"/>
    <w:rsid w:val="0070180F"/>
    <w:rsid w:val="007029DB"/>
    <w:rsid w:val="00702DEF"/>
    <w:rsid w:val="00704392"/>
    <w:rsid w:val="007056DB"/>
    <w:rsid w:val="00706650"/>
    <w:rsid w:val="0071027D"/>
    <w:rsid w:val="0071174E"/>
    <w:rsid w:val="00711BD8"/>
    <w:rsid w:val="0071253A"/>
    <w:rsid w:val="00713F48"/>
    <w:rsid w:val="00715CF2"/>
    <w:rsid w:val="007171E3"/>
    <w:rsid w:val="00717782"/>
    <w:rsid w:val="007207AB"/>
    <w:rsid w:val="00721039"/>
    <w:rsid w:val="007213F8"/>
    <w:rsid w:val="007217AA"/>
    <w:rsid w:val="0072379E"/>
    <w:rsid w:val="00724B70"/>
    <w:rsid w:val="00725555"/>
    <w:rsid w:val="007258BA"/>
    <w:rsid w:val="00726335"/>
    <w:rsid w:val="007277D7"/>
    <w:rsid w:val="00727BE6"/>
    <w:rsid w:val="007318AF"/>
    <w:rsid w:val="00732430"/>
    <w:rsid w:val="00732995"/>
    <w:rsid w:val="00733101"/>
    <w:rsid w:val="0073437C"/>
    <w:rsid w:val="00735C44"/>
    <w:rsid w:val="00735CAF"/>
    <w:rsid w:val="00736512"/>
    <w:rsid w:val="007417CA"/>
    <w:rsid w:val="0074207A"/>
    <w:rsid w:val="007432E0"/>
    <w:rsid w:val="00743635"/>
    <w:rsid w:val="0074442F"/>
    <w:rsid w:val="0074554F"/>
    <w:rsid w:val="00746161"/>
    <w:rsid w:val="007466C6"/>
    <w:rsid w:val="00747069"/>
    <w:rsid w:val="00747884"/>
    <w:rsid w:val="00747A02"/>
    <w:rsid w:val="00750F79"/>
    <w:rsid w:val="00751FCE"/>
    <w:rsid w:val="007528C3"/>
    <w:rsid w:val="007528DF"/>
    <w:rsid w:val="00753410"/>
    <w:rsid w:val="0075368B"/>
    <w:rsid w:val="007537ED"/>
    <w:rsid w:val="007540C0"/>
    <w:rsid w:val="00755D52"/>
    <w:rsid w:val="00755F4E"/>
    <w:rsid w:val="0075628D"/>
    <w:rsid w:val="0075778E"/>
    <w:rsid w:val="00760C9F"/>
    <w:rsid w:val="00761602"/>
    <w:rsid w:val="00762283"/>
    <w:rsid w:val="00762BD3"/>
    <w:rsid w:val="00762D9A"/>
    <w:rsid w:val="00764B5E"/>
    <w:rsid w:val="0076537B"/>
    <w:rsid w:val="0076565A"/>
    <w:rsid w:val="007656EE"/>
    <w:rsid w:val="007659F4"/>
    <w:rsid w:val="00765C7F"/>
    <w:rsid w:val="00765CC2"/>
    <w:rsid w:val="00765D04"/>
    <w:rsid w:val="007661F0"/>
    <w:rsid w:val="0076648C"/>
    <w:rsid w:val="00767250"/>
    <w:rsid w:val="00767D49"/>
    <w:rsid w:val="00770B8F"/>
    <w:rsid w:val="00770C3F"/>
    <w:rsid w:val="007716C9"/>
    <w:rsid w:val="00772A8F"/>
    <w:rsid w:val="0077356C"/>
    <w:rsid w:val="007737E5"/>
    <w:rsid w:val="00773A55"/>
    <w:rsid w:val="00773B8A"/>
    <w:rsid w:val="007744F4"/>
    <w:rsid w:val="00777248"/>
    <w:rsid w:val="007775CD"/>
    <w:rsid w:val="00777E87"/>
    <w:rsid w:val="007801D4"/>
    <w:rsid w:val="00780D2D"/>
    <w:rsid w:val="00781638"/>
    <w:rsid w:val="00782274"/>
    <w:rsid w:val="00782AC6"/>
    <w:rsid w:val="00782DCE"/>
    <w:rsid w:val="007835D0"/>
    <w:rsid w:val="00784754"/>
    <w:rsid w:val="00784B62"/>
    <w:rsid w:val="0078691F"/>
    <w:rsid w:val="0078709B"/>
    <w:rsid w:val="0078756D"/>
    <w:rsid w:val="00787898"/>
    <w:rsid w:val="007909C9"/>
    <w:rsid w:val="0079191A"/>
    <w:rsid w:val="00791EB3"/>
    <w:rsid w:val="00792F62"/>
    <w:rsid w:val="00793174"/>
    <w:rsid w:val="007947AB"/>
    <w:rsid w:val="007948D2"/>
    <w:rsid w:val="00795A76"/>
    <w:rsid w:val="00795CB8"/>
    <w:rsid w:val="007A00CE"/>
    <w:rsid w:val="007A04CE"/>
    <w:rsid w:val="007A1CF5"/>
    <w:rsid w:val="007A1EBE"/>
    <w:rsid w:val="007A2324"/>
    <w:rsid w:val="007A342C"/>
    <w:rsid w:val="007A3CE3"/>
    <w:rsid w:val="007A4D28"/>
    <w:rsid w:val="007A4DDF"/>
    <w:rsid w:val="007A54E1"/>
    <w:rsid w:val="007A559F"/>
    <w:rsid w:val="007A7650"/>
    <w:rsid w:val="007A7B8E"/>
    <w:rsid w:val="007B009D"/>
    <w:rsid w:val="007B07F5"/>
    <w:rsid w:val="007B0EBF"/>
    <w:rsid w:val="007B1935"/>
    <w:rsid w:val="007B1A07"/>
    <w:rsid w:val="007B40F4"/>
    <w:rsid w:val="007B4295"/>
    <w:rsid w:val="007B457A"/>
    <w:rsid w:val="007B4E8B"/>
    <w:rsid w:val="007B573F"/>
    <w:rsid w:val="007B58A6"/>
    <w:rsid w:val="007B7696"/>
    <w:rsid w:val="007B7C05"/>
    <w:rsid w:val="007C0162"/>
    <w:rsid w:val="007C086B"/>
    <w:rsid w:val="007C3086"/>
    <w:rsid w:val="007C31EE"/>
    <w:rsid w:val="007C399B"/>
    <w:rsid w:val="007C3C0D"/>
    <w:rsid w:val="007C4241"/>
    <w:rsid w:val="007C442E"/>
    <w:rsid w:val="007C4941"/>
    <w:rsid w:val="007C5A92"/>
    <w:rsid w:val="007C5D98"/>
    <w:rsid w:val="007C7A65"/>
    <w:rsid w:val="007D05C1"/>
    <w:rsid w:val="007D0BDF"/>
    <w:rsid w:val="007D1EE0"/>
    <w:rsid w:val="007D2003"/>
    <w:rsid w:val="007D2B61"/>
    <w:rsid w:val="007D2F02"/>
    <w:rsid w:val="007D34DE"/>
    <w:rsid w:val="007D3947"/>
    <w:rsid w:val="007D5212"/>
    <w:rsid w:val="007D5ABA"/>
    <w:rsid w:val="007D7137"/>
    <w:rsid w:val="007D7438"/>
    <w:rsid w:val="007E0478"/>
    <w:rsid w:val="007E3A07"/>
    <w:rsid w:val="007E3D6C"/>
    <w:rsid w:val="007E4176"/>
    <w:rsid w:val="007E432F"/>
    <w:rsid w:val="007E4771"/>
    <w:rsid w:val="007E5138"/>
    <w:rsid w:val="007E5825"/>
    <w:rsid w:val="007E605C"/>
    <w:rsid w:val="007E6D9A"/>
    <w:rsid w:val="007E6EE3"/>
    <w:rsid w:val="007E7C41"/>
    <w:rsid w:val="007E7D37"/>
    <w:rsid w:val="007F1A5E"/>
    <w:rsid w:val="007F306B"/>
    <w:rsid w:val="007F590E"/>
    <w:rsid w:val="007F5C0C"/>
    <w:rsid w:val="007F6488"/>
    <w:rsid w:val="007F6FF2"/>
    <w:rsid w:val="007F7938"/>
    <w:rsid w:val="00800A99"/>
    <w:rsid w:val="00802DB7"/>
    <w:rsid w:val="00802F3E"/>
    <w:rsid w:val="00803EB3"/>
    <w:rsid w:val="00804201"/>
    <w:rsid w:val="00805276"/>
    <w:rsid w:val="00805DDC"/>
    <w:rsid w:val="00807F33"/>
    <w:rsid w:val="00810339"/>
    <w:rsid w:val="00810C65"/>
    <w:rsid w:val="008110A8"/>
    <w:rsid w:val="00812F82"/>
    <w:rsid w:val="008154DD"/>
    <w:rsid w:val="00816028"/>
    <w:rsid w:val="0081607E"/>
    <w:rsid w:val="00820743"/>
    <w:rsid w:val="00820837"/>
    <w:rsid w:val="0082086C"/>
    <w:rsid w:val="00820A6C"/>
    <w:rsid w:val="0082283E"/>
    <w:rsid w:val="00823D71"/>
    <w:rsid w:val="00825F28"/>
    <w:rsid w:val="008272CB"/>
    <w:rsid w:val="008325FA"/>
    <w:rsid w:val="0083385D"/>
    <w:rsid w:val="00834FAB"/>
    <w:rsid w:val="00836E96"/>
    <w:rsid w:val="00836E9B"/>
    <w:rsid w:val="00837AD8"/>
    <w:rsid w:val="008407F6"/>
    <w:rsid w:val="008415C6"/>
    <w:rsid w:val="00842CED"/>
    <w:rsid w:val="008445E6"/>
    <w:rsid w:val="0084530F"/>
    <w:rsid w:val="0084555B"/>
    <w:rsid w:val="008459C8"/>
    <w:rsid w:val="00845B7C"/>
    <w:rsid w:val="00845C43"/>
    <w:rsid w:val="008464D5"/>
    <w:rsid w:val="00846588"/>
    <w:rsid w:val="00850038"/>
    <w:rsid w:val="00850579"/>
    <w:rsid w:val="00850F17"/>
    <w:rsid w:val="0085232D"/>
    <w:rsid w:val="008547B2"/>
    <w:rsid w:val="00854A90"/>
    <w:rsid w:val="00855F19"/>
    <w:rsid w:val="00857691"/>
    <w:rsid w:val="008602EC"/>
    <w:rsid w:val="00860D07"/>
    <w:rsid w:val="008615AF"/>
    <w:rsid w:val="00861974"/>
    <w:rsid w:val="0086197B"/>
    <w:rsid w:val="00861B57"/>
    <w:rsid w:val="00862A69"/>
    <w:rsid w:val="00863219"/>
    <w:rsid w:val="0086323B"/>
    <w:rsid w:val="00863B42"/>
    <w:rsid w:val="00863B6D"/>
    <w:rsid w:val="0086406F"/>
    <w:rsid w:val="00864A72"/>
    <w:rsid w:val="00864ABE"/>
    <w:rsid w:val="00864FBA"/>
    <w:rsid w:val="008664ED"/>
    <w:rsid w:val="0086703A"/>
    <w:rsid w:val="008670B0"/>
    <w:rsid w:val="00867F79"/>
    <w:rsid w:val="008709EB"/>
    <w:rsid w:val="00870D3B"/>
    <w:rsid w:val="00871EBC"/>
    <w:rsid w:val="0087200B"/>
    <w:rsid w:val="008726CD"/>
    <w:rsid w:val="00873572"/>
    <w:rsid w:val="008735BB"/>
    <w:rsid w:val="0087395E"/>
    <w:rsid w:val="00873CBD"/>
    <w:rsid w:val="00874871"/>
    <w:rsid w:val="008748DA"/>
    <w:rsid w:val="008755B0"/>
    <w:rsid w:val="00876CF9"/>
    <w:rsid w:val="008773B2"/>
    <w:rsid w:val="0088074D"/>
    <w:rsid w:val="00880B5D"/>
    <w:rsid w:val="00881AC9"/>
    <w:rsid w:val="00882ACD"/>
    <w:rsid w:val="00883295"/>
    <w:rsid w:val="00883F49"/>
    <w:rsid w:val="00884CAA"/>
    <w:rsid w:val="0088523F"/>
    <w:rsid w:val="00885849"/>
    <w:rsid w:val="00885C36"/>
    <w:rsid w:val="008862E9"/>
    <w:rsid w:val="0088691F"/>
    <w:rsid w:val="00887241"/>
    <w:rsid w:val="0088740C"/>
    <w:rsid w:val="00887FDA"/>
    <w:rsid w:val="00890122"/>
    <w:rsid w:val="00891345"/>
    <w:rsid w:val="0089208D"/>
    <w:rsid w:val="008938DB"/>
    <w:rsid w:val="00893CF3"/>
    <w:rsid w:val="0089492E"/>
    <w:rsid w:val="00894E83"/>
    <w:rsid w:val="00894F05"/>
    <w:rsid w:val="00894FF2"/>
    <w:rsid w:val="00896275"/>
    <w:rsid w:val="008966DF"/>
    <w:rsid w:val="00896CFD"/>
    <w:rsid w:val="008A01D5"/>
    <w:rsid w:val="008A26AC"/>
    <w:rsid w:val="008A27CA"/>
    <w:rsid w:val="008A3470"/>
    <w:rsid w:val="008A3F23"/>
    <w:rsid w:val="008A4F3E"/>
    <w:rsid w:val="008B033C"/>
    <w:rsid w:val="008B03E6"/>
    <w:rsid w:val="008B0E1E"/>
    <w:rsid w:val="008B1C31"/>
    <w:rsid w:val="008B31DA"/>
    <w:rsid w:val="008B3D70"/>
    <w:rsid w:val="008B511B"/>
    <w:rsid w:val="008B5568"/>
    <w:rsid w:val="008B6365"/>
    <w:rsid w:val="008B6733"/>
    <w:rsid w:val="008B6AF7"/>
    <w:rsid w:val="008B7100"/>
    <w:rsid w:val="008B76D1"/>
    <w:rsid w:val="008C046C"/>
    <w:rsid w:val="008C09CB"/>
    <w:rsid w:val="008C2774"/>
    <w:rsid w:val="008C2A0C"/>
    <w:rsid w:val="008C691A"/>
    <w:rsid w:val="008C6C4E"/>
    <w:rsid w:val="008D08D1"/>
    <w:rsid w:val="008D13B1"/>
    <w:rsid w:val="008D22C0"/>
    <w:rsid w:val="008D3A3F"/>
    <w:rsid w:val="008D3F50"/>
    <w:rsid w:val="008D4381"/>
    <w:rsid w:val="008D44CF"/>
    <w:rsid w:val="008D6031"/>
    <w:rsid w:val="008D6037"/>
    <w:rsid w:val="008D719A"/>
    <w:rsid w:val="008D7441"/>
    <w:rsid w:val="008E018F"/>
    <w:rsid w:val="008E0597"/>
    <w:rsid w:val="008E0F1C"/>
    <w:rsid w:val="008E28CE"/>
    <w:rsid w:val="008E34FE"/>
    <w:rsid w:val="008E3566"/>
    <w:rsid w:val="008E3A2F"/>
    <w:rsid w:val="008E3BBF"/>
    <w:rsid w:val="008E45D3"/>
    <w:rsid w:val="008E5472"/>
    <w:rsid w:val="008E723D"/>
    <w:rsid w:val="008E7932"/>
    <w:rsid w:val="008F0341"/>
    <w:rsid w:val="008F0417"/>
    <w:rsid w:val="008F05F6"/>
    <w:rsid w:val="008F3384"/>
    <w:rsid w:val="008F39AD"/>
    <w:rsid w:val="008F47F5"/>
    <w:rsid w:val="008F5074"/>
    <w:rsid w:val="008F51F8"/>
    <w:rsid w:val="008F5A53"/>
    <w:rsid w:val="008F5D10"/>
    <w:rsid w:val="008F6671"/>
    <w:rsid w:val="008F75BD"/>
    <w:rsid w:val="008F7EE5"/>
    <w:rsid w:val="00902F63"/>
    <w:rsid w:val="00903827"/>
    <w:rsid w:val="00904A93"/>
    <w:rsid w:val="009067B0"/>
    <w:rsid w:val="00906CD7"/>
    <w:rsid w:val="0090720C"/>
    <w:rsid w:val="00907E68"/>
    <w:rsid w:val="0091036B"/>
    <w:rsid w:val="00910533"/>
    <w:rsid w:val="00910DA9"/>
    <w:rsid w:val="00910F8B"/>
    <w:rsid w:val="009110D2"/>
    <w:rsid w:val="00911C73"/>
    <w:rsid w:val="00911DE9"/>
    <w:rsid w:val="0091228C"/>
    <w:rsid w:val="00912706"/>
    <w:rsid w:val="00913449"/>
    <w:rsid w:val="00913B1E"/>
    <w:rsid w:val="00914395"/>
    <w:rsid w:val="00914BD9"/>
    <w:rsid w:val="00914D35"/>
    <w:rsid w:val="009150EE"/>
    <w:rsid w:val="00915278"/>
    <w:rsid w:val="00917FE7"/>
    <w:rsid w:val="009202BB"/>
    <w:rsid w:val="00920467"/>
    <w:rsid w:val="0092047E"/>
    <w:rsid w:val="0092069A"/>
    <w:rsid w:val="00920B8E"/>
    <w:rsid w:val="00921CBA"/>
    <w:rsid w:val="00921DA4"/>
    <w:rsid w:val="0092209F"/>
    <w:rsid w:val="009227DD"/>
    <w:rsid w:val="00930563"/>
    <w:rsid w:val="00930F10"/>
    <w:rsid w:val="00931410"/>
    <w:rsid w:val="00931C60"/>
    <w:rsid w:val="009322FB"/>
    <w:rsid w:val="009326A8"/>
    <w:rsid w:val="00936157"/>
    <w:rsid w:val="0093625C"/>
    <w:rsid w:val="00936639"/>
    <w:rsid w:val="00937A0F"/>
    <w:rsid w:val="00937D20"/>
    <w:rsid w:val="00940097"/>
    <w:rsid w:val="00940410"/>
    <w:rsid w:val="0094047E"/>
    <w:rsid w:val="009406DA"/>
    <w:rsid w:val="00941F1F"/>
    <w:rsid w:val="00941FCD"/>
    <w:rsid w:val="009424F6"/>
    <w:rsid w:val="00942FEA"/>
    <w:rsid w:val="00943D97"/>
    <w:rsid w:val="0094417E"/>
    <w:rsid w:val="00944324"/>
    <w:rsid w:val="00944649"/>
    <w:rsid w:val="00945222"/>
    <w:rsid w:val="00950349"/>
    <w:rsid w:val="00950D4E"/>
    <w:rsid w:val="00951BB2"/>
    <w:rsid w:val="00952872"/>
    <w:rsid w:val="009531F5"/>
    <w:rsid w:val="00953FD7"/>
    <w:rsid w:val="0095415B"/>
    <w:rsid w:val="00954483"/>
    <w:rsid w:val="00955421"/>
    <w:rsid w:val="00955D81"/>
    <w:rsid w:val="0095639D"/>
    <w:rsid w:val="00956480"/>
    <w:rsid w:val="009572E7"/>
    <w:rsid w:val="009616AA"/>
    <w:rsid w:val="00961C4D"/>
    <w:rsid w:val="009620CC"/>
    <w:rsid w:val="00962BEE"/>
    <w:rsid w:val="00963104"/>
    <w:rsid w:val="00963D21"/>
    <w:rsid w:val="00964E1F"/>
    <w:rsid w:val="00965BCB"/>
    <w:rsid w:val="009660FD"/>
    <w:rsid w:val="00966E78"/>
    <w:rsid w:val="00967051"/>
    <w:rsid w:val="009674F3"/>
    <w:rsid w:val="00970B2D"/>
    <w:rsid w:val="00971F15"/>
    <w:rsid w:val="00972623"/>
    <w:rsid w:val="0097339B"/>
    <w:rsid w:val="009735AC"/>
    <w:rsid w:val="009739F0"/>
    <w:rsid w:val="009739FC"/>
    <w:rsid w:val="009740AE"/>
    <w:rsid w:val="0097476E"/>
    <w:rsid w:val="00975B29"/>
    <w:rsid w:val="00975FE0"/>
    <w:rsid w:val="009763DF"/>
    <w:rsid w:val="00976C08"/>
    <w:rsid w:val="00977CA1"/>
    <w:rsid w:val="00980462"/>
    <w:rsid w:val="009804D4"/>
    <w:rsid w:val="00981489"/>
    <w:rsid w:val="009815F8"/>
    <w:rsid w:val="00982273"/>
    <w:rsid w:val="00982A48"/>
    <w:rsid w:val="00983396"/>
    <w:rsid w:val="00984E74"/>
    <w:rsid w:val="00985515"/>
    <w:rsid w:val="00986199"/>
    <w:rsid w:val="00986C77"/>
    <w:rsid w:val="009877E3"/>
    <w:rsid w:val="00990FF2"/>
    <w:rsid w:val="00991777"/>
    <w:rsid w:val="009927F5"/>
    <w:rsid w:val="00993212"/>
    <w:rsid w:val="009936ED"/>
    <w:rsid w:val="009943CE"/>
    <w:rsid w:val="0099487E"/>
    <w:rsid w:val="00997456"/>
    <w:rsid w:val="00997B37"/>
    <w:rsid w:val="009A0FFD"/>
    <w:rsid w:val="009A1E96"/>
    <w:rsid w:val="009A2084"/>
    <w:rsid w:val="009A56EF"/>
    <w:rsid w:val="009A65A0"/>
    <w:rsid w:val="009A6739"/>
    <w:rsid w:val="009A7911"/>
    <w:rsid w:val="009B0B74"/>
    <w:rsid w:val="009B0FE3"/>
    <w:rsid w:val="009B2D69"/>
    <w:rsid w:val="009B3600"/>
    <w:rsid w:val="009B45F0"/>
    <w:rsid w:val="009B5D99"/>
    <w:rsid w:val="009B7187"/>
    <w:rsid w:val="009B7CEB"/>
    <w:rsid w:val="009C059D"/>
    <w:rsid w:val="009C1EF3"/>
    <w:rsid w:val="009C29FD"/>
    <w:rsid w:val="009C2DC2"/>
    <w:rsid w:val="009C3007"/>
    <w:rsid w:val="009C50D1"/>
    <w:rsid w:val="009C52C0"/>
    <w:rsid w:val="009C742D"/>
    <w:rsid w:val="009D0315"/>
    <w:rsid w:val="009D13C2"/>
    <w:rsid w:val="009D1651"/>
    <w:rsid w:val="009D23FB"/>
    <w:rsid w:val="009D24A4"/>
    <w:rsid w:val="009D3878"/>
    <w:rsid w:val="009D4A90"/>
    <w:rsid w:val="009D4B3D"/>
    <w:rsid w:val="009D4EDB"/>
    <w:rsid w:val="009D4F33"/>
    <w:rsid w:val="009D7F82"/>
    <w:rsid w:val="009E0CD8"/>
    <w:rsid w:val="009E1072"/>
    <w:rsid w:val="009E202E"/>
    <w:rsid w:val="009E23A1"/>
    <w:rsid w:val="009E2953"/>
    <w:rsid w:val="009E328C"/>
    <w:rsid w:val="009E33B7"/>
    <w:rsid w:val="009E48F2"/>
    <w:rsid w:val="009E58DD"/>
    <w:rsid w:val="009E6196"/>
    <w:rsid w:val="009E65DC"/>
    <w:rsid w:val="009E67F5"/>
    <w:rsid w:val="009E6B49"/>
    <w:rsid w:val="009F1B13"/>
    <w:rsid w:val="009F1B30"/>
    <w:rsid w:val="009F1EE0"/>
    <w:rsid w:val="009F224C"/>
    <w:rsid w:val="009F3197"/>
    <w:rsid w:val="009F5DC6"/>
    <w:rsid w:val="009F6F29"/>
    <w:rsid w:val="009F72C0"/>
    <w:rsid w:val="009F7E26"/>
    <w:rsid w:val="00A008E6"/>
    <w:rsid w:val="00A01465"/>
    <w:rsid w:val="00A018A5"/>
    <w:rsid w:val="00A04340"/>
    <w:rsid w:val="00A048A7"/>
    <w:rsid w:val="00A05368"/>
    <w:rsid w:val="00A0608F"/>
    <w:rsid w:val="00A06ED9"/>
    <w:rsid w:val="00A07624"/>
    <w:rsid w:val="00A0785B"/>
    <w:rsid w:val="00A07CD4"/>
    <w:rsid w:val="00A10C79"/>
    <w:rsid w:val="00A11703"/>
    <w:rsid w:val="00A1243D"/>
    <w:rsid w:val="00A136B4"/>
    <w:rsid w:val="00A160AE"/>
    <w:rsid w:val="00A17891"/>
    <w:rsid w:val="00A2003E"/>
    <w:rsid w:val="00A2077F"/>
    <w:rsid w:val="00A21F5E"/>
    <w:rsid w:val="00A224B3"/>
    <w:rsid w:val="00A22A39"/>
    <w:rsid w:val="00A23268"/>
    <w:rsid w:val="00A23510"/>
    <w:rsid w:val="00A23A56"/>
    <w:rsid w:val="00A24724"/>
    <w:rsid w:val="00A25D19"/>
    <w:rsid w:val="00A261AB"/>
    <w:rsid w:val="00A262F8"/>
    <w:rsid w:val="00A264CB"/>
    <w:rsid w:val="00A26CF7"/>
    <w:rsid w:val="00A275A1"/>
    <w:rsid w:val="00A303F7"/>
    <w:rsid w:val="00A30EF2"/>
    <w:rsid w:val="00A366F5"/>
    <w:rsid w:val="00A36943"/>
    <w:rsid w:val="00A36CEA"/>
    <w:rsid w:val="00A36D9D"/>
    <w:rsid w:val="00A37066"/>
    <w:rsid w:val="00A37998"/>
    <w:rsid w:val="00A408BA"/>
    <w:rsid w:val="00A40D18"/>
    <w:rsid w:val="00A417FC"/>
    <w:rsid w:val="00A42B90"/>
    <w:rsid w:val="00A4357D"/>
    <w:rsid w:val="00A43C91"/>
    <w:rsid w:val="00A44ADC"/>
    <w:rsid w:val="00A45974"/>
    <w:rsid w:val="00A47134"/>
    <w:rsid w:val="00A50E47"/>
    <w:rsid w:val="00A510C7"/>
    <w:rsid w:val="00A517CA"/>
    <w:rsid w:val="00A528A4"/>
    <w:rsid w:val="00A52F15"/>
    <w:rsid w:val="00A535ED"/>
    <w:rsid w:val="00A54041"/>
    <w:rsid w:val="00A544CC"/>
    <w:rsid w:val="00A546B4"/>
    <w:rsid w:val="00A54F1C"/>
    <w:rsid w:val="00A554B0"/>
    <w:rsid w:val="00A55F8C"/>
    <w:rsid w:val="00A560B7"/>
    <w:rsid w:val="00A56807"/>
    <w:rsid w:val="00A56BE2"/>
    <w:rsid w:val="00A57CA3"/>
    <w:rsid w:val="00A602D0"/>
    <w:rsid w:val="00A60707"/>
    <w:rsid w:val="00A60AE0"/>
    <w:rsid w:val="00A610C9"/>
    <w:rsid w:val="00A6128F"/>
    <w:rsid w:val="00A61740"/>
    <w:rsid w:val="00A61AD0"/>
    <w:rsid w:val="00A61DCB"/>
    <w:rsid w:val="00A633C2"/>
    <w:rsid w:val="00A64773"/>
    <w:rsid w:val="00A64C08"/>
    <w:rsid w:val="00A702C4"/>
    <w:rsid w:val="00A709DF"/>
    <w:rsid w:val="00A7246A"/>
    <w:rsid w:val="00A72A7F"/>
    <w:rsid w:val="00A73920"/>
    <w:rsid w:val="00A75E6F"/>
    <w:rsid w:val="00A76CED"/>
    <w:rsid w:val="00A81DA7"/>
    <w:rsid w:val="00A8278C"/>
    <w:rsid w:val="00A82DA7"/>
    <w:rsid w:val="00A82FCE"/>
    <w:rsid w:val="00A833F5"/>
    <w:rsid w:val="00A841B5"/>
    <w:rsid w:val="00A84D6B"/>
    <w:rsid w:val="00A856B5"/>
    <w:rsid w:val="00A87050"/>
    <w:rsid w:val="00A878EB"/>
    <w:rsid w:val="00A87A82"/>
    <w:rsid w:val="00A87DF1"/>
    <w:rsid w:val="00A902E5"/>
    <w:rsid w:val="00A906CB"/>
    <w:rsid w:val="00A90EB8"/>
    <w:rsid w:val="00A91F92"/>
    <w:rsid w:val="00A92501"/>
    <w:rsid w:val="00A929EE"/>
    <w:rsid w:val="00A92E93"/>
    <w:rsid w:val="00A93FAA"/>
    <w:rsid w:val="00A949E8"/>
    <w:rsid w:val="00A958F3"/>
    <w:rsid w:val="00A95E14"/>
    <w:rsid w:val="00A96267"/>
    <w:rsid w:val="00A97862"/>
    <w:rsid w:val="00A97E00"/>
    <w:rsid w:val="00AA2A01"/>
    <w:rsid w:val="00AA7257"/>
    <w:rsid w:val="00AA74D0"/>
    <w:rsid w:val="00AA7713"/>
    <w:rsid w:val="00AA7B65"/>
    <w:rsid w:val="00AB025D"/>
    <w:rsid w:val="00AB0695"/>
    <w:rsid w:val="00AB24BF"/>
    <w:rsid w:val="00AB4ED9"/>
    <w:rsid w:val="00AB5614"/>
    <w:rsid w:val="00AB567D"/>
    <w:rsid w:val="00AB5CC9"/>
    <w:rsid w:val="00AB60ED"/>
    <w:rsid w:val="00AB6C8D"/>
    <w:rsid w:val="00AB77A7"/>
    <w:rsid w:val="00AC0048"/>
    <w:rsid w:val="00AC04D3"/>
    <w:rsid w:val="00AC0A54"/>
    <w:rsid w:val="00AC1814"/>
    <w:rsid w:val="00AC1C75"/>
    <w:rsid w:val="00AC2754"/>
    <w:rsid w:val="00AC2FDB"/>
    <w:rsid w:val="00AC3654"/>
    <w:rsid w:val="00AC5D43"/>
    <w:rsid w:val="00AC7111"/>
    <w:rsid w:val="00AC7459"/>
    <w:rsid w:val="00AC7CE6"/>
    <w:rsid w:val="00AD029B"/>
    <w:rsid w:val="00AD0C23"/>
    <w:rsid w:val="00AD2262"/>
    <w:rsid w:val="00AD3287"/>
    <w:rsid w:val="00AD3A70"/>
    <w:rsid w:val="00AD3E73"/>
    <w:rsid w:val="00AD406E"/>
    <w:rsid w:val="00AD4854"/>
    <w:rsid w:val="00AD5D19"/>
    <w:rsid w:val="00AD783A"/>
    <w:rsid w:val="00AE0B97"/>
    <w:rsid w:val="00AE3262"/>
    <w:rsid w:val="00AE36DE"/>
    <w:rsid w:val="00AE4C4F"/>
    <w:rsid w:val="00AE7B5B"/>
    <w:rsid w:val="00AF1AF7"/>
    <w:rsid w:val="00AF1C12"/>
    <w:rsid w:val="00AF1E20"/>
    <w:rsid w:val="00AF37E3"/>
    <w:rsid w:val="00AF38D0"/>
    <w:rsid w:val="00AF4520"/>
    <w:rsid w:val="00AF4E91"/>
    <w:rsid w:val="00AF5339"/>
    <w:rsid w:val="00AF6066"/>
    <w:rsid w:val="00AF68B4"/>
    <w:rsid w:val="00AF6CC6"/>
    <w:rsid w:val="00AF793F"/>
    <w:rsid w:val="00B005C6"/>
    <w:rsid w:val="00B015A1"/>
    <w:rsid w:val="00B027A2"/>
    <w:rsid w:val="00B03B70"/>
    <w:rsid w:val="00B06D72"/>
    <w:rsid w:val="00B10221"/>
    <w:rsid w:val="00B107FF"/>
    <w:rsid w:val="00B10E14"/>
    <w:rsid w:val="00B13299"/>
    <w:rsid w:val="00B14937"/>
    <w:rsid w:val="00B150DF"/>
    <w:rsid w:val="00B15D52"/>
    <w:rsid w:val="00B16021"/>
    <w:rsid w:val="00B160B6"/>
    <w:rsid w:val="00B16ACA"/>
    <w:rsid w:val="00B22173"/>
    <w:rsid w:val="00B222DB"/>
    <w:rsid w:val="00B2375C"/>
    <w:rsid w:val="00B2494C"/>
    <w:rsid w:val="00B24A0B"/>
    <w:rsid w:val="00B2641E"/>
    <w:rsid w:val="00B26F4F"/>
    <w:rsid w:val="00B3031A"/>
    <w:rsid w:val="00B34CF6"/>
    <w:rsid w:val="00B34D59"/>
    <w:rsid w:val="00B3584A"/>
    <w:rsid w:val="00B36813"/>
    <w:rsid w:val="00B370FE"/>
    <w:rsid w:val="00B37894"/>
    <w:rsid w:val="00B45624"/>
    <w:rsid w:val="00B459BA"/>
    <w:rsid w:val="00B4683F"/>
    <w:rsid w:val="00B47C56"/>
    <w:rsid w:val="00B500E6"/>
    <w:rsid w:val="00B502D4"/>
    <w:rsid w:val="00B503F7"/>
    <w:rsid w:val="00B5053C"/>
    <w:rsid w:val="00B50AB8"/>
    <w:rsid w:val="00B51135"/>
    <w:rsid w:val="00B51475"/>
    <w:rsid w:val="00B5208A"/>
    <w:rsid w:val="00B523B9"/>
    <w:rsid w:val="00B5254D"/>
    <w:rsid w:val="00B53743"/>
    <w:rsid w:val="00B54416"/>
    <w:rsid w:val="00B54E93"/>
    <w:rsid w:val="00B554B6"/>
    <w:rsid w:val="00B55516"/>
    <w:rsid w:val="00B55DE6"/>
    <w:rsid w:val="00B55FEB"/>
    <w:rsid w:val="00B56D02"/>
    <w:rsid w:val="00B603AA"/>
    <w:rsid w:val="00B60D62"/>
    <w:rsid w:val="00B63146"/>
    <w:rsid w:val="00B6373D"/>
    <w:rsid w:val="00B6534C"/>
    <w:rsid w:val="00B65DDB"/>
    <w:rsid w:val="00B67F32"/>
    <w:rsid w:val="00B704D9"/>
    <w:rsid w:val="00B7087F"/>
    <w:rsid w:val="00B711A2"/>
    <w:rsid w:val="00B717DA"/>
    <w:rsid w:val="00B721F3"/>
    <w:rsid w:val="00B75458"/>
    <w:rsid w:val="00B75F78"/>
    <w:rsid w:val="00B762C6"/>
    <w:rsid w:val="00B803FC"/>
    <w:rsid w:val="00B80977"/>
    <w:rsid w:val="00B81873"/>
    <w:rsid w:val="00B82443"/>
    <w:rsid w:val="00B82818"/>
    <w:rsid w:val="00B82C0B"/>
    <w:rsid w:val="00B8354D"/>
    <w:rsid w:val="00B84623"/>
    <w:rsid w:val="00B84CEE"/>
    <w:rsid w:val="00B85190"/>
    <w:rsid w:val="00B860F9"/>
    <w:rsid w:val="00B87FBD"/>
    <w:rsid w:val="00B90983"/>
    <w:rsid w:val="00B920DE"/>
    <w:rsid w:val="00B92D69"/>
    <w:rsid w:val="00B93428"/>
    <w:rsid w:val="00B934BD"/>
    <w:rsid w:val="00B9373C"/>
    <w:rsid w:val="00B93C66"/>
    <w:rsid w:val="00B95884"/>
    <w:rsid w:val="00B96B7E"/>
    <w:rsid w:val="00B96FC3"/>
    <w:rsid w:val="00B97B8B"/>
    <w:rsid w:val="00B97F8D"/>
    <w:rsid w:val="00BA055C"/>
    <w:rsid w:val="00BA1959"/>
    <w:rsid w:val="00BA2E87"/>
    <w:rsid w:val="00BA31F4"/>
    <w:rsid w:val="00BA47A1"/>
    <w:rsid w:val="00BA4CFE"/>
    <w:rsid w:val="00BA56BF"/>
    <w:rsid w:val="00BA5A1A"/>
    <w:rsid w:val="00BA694C"/>
    <w:rsid w:val="00BA7F72"/>
    <w:rsid w:val="00BB11CD"/>
    <w:rsid w:val="00BB154B"/>
    <w:rsid w:val="00BB1604"/>
    <w:rsid w:val="00BB160F"/>
    <w:rsid w:val="00BB1ECE"/>
    <w:rsid w:val="00BB228F"/>
    <w:rsid w:val="00BB48FF"/>
    <w:rsid w:val="00BB5745"/>
    <w:rsid w:val="00BB5F43"/>
    <w:rsid w:val="00BB704C"/>
    <w:rsid w:val="00BB7F9B"/>
    <w:rsid w:val="00BC116C"/>
    <w:rsid w:val="00BC1AEA"/>
    <w:rsid w:val="00BC2521"/>
    <w:rsid w:val="00BC2F9F"/>
    <w:rsid w:val="00BC5193"/>
    <w:rsid w:val="00BC55A8"/>
    <w:rsid w:val="00BC5778"/>
    <w:rsid w:val="00BC6908"/>
    <w:rsid w:val="00BC6CC8"/>
    <w:rsid w:val="00BC6E86"/>
    <w:rsid w:val="00BC7C48"/>
    <w:rsid w:val="00BC7ED2"/>
    <w:rsid w:val="00BD0AAC"/>
    <w:rsid w:val="00BD0D65"/>
    <w:rsid w:val="00BD173B"/>
    <w:rsid w:val="00BD1D7A"/>
    <w:rsid w:val="00BD3884"/>
    <w:rsid w:val="00BD47F9"/>
    <w:rsid w:val="00BD4DB2"/>
    <w:rsid w:val="00BD5BC3"/>
    <w:rsid w:val="00BD7038"/>
    <w:rsid w:val="00BD712F"/>
    <w:rsid w:val="00BD7776"/>
    <w:rsid w:val="00BE1F45"/>
    <w:rsid w:val="00BE50DC"/>
    <w:rsid w:val="00BE5102"/>
    <w:rsid w:val="00BE54CF"/>
    <w:rsid w:val="00BE607E"/>
    <w:rsid w:val="00BE6258"/>
    <w:rsid w:val="00BE7A33"/>
    <w:rsid w:val="00BF0151"/>
    <w:rsid w:val="00BF1CBF"/>
    <w:rsid w:val="00BF3865"/>
    <w:rsid w:val="00BF44B0"/>
    <w:rsid w:val="00BF4C83"/>
    <w:rsid w:val="00BF599A"/>
    <w:rsid w:val="00BF5E9A"/>
    <w:rsid w:val="00BF64C0"/>
    <w:rsid w:val="00BF6E54"/>
    <w:rsid w:val="00BF7883"/>
    <w:rsid w:val="00C00043"/>
    <w:rsid w:val="00C002B1"/>
    <w:rsid w:val="00C01CA3"/>
    <w:rsid w:val="00C0215D"/>
    <w:rsid w:val="00C0385F"/>
    <w:rsid w:val="00C03BCD"/>
    <w:rsid w:val="00C040B8"/>
    <w:rsid w:val="00C04431"/>
    <w:rsid w:val="00C04CC2"/>
    <w:rsid w:val="00C054D7"/>
    <w:rsid w:val="00C06C07"/>
    <w:rsid w:val="00C07DC4"/>
    <w:rsid w:val="00C100CB"/>
    <w:rsid w:val="00C10534"/>
    <w:rsid w:val="00C10619"/>
    <w:rsid w:val="00C108FC"/>
    <w:rsid w:val="00C10B8E"/>
    <w:rsid w:val="00C11122"/>
    <w:rsid w:val="00C12305"/>
    <w:rsid w:val="00C129AB"/>
    <w:rsid w:val="00C12EC2"/>
    <w:rsid w:val="00C13693"/>
    <w:rsid w:val="00C13C31"/>
    <w:rsid w:val="00C148DC"/>
    <w:rsid w:val="00C14F66"/>
    <w:rsid w:val="00C16181"/>
    <w:rsid w:val="00C16211"/>
    <w:rsid w:val="00C16F1D"/>
    <w:rsid w:val="00C1701F"/>
    <w:rsid w:val="00C170E3"/>
    <w:rsid w:val="00C20904"/>
    <w:rsid w:val="00C22095"/>
    <w:rsid w:val="00C22697"/>
    <w:rsid w:val="00C22B23"/>
    <w:rsid w:val="00C23FB0"/>
    <w:rsid w:val="00C24C34"/>
    <w:rsid w:val="00C274ED"/>
    <w:rsid w:val="00C2778E"/>
    <w:rsid w:val="00C27CE0"/>
    <w:rsid w:val="00C315DB"/>
    <w:rsid w:val="00C329E5"/>
    <w:rsid w:val="00C32C5F"/>
    <w:rsid w:val="00C33418"/>
    <w:rsid w:val="00C34CBF"/>
    <w:rsid w:val="00C3536A"/>
    <w:rsid w:val="00C35581"/>
    <w:rsid w:val="00C3596D"/>
    <w:rsid w:val="00C363FA"/>
    <w:rsid w:val="00C36957"/>
    <w:rsid w:val="00C36E15"/>
    <w:rsid w:val="00C3709A"/>
    <w:rsid w:val="00C404ED"/>
    <w:rsid w:val="00C41D13"/>
    <w:rsid w:val="00C42979"/>
    <w:rsid w:val="00C44668"/>
    <w:rsid w:val="00C44D7B"/>
    <w:rsid w:val="00C47D13"/>
    <w:rsid w:val="00C47EA9"/>
    <w:rsid w:val="00C50C4D"/>
    <w:rsid w:val="00C50DA1"/>
    <w:rsid w:val="00C52935"/>
    <w:rsid w:val="00C52E5C"/>
    <w:rsid w:val="00C54B9B"/>
    <w:rsid w:val="00C55EAD"/>
    <w:rsid w:val="00C56483"/>
    <w:rsid w:val="00C574A4"/>
    <w:rsid w:val="00C57C7B"/>
    <w:rsid w:val="00C601A7"/>
    <w:rsid w:val="00C60F92"/>
    <w:rsid w:val="00C6141D"/>
    <w:rsid w:val="00C616A3"/>
    <w:rsid w:val="00C61B3E"/>
    <w:rsid w:val="00C624F8"/>
    <w:rsid w:val="00C63311"/>
    <w:rsid w:val="00C63823"/>
    <w:rsid w:val="00C64DA6"/>
    <w:rsid w:val="00C64FBF"/>
    <w:rsid w:val="00C66490"/>
    <w:rsid w:val="00C66578"/>
    <w:rsid w:val="00C668BF"/>
    <w:rsid w:val="00C6737A"/>
    <w:rsid w:val="00C70246"/>
    <w:rsid w:val="00C70AD1"/>
    <w:rsid w:val="00C710CA"/>
    <w:rsid w:val="00C7215B"/>
    <w:rsid w:val="00C73DCB"/>
    <w:rsid w:val="00C74A14"/>
    <w:rsid w:val="00C75548"/>
    <w:rsid w:val="00C7615F"/>
    <w:rsid w:val="00C764A5"/>
    <w:rsid w:val="00C77659"/>
    <w:rsid w:val="00C81982"/>
    <w:rsid w:val="00C81D46"/>
    <w:rsid w:val="00C824C1"/>
    <w:rsid w:val="00C83903"/>
    <w:rsid w:val="00C83E99"/>
    <w:rsid w:val="00C84062"/>
    <w:rsid w:val="00C84CF6"/>
    <w:rsid w:val="00C85E50"/>
    <w:rsid w:val="00C87E69"/>
    <w:rsid w:val="00C87F2C"/>
    <w:rsid w:val="00C902BD"/>
    <w:rsid w:val="00C916B6"/>
    <w:rsid w:val="00C917A7"/>
    <w:rsid w:val="00C91C6D"/>
    <w:rsid w:val="00C936E7"/>
    <w:rsid w:val="00C9391F"/>
    <w:rsid w:val="00C944D3"/>
    <w:rsid w:val="00C95720"/>
    <w:rsid w:val="00C9754D"/>
    <w:rsid w:val="00C97BDF"/>
    <w:rsid w:val="00C97CA9"/>
    <w:rsid w:val="00CA094B"/>
    <w:rsid w:val="00CA1FD9"/>
    <w:rsid w:val="00CA3400"/>
    <w:rsid w:val="00CA4389"/>
    <w:rsid w:val="00CA470E"/>
    <w:rsid w:val="00CA53B7"/>
    <w:rsid w:val="00CA58E4"/>
    <w:rsid w:val="00CA6337"/>
    <w:rsid w:val="00CA696F"/>
    <w:rsid w:val="00CA7A49"/>
    <w:rsid w:val="00CA7E64"/>
    <w:rsid w:val="00CB009E"/>
    <w:rsid w:val="00CB0897"/>
    <w:rsid w:val="00CB0BE9"/>
    <w:rsid w:val="00CB2CC0"/>
    <w:rsid w:val="00CB581D"/>
    <w:rsid w:val="00CB5C13"/>
    <w:rsid w:val="00CB5D4A"/>
    <w:rsid w:val="00CB639B"/>
    <w:rsid w:val="00CB7448"/>
    <w:rsid w:val="00CB779B"/>
    <w:rsid w:val="00CC088F"/>
    <w:rsid w:val="00CC0F68"/>
    <w:rsid w:val="00CC130A"/>
    <w:rsid w:val="00CC3DB4"/>
    <w:rsid w:val="00CC45DE"/>
    <w:rsid w:val="00CC60BA"/>
    <w:rsid w:val="00CC69D7"/>
    <w:rsid w:val="00CC78F7"/>
    <w:rsid w:val="00CC7F26"/>
    <w:rsid w:val="00CD177D"/>
    <w:rsid w:val="00CD3031"/>
    <w:rsid w:val="00CD317B"/>
    <w:rsid w:val="00CD3AEA"/>
    <w:rsid w:val="00CD4736"/>
    <w:rsid w:val="00CD49D9"/>
    <w:rsid w:val="00CD54ED"/>
    <w:rsid w:val="00CD760E"/>
    <w:rsid w:val="00CE2398"/>
    <w:rsid w:val="00CE2B2F"/>
    <w:rsid w:val="00CE7140"/>
    <w:rsid w:val="00CF0B7E"/>
    <w:rsid w:val="00CF0E27"/>
    <w:rsid w:val="00CF2257"/>
    <w:rsid w:val="00CF2282"/>
    <w:rsid w:val="00CF248B"/>
    <w:rsid w:val="00CF3618"/>
    <w:rsid w:val="00CF57C5"/>
    <w:rsid w:val="00CF6349"/>
    <w:rsid w:val="00CF6571"/>
    <w:rsid w:val="00CF6810"/>
    <w:rsid w:val="00D00B3D"/>
    <w:rsid w:val="00D0120C"/>
    <w:rsid w:val="00D0165F"/>
    <w:rsid w:val="00D024F2"/>
    <w:rsid w:val="00D02B67"/>
    <w:rsid w:val="00D03F43"/>
    <w:rsid w:val="00D05F62"/>
    <w:rsid w:val="00D06216"/>
    <w:rsid w:val="00D0644E"/>
    <w:rsid w:val="00D07474"/>
    <w:rsid w:val="00D1067A"/>
    <w:rsid w:val="00D11283"/>
    <w:rsid w:val="00D119D1"/>
    <w:rsid w:val="00D11EF1"/>
    <w:rsid w:val="00D12BBF"/>
    <w:rsid w:val="00D13DE7"/>
    <w:rsid w:val="00D145C2"/>
    <w:rsid w:val="00D151CD"/>
    <w:rsid w:val="00D154A3"/>
    <w:rsid w:val="00D16761"/>
    <w:rsid w:val="00D16BBB"/>
    <w:rsid w:val="00D201CE"/>
    <w:rsid w:val="00D21500"/>
    <w:rsid w:val="00D219F8"/>
    <w:rsid w:val="00D21DEC"/>
    <w:rsid w:val="00D22574"/>
    <w:rsid w:val="00D2264D"/>
    <w:rsid w:val="00D2295A"/>
    <w:rsid w:val="00D22ECC"/>
    <w:rsid w:val="00D23505"/>
    <w:rsid w:val="00D26668"/>
    <w:rsid w:val="00D26714"/>
    <w:rsid w:val="00D267D2"/>
    <w:rsid w:val="00D26A0A"/>
    <w:rsid w:val="00D278FE"/>
    <w:rsid w:val="00D27FC0"/>
    <w:rsid w:val="00D31DCA"/>
    <w:rsid w:val="00D31F54"/>
    <w:rsid w:val="00D32834"/>
    <w:rsid w:val="00D33D4B"/>
    <w:rsid w:val="00D340EE"/>
    <w:rsid w:val="00D347F5"/>
    <w:rsid w:val="00D3481D"/>
    <w:rsid w:val="00D35221"/>
    <w:rsid w:val="00D35C6C"/>
    <w:rsid w:val="00D373CA"/>
    <w:rsid w:val="00D40011"/>
    <w:rsid w:val="00D414B8"/>
    <w:rsid w:val="00D42A27"/>
    <w:rsid w:val="00D44283"/>
    <w:rsid w:val="00D44A09"/>
    <w:rsid w:val="00D462B7"/>
    <w:rsid w:val="00D462DA"/>
    <w:rsid w:val="00D46A75"/>
    <w:rsid w:val="00D46D29"/>
    <w:rsid w:val="00D477A2"/>
    <w:rsid w:val="00D47817"/>
    <w:rsid w:val="00D500AB"/>
    <w:rsid w:val="00D50328"/>
    <w:rsid w:val="00D510E7"/>
    <w:rsid w:val="00D513D9"/>
    <w:rsid w:val="00D51F1E"/>
    <w:rsid w:val="00D53C16"/>
    <w:rsid w:val="00D544F5"/>
    <w:rsid w:val="00D546EC"/>
    <w:rsid w:val="00D553B6"/>
    <w:rsid w:val="00D568CE"/>
    <w:rsid w:val="00D56CCA"/>
    <w:rsid w:val="00D57640"/>
    <w:rsid w:val="00D57E22"/>
    <w:rsid w:val="00D60804"/>
    <w:rsid w:val="00D61905"/>
    <w:rsid w:val="00D61C65"/>
    <w:rsid w:val="00D61D7A"/>
    <w:rsid w:val="00D6222A"/>
    <w:rsid w:val="00D6376B"/>
    <w:rsid w:val="00D64780"/>
    <w:rsid w:val="00D64DD1"/>
    <w:rsid w:val="00D6519A"/>
    <w:rsid w:val="00D66487"/>
    <w:rsid w:val="00D66732"/>
    <w:rsid w:val="00D66A86"/>
    <w:rsid w:val="00D66BDE"/>
    <w:rsid w:val="00D66DC3"/>
    <w:rsid w:val="00D71648"/>
    <w:rsid w:val="00D71D5F"/>
    <w:rsid w:val="00D7492C"/>
    <w:rsid w:val="00D75954"/>
    <w:rsid w:val="00D75C7D"/>
    <w:rsid w:val="00D75F3F"/>
    <w:rsid w:val="00D802A8"/>
    <w:rsid w:val="00D80FD3"/>
    <w:rsid w:val="00D81329"/>
    <w:rsid w:val="00D81C56"/>
    <w:rsid w:val="00D836C1"/>
    <w:rsid w:val="00D842B5"/>
    <w:rsid w:val="00D846C0"/>
    <w:rsid w:val="00D84CCD"/>
    <w:rsid w:val="00D84E47"/>
    <w:rsid w:val="00D864BF"/>
    <w:rsid w:val="00D86A6E"/>
    <w:rsid w:val="00D86D30"/>
    <w:rsid w:val="00D874A6"/>
    <w:rsid w:val="00D90652"/>
    <w:rsid w:val="00D906CB"/>
    <w:rsid w:val="00D90BE5"/>
    <w:rsid w:val="00D9164B"/>
    <w:rsid w:val="00D91804"/>
    <w:rsid w:val="00D92E98"/>
    <w:rsid w:val="00D950D5"/>
    <w:rsid w:val="00D955DB"/>
    <w:rsid w:val="00D963AB"/>
    <w:rsid w:val="00D97D13"/>
    <w:rsid w:val="00DA0113"/>
    <w:rsid w:val="00DA06D7"/>
    <w:rsid w:val="00DA1616"/>
    <w:rsid w:val="00DA2477"/>
    <w:rsid w:val="00DA26D7"/>
    <w:rsid w:val="00DA3458"/>
    <w:rsid w:val="00DA3EF6"/>
    <w:rsid w:val="00DA3F99"/>
    <w:rsid w:val="00DA4CC6"/>
    <w:rsid w:val="00DA7150"/>
    <w:rsid w:val="00DA786A"/>
    <w:rsid w:val="00DB2679"/>
    <w:rsid w:val="00DB43B4"/>
    <w:rsid w:val="00DB5657"/>
    <w:rsid w:val="00DB602B"/>
    <w:rsid w:val="00DB6517"/>
    <w:rsid w:val="00DB6AEC"/>
    <w:rsid w:val="00DB7CA6"/>
    <w:rsid w:val="00DC0C90"/>
    <w:rsid w:val="00DC5210"/>
    <w:rsid w:val="00DC5BC6"/>
    <w:rsid w:val="00DC5E11"/>
    <w:rsid w:val="00DC6B28"/>
    <w:rsid w:val="00DD0B07"/>
    <w:rsid w:val="00DD266D"/>
    <w:rsid w:val="00DD45DD"/>
    <w:rsid w:val="00DD48F8"/>
    <w:rsid w:val="00DD552F"/>
    <w:rsid w:val="00DD5A5D"/>
    <w:rsid w:val="00DD6410"/>
    <w:rsid w:val="00DD6916"/>
    <w:rsid w:val="00DD6AA0"/>
    <w:rsid w:val="00DE067A"/>
    <w:rsid w:val="00DE1768"/>
    <w:rsid w:val="00DE2329"/>
    <w:rsid w:val="00DE337B"/>
    <w:rsid w:val="00DE585E"/>
    <w:rsid w:val="00DE6198"/>
    <w:rsid w:val="00DE7FE9"/>
    <w:rsid w:val="00DF1393"/>
    <w:rsid w:val="00DF17B5"/>
    <w:rsid w:val="00DF303B"/>
    <w:rsid w:val="00DF32DA"/>
    <w:rsid w:val="00DF3A34"/>
    <w:rsid w:val="00DF421D"/>
    <w:rsid w:val="00DF4344"/>
    <w:rsid w:val="00DF5640"/>
    <w:rsid w:val="00DF7B07"/>
    <w:rsid w:val="00E00CA3"/>
    <w:rsid w:val="00E01772"/>
    <w:rsid w:val="00E01897"/>
    <w:rsid w:val="00E01B22"/>
    <w:rsid w:val="00E02826"/>
    <w:rsid w:val="00E02B62"/>
    <w:rsid w:val="00E02E20"/>
    <w:rsid w:val="00E03276"/>
    <w:rsid w:val="00E038A3"/>
    <w:rsid w:val="00E03CF4"/>
    <w:rsid w:val="00E05ABA"/>
    <w:rsid w:val="00E060B3"/>
    <w:rsid w:val="00E06B99"/>
    <w:rsid w:val="00E0767F"/>
    <w:rsid w:val="00E11547"/>
    <w:rsid w:val="00E13021"/>
    <w:rsid w:val="00E13D65"/>
    <w:rsid w:val="00E14C28"/>
    <w:rsid w:val="00E14E7A"/>
    <w:rsid w:val="00E15309"/>
    <w:rsid w:val="00E15AC9"/>
    <w:rsid w:val="00E168E8"/>
    <w:rsid w:val="00E17211"/>
    <w:rsid w:val="00E20667"/>
    <w:rsid w:val="00E20BB9"/>
    <w:rsid w:val="00E215A8"/>
    <w:rsid w:val="00E225B5"/>
    <w:rsid w:val="00E2268B"/>
    <w:rsid w:val="00E22774"/>
    <w:rsid w:val="00E2286E"/>
    <w:rsid w:val="00E24B80"/>
    <w:rsid w:val="00E24CE9"/>
    <w:rsid w:val="00E252D2"/>
    <w:rsid w:val="00E25869"/>
    <w:rsid w:val="00E263AD"/>
    <w:rsid w:val="00E3029D"/>
    <w:rsid w:val="00E30F22"/>
    <w:rsid w:val="00E31B31"/>
    <w:rsid w:val="00E31FF2"/>
    <w:rsid w:val="00E32104"/>
    <w:rsid w:val="00E323BA"/>
    <w:rsid w:val="00E3269E"/>
    <w:rsid w:val="00E34955"/>
    <w:rsid w:val="00E363AA"/>
    <w:rsid w:val="00E36F89"/>
    <w:rsid w:val="00E412B2"/>
    <w:rsid w:val="00E420B5"/>
    <w:rsid w:val="00E42582"/>
    <w:rsid w:val="00E4453A"/>
    <w:rsid w:val="00E44624"/>
    <w:rsid w:val="00E44DDC"/>
    <w:rsid w:val="00E45AF7"/>
    <w:rsid w:val="00E46488"/>
    <w:rsid w:val="00E46F51"/>
    <w:rsid w:val="00E47BAF"/>
    <w:rsid w:val="00E510E4"/>
    <w:rsid w:val="00E53629"/>
    <w:rsid w:val="00E53FC9"/>
    <w:rsid w:val="00E54651"/>
    <w:rsid w:val="00E54C79"/>
    <w:rsid w:val="00E55320"/>
    <w:rsid w:val="00E555E8"/>
    <w:rsid w:val="00E566FE"/>
    <w:rsid w:val="00E57C9A"/>
    <w:rsid w:val="00E6016D"/>
    <w:rsid w:val="00E62EF7"/>
    <w:rsid w:val="00E64650"/>
    <w:rsid w:val="00E650D2"/>
    <w:rsid w:val="00E665F1"/>
    <w:rsid w:val="00E67768"/>
    <w:rsid w:val="00E71AD6"/>
    <w:rsid w:val="00E71CB1"/>
    <w:rsid w:val="00E73544"/>
    <w:rsid w:val="00E73B6A"/>
    <w:rsid w:val="00E73BC3"/>
    <w:rsid w:val="00E7431A"/>
    <w:rsid w:val="00E74AE7"/>
    <w:rsid w:val="00E7546F"/>
    <w:rsid w:val="00E75C08"/>
    <w:rsid w:val="00E76387"/>
    <w:rsid w:val="00E771AA"/>
    <w:rsid w:val="00E77AAD"/>
    <w:rsid w:val="00E812CE"/>
    <w:rsid w:val="00E819C1"/>
    <w:rsid w:val="00E81D72"/>
    <w:rsid w:val="00E82C78"/>
    <w:rsid w:val="00E84FEA"/>
    <w:rsid w:val="00E85790"/>
    <w:rsid w:val="00E8617D"/>
    <w:rsid w:val="00E86DA5"/>
    <w:rsid w:val="00E90BAB"/>
    <w:rsid w:val="00E90E8A"/>
    <w:rsid w:val="00E91062"/>
    <w:rsid w:val="00E92509"/>
    <w:rsid w:val="00E92C6B"/>
    <w:rsid w:val="00E969C1"/>
    <w:rsid w:val="00E97425"/>
    <w:rsid w:val="00E974CD"/>
    <w:rsid w:val="00E975F4"/>
    <w:rsid w:val="00E979E4"/>
    <w:rsid w:val="00E97C9D"/>
    <w:rsid w:val="00EA12DB"/>
    <w:rsid w:val="00EA1F10"/>
    <w:rsid w:val="00EA1F11"/>
    <w:rsid w:val="00EA2400"/>
    <w:rsid w:val="00EA28D5"/>
    <w:rsid w:val="00EA2DB4"/>
    <w:rsid w:val="00EA3336"/>
    <w:rsid w:val="00EA3C63"/>
    <w:rsid w:val="00EA5B57"/>
    <w:rsid w:val="00EA5E9B"/>
    <w:rsid w:val="00EA6743"/>
    <w:rsid w:val="00EA768A"/>
    <w:rsid w:val="00EB0029"/>
    <w:rsid w:val="00EB0C5A"/>
    <w:rsid w:val="00EB1DAD"/>
    <w:rsid w:val="00EB265D"/>
    <w:rsid w:val="00EB3ED4"/>
    <w:rsid w:val="00EB6A00"/>
    <w:rsid w:val="00EB6D9E"/>
    <w:rsid w:val="00EB7EBE"/>
    <w:rsid w:val="00EC0A0C"/>
    <w:rsid w:val="00EC1104"/>
    <w:rsid w:val="00EC159D"/>
    <w:rsid w:val="00EC1F1B"/>
    <w:rsid w:val="00EC22DF"/>
    <w:rsid w:val="00EC2E54"/>
    <w:rsid w:val="00EC33B9"/>
    <w:rsid w:val="00EC35C6"/>
    <w:rsid w:val="00EC48D5"/>
    <w:rsid w:val="00EC556E"/>
    <w:rsid w:val="00EC61DE"/>
    <w:rsid w:val="00EC684A"/>
    <w:rsid w:val="00EC7042"/>
    <w:rsid w:val="00EC75DA"/>
    <w:rsid w:val="00ED0834"/>
    <w:rsid w:val="00ED0988"/>
    <w:rsid w:val="00ED1506"/>
    <w:rsid w:val="00ED1707"/>
    <w:rsid w:val="00ED2315"/>
    <w:rsid w:val="00ED4115"/>
    <w:rsid w:val="00ED4E3E"/>
    <w:rsid w:val="00ED52A0"/>
    <w:rsid w:val="00EE129A"/>
    <w:rsid w:val="00EE1D18"/>
    <w:rsid w:val="00EE223F"/>
    <w:rsid w:val="00EE29E9"/>
    <w:rsid w:val="00EE2A2D"/>
    <w:rsid w:val="00EE2EA5"/>
    <w:rsid w:val="00EE55C9"/>
    <w:rsid w:val="00EE5FFE"/>
    <w:rsid w:val="00EE60AE"/>
    <w:rsid w:val="00EE7010"/>
    <w:rsid w:val="00EE79CC"/>
    <w:rsid w:val="00EF109D"/>
    <w:rsid w:val="00EF1AE0"/>
    <w:rsid w:val="00EF544F"/>
    <w:rsid w:val="00EF5BC9"/>
    <w:rsid w:val="00EF6A57"/>
    <w:rsid w:val="00EF6BB6"/>
    <w:rsid w:val="00EF7462"/>
    <w:rsid w:val="00F00CC1"/>
    <w:rsid w:val="00F01B27"/>
    <w:rsid w:val="00F02094"/>
    <w:rsid w:val="00F02AF6"/>
    <w:rsid w:val="00F02B11"/>
    <w:rsid w:val="00F02CE4"/>
    <w:rsid w:val="00F03C3F"/>
    <w:rsid w:val="00F05527"/>
    <w:rsid w:val="00F05D38"/>
    <w:rsid w:val="00F07F9C"/>
    <w:rsid w:val="00F11085"/>
    <w:rsid w:val="00F11997"/>
    <w:rsid w:val="00F129B3"/>
    <w:rsid w:val="00F12CD5"/>
    <w:rsid w:val="00F130F8"/>
    <w:rsid w:val="00F13303"/>
    <w:rsid w:val="00F13E29"/>
    <w:rsid w:val="00F14887"/>
    <w:rsid w:val="00F14D7C"/>
    <w:rsid w:val="00F169D2"/>
    <w:rsid w:val="00F16FD7"/>
    <w:rsid w:val="00F17A81"/>
    <w:rsid w:val="00F208FD"/>
    <w:rsid w:val="00F20A6C"/>
    <w:rsid w:val="00F2152D"/>
    <w:rsid w:val="00F22E6E"/>
    <w:rsid w:val="00F237EE"/>
    <w:rsid w:val="00F23D55"/>
    <w:rsid w:val="00F23E88"/>
    <w:rsid w:val="00F250ED"/>
    <w:rsid w:val="00F25324"/>
    <w:rsid w:val="00F262A4"/>
    <w:rsid w:val="00F33C2D"/>
    <w:rsid w:val="00F3419B"/>
    <w:rsid w:val="00F41D65"/>
    <w:rsid w:val="00F4251B"/>
    <w:rsid w:val="00F425B5"/>
    <w:rsid w:val="00F42790"/>
    <w:rsid w:val="00F42D3B"/>
    <w:rsid w:val="00F438EA"/>
    <w:rsid w:val="00F454DD"/>
    <w:rsid w:val="00F460F3"/>
    <w:rsid w:val="00F46729"/>
    <w:rsid w:val="00F47C84"/>
    <w:rsid w:val="00F50416"/>
    <w:rsid w:val="00F5049F"/>
    <w:rsid w:val="00F509E5"/>
    <w:rsid w:val="00F50D5E"/>
    <w:rsid w:val="00F50E7F"/>
    <w:rsid w:val="00F50F56"/>
    <w:rsid w:val="00F5175D"/>
    <w:rsid w:val="00F519C1"/>
    <w:rsid w:val="00F51BF6"/>
    <w:rsid w:val="00F52AEE"/>
    <w:rsid w:val="00F5337F"/>
    <w:rsid w:val="00F533F6"/>
    <w:rsid w:val="00F534B0"/>
    <w:rsid w:val="00F539E5"/>
    <w:rsid w:val="00F53FF3"/>
    <w:rsid w:val="00F54B2E"/>
    <w:rsid w:val="00F556C1"/>
    <w:rsid w:val="00F55ACB"/>
    <w:rsid w:val="00F5735B"/>
    <w:rsid w:val="00F609B5"/>
    <w:rsid w:val="00F60CAB"/>
    <w:rsid w:val="00F610FA"/>
    <w:rsid w:val="00F61225"/>
    <w:rsid w:val="00F634EB"/>
    <w:rsid w:val="00F63C3B"/>
    <w:rsid w:val="00F63F9B"/>
    <w:rsid w:val="00F65A83"/>
    <w:rsid w:val="00F660F8"/>
    <w:rsid w:val="00F66F7B"/>
    <w:rsid w:val="00F70751"/>
    <w:rsid w:val="00F70E77"/>
    <w:rsid w:val="00F7106C"/>
    <w:rsid w:val="00F7230E"/>
    <w:rsid w:val="00F724C2"/>
    <w:rsid w:val="00F73133"/>
    <w:rsid w:val="00F74094"/>
    <w:rsid w:val="00F75226"/>
    <w:rsid w:val="00F75A25"/>
    <w:rsid w:val="00F75B2D"/>
    <w:rsid w:val="00F76208"/>
    <w:rsid w:val="00F767F7"/>
    <w:rsid w:val="00F77522"/>
    <w:rsid w:val="00F77DC0"/>
    <w:rsid w:val="00F8002C"/>
    <w:rsid w:val="00F80735"/>
    <w:rsid w:val="00F81A2A"/>
    <w:rsid w:val="00F823E8"/>
    <w:rsid w:val="00F826F2"/>
    <w:rsid w:val="00F82736"/>
    <w:rsid w:val="00F82FA0"/>
    <w:rsid w:val="00F83605"/>
    <w:rsid w:val="00F8366A"/>
    <w:rsid w:val="00F84038"/>
    <w:rsid w:val="00F85451"/>
    <w:rsid w:val="00F85590"/>
    <w:rsid w:val="00F86597"/>
    <w:rsid w:val="00F9122A"/>
    <w:rsid w:val="00F94090"/>
    <w:rsid w:val="00F95370"/>
    <w:rsid w:val="00F96FFE"/>
    <w:rsid w:val="00F97BD0"/>
    <w:rsid w:val="00F97EB9"/>
    <w:rsid w:val="00FA0348"/>
    <w:rsid w:val="00FA1408"/>
    <w:rsid w:val="00FA1F1A"/>
    <w:rsid w:val="00FA22D0"/>
    <w:rsid w:val="00FA322A"/>
    <w:rsid w:val="00FA4094"/>
    <w:rsid w:val="00FA410C"/>
    <w:rsid w:val="00FA45A5"/>
    <w:rsid w:val="00FA552E"/>
    <w:rsid w:val="00FA5BCF"/>
    <w:rsid w:val="00FA5BF1"/>
    <w:rsid w:val="00FA6643"/>
    <w:rsid w:val="00FA6931"/>
    <w:rsid w:val="00FA7D84"/>
    <w:rsid w:val="00FA7E3E"/>
    <w:rsid w:val="00FB0BCF"/>
    <w:rsid w:val="00FB139B"/>
    <w:rsid w:val="00FB1B15"/>
    <w:rsid w:val="00FB2CB3"/>
    <w:rsid w:val="00FB2E2E"/>
    <w:rsid w:val="00FB3494"/>
    <w:rsid w:val="00FB3B22"/>
    <w:rsid w:val="00FB3E4C"/>
    <w:rsid w:val="00FB4B30"/>
    <w:rsid w:val="00FB4C55"/>
    <w:rsid w:val="00FB50A8"/>
    <w:rsid w:val="00FB513A"/>
    <w:rsid w:val="00FB5446"/>
    <w:rsid w:val="00FB553D"/>
    <w:rsid w:val="00FB5BEB"/>
    <w:rsid w:val="00FB776B"/>
    <w:rsid w:val="00FC05F3"/>
    <w:rsid w:val="00FC0625"/>
    <w:rsid w:val="00FC08DA"/>
    <w:rsid w:val="00FC153F"/>
    <w:rsid w:val="00FC1D8A"/>
    <w:rsid w:val="00FC20F7"/>
    <w:rsid w:val="00FC4235"/>
    <w:rsid w:val="00FC45B0"/>
    <w:rsid w:val="00FC4CFA"/>
    <w:rsid w:val="00FC54A8"/>
    <w:rsid w:val="00FC5F96"/>
    <w:rsid w:val="00FC6137"/>
    <w:rsid w:val="00FC62B1"/>
    <w:rsid w:val="00FD1CCB"/>
    <w:rsid w:val="00FD3C27"/>
    <w:rsid w:val="00FD5F43"/>
    <w:rsid w:val="00FD679B"/>
    <w:rsid w:val="00FD6979"/>
    <w:rsid w:val="00FD7C32"/>
    <w:rsid w:val="00FE0396"/>
    <w:rsid w:val="00FE147B"/>
    <w:rsid w:val="00FE296A"/>
    <w:rsid w:val="00FE34AD"/>
    <w:rsid w:val="00FE36FB"/>
    <w:rsid w:val="00FE50A7"/>
    <w:rsid w:val="00FE5390"/>
    <w:rsid w:val="00FE6976"/>
    <w:rsid w:val="00FE7D5A"/>
    <w:rsid w:val="00FE7E60"/>
    <w:rsid w:val="00FF0555"/>
    <w:rsid w:val="00FF05E6"/>
    <w:rsid w:val="00FF0699"/>
    <w:rsid w:val="00FF16C6"/>
    <w:rsid w:val="00FF1999"/>
    <w:rsid w:val="00FF2CCC"/>
    <w:rsid w:val="00FF4FFE"/>
    <w:rsid w:val="00FF5318"/>
    <w:rsid w:val="00FF5675"/>
    <w:rsid w:val="00FF57D3"/>
    <w:rsid w:val="00FF7149"/>
    <w:rsid w:val="00FF7D4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strokecolor="red">
      <v:stroke dashstyle="1 1" color="red"/>
    </o:shapedefaults>
    <o:shapelayout v:ext="edit">
      <o:idmap v:ext="edit" data="1"/>
    </o:shapelayout>
  </w:shapeDefaults>
  <w:doNotEmbedSmartTags/>
  <w:decimalSymbol w:val=","/>
  <w:listSeparator w:val=";"/>
  <w14:docId w14:val="70FEA6D6"/>
  <w15:docId w15:val="{7DB2F4EF-4451-4F5A-BBE7-206147F49C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83903"/>
    <w:pPr>
      <w:suppressAutoHyphens/>
    </w:pPr>
    <w:rPr>
      <w:rFonts w:ascii="Arial" w:hAnsi="Arial"/>
      <w:sz w:val="22"/>
      <w:szCs w:val="24"/>
      <w:lang w:eastAsia="ar-SA"/>
    </w:rPr>
  </w:style>
  <w:style w:type="paragraph" w:styleId="Ttulo1">
    <w:name w:val="heading 1"/>
    <w:basedOn w:val="Normal"/>
    <w:uiPriority w:val="9"/>
    <w:qFormat/>
    <w:rsid w:val="003E3037"/>
    <w:pPr>
      <w:suppressAutoHyphens w:val="0"/>
      <w:spacing w:before="100" w:beforeAutospacing="1" w:after="100" w:afterAutospacing="1"/>
      <w:outlineLvl w:val="0"/>
    </w:pPr>
    <w:rPr>
      <w:b/>
      <w:bCs/>
      <w:color w:val="E36C0A" w:themeColor="accent6" w:themeShade="BF"/>
      <w:kern w:val="36"/>
      <w:sz w:val="40"/>
      <w:szCs w:val="48"/>
      <w:lang w:eastAsia="pt-BR"/>
    </w:rPr>
  </w:style>
  <w:style w:type="paragraph" w:styleId="Ttulo2">
    <w:name w:val="heading 2"/>
    <w:basedOn w:val="Normal"/>
    <w:link w:val="Ttulo2Char"/>
    <w:uiPriority w:val="9"/>
    <w:qFormat/>
    <w:rsid w:val="00EF7462"/>
    <w:pPr>
      <w:suppressAutoHyphens w:val="0"/>
      <w:spacing w:before="100" w:beforeAutospacing="1" w:after="100" w:afterAutospacing="1"/>
      <w:outlineLvl w:val="1"/>
    </w:pPr>
    <w:rPr>
      <w:rFonts w:asciiTheme="majorHAnsi" w:hAnsiTheme="majorHAnsi"/>
      <w:b/>
      <w:bCs/>
      <w:i/>
      <w:color w:val="FF9900"/>
      <w:sz w:val="32"/>
      <w:szCs w:val="36"/>
      <w:lang w:eastAsia="pt-BR"/>
    </w:rPr>
  </w:style>
  <w:style w:type="paragraph" w:styleId="Ttulo3">
    <w:name w:val="heading 3"/>
    <w:basedOn w:val="Normal"/>
    <w:link w:val="Ttulo3Char"/>
    <w:qFormat/>
    <w:rsid w:val="008B31DA"/>
    <w:pPr>
      <w:suppressAutoHyphens w:val="0"/>
      <w:spacing w:before="100" w:beforeAutospacing="1" w:after="100" w:afterAutospacing="1"/>
      <w:outlineLvl w:val="2"/>
    </w:pPr>
    <w:rPr>
      <w:rFonts w:asciiTheme="majorHAnsi" w:hAnsiTheme="majorHAnsi"/>
      <w:b/>
      <w:bCs/>
      <w:color w:val="ED3611"/>
      <w:sz w:val="32"/>
      <w:szCs w:val="27"/>
      <w:lang w:eastAsia="pt-BR"/>
    </w:rPr>
  </w:style>
  <w:style w:type="paragraph" w:styleId="Ttulo4">
    <w:name w:val="heading 4"/>
    <w:basedOn w:val="Normal"/>
    <w:next w:val="Normal"/>
    <w:qFormat/>
    <w:rsid w:val="00BC6CC8"/>
    <w:pPr>
      <w:keepNext/>
      <w:suppressAutoHyphens w:val="0"/>
      <w:spacing w:before="240" w:after="60"/>
      <w:outlineLvl w:val="3"/>
    </w:pPr>
    <w:rPr>
      <w:b/>
      <w:bCs/>
      <w:sz w:val="28"/>
      <w:szCs w:val="28"/>
      <w:lang w:eastAsia="pt-BR"/>
    </w:rPr>
  </w:style>
  <w:style w:type="paragraph" w:styleId="Ttulo5">
    <w:name w:val="heading 5"/>
    <w:basedOn w:val="Normal"/>
    <w:next w:val="Normal"/>
    <w:qFormat/>
    <w:rsid w:val="00BC6CC8"/>
    <w:pPr>
      <w:suppressAutoHyphens w:val="0"/>
      <w:spacing w:before="240" w:after="60"/>
      <w:outlineLvl w:val="4"/>
    </w:pPr>
    <w:rPr>
      <w:b/>
      <w:bCs/>
      <w:i/>
      <w:iCs/>
      <w:sz w:val="26"/>
      <w:szCs w:val="26"/>
      <w:lang w:eastAsia="pt-BR"/>
    </w:rPr>
  </w:style>
  <w:style w:type="paragraph" w:styleId="Ttulo6">
    <w:name w:val="heading 6"/>
    <w:basedOn w:val="Normal"/>
    <w:next w:val="Normal"/>
    <w:qFormat/>
    <w:rsid w:val="00BC6CC8"/>
    <w:pPr>
      <w:suppressAutoHyphens w:val="0"/>
      <w:spacing w:before="240" w:after="60"/>
      <w:outlineLvl w:val="5"/>
    </w:pPr>
    <w:rPr>
      <w:b/>
      <w:bCs/>
      <w:szCs w:val="22"/>
      <w:lang w:eastAsia="pt-BR"/>
    </w:rPr>
  </w:style>
  <w:style w:type="paragraph" w:styleId="Ttulo7">
    <w:name w:val="heading 7"/>
    <w:basedOn w:val="Normal"/>
    <w:next w:val="Normal"/>
    <w:qFormat/>
    <w:rsid w:val="00BC6CC8"/>
    <w:pPr>
      <w:suppressAutoHyphens w:val="0"/>
      <w:spacing w:before="240" w:after="60"/>
      <w:outlineLvl w:val="6"/>
    </w:pPr>
    <w:rPr>
      <w:lang w:eastAsia="pt-BR"/>
    </w:rPr>
  </w:style>
  <w:style w:type="paragraph" w:styleId="Ttulo8">
    <w:name w:val="heading 8"/>
    <w:basedOn w:val="Normal"/>
    <w:next w:val="Normal"/>
    <w:qFormat/>
    <w:rsid w:val="00BC6CC8"/>
    <w:pPr>
      <w:suppressAutoHyphens w:val="0"/>
      <w:spacing w:before="240" w:after="60"/>
      <w:outlineLvl w:val="7"/>
    </w:pPr>
    <w:rPr>
      <w:i/>
      <w:iCs/>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WW8Num1z0">
    <w:name w:val="WW8Num1z0"/>
    <w:rsid w:val="00CB7448"/>
    <w:rPr>
      <w:rFonts w:ascii="Symbol" w:eastAsia="Times New Roman" w:hAnsi="Symbol" w:cs="Times New Roman"/>
    </w:rPr>
  </w:style>
  <w:style w:type="character" w:customStyle="1" w:styleId="WW8Num1z1">
    <w:name w:val="WW8Num1z1"/>
    <w:rsid w:val="00CB7448"/>
    <w:rPr>
      <w:rFonts w:ascii="Courier New" w:hAnsi="Courier New" w:cs="Courier New"/>
    </w:rPr>
  </w:style>
  <w:style w:type="character" w:customStyle="1" w:styleId="WW8Num1z2">
    <w:name w:val="WW8Num1z2"/>
    <w:rsid w:val="00CB7448"/>
    <w:rPr>
      <w:rFonts w:ascii="Wingdings" w:hAnsi="Wingdings"/>
    </w:rPr>
  </w:style>
  <w:style w:type="character" w:customStyle="1" w:styleId="WW8Num1z3">
    <w:name w:val="WW8Num1z3"/>
    <w:rsid w:val="00CB7448"/>
    <w:rPr>
      <w:rFonts w:ascii="Symbol" w:hAnsi="Symbol"/>
    </w:rPr>
  </w:style>
  <w:style w:type="character" w:customStyle="1" w:styleId="WW8Num3z0">
    <w:name w:val="WW8Num3z0"/>
    <w:rsid w:val="00CB7448"/>
    <w:rPr>
      <w:rFonts w:ascii="Symbol" w:hAnsi="Symbol"/>
    </w:rPr>
  </w:style>
  <w:style w:type="character" w:customStyle="1" w:styleId="WW8Num3z1">
    <w:name w:val="WW8Num3z1"/>
    <w:rsid w:val="00CB7448"/>
    <w:rPr>
      <w:rFonts w:ascii="Courier New" w:hAnsi="Courier New" w:cs="Courier New"/>
    </w:rPr>
  </w:style>
  <w:style w:type="character" w:customStyle="1" w:styleId="WW8Num3z2">
    <w:name w:val="WW8Num3z2"/>
    <w:rsid w:val="00CB7448"/>
    <w:rPr>
      <w:rFonts w:ascii="Wingdings" w:hAnsi="Wingdings"/>
    </w:rPr>
  </w:style>
  <w:style w:type="character" w:customStyle="1" w:styleId="WW8Num6z0">
    <w:name w:val="WW8Num6z0"/>
    <w:rsid w:val="00CB7448"/>
    <w:rPr>
      <w:rFonts w:ascii="Symbol" w:eastAsia="Times New Roman" w:hAnsi="Symbol" w:cs="Times New Roman"/>
      <w:b/>
    </w:rPr>
  </w:style>
  <w:style w:type="character" w:customStyle="1" w:styleId="WW8Num6z1">
    <w:name w:val="WW8Num6z1"/>
    <w:rsid w:val="00CB7448"/>
    <w:rPr>
      <w:rFonts w:ascii="Courier New" w:hAnsi="Courier New" w:cs="Courier New"/>
    </w:rPr>
  </w:style>
  <w:style w:type="character" w:customStyle="1" w:styleId="WW8Num6z2">
    <w:name w:val="WW8Num6z2"/>
    <w:rsid w:val="00CB7448"/>
    <w:rPr>
      <w:rFonts w:ascii="Wingdings" w:hAnsi="Wingdings"/>
    </w:rPr>
  </w:style>
  <w:style w:type="character" w:customStyle="1" w:styleId="WW8Num6z3">
    <w:name w:val="WW8Num6z3"/>
    <w:rsid w:val="00CB7448"/>
    <w:rPr>
      <w:rFonts w:ascii="Symbol" w:hAnsi="Symbol"/>
    </w:rPr>
  </w:style>
  <w:style w:type="character" w:customStyle="1" w:styleId="Fontepargpadro1">
    <w:name w:val="Fonte parág. padrão1"/>
    <w:rsid w:val="00CB7448"/>
  </w:style>
  <w:style w:type="character" w:styleId="Forte">
    <w:name w:val="Strong"/>
    <w:basedOn w:val="Fontepargpadro1"/>
    <w:uiPriority w:val="22"/>
    <w:qFormat/>
    <w:rsid w:val="00CB7448"/>
    <w:rPr>
      <w:b/>
      <w:bCs/>
    </w:rPr>
  </w:style>
  <w:style w:type="character" w:styleId="Hyperlink">
    <w:name w:val="Hyperlink"/>
    <w:basedOn w:val="Fontepargpadro1"/>
    <w:uiPriority w:val="99"/>
    <w:rsid w:val="00CB7448"/>
    <w:rPr>
      <w:color w:val="0000FF"/>
      <w:u w:val="single"/>
    </w:rPr>
  </w:style>
  <w:style w:type="character" w:styleId="Nmerodepgina">
    <w:name w:val="page number"/>
    <w:basedOn w:val="Fontepargpadro1"/>
    <w:rsid w:val="00CB7448"/>
  </w:style>
  <w:style w:type="character" w:customStyle="1" w:styleId="Caracteresdenotaderodap">
    <w:name w:val="Caracteres de nota de rodapé"/>
    <w:basedOn w:val="Fontepargpadro1"/>
    <w:rsid w:val="00CB7448"/>
    <w:rPr>
      <w:vertAlign w:val="superscript"/>
    </w:rPr>
  </w:style>
  <w:style w:type="character" w:customStyle="1" w:styleId="apple-style-span">
    <w:name w:val="apple-style-span"/>
    <w:basedOn w:val="Fontepargpadro1"/>
    <w:rsid w:val="00CB7448"/>
  </w:style>
  <w:style w:type="character" w:styleId="Refdenotaderodap">
    <w:name w:val="footnote reference"/>
    <w:rsid w:val="00CB7448"/>
    <w:rPr>
      <w:vertAlign w:val="superscript"/>
    </w:rPr>
  </w:style>
  <w:style w:type="character" w:styleId="Refdenotadefim">
    <w:name w:val="endnote reference"/>
    <w:rsid w:val="00CB7448"/>
    <w:rPr>
      <w:vertAlign w:val="superscript"/>
    </w:rPr>
  </w:style>
  <w:style w:type="character" w:customStyle="1" w:styleId="Caracteresdenotadefim">
    <w:name w:val="Caracteres de nota de fim"/>
    <w:rsid w:val="00CB7448"/>
  </w:style>
  <w:style w:type="paragraph" w:customStyle="1" w:styleId="Ttulo10">
    <w:name w:val="Título1"/>
    <w:basedOn w:val="Normal"/>
    <w:next w:val="Corpodetexto"/>
    <w:rsid w:val="00CB7448"/>
    <w:pPr>
      <w:keepNext/>
      <w:spacing w:before="240" w:after="120"/>
    </w:pPr>
    <w:rPr>
      <w:rFonts w:eastAsia="Arial Unicode MS" w:cs="Tahoma"/>
      <w:sz w:val="28"/>
      <w:szCs w:val="28"/>
    </w:rPr>
  </w:style>
  <w:style w:type="paragraph" w:styleId="Corpodetexto">
    <w:name w:val="Body Text"/>
    <w:basedOn w:val="Normal"/>
    <w:rsid w:val="00CB7448"/>
    <w:pPr>
      <w:spacing w:after="120"/>
    </w:pPr>
  </w:style>
  <w:style w:type="paragraph" w:styleId="Lista">
    <w:name w:val="List"/>
    <w:basedOn w:val="Corpodetexto"/>
    <w:rsid w:val="00CB7448"/>
    <w:rPr>
      <w:rFonts w:cs="Tahoma"/>
    </w:rPr>
  </w:style>
  <w:style w:type="paragraph" w:customStyle="1" w:styleId="Legenda1">
    <w:name w:val="Legenda1"/>
    <w:basedOn w:val="Normal"/>
    <w:rsid w:val="00CB7448"/>
    <w:pPr>
      <w:suppressLineNumbers/>
      <w:spacing w:before="120" w:after="120"/>
    </w:pPr>
    <w:rPr>
      <w:rFonts w:cs="Tahoma"/>
      <w:i/>
      <w:iCs/>
    </w:rPr>
  </w:style>
  <w:style w:type="paragraph" w:customStyle="1" w:styleId="ndice">
    <w:name w:val="Índice"/>
    <w:basedOn w:val="Normal"/>
    <w:rsid w:val="00CB7448"/>
    <w:pPr>
      <w:suppressLineNumbers/>
    </w:pPr>
    <w:rPr>
      <w:rFonts w:cs="Tahoma"/>
    </w:rPr>
  </w:style>
  <w:style w:type="paragraph" w:styleId="NormalWeb">
    <w:name w:val="Normal (Web)"/>
    <w:basedOn w:val="Normal"/>
    <w:uiPriority w:val="99"/>
    <w:rsid w:val="00CB7448"/>
    <w:pPr>
      <w:spacing w:before="280" w:after="280"/>
    </w:pPr>
  </w:style>
  <w:style w:type="paragraph" w:styleId="Pr-formataoHTML">
    <w:name w:val="HTML Preformatted"/>
    <w:basedOn w:val="Normal"/>
    <w:rsid w:val="00CB74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styleId="Rodap">
    <w:name w:val="footer"/>
    <w:basedOn w:val="Normal"/>
    <w:link w:val="RodapChar"/>
    <w:uiPriority w:val="99"/>
    <w:rsid w:val="00CB7448"/>
    <w:pPr>
      <w:tabs>
        <w:tab w:val="center" w:pos="4252"/>
        <w:tab w:val="right" w:pos="8504"/>
      </w:tabs>
    </w:pPr>
  </w:style>
  <w:style w:type="paragraph" w:styleId="Textodenotaderodap">
    <w:name w:val="footnote text"/>
    <w:basedOn w:val="Normal"/>
    <w:rsid w:val="00CB7448"/>
    <w:rPr>
      <w:sz w:val="20"/>
      <w:szCs w:val="20"/>
    </w:rPr>
  </w:style>
  <w:style w:type="paragraph" w:customStyle="1" w:styleId="Contedodetabela">
    <w:name w:val="Conteúdo de tabela"/>
    <w:basedOn w:val="Normal"/>
    <w:rsid w:val="00CB7448"/>
    <w:pPr>
      <w:suppressLineNumbers/>
    </w:pPr>
  </w:style>
  <w:style w:type="paragraph" w:customStyle="1" w:styleId="Ttulodetabela">
    <w:name w:val="Título de tabela"/>
    <w:basedOn w:val="Contedodetabela"/>
    <w:rsid w:val="00CB7448"/>
    <w:pPr>
      <w:jc w:val="center"/>
    </w:pPr>
    <w:rPr>
      <w:b/>
      <w:bCs/>
    </w:rPr>
  </w:style>
  <w:style w:type="paragraph" w:customStyle="1" w:styleId="Contedodequadro">
    <w:name w:val="Conteúdo de quadro"/>
    <w:basedOn w:val="Corpodetexto"/>
    <w:rsid w:val="00CB7448"/>
  </w:style>
  <w:style w:type="paragraph" w:styleId="Cabealho">
    <w:name w:val="header"/>
    <w:basedOn w:val="Normal"/>
    <w:rsid w:val="00CB7448"/>
    <w:pPr>
      <w:suppressLineNumbers/>
      <w:tabs>
        <w:tab w:val="center" w:pos="4819"/>
        <w:tab w:val="right" w:pos="9638"/>
      </w:tabs>
    </w:pPr>
  </w:style>
  <w:style w:type="table" w:styleId="Tabelacomgrade">
    <w:name w:val="Table Grid"/>
    <w:basedOn w:val="Tabelanormal"/>
    <w:rsid w:val="0024064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linkVisitado">
    <w:name w:val="FollowedHyperlink"/>
    <w:basedOn w:val="Fontepargpadro"/>
    <w:rsid w:val="001613AC"/>
    <w:rPr>
      <w:color w:val="800080"/>
      <w:u w:val="single"/>
    </w:rPr>
  </w:style>
  <w:style w:type="character" w:customStyle="1" w:styleId="apple-converted-space">
    <w:name w:val="apple-converted-space"/>
    <w:basedOn w:val="Fontepargpadro"/>
    <w:rsid w:val="004721EC"/>
  </w:style>
  <w:style w:type="character" w:customStyle="1" w:styleId="toctoggle">
    <w:name w:val="toctoggle"/>
    <w:basedOn w:val="Fontepargpadro"/>
    <w:rsid w:val="00BC6CC8"/>
  </w:style>
  <w:style w:type="character" w:customStyle="1" w:styleId="tocnumber">
    <w:name w:val="tocnumber"/>
    <w:basedOn w:val="Fontepargpadro"/>
    <w:rsid w:val="00BC6CC8"/>
  </w:style>
  <w:style w:type="character" w:customStyle="1" w:styleId="toctext">
    <w:name w:val="toctext"/>
    <w:basedOn w:val="Fontepargpadro"/>
    <w:rsid w:val="00BC6CC8"/>
  </w:style>
  <w:style w:type="character" w:customStyle="1" w:styleId="editsection">
    <w:name w:val="editsection"/>
    <w:basedOn w:val="Fontepargpadro"/>
    <w:rsid w:val="00BC6CC8"/>
  </w:style>
  <w:style w:type="character" w:customStyle="1" w:styleId="mw-headline">
    <w:name w:val="mw-headline"/>
    <w:basedOn w:val="Fontepargpadro"/>
    <w:rsid w:val="00BC6CC8"/>
  </w:style>
  <w:style w:type="paragraph" w:styleId="Saudao">
    <w:name w:val="Salutation"/>
    <w:basedOn w:val="Normal"/>
    <w:next w:val="Normal"/>
    <w:rsid w:val="00BC6CC8"/>
    <w:pPr>
      <w:suppressAutoHyphens w:val="0"/>
    </w:pPr>
    <w:rPr>
      <w:lang w:eastAsia="pt-BR"/>
    </w:rPr>
  </w:style>
  <w:style w:type="paragraph" w:styleId="Commarcadores2">
    <w:name w:val="List Bullet 2"/>
    <w:basedOn w:val="Normal"/>
    <w:rsid w:val="00BC6CC8"/>
    <w:pPr>
      <w:numPr>
        <w:numId w:val="18"/>
      </w:numPr>
      <w:suppressAutoHyphens w:val="0"/>
    </w:pPr>
    <w:rPr>
      <w:lang w:eastAsia="pt-BR"/>
    </w:rPr>
  </w:style>
  <w:style w:type="paragraph" w:styleId="Legenda">
    <w:name w:val="caption"/>
    <w:basedOn w:val="Normal"/>
    <w:next w:val="Normal"/>
    <w:qFormat/>
    <w:rsid w:val="001D5340"/>
    <w:pPr>
      <w:suppressAutoHyphens w:val="0"/>
    </w:pPr>
    <w:rPr>
      <w:b/>
      <w:bCs/>
      <w:i/>
      <w:color w:val="4F81BD" w:themeColor="accent1"/>
      <w:sz w:val="16"/>
      <w:szCs w:val="20"/>
      <w:lang w:eastAsia="pt-BR"/>
    </w:rPr>
  </w:style>
  <w:style w:type="paragraph" w:styleId="Recuodecorpodetexto">
    <w:name w:val="Body Text Indent"/>
    <w:basedOn w:val="Normal"/>
    <w:rsid w:val="00BC6CC8"/>
    <w:pPr>
      <w:suppressAutoHyphens w:val="0"/>
      <w:spacing w:after="120"/>
      <w:ind w:left="283"/>
    </w:pPr>
    <w:rPr>
      <w:lang w:eastAsia="pt-BR"/>
    </w:rPr>
  </w:style>
  <w:style w:type="paragraph" w:customStyle="1" w:styleId="Assunto">
    <w:name w:val="Assunto"/>
    <w:basedOn w:val="Normal"/>
    <w:rsid w:val="00BC6CC8"/>
    <w:pPr>
      <w:suppressAutoHyphens w:val="0"/>
    </w:pPr>
    <w:rPr>
      <w:lang w:eastAsia="pt-BR"/>
    </w:rPr>
  </w:style>
  <w:style w:type="paragraph" w:styleId="Recuonormal">
    <w:name w:val="Normal Indent"/>
    <w:basedOn w:val="Normal"/>
    <w:rsid w:val="00BC6CC8"/>
    <w:pPr>
      <w:suppressAutoHyphens w:val="0"/>
      <w:ind w:left="708"/>
    </w:pPr>
    <w:rPr>
      <w:lang w:eastAsia="pt-BR"/>
    </w:rPr>
  </w:style>
  <w:style w:type="paragraph" w:customStyle="1" w:styleId="Endereoabreviadodoremetente">
    <w:name w:val="Endereço abreviado do remetente"/>
    <w:basedOn w:val="Normal"/>
    <w:rsid w:val="00BC6CC8"/>
    <w:pPr>
      <w:suppressAutoHyphens w:val="0"/>
    </w:pPr>
    <w:rPr>
      <w:lang w:eastAsia="pt-BR"/>
    </w:rPr>
  </w:style>
  <w:style w:type="paragraph" w:styleId="Primeirorecuodecorpodetexto">
    <w:name w:val="Body Text First Indent"/>
    <w:basedOn w:val="Corpodetexto"/>
    <w:rsid w:val="00BC6CC8"/>
    <w:pPr>
      <w:suppressAutoHyphens w:val="0"/>
      <w:ind w:firstLine="210"/>
    </w:pPr>
    <w:rPr>
      <w:lang w:eastAsia="pt-BR"/>
    </w:rPr>
  </w:style>
  <w:style w:type="paragraph" w:styleId="Primeirorecuodecorpodetexto2">
    <w:name w:val="Body Text First Indent 2"/>
    <w:basedOn w:val="Recuodecorpodetexto"/>
    <w:rsid w:val="00BC6CC8"/>
    <w:pPr>
      <w:ind w:firstLine="210"/>
    </w:pPr>
  </w:style>
  <w:style w:type="paragraph" w:styleId="Textodebalo">
    <w:name w:val="Balloon Text"/>
    <w:basedOn w:val="Normal"/>
    <w:link w:val="TextodebaloChar"/>
    <w:rsid w:val="005C5525"/>
    <w:rPr>
      <w:rFonts w:ascii="Tahoma" w:hAnsi="Tahoma" w:cs="Tahoma"/>
      <w:sz w:val="16"/>
      <w:szCs w:val="16"/>
    </w:rPr>
  </w:style>
  <w:style w:type="character" w:customStyle="1" w:styleId="TextodebaloChar">
    <w:name w:val="Texto de balão Char"/>
    <w:basedOn w:val="Fontepargpadro"/>
    <w:link w:val="Textodebalo"/>
    <w:rsid w:val="005C5525"/>
    <w:rPr>
      <w:rFonts w:ascii="Tahoma" w:hAnsi="Tahoma" w:cs="Tahoma"/>
      <w:sz w:val="16"/>
      <w:szCs w:val="16"/>
      <w:lang w:eastAsia="ar-SA"/>
    </w:rPr>
  </w:style>
  <w:style w:type="paragraph" w:styleId="PargrafodaLista">
    <w:name w:val="List Paragraph"/>
    <w:basedOn w:val="Normal"/>
    <w:uiPriority w:val="34"/>
    <w:qFormat/>
    <w:rsid w:val="003E399F"/>
    <w:pPr>
      <w:ind w:left="720"/>
      <w:contextualSpacing/>
    </w:pPr>
  </w:style>
  <w:style w:type="character" w:customStyle="1" w:styleId="RodapChar">
    <w:name w:val="Rodapé Char"/>
    <w:basedOn w:val="Fontepargpadro"/>
    <w:link w:val="Rodap"/>
    <w:uiPriority w:val="99"/>
    <w:rsid w:val="00F55ACB"/>
    <w:rPr>
      <w:sz w:val="24"/>
      <w:szCs w:val="24"/>
      <w:lang w:eastAsia="ar-SA"/>
    </w:rPr>
  </w:style>
  <w:style w:type="character" w:customStyle="1" w:styleId="Ttulo2Char">
    <w:name w:val="Título 2 Char"/>
    <w:basedOn w:val="Fontepargpadro"/>
    <w:link w:val="Ttulo2"/>
    <w:uiPriority w:val="9"/>
    <w:rsid w:val="00EF7462"/>
    <w:rPr>
      <w:rFonts w:asciiTheme="majorHAnsi" w:hAnsiTheme="majorHAnsi"/>
      <w:b/>
      <w:bCs/>
      <w:i/>
      <w:color w:val="FF9900"/>
      <w:sz w:val="32"/>
      <w:szCs w:val="36"/>
    </w:rPr>
  </w:style>
  <w:style w:type="paragraph" w:styleId="Textodenotadefim">
    <w:name w:val="endnote text"/>
    <w:basedOn w:val="Normal"/>
    <w:link w:val="TextodenotadefimChar"/>
    <w:rsid w:val="003F35A8"/>
    <w:rPr>
      <w:sz w:val="20"/>
      <w:szCs w:val="20"/>
    </w:rPr>
  </w:style>
  <w:style w:type="character" w:customStyle="1" w:styleId="TextodenotadefimChar">
    <w:name w:val="Texto de nota de fim Char"/>
    <w:basedOn w:val="Fontepargpadro"/>
    <w:link w:val="Textodenotadefim"/>
    <w:rsid w:val="003F35A8"/>
    <w:rPr>
      <w:lang w:eastAsia="ar-SA"/>
    </w:rPr>
  </w:style>
  <w:style w:type="character" w:customStyle="1" w:styleId="mw-editsection">
    <w:name w:val="mw-editsection"/>
    <w:basedOn w:val="Fontepargpadro"/>
    <w:rsid w:val="00644F8A"/>
  </w:style>
  <w:style w:type="character" w:customStyle="1" w:styleId="mw-editsection-bracket">
    <w:name w:val="mw-editsection-bracket"/>
    <w:basedOn w:val="Fontepargpadro"/>
    <w:rsid w:val="00644F8A"/>
  </w:style>
  <w:style w:type="character" w:customStyle="1" w:styleId="mw-editsection-divider">
    <w:name w:val="mw-editsection-divider"/>
    <w:basedOn w:val="Fontepargpadro"/>
    <w:rsid w:val="00644F8A"/>
  </w:style>
  <w:style w:type="paragraph" w:styleId="SemEspaamento">
    <w:name w:val="No Spacing"/>
    <w:link w:val="SemEspaamentoChar"/>
    <w:uiPriority w:val="1"/>
    <w:qFormat/>
    <w:rsid w:val="00E75C08"/>
    <w:rPr>
      <w:rFonts w:asciiTheme="minorHAnsi" w:eastAsiaTheme="minorHAnsi" w:hAnsiTheme="minorHAnsi" w:cstheme="minorBidi"/>
      <w:sz w:val="22"/>
      <w:szCs w:val="22"/>
      <w:lang w:eastAsia="en-US"/>
    </w:rPr>
  </w:style>
  <w:style w:type="character" w:styleId="Refdecomentrio">
    <w:name w:val="annotation reference"/>
    <w:basedOn w:val="Fontepargpadro"/>
    <w:rsid w:val="00850F17"/>
    <w:rPr>
      <w:sz w:val="16"/>
      <w:szCs w:val="16"/>
    </w:rPr>
  </w:style>
  <w:style w:type="paragraph" w:styleId="Textodecomentrio">
    <w:name w:val="annotation text"/>
    <w:basedOn w:val="Normal"/>
    <w:link w:val="TextodecomentrioChar"/>
    <w:rsid w:val="00850F17"/>
    <w:rPr>
      <w:sz w:val="20"/>
      <w:szCs w:val="20"/>
    </w:rPr>
  </w:style>
  <w:style w:type="character" w:customStyle="1" w:styleId="TextodecomentrioChar">
    <w:name w:val="Texto de comentário Char"/>
    <w:basedOn w:val="Fontepargpadro"/>
    <w:link w:val="Textodecomentrio"/>
    <w:rsid w:val="00850F17"/>
    <w:rPr>
      <w:lang w:eastAsia="ar-SA"/>
    </w:rPr>
  </w:style>
  <w:style w:type="paragraph" w:styleId="Assuntodocomentrio">
    <w:name w:val="annotation subject"/>
    <w:basedOn w:val="Textodecomentrio"/>
    <w:next w:val="Textodecomentrio"/>
    <w:link w:val="AssuntodocomentrioChar"/>
    <w:rsid w:val="00850F17"/>
    <w:rPr>
      <w:b/>
      <w:bCs/>
    </w:rPr>
  </w:style>
  <w:style w:type="character" w:customStyle="1" w:styleId="AssuntodocomentrioChar">
    <w:name w:val="Assunto do comentário Char"/>
    <w:basedOn w:val="TextodecomentrioChar"/>
    <w:link w:val="Assuntodocomentrio"/>
    <w:rsid w:val="00850F17"/>
    <w:rPr>
      <w:b/>
      <w:bCs/>
      <w:lang w:eastAsia="ar-SA"/>
    </w:rPr>
  </w:style>
  <w:style w:type="paragraph" w:styleId="Reviso">
    <w:name w:val="Revision"/>
    <w:hidden/>
    <w:uiPriority w:val="99"/>
    <w:semiHidden/>
    <w:rsid w:val="00882ACD"/>
    <w:rPr>
      <w:sz w:val="24"/>
      <w:szCs w:val="24"/>
      <w:lang w:eastAsia="ar-SA"/>
    </w:rPr>
  </w:style>
  <w:style w:type="character" w:customStyle="1" w:styleId="Ttulo3Char">
    <w:name w:val="Título 3 Char"/>
    <w:basedOn w:val="Fontepargpadro"/>
    <w:link w:val="Ttulo3"/>
    <w:rsid w:val="008B31DA"/>
    <w:rPr>
      <w:rFonts w:asciiTheme="majorHAnsi" w:hAnsiTheme="majorHAnsi"/>
      <w:b/>
      <w:bCs/>
      <w:color w:val="ED3611"/>
      <w:sz w:val="32"/>
      <w:szCs w:val="27"/>
    </w:rPr>
  </w:style>
  <w:style w:type="paragraph" w:styleId="Ttulo">
    <w:name w:val="Title"/>
    <w:basedOn w:val="Normal"/>
    <w:next w:val="Normal"/>
    <w:link w:val="TtuloChar"/>
    <w:qFormat/>
    <w:rsid w:val="00D553B6"/>
    <w:pPr>
      <w:pBdr>
        <w:bottom w:val="single" w:sz="8" w:space="4" w:color="4F81BD" w:themeColor="accent1"/>
      </w:pBdr>
      <w:spacing w:after="300"/>
      <w:contextualSpacing/>
    </w:pPr>
    <w:rPr>
      <w:rFonts w:asciiTheme="majorHAnsi" w:eastAsiaTheme="majorEastAsia" w:hAnsiTheme="majorHAnsi" w:cstheme="majorBidi"/>
      <w:b/>
      <w:color w:val="17365D" w:themeColor="text2" w:themeShade="BF"/>
      <w:spacing w:val="5"/>
      <w:kern w:val="28"/>
      <w:sz w:val="28"/>
      <w:szCs w:val="52"/>
    </w:rPr>
  </w:style>
  <w:style w:type="character" w:customStyle="1" w:styleId="TtuloChar">
    <w:name w:val="Título Char"/>
    <w:basedOn w:val="Fontepargpadro"/>
    <w:link w:val="Ttulo"/>
    <w:rsid w:val="00D553B6"/>
    <w:rPr>
      <w:rFonts w:asciiTheme="majorHAnsi" w:eastAsiaTheme="majorEastAsia" w:hAnsiTheme="majorHAnsi" w:cstheme="majorBidi"/>
      <w:b/>
      <w:color w:val="17365D" w:themeColor="text2" w:themeShade="BF"/>
      <w:spacing w:val="5"/>
      <w:kern w:val="28"/>
      <w:sz w:val="28"/>
      <w:szCs w:val="52"/>
      <w:lang w:eastAsia="ar-SA"/>
    </w:rPr>
  </w:style>
  <w:style w:type="paragraph" w:styleId="Subttulo">
    <w:name w:val="Subtitle"/>
    <w:basedOn w:val="Normal"/>
    <w:next w:val="Normal"/>
    <w:link w:val="SubttuloChar"/>
    <w:qFormat/>
    <w:rsid w:val="00F77DC0"/>
    <w:pPr>
      <w:numPr>
        <w:ilvl w:val="1"/>
      </w:numPr>
    </w:pPr>
    <w:rPr>
      <w:rFonts w:asciiTheme="majorHAnsi" w:eastAsiaTheme="majorEastAsia" w:hAnsiTheme="majorHAnsi" w:cstheme="majorBidi"/>
      <w:b/>
      <w:i/>
      <w:iCs/>
      <w:color w:val="FF9900"/>
      <w:spacing w:val="15"/>
      <w:sz w:val="36"/>
    </w:rPr>
  </w:style>
  <w:style w:type="character" w:customStyle="1" w:styleId="SubttuloChar">
    <w:name w:val="Subtítulo Char"/>
    <w:basedOn w:val="Fontepargpadro"/>
    <w:link w:val="Subttulo"/>
    <w:rsid w:val="00F77DC0"/>
    <w:rPr>
      <w:rFonts w:asciiTheme="majorHAnsi" w:eastAsiaTheme="majorEastAsia" w:hAnsiTheme="majorHAnsi" w:cstheme="majorBidi"/>
      <w:b/>
      <w:i/>
      <w:iCs/>
      <w:color w:val="FF9900"/>
      <w:spacing w:val="15"/>
      <w:sz w:val="36"/>
      <w:szCs w:val="24"/>
      <w:lang w:eastAsia="ar-SA"/>
    </w:rPr>
  </w:style>
  <w:style w:type="paragraph" w:styleId="CabealhodoSumrio">
    <w:name w:val="TOC Heading"/>
    <w:basedOn w:val="Ttulo1"/>
    <w:next w:val="Normal"/>
    <w:uiPriority w:val="39"/>
    <w:unhideWhenUsed/>
    <w:qFormat/>
    <w:rsid w:val="008D3F50"/>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Sumrio3">
    <w:name w:val="toc 3"/>
    <w:basedOn w:val="Normal"/>
    <w:next w:val="Normal"/>
    <w:autoRedefine/>
    <w:uiPriority w:val="39"/>
    <w:unhideWhenUsed/>
    <w:rsid w:val="008D3F50"/>
    <w:pPr>
      <w:spacing w:after="100"/>
      <w:ind w:left="440"/>
    </w:pPr>
  </w:style>
  <w:style w:type="paragraph" w:styleId="Sumrio1">
    <w:name w:val="toc 1"/>
    <w:basedOn w:val="Normal"/>
    <w:next w:val="Normal"/>
    <w:autoRedefine/>
    <w:uiPriority w:val="39"/>
    <w:unhideWhenUsed/>
    <w:rsid w:val="00653434"/>
    <w:pPr>
      <w:tabs>
        <w:tab w:val="right" w:leader="dot" w:pos="8494"/>
      </w:tabs>
      <w:spacing w:after="100"/>
    </w:pPr>
  </w:style>
  <w:style w:type="paragraph" w:styleId="Sumrio2">
    <w:name w:val="toc 2"/>
    <w:basedOn w:val="Normal"/>
    <w:next w:val="Normal"/>
    <w:autoRedefine/>
    <w:uiPriority w:val="39"/>
    <w:unhideWhenUsed/>
    <w:rsid w:val="00377988"/>
    <w:pPr>
      <w:spacing w:after="100"/>
      <w:ind w:left="220"/>
    </w:pPr>
  </w:style>
  <w:style w:type="character" w:styleId="nfaseSutil">
    <w:name w:val="Subtle Emphasis"/>
    <w:basedOn w:val="Fontepargpadro"/>
    <w:uiPriority w:val="19"/>
    <w:qFormat/>
    <w:rsid w:val="00965BCB"/>
    <w:rPr>
      <w:i/>
      <w:iCs/>
      <w:color w:val="404040" w:themeColor="text1" w:themeTint="BF"/>
    </w:rPr>
  </w:style>
  <w:style w:type="character" w:styleId="RefernciaSutil">
    <w:name w:val="Subtle Reference"/>
    <w:basedOn w:val="Fontepargpadro"/>
    <w:uiPriority w:val="31"/>
    <w:qFormat/>
    <w:rsid w:val="0087200B"/>
    <w:rPr>
      <w:smallCaps/>
      <w:color w:val="5A5A5A" w:themeColor="text1" w:themeTint="A5"/>
    </w:rPr>
  </w:style>
  <w:style w:type="character" w:customStyle="1" w:styleId="MenoPendente1">
    <w:name w:val="Menção Pendente1"/>
    <w:basedOn w:val="Fontepargpadro"/>
    <w:uiPriority w:val="99"/>
    <w:semiHidden/>
    <w:unhideWhenUsed/>
    <w:rsid w:val="00D22574"/>
    <w:rPr>
      <w:color w:val="605E5C"/>
      <w:shd w:val="clear" w:color="auto" w:fill="E1DFDD"/>
    </w:rPr>
  </w:style>
  <w:style w:type="character" w:customStyle="1" w:styleId="SemEspaamentoChar">
    <w:name w:val="Sem Espaçamento Char"/>
    <w:basedOn w:val="Fontepargpadro"/>
    <w:link w:val="SemEspaamento"/>
    <w:uiPriority w:val="1"/>
    <w:rsid w:val="00EE1D18"/>
    <w:rPr>
      <w:rFonts w:asciiTheme="minorHAnsi" w:eastAsiaTheme="minorHAnsi" w:hAnsiTheme="minorHAnsi" w:cstheme="minorBidi"/>
      <w:sz w:val="22"/>
      <w:szCs w:val="22"/>
      <w:lang w:eastAsia="en-US"/>
    </w:rPr>
  </w:style>
  <w:style w:type="character" w:styleId="nfase">
    <w:name w:val="Emphasis"/>
    <w:basedOn w:val="Fontepargpadro"/>
    <w:uiPriority w:val="20"/>
    <w:qFormat/>
    <w:rsid w:val="0037789A"/>
    <w:rPr>
      <w:i/>
      <w:iCs/>
    </w:rPr>
  </w:style>
  <w:style w:type="paragraph" w:customStyle="1" w:styleId="trt0xe">
    <w:name w:val="trt0xe"/>
    <w:basedOn w:val="Normal"/>
    <w:rsid w:val="00C22697"/>
    <w:pPr>
      <w:suppressAutoHyphens w:val="0"/>
      <w:spacing w:before="100" w:beforeAutospacing="1" w:after="100" w:afterAutospacing="1"/>
    </w:pPr>
    <w:rPr>
      <w:rFonts w:ascii="Times New Roman" w:hAnsi="Times New Roman"/>
      <w:sz w:val="24"/>
      <w:lang w:eastAsia="pt-BR"/>
    </w:rPr>
  </w:style>
  <w:style w:type="character" w:customStyle="1" w:styleId="UnresolvedMention">
    <w:name w:val="Unresolved Mention"/>
    <w:basedOn w:val="Fontepargpadro"/>
    <w:uiPriority w:val="99"/>
    <w:semiHidden/>
    <w:unhideWhenUsed/>
    <w:rsid w:val="00DA26D7"/>
    <w:rPr>
      <w:color w:val="605E5C"/>
      <w:shd w:val="clear" w:color="auto" w:fill="E1DFDD"/>
    </w:rPr>
  </w:style>
  <w:style w:type="paragraph" w:customStyle="1" w:styleId="font8">
    <w:name w:val="font_8"/>
    <w:basedOn w:val="Normal"/>
    <w:rsid w:val="00AF1C12"/>
    <w:pPr>
      <w:suppressAutoHyphens w:val="0"/>
      <w:spacing w:before="100" w:beforeAutospacing="1" w:after="100" w:afterAutospacing="1"/>
    </w:pPr>
    <w:rPr>
      <w:rFonts w:ascii="Times New Roman" w:hAnsi="Times New Roman"/>
      <w:sz w:val="24"/>
      <w:lang w:eastAsia="pt-BR"/>
    </w:rPr>
  </w:style>
  <w:style w:type="character" w:customStyle="1" w:styleId="color18">
    <w:name w:val="color_18"/>
    <w:basedOn w:val="Fontepargpadro"/>
    <w:rsid w:val="00AF1C12"/>
  </w:style>
  <w:style w:type="paragraph" w:customStyle="1" w:styleId="Figura">
    <w:name w:val="Figura"/>
    <w:basedOn w:val="Normal"/>
    <w:link w:val="FiguraChar"/>
    <w:qFormat/>
    <w:rsid w:val="003A29F1"/>
    <w:pPr>
      <w:suppressAutoHyphens w:val="0"/>
      <w:spacing w:after="160" w:line="259" w:lineRule="auto"/>
      <w:jc w:val="center"/>
    </w:pPr>
    <w:rPr>
      <w:rFonts w:asciiTheme="minorHAnsi" w:eastAsiaTheme="minorHAnsi" w:hAnsiTheme="minorHAnsi" w:cstheme="minorBidi"/>
      <w:b/>
      <w:i/>
      <w:color w:val="8FBAE1"/>
      <w:sz w:val="16"/>
      <w:szCs w:val="22"/>
      <w:lang w:eastAsia="en-US"/>
    </w:rPr>
  </w:style>
  <w:style w:type="character" w:customStyle="1" w:styleId="FiguraChar">
    <w:name w:val="Figura Char"/>
    <w:basedOn w:val="Fontepargpadro"/>
    <w:link w:val="Figura"/>
    <w:rsid w:val="003A29F1"/>
    <w:rPr>
      <w:rFonts w:asciiTheme="minorHAnsi" w:eastAsiaTheme="minorHAnsi" w:hAnsiTheme="minorHAnsi" w:cstheme="minorBidi"/>
      <w:b/>
      <w:i/>
      <w:color w:val="8FBAE1"/>
      <w:sz w:val="16"/>
      <w:szCs w:val="22"/>
      <w:lang w:eastAsia="en-US"/>
    </w:rPr>
  </w:style>
  <w:style w:type="paragraph" w:styleId="Sumrio4">
    <w:name w:val="toc 4"/>
    <w:basedOn w:val="Normal"/>
    <w:next w:val="Normal"/>
    <w:autoRedefine/>
    <w:uiPriority w:val="39"/>
    <w:unhideWhenUsed/>
    <w:rsid w:val="00653434"/>
    <w:pPr>
      <w:suppressAutoHyphens w:val="0"/>
      <w:spacing w:after="100" w:line="259" w:lineRule="auto"/>
      <w:ind w:left="660"/>
    </w:pPr>
    <w:rPr>
      <w:rFonts w:asciiTheme="minorHAnsi" w:eastAsiaTheme="minorEastAsia" w:hAnsiTheme="minorHAnsi" w:cstheme="minorBidi"/>
      <w:szCs w:val="22"/>
      <w:lang w:eastAsia="pt-BR"/>
    </w:rPr>
  </w:style>
  <w:style w:type="paragraph" w:styleId="Sumrio5">
    <w:name w:val="toc 5"/>
    <w:basedOn w:val="Normal"/>
    <w:next w:val="Normal"/>
    <w:autoRedefine/>
    <w:uiPriority w:val="39"/>
    <w:unhideWhenUsed/>
    <w:rsid w:val="00653434"/>
    <w:pPr>
      <w:suppressAutoHyphens w:val="0"/>
      <w:spacing w:after="100" w:line="259" w:lineRule="auto"/>
      <w:ind w:left="880"/>
    </w:pPr>
    <w:rPr>
      <w:rFonts w:asciiTheme="minorHAnsi" w:eastAsiaTheme="minorEastAsia" w:hAnsiTheme="minorHAnsi" w:cstheme="minorBidi"/>
      <w:szCs w:val="22"/>
      <w:lang w:eastAsia="pt-BR"/>
    </w:rPr>
  </w:style>
  <w:style w:type="paragraph" w:styleId="Sumrio6">
    <w:name w:val="toc 6"/>
    <w:basedOn w:val="Normal"/>
    <w:next w:val="Normal"/>
    <w:autoRedefine/>
    <w:uiPriority w:val="39"/>
    <w:unhideWhenUsed/>
    <w:rsid w:val="00653434"/>
    <w:pPr>
      <w:suppressAutoHyphens w:val="0"/>
      <w:spacing w:after="100" w:line="259" w:lineRule="auto"/>
      <w:ind w:left="1100"/>
    </w:pPr>
    <w:rPr>
      <w:rFonts w:asciiTheme="minorHAnsi" w:eastAsiaTheme="minorEastAsia" w:hAnsiTheme="minorHAnsi" w:cstheme="minorBidi"/>
      <w:szCs w:val="22"/>
      <w:lang w:eastAsia="pt-BR"/>
    </w:rPr>
  </w:style>
  <w:style w:type="paragraph" w:styleId="Sumrio7">
    <w:name w:val="toc 7"/>
    <w:basedOn w:val="Normal"/>
    <w:next w:val="Normal"/>
    <w:autoRedefine/>
    <w:uiPriority w:val="39"/>
    <w:unhideWhenUsed/>
    <w:rsid w:val="00653434"/>
    <w:pPr>
      <w:suppressAutoHyphens w:val="0"/>
      <w:spacing w:after="100" w:line="259" w:lineRule="auto"/>
      <w:ind w:left="1320"/>
    </w:pPr>
    <w:rPr>
      <w:rFonts w:asciiTheme="minorHAnsi" w:eastAsiaTheme="minorEastAsia" w:hAnsiTheme="minorHAnsi" w:cstheme="minorBidi"/>
      <w:szCs w:val="22"/>
      <w:lang w:eastAsia="pt-BR"/>
    </w:rPr>
  </w:style>
  <w:style w:type="paragraph" w:styleId="Sumrio8">
    <w:name w:val="toc 8"/>
    <w:basedOn w:val="Normal"/>
    <w:next w:val="Normal"/>
    <w:autoRedefine/>
    <w:uiPriority w:val="39"/>
    <w:unhideWhenUsed/>
    <w:rsid w:val="00653434"/>
    <w:pPr>
      <w:suppressAutoHyphens w:val="0"/>
      <w:spacing w:after="100" w:line="259" w:lineRule="auto"/>
      <w:ind w:left="1540"/>
    </w:pPr>
    <w:rPr>
      <w:rFonts w:asciiTheme="minorHAnsi" w:eastAsiaTheme="minorEastAsia" w:hAnsiTheme="minorHAnsi" w:cstheme="minorBidi"/>
      <w:szCs w:val="22"/>
      <w:lang w:eastAsia="pt-BR"/>
    </w:rPr>
  </w:style>
  <w:style w:type="paragraph" w:styleId="Sumrio9">
    <w:name w:val="toc 9"/>
    <w:basedOn w:val="Normal"/>
    <w:next w:val="Normal"/>
    <w:autoRedefine/>
    <w:uiPriority w:val="39"/>
    <w:unhideWhenUsed/>
    <w:rsid w:val="00653434"/>
    <w:pPr>
      <w:suppressAutoHyphens w:val="0"/>
      <w:spacing w:after="100" w:line="259" w:lineRule="auto"/>
      <w:ind w:left="1760"/>
    </w:pPr>
    <w:rPr>
      <w:rFonts w:asciiTheme="minorHAnsi" w:eastAsiaTheme="minorEastAsia" w:hAnsiTheme="minorHAnsi" w:cstheme="minorBidi"/>
      <w:szCs w:val="22"/>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873888">
      <w:bodyDiv w:val="1"/>
      <w:marLeft w:val="0"/>
      <w:marRight w:val="0"/>
      <w:marTop w:val="0"/>
      <w:marBottom w:val="0"/>
      <w:divBdr>
        <w:top w:val="none" w:sz="0" w:space="0" w:color="auto"/>
        <w:left w:val="none" w:sz="0" w:space="0" w:color="auto"/>
        <w:bottom w:val="none" w:sz="0" w:space="0" w:color="auto"/>
        <w:right w:val="none" w:sz="0" w:space="0" w:color="auto"/>
      </w:divBdr>
    </w:div>
    <w:div w:id="38358487">
      <w:bodyDiv w:val="1"/>
      <w:marLeft w:val="0"/>
      <w:marRight w:val="0"/>
      <w:marTop w:val="0"/>
      <w:marBottom w:val="0"/>
      <w:divBdr>
        <w:top w:val="none" w:sz="0" w:space="0" w:color="auto"/>
        <w:left w:val="none" w:sz="0" w:space="0" w:color="auto"/>
        <w:bottom w:val="none" w:sz="0" w:space="0" w:color="auto"/>
        <w:right w:val="none" w:sz="0" w:space="0" w:color="auto"/>
      </w:divBdr>
    </w:div>
    <w:div w:id="64032863">
      <w:bodyDiv w:val="1"/>
      <w:marLeft w:val="0"/>
      <w:marRight w:val="0"/>
      <w:marTop w:val="0"/>
      <w:marBottom w:val="0"/>
      <w:divBdr>
        <w:top w:val="none" w:sz="0" w:space="0" w:color="auto"/>
        <w:left w:val="none" w:sz="0" w:space="0" w:color="auto"/>
        <w:bottom w:val="none" w:sz="0" w:space="0" w:color="auto"/>
        <w:right w:val="none" w:sz="0" w:space="0" w:color="auto"/>
      </w:divBdr>
    </w:div>
    <w:div w:id="119963626">
      <w:bodyDiv w:val="1"/>
      <w:marLeft w:val="0"/>
      <w:marRight w:val="0"/>
      <w:marTop w:val="0"/>
      <w:marBottom w:val="0"/>
      <w:divBdr>
        <w:top w:val="none" w:sz="0" w:space="0" w:color="auto"/>
        <w:left w:val="none" w:sz="0" w:space="0" w:color="auto"/>
        <w:bottom w:val="none" w:sz="0" w:space="0" w:color="auto"/>
        <w:right w:val="none" w:sz="0" w:space="0" w:color="auto"/>
      </w:divBdr>
    </w:div>
    <w:div w:id="239367980">
      <w:bodyDiv w:val="1"/>
      <w:marLeft w:val="0"/>
      <w:marRight w:val="0"/>
      <w:marTop w:val="0"/>
      <w:marBottom w:val="0"/>
      <w:divBdr>
        <w:top w:val="none" w:sz="0" w:space="0" w:color="auto"/>
        <w:left w:val="none" w:sz="0" w:space="0" w:color="auto"/>
        <w:bottom w:val="none" w:sz="0" w:space="0" w:color="auto"/>
        <w:right w:val="none" w:sz="0" w:space="0" w:color="auto"/>
      </w:divBdr>
    </w:div>
    <w:div w:id="261455514">
      <w:bodyDiv w:val="1"/>
      <w:marLeft w:val="0"/>
      <w:marRight w:val="0"/>
      <w:marTop w:val="0"/>
      <w:marBottom w:val="0"/>
      <w:divBdr>
        <w:top w:val="none" w:sz="0" w:space="0" w:color="auto"/>
        <w:left w:val="none" w:sz="0" w:space="0" w:color="auto"/>
        <w:bottom w:val="none" w:sz="0" w:space="0" w:color="auto"/>
        <w:right w:val="none" w:sz="0" w:space="0" w:color="auto"/>
      </w:divBdr>
    </w:div>
    <w:div w:id="279603679">
      <w:bodyDiv w:val="1"/>
      <w:marLeft w:val="0"/>
      <w:marRight w:val="0"/>
      <w:marTop w:val="0"/>
      <w:marBottom w:val="0"/>
      <w:divBdr>
        <w:top w:val="none" w:sz="0" w:space="0" w:color="auto"/>
        <w:left w:val="none" w:sz="0" w:space="0" w:color="auto"/>
        <w:bottom w:val="none" w:sz="0" w:space="0" w:color="auto"/>
        <w:right w:val="none" w:sz="0" w:space="0" w:color="auto"/>
      </w:divBdr>
    </w:div>
    <w:div w:id="290748216">
      <w:bodyDiv w:val="1"/>
      <w:marLeft w:val="0"/>
      <w:marRight w:val="0"/>
      <w:marTop w:val="0"/>
      <w:marBottom w:val="0"/>
      <w:divBdr>
        <w:top w:val="none" w:sz="0" w:space="0" w:color="auto"/>
        <w:left w:val="none" w:sz="0" w:space="0" w:color="auto"/>
        <w:bottom w:val="none" w:sz="0" w:space="0" w:color="auto"/>
        <w:right w:val="none" w:sz="0" w:space="0" w:color="auto"/>
      </w:divBdr>
    </w:div>
    <w:div w:id="295111642">
      <w:bodyDiv w:val="1"/>
      <w:marLeft w:val="0"/>
      <w:marRight w:val="0"/>
      <w:marTop w:val="0"/>
      <w:marBottom w:val="0"/>
      <w:divBdr>
        <w:top w:val="none" w:sz="0" w:space="0" w:color="auto"/>
        <w:left w:val="none" w:sz="0" w:space="0" w:color="auto"/>
        <w:bottom w:val="none" w:sz="0" w:space="0" w:color="auto"/>
        <w:right w:val="none" w:sz="0" w:space="0" w:color="auto"/>
      </w:divBdr>
    </w:div>
    <w:div w:id="432436451">
      <w:bodyDiv w:val="1"/>
      <w:marLeft w:val="0"/>
      <w:marRight w:val="0"/>
      <w:marTop w:val="0"/>
      <w:marBottom w:val="0"/>
      <w:divBdr>
        <w:top w:val="none" w:sz="0" w:space="0" w:color="auto"/>
        <w:left w:val="none" w:sz="0" w:space="0" w:color="auto"/>
        <w:bottom w:val="none" w:sz="0" w:space="0" w:color="auto"/>
        <w:right w:val="none" w:sz="0" w:space="0" w:color="auto"/>
      </w:divBdr>
    </w:div>
    <w:div w:id="480850245">
      <w:bodyDiv w:val="1"/>
      <w:marLeft w:val="0"/>
      <w:marRight w:val="0"/>
      <w:marTop w:val="0"/>
      <w:marBottom w:val="0"/>
      <w:divBdr>
        <w:top w:val="none" w:sz="0" w:space="0" w:color="auto"/>
        <w:left w:val="none" w:sz="0" w:space="0" w:color="auto"/>
        <w:bottom w:val="none" w:sz="0" w:space="0" w:color="auto"/>
        <w:right w:val="none" w:sz="0" w:space="0" w:color="auto"/>
      </w:divBdr>
    </w:div>
    <w:div w:id="525488603">
      <w:bodyDiv w:val="1"/>
      <w:marLeft w:val="0"/>
      <w:marRight w:val="0"/>
      <w:marTop w:val="0"/>
      <w:marBottom w:val="0"/>
      <w:divBdr>
        <w:top w:val="none" w:sz="0" w:space="0" w:color="auto"/>
        <w:left w:val="none" w:sz="0" w:space="0" w:color="auto"/>
        <w:bottom w:val="none" w:sz="0" w:space="0" w:color="auto"/>
        <w:right w:val="none" w:sz="0" w:space="0" w:color="auto"/>
      </w:divBdr>
    </w:div>
    <w:div w:id="610015517">
      <w:bodyDiv w:val="1"/>
      <w:marLeft w:val="0"/>
      <w:marRight w:val="0"/>
      <w:marTop w:val="0"/>
      <w:marBottom w:val="0"/>
      <w:divBdr>
        <w:top w:val="none" w:sz="0" w:space="0" w:color="auto"/>
        <w:left w:val="none" w:sz="0" w:space="0" w:color="auto"/>
        <w:bottom w:val="none" w:sz="0" w:space="0" w:color="auto"/>
        <w:right w:val="none" w:sz="0" w:space="0" w:color="auto"/>
      </w:divBdr>
    </w:div>
    <w:div w:id="679742093">
      <w:bodyDiv w:val="1"/>
      <w:marLeft w:val="0"/>
      <w:marRight w:val="0"/>
      <w:marTop w:val="0"/>
      <w:marBottom w:val="0"/>
      <w:divBdr>
        <w:top w:val="none" w:sz="0" w:space="0" w:color="auto"/>
        <w:left w:val="none" w:sz="0" w:space="0" w:color="auto"/>
        <w:bottom w:val="none" w:sz="0" w:space="0" w:color="auto"/>
        <w:right w:val="none" w:sz="0" w:space="0" w:color="auto"/>
      </w:divBdr>
    </w:div>
    <w:div w:id="850800447">
      <w:bodyDiv w:val="1"/>
      <w:marLeft w:val="0"/>
      <w:marRight w:val="0"/>
      <w:marTop w:val="0"/>
      <w:marBottom w:val="0"/>
      <w:divBdr>
        <w:top w:val="none" w:sz="0" w:space="0" w:color="auto"/>
        <w:left w:val="none" w:sz="0" w:space="0" w:color="auto"/>
        <w:bottom w:val="none" w:sz="0" w:space="0" w:color="auto"/>
        <w:right w:val="none" w:sz="0" w:space="0" w:color="auto"/>
      </w:divBdr>
    </w:div>
    <w:div w:id="913272530">
      <w:bodyDiv w:val="1"/>
      <w:marLeft w:val="0"/>
      <w:marRight w:val="0"/>
      <w:marTop w:val="0"/>
      <w:marBottom w:val="0"/>
      <w:divBdr>
        <w:top w:val="none" w:sz="0" w:space="0" w:color="auto"/>
        <w:left w:val="none" w:sz="0" w:space="0" w:color="auto"/>
        <w:bottom w:val="none" w:sz="0" w:space="0" w:color="auto"/>
        <w:right w:val="none" w:sz="0" w:space="0" w:color="auto"/>
      </w:divBdr>
    </w:div>
    <w:div w:id="917784209">
      <w:bodyDiv w:val="1"/>
      <w:marLeft w:val="0"/>
      <w:marRight w:val="0"/>
      <w:marTop w:val="0"/>
      <w:marBottom w:val="0"/>
      <w:divBdr>
        <w:top w:val="none" w:sz="0" w:space="0" w:color="auto"/>
        <w:left w:val="none" w:sz="0" w:space="0" w:color="auto"/>
        <w:bottom w:val="none" w:sz="0" w:space="0" w:color="auto"/>
        <w:right w:val="none" w:sz="0" w:space="0" w:color="auto"/>
      </w:divBdr>
    </w:div>
    <w:div w:id="968433844">
      <w:bodyDiv w:val="1"/>
      <w:marLeft w:val="0"/>
      <w:marRight w:val="0"/>
      <w:marTop w:val="0"/>
      <w:marBottom w:val="0"/>
      <w:divBdr>
        <w:top w:val="none" w:sz="0" w:space="0" w:color="auto"/>
        <w:left w:val="none" w:sz="0" w:space="0" w:color="auto"/>
        <w:bottom w:val="none" w:sz="0" w:space="0" w:color="auto"/>
        <w:right w:val="none" w:sz="0" w:space="0" w:color="auto"/>
      </w:divBdr>
    </w:div>
    <w:div w:id="1073549859">
      <w:bodyDiv w:val="1"/>
      <w:marLeft w:val="0"/>
      <w:marRight w:val="0"/>
      <w:marTop w:val="0"/>
      <w:marBottom w:val="0"/>
      <w:divBdr>
        <w:top w:val="none" w:sz="0" w:space="0" w:color="auto"/>
        <w:left w:val="none" w:sz="0" w:space="0" w:color="auto"/>
        <w:bottom w:val="none" w:sz="0" w:space="0" w:color="auto"/>
        <w:right w:val="none" w:sz="0" w:space="0" w:color="auto"/>
      </w:divBdr>
    </w:div>
    <w:div w:id="1133451207">
      <w:bodyDiv w:val="1"/>
      <w:marLeft w:val="0"/>
      <w:marRight w:val="0"/>
      <w:marTop w:val="0"/>
      <w:marBottom w:val="0"/>
      <w:divBdr>
        <w:top w:val="none" w:sz="0" w:space="0" w:color="auto"/>
        <w:left w:val="none" w:sz="0" w:space="0" w:color="auto"/>
        <w:bottom w:val="none" w:sz="0" w:space="0" w:color="auto"/>
        <w:right w:val="none" w:sz="0" w:space="0" w:color="auto"/>
      </w:divBdr>
    </w:div>
    <w:div w:id="1177813592">
      <w:bodyDiv w:val="1"/>
      <w:marLeft w:val="0"/>
      <w:marRight w:val="0"/>
      <w:marTop w:val="0"/>
      <w:marBottom w:val="0"/>
      <w:divBdr>
        <w:top w:val="none" w:sz="0" w:space="0" w:color="auto"/>
        <w:left w:val="none" w:sz="0" w:space="0" w:color="auto"/>
        <w:bottom w:val="none" w:sz="0" w:space="0" w:color="auto"/>
        <w:right w:val="none" w:sz="0" w:space="0" w:color="auto"/>
      </w:divBdr>
    </w:div>
    <w:div w:id="1193615156">
      <w:bodyDiv w:val="1"/>
      <w:marLeft w:val="0"/>
      <w:marRight w:val="0"/>
      <w:marTop w:val="0"/>
      <w:marBottom w:val="0"/>
      <w:divBdr>
        <w:top w:val="none" w:sz="0" w:space="0" w:color="auto"/>
        <w:left w:val="none" w:sz="0" w:space="0" w:color="auto"/>
        <w:bottom w:val="none" w:sz="0" w:space="0" w:color="auto"/>
        <w:right w:val="none" w:sz="0" w:space="0" w:color="auto"/>
      </w:divBdr>
    </w:div>
    <w:div w:id="1197356199">
      <w:bodyDiv w:val="1"/>
      <w:marLeft w:val="0"/>
      <w:marRight w:val="0"/>
      <w:marTop w:val="0"/>
      <w:marBottom w:val="0"/>
      <w:divBdr>
        <w:top w:val="none" w:sz="0" w:space="0" w:color="auto"/>
        <w:left w:val="none" w:sz="0" w:space="0" w:color="auto"/>
        <w:bottom w:val="none" w:sz="0" w:space="0" w:color="auto"/>
        <w:right w:val="none" w:sz="0" w:space="0" w:color="auto"/>
      </w:divBdr>
    </w:div>
    <w:div w:id="1224372648">
      <w:bodyDiv w:val="1"/>
      <w:marLeft w:val="0"/>
      <w:marRight w:val="0"/>
      <w:marTop w:val="0"/>
      <w:marBottom w:val="0"/>
      <w:divBdr>
        <w:top w:val="none" w:sz="0" w:space="0" w:color="auto"/>
        <w:left w:val="none" w:sz="0" w:space="0" w:color="auto"/>
        <w:bottom w:val="none" w:sz="0" w:space="0" w:color="auto"/>
        <w:right w:val="none" w:sz="0" w:space="0" w:color="auto"/>
      </w:divBdr>
    </w:div>
    <w:div w:id="1227378084">
      <w:bodyDiv w:val="1"/>
      <w:marLeft w:val="0"/>
      <w:marRight w:val="0"/>
      <w:marTop w:val="0"/>
      <w:marBottom w:val="0"/>
      <w:divBdr>
        <w:top w:val="none" w:sz="0" w:space="0" w:color="auto"/>
        <w:left w:val="none" w:sz="0" w:space="0" w:color="auto"/>
        <w:bottom w:val="none" w:sz="0" w:space="0" w:color="auto"/>
        <w:right w:val="none" w:sz="0" w:space="0" w:color="auto"/>
      </w:divBdr>
    </w:div>
    <w:div w:id="1230848205">
      <w:bodyDiv w:val="1"/>
      <w:marLeft w:val="0"/>
      <w:marRight w:val="0"/>
      <w:marTop w:val="0"/>
      <w:marBottom w:val="0"/>
      <w:divBdr>
        <w:top w:val="none" w:sz="0" w:space="0" w:color="auto"/>
        <w:left w:val="none" w:sz="0" w:space="0" w:color="auto"/>
        <w:bottom w:val="none" w:sz="0" w:space="0" w:color="auto"/>
        <w:right w:val="none" w:sz="0" w:space="0" w:color="auto"/>
      </w:divBdr>
    </w:div>
    <w:div w:id="1340884577">
      <w:bodyDiv w:val="1"/>
      <w:marLeft w:val="0"/>
      <w:marRight w:val="0"/>
      <w:marTop w:val="0"/>
      <w:marBottom w:val="0"/>
      <w:divBdr>
        <w:top w:val="none" w:sz="0" w:space="0" w:color="auto"/>
        <w:left w:val="none" w:sz="0" w:space="0" w:color="auto"/>
        <w:bottom w:val="none" w:sz="0" w:space="0" w:color="auto"/>
        <w:right w:val="none" w:sz="0" w:space="0" w:color="auto"/>
      </w:divBdr>
    </w:div>
    <w:div w:id="1377244543">
      <w:bodyDiv w:val="1"/>
      <w:marLeft w:val="0"/>
      <w:marRight w:val="0"/>
      <w:marTop w:val="0"/>
      <w:marBottom w:val="0"/>
      <w:divBdr>
        <w:top w:val="none" w:sz="0" w:space="0" w:color="auto"/>
        <w:left w:val="none" w:sz="0" w:space="0" w:color="auto"/>
        <w:bottom w:val="none" w:sz="0" w:space="0" w:color="auto"/>
        <w:right w:val="none" w:sz="0" w:space="0" w:color="auto"/>
      </w:divBdr>
    </w:div>
    <w:div w:id="1392922345">
      <w:bodyDiv w:val="1"/>
      <w:marLeft w:val="0"/>
      <w:marRight w:val="0"/>
      <w:marTop w:val="0"/>
      <w:marBottom w:val="0"/>
      <w:divBdr>
        <w:top w:val="none" w:sz="0" w:space="0" w:color="auto"/>
        <w:left w:val="none" w:sz="0" w:space="0" w:color="auto"/>
        <w:bottom w:val="none" w:sz="0" w:space="0" w:color="auto"/>
        <w:right w:val="none" w:sz="0" w:space="0" w:color="auto"/>
      </w:divBdr>
    </w:div>
    <w:div w:id="1399015095">
      <w:bodyDiv w:val="1"/>
      <w:marLeft w:val="0"/>
      <w:marRight w:val="0"/>
      <w:marTop w:val="0"/>
      <w:marBottom w:val="0"/>
      <w:divBdr>
        <w:top w:val="none" w:sz="0" w:space="0" w:color="auto"/>
        <w:left w:val="none" w:sz="0" w:space="0" w:color="auto"/>
        <w:bottom w:val="none" w:sz="0" w:space="0" w:color="auto"/>
        <w:right w:val="none" w:sz="0" w:space="0" w:color="auto"/>
      </w:divBdr>
    </w:div>
    <w:div w:id="1516533418">
      <w:bodyDiv w:val="1"/>
      <w:marLeft w:val="0"/>
      <w:marRight w:val="0"/>
      <w:marTop w:val="0"/>
      <w:marBottom w:val="0"/>
      <w:divBdr>
        <w:top w:val="none" w:sz="0" w:space="0" w:color="auto"/>
        <w:left w:val="none" w:sz="0" w:space="0" w:color="auto"/>
        <w:bottom w:val="none" w:sz="0" w:space="0" w:color="auto"/>
        <w:right w:val="none" w:sz="0" w:space="0" w:color="auto"/>
      </w:divBdr>
      <w:divsChild>
        <w:div w:id="1112243942">
          <w:marLeft w:val="0"/>
          <w:marRight w:val="0"/>
          <w:marTop w:val="100"/>
          <w:marBottom w:val="100"/>
          <w:divBdr>
            <w:top w:val="none" w:sz="0" w:space="0" w:color="auto"/>
            <w:left w:val="none" w:sz="0" w:space="0" w:color="auto"/>
            <w:bottom w:val="none" w:sz="0" w:space="0" w:color="auto"/>
            <w:right w:val="none" w:sz="0" w:space="0" w:color="auto"/>
          </w:divBdr>
        </w:div>
      </w:divsChild>
    </w:div>
    <w:div w:id="1656453419">
      <w:bodyDiv w:val="1"/>
      <w:marLeft w:val="0"/>
      <w:marRight w:val="0"/>
      <w:marTop w:val="0"/>
      <w:marBottom w:val="0"/>
      <w:divBdr>
        <w:top w:val="none" w:sz="0" w:space="0" w:color="auto"/>
        <w:left w:val="none" w:sz="0" w:space="0" w:color="auto"/>
        <w:bottom w:val="none" w:sz="0" w:space="0" w:color="auto"/>
        <w:right w:val="none" w:sz="0" w:space="0" w:color="auto"/>
      </w:divBdr>
    </w:div>
    <w:div w:id="1756975797">
      <w:bodyDiv w:val="1"/>
      <w:marLeft w:val="0"/>
      <w:marRight w:val="0"/>
      <w:marTop w:val="0"/>
      <w:marBottom w:val="0"/>
      <w:divBdr>
        <w:top w:val="none" w:sz="0" w:space="0" w:color="auto"/>
        <w:left w:val="none" w:sz="0" w:space="0" w:color="auto"/>
        <w:bottom w:val="none" w:sz="0" w:space="0" w:color="auto"/>
        <w:right w:val="none" w:sz="0" w:space="0" w:color="auto"/>
      </w:divBdr>
    </w:div>
    <w:div w:id="2054235484">
      <w:bodyDiv w:val="1"/>
      <w:marLeft w:val="0"/>
      <w:marRight w:val="0"/>
      <w:marTop w:val="0"/>
      <w:marBottom w:val="0"/>
      <w:divBdr>
        <w:top w:val="none" w:sz="0" w:space="0" w:color="auto"/>
        <w:left w:val="none" w:sz="0" w:space="0" w:color="auto"/>
        <w:bottom w:val="none" w:sz="0" w:space="0" w:color="auto"/>
        <w:right w:val="none" w:sz="0" w:space="0" w:color="auto"/>
      </w:divBdr>
    </w:div>
    <w:div w:id="2061786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1" Type="http://schemas.openxmlformats.org/officeDocument/2006/relationships/image" Target="media/image9.png"/><Relationship Id="rId324" Type="http://schemas.openxmlformats.org/officeDocument/2006/relationships/image" Target="media/image223.emf"/><Relationship Id="rId531" Type="http://schemas.openxmlformats.org/officeDocument/2006/relationships/hyperlink" Target="http://pt.wikipedia.org/wiki/Transposi&#231;&#227;o_(m&#250;sica)" TargetMode="External"/><Relationship Id="rId170" Type="http://schemas.openxmlformats.org/officeDocument/2006/relationships/image" Target="media/image117.png"/><Relationship Id="rId268" Type="http://schemas.openxmlformats.org/officeDocument/2006/relationships/hyperlink" Target="https://youtu.be/Sq8WGppP5zQ" TargetMode="External"/><Relationship Id="rId475" Type="http://schemas.openxmlformats.org/officeDocument/2006/relationships/image" Target="media/image354.png"/><Relationship Id="rId32" Type="http://schemas.openxmlformats.org/officeDocument/2006/relationships/footer" Target="footer1.xml"/><Relationship Id="rId128" Type="http://schemas.openxmlformats.org/officeDocument/2006/relationships/image" Target="media/image83.png"/><Relationship Id="rId335" Type="http://schemas.openxmlformats.org/officeDocument/2006/relationships/image" Target="media/image230.png"/><Relationship Id="rId542" Type="http://schemas.openxmlformats.org/officeDocument/2006/relationships/hyperlink" Target="http://www.walmirsilva.wordpress.com/2008/04/06/primeiro-exercicio-mao-esquerda/" TargetMode="External"/><Relationship Id="rId181" Type="http://schemas.openxmlformats.org/officeDocument/2006/relationships/image" Target="media/image125.png"/><Relationship Id="rId402" Type="http://schemas.openxmlformats.org/officeDocument/2006/relationships/image" Target="media/image281.png"/><Relationship Id="rId279" Type="http://schemas.openxmlformats.org/officeDocument/2006/relationships/image" Target="media/image193.png"/><Relationship Id="rId486" Type="http://schemas.openxmlformats.org/officeDocument/2006/relationships/image" Target="media/image365.png"/><Relationship Id="rId43" Type="http://schemas.openxmlformats.org/officeDocument/2006/relationships/image" Target="media/image26.png"/><Relationship Id="rId139" Type="http://schemas.openxmlformats.org/officeDocument/2006/relationships/image" Target="media/image91.png"/><Relationship Id="rId346" Type="http://schemas.openxmlformats.org/officeDocument/2006/relationships/oleObject" Target="embeddings/oleObject52.bin"/><Relationship Id="rId553" Type="http://schemas.openxmlformats.org/officeDocument/2006/relationships/hyperlink" Target="http://violaoparainiciantes.com/transporte-de-tonalidade-como-mudar-o-tom/" TargetMode="External"/><Relationship Id="rId192" Type="http://schemas.openxmlformats.org/officeDocument/2006/relationships/image" Target="media/image132.png"/><Relationship Id="rId206" Type="http://schemas.openxmlformats.org/officeDocument/2006/relationships/hyperlink" Target="https://www.youtube.com/watch?v=reSkR7W5NFw&amp;list=PLCAVX-O9MrRjnyp26s6ikiH7Ax9fx5n6F&amp;ab_channel=ProjetoS%C3%A3oTiago" TargetMode="External"/><Relationship Id="rId413" Type="http://schemas.openxmlformats.org/officeDocument/2006/relationships/image" Target="media/image292.png"/><Relationship Id="rId497" Type="http://schemas.openxmlformats.org/officeDocument/2006/relationships/image" Target="media/image376.png"/><Relationship Id="rId357" Type="http://schemas.openxmlformats.org/officeDocument/2006/relationships/image" Target="media/image245.emf"/><Relationship Id="rId54" Type="http://schemas.openxmlformats.org/officeDocument/2006/relationships/hyperlink" Target="https://scratch.mit.edu/projects/476046120/" TargetMode="External"/><Relationship Id="rId96" Type="http://schemas.openxmlformats.org/officeDocument/2006/relationships/image" Target="media/image60.png"/><Relationship Id="rId161" Type="http://schemas.openxmlformats.org/officeDocument/2006/relationships/image" Target="media/image110.png"/><Relationship Id="rId217" Type="http://schemas.openxmlformats.org/officeDocument/2006/relationships/oleObject" Target="embeddings/oleObject21.bin"/><Relationship Id="rId399" Type="http://schemas.openxmlformats.org/officeDocument/2006/relationships/image" Target="media/image278.png"/><Relationship Id="rId259" Type="http://schemas.openxmlformats.org/officeDocument/2006/relationships/image" Target="media/image181.png"/><Relationship Id="rId424" Type="http://schemas.openxmlformats.org/officeDocument/2006/relationships/image" Target="media/image303.png"/><Relationship Id="rId466" Type="http://schemas.openxmlformats.org/officeDocument/2006/relationships/image" Target="media/image345.png"/><Relationship Id="rId23" Type="http://schemas.openxmlformats.org/officeDocument/2006/relationships/image" Target="media/image11.png"/><Relationship Id="rId119" Type="http://schemas.openxmlformats.org/officeDocument/2006/relationships/image" Target="media/image74.png"/><Relationship Id="rId270" Type="http://schemas.openxmlformats.org/officeDocument/2006/relationships/hyperlink" Target="https://www.youtube.com/watch?v=dbLVol3w1Os&amp;ab_channel=ProjetoS%C3%A3oTiago" TargetMode="External"/><Relationship Id="rId326" Type="http://schemas.openxmlformats.org/officeDocument/2006/relationships/image" Target="media/image224.png"/><Relationship Id="rId533" Type="http://schemas.openxmlformats.org/officeDocument/2006/relationships/hyperlink" Target="http://www.marcelomelloweb.kinghost.net/mmtecnico_estruturacao07.pdf" TargetMode="External"/><Relationship Id="rId65" Type="http://schemas.openxmlformats.org/officeDocument/2006/relationships/image" Target="media/image39.emf"/><Relationship Id="rId130" Type="http://schemas.openxmlformats.org/officeDocument/2006/relationships/image" Target="media/image84.png"/><Relationship Id="rId368" Type="http://schemas.openxmlformats.org/officeDocument/2006/relationships/image" Target="media/image252.png"/><Relationship Id="rId172" Type="http://schemas.openxmlformats.org/officeDocument/2006/relationships/image" Target="media/image119.png"/><Relationship Id="rId228" Type="http://schemas.openxmlformats.org/officeDocument/2006/relationships/image" Target="media/image158.png"/><Relationship Id="rId435" Type="http://schemas.openxmlformats.org/officeDocument/2006/relationships/image" Target="media/image314.png"/><Relationship Id="rId477" Type="http://schemas.openxmlformats.org/officeDocument/2006/relationships/image" Target="media/image356.png"/><Relationship Id="rId281" Type="http://schemas.openxmlformats.org/officeDocument/2006/relationships/oleObject" Target="embeddings/oleObject30.bin"/><Relationship Id="rId337" Type="http://schemas.openxmlformats.org/officeDocument/2006/relationships/oleObject" Target="embeddings/oleObject49.bin"/><Relationship Id="rId502" Type="http://schemas.openxmlformats.org/officeDocument/2006/relationships/image" Target="media/image381.png"/><Relationship Id="rId34" Type="http://schemas.openxmlformats.org/officeDocument/2006/relationships/image" Target="media/image18.png"/><Relationship Id="rId76" Type="http://schemas.openxmlformats.org/officeDocument/2006/relationships/image" Target="media/image47.png"/><Relationship Id="rId141" Type="http://schemas.openxmlformats.org/officeDocument/2006/relationships/image" Target="media/image93.png"/><Relationship Id="rId379" Type="http://schemas.openxmlformats.org/officeDocument/2006/relationships/hyperlink" Target="https://scratch.mit.edu/projects/609429338" TargetMode="External"/><Relationship Id="rId544" Type="http://schemas.openxmlformats.org/officeDocument/2006/relationships/hyperlink" Target="http://blog.mundomax.com.br/instrumentos-musicais/a-historia-e-a-origem-do-violao/" TargetMode="External"/><Relationship Id="rId7" Type="http://schemas.openxmlformats.org/officeDocument/2006/relationships/footnotes" Target="footnotes.xml"/><Relationship Id="rId183" Type="http://schemas.openxmlformats.org/officeDocument/2006/relationships/oleObject" Target="embeddings/oleObject15.bin"/><Relationship Id="rId239" Type="http://schemas.openxmlformats.org/officeDocument/2006/relationships/image" Target="media/image166.png"/><Relationship Id="rId390" Type="http://schemas.openxmlformats.org/officeDocument/2006/relationships/image" Target="media/image269.png"/><Relationship Id="rId404" Type="http://schemas.openxmlformats.org/officeDocument/2006/relationships/image" Target="media/image283.png"/><Relationship Id="rId446" Type="http://schemas.openxmlformats.org/officeDocument/2006/relationships/image" Target="media/image325.png"/><Relationship Id="rId250" Type="http://schemas.openxmlformats.org/officeDocument/2006/relationships/image" Target="media/image175.png"/><Relationship Id="rId292" Type="http://schemas.openxmlformats.org/officeDocument/2006/relationships/image" Target="media/image202.emf"/><Relationship Id="rId306" Type="http://schemas.openxmlformats.org/officeDocument/2006/relationships/image" Target="media/image211.png"/><Relationship Id="rId488" Type="http://schemas.openxmlformats.org/officeDocument/2006/relationships/image" Target="media/image367.png"/><Relationship Id="rId45" Type="http://schemas.openxmlformats.org/officeDocument/2006/relationships/image" Target="media/image28.png"/><Relationship Id="rId87" Type="http://schemas.openxmlformats.org/officeDocument/2006/relationships/image" Target="media/image56.png"/><Relationship Id="rId110" Type="http://schemas.openxmlformats.org/officeDocument/2006/relationships/image" Target="media/image66.png"/><Relationship Id="rId348" Type="http://schemas.openxmlformats.org/officeDocument/2006/relationships/image" Target="media/image239.emf"/><Relationship Id="rId513" Type="http://schemas.openxmlformats.org/officeDocument/2006/relationships/image" Target="media/image392.png"/><Relationship Id="rId555" Type="http://schemas.openxmlformats.org/officeDocument/2006/relationships/theme" Target="theme/theme1.xml"/><Relationship Id="rId152" Type="http://schemas.openxmlformats.org/officeDocument/2006/relationships/image" Target="media/image104.png"/><Relationship Id="rId194" Type="http://schemas.openxmlformats.org/officeDocument/2006/relationships/image" Target="media/image134.png"/><Relationship Id="rId208" Type="http://schemas.openxmlformats.org/officeDocument/2006/relationships/image" Target="media/image144.emf"/><Relationship Id="rId415" Type="http://schemas.openxmlformats.org/officeDocument/2006/relationships/image" Target="media/image294.png"/><Relationship Id="rId457" Type="http://schemas.openxmlformats.org/officeDocument/2006/relationships/image" Target="media/image336.png"/><Relationship Id="rId261" Type="http://schemas.openxmlformats.org/officeDocument/2006/relationships/oleObject" Target="embeddings/oleObject27.bin"/><Relationship Id="rId499" Type="http://schemas.openxmlformats.org/officeDocument/2006/relationships/image" Target="media/image378.png"/><Relationship Id="rId14" Type="http://schemas.openxmlformats.org/officeDocument/2006/relationships/oleObject" Target="embeddings/oleObject1.bin"/><Relationship Id="rId56" Type="http://schemas.openxmlformats.org/officeDocument/2006/relationships/hyperlink" Target="https://scratch.mit.edu/projects/476585184/" TargetMode="External"/><Relationship Id="rId317" Type="http://schemas.openxmlformats.org/officeDocument/2006/relationships/image" Target="media/image218.png"/><Relationship Id="rId359" Type="http://schemas.openxmlformats.org/officeDocument/2006/relationships/image" Target="media/image246.png"/><Relationship Id="rId524" Type="http://schemas.openxmlformats.org/officeDocument/2006/relationships/image" Target="media/image403.png"/><Relationship Id="rId98" Type="http://schemas.openxmlformats.org/officeDocument/2006/relationships/hyperlink" Target="http://pt.wikipedia.org/wiki/Un&#237;ssono" TargetMode="External"/><Relationship Id="rId121" Type="http://schemas.openxmlformats.org/officeDocument/2006/relationships/image" Target="media/image76.png"/><Relationship Id="rId163" Type="http://schemas.openxmlformats.org/officeDocument/2006/relationships/image" Target="media/image112.png"/><Relationship Id="rId219" Type="http://schemas.openxmlformats.org/officeDocument/2006/relationships/image" Target="media/image151.png"/><Relationship Id="rId370" Type="http://schemas.openxmlformats.org/officeDocument/2006/relationships/oleObject" Target="embeddings/oleObject60.bin"/><Relationship Id="rId426" Type="http://schemas.openxmlformats.org/officeDocument/2006/relationships/image" Target="media/image305.png"/><Relationship Id="rId230" Type="http://schemas.openxmlformats.org/officeDocument/2006/relationships/image" Target="media/image160.png"/><Relationship Id="rId468" Type="http://schemas.openxmlformats.org/officeDocument/2006/relationships/image" Target="media/image347.png"/><Relationship Id="rId25" Type="http://schemas.openxmlformats.org/officeDocument/2006/relationships/image" Target="media/image13.png"/><Relationship Id="rId67" Type="http://schemas.openxmlformats.org/officeDocument/2006/relationships/image" Target="media/image40.png"/><Relationship Id="rId272" Type="http://schemas.openxmlformats.org/officeDocument/2006/relationships/image" Target="media/image188.png"/><Relationship Id="rId328" Type="http://schemas.openxmlformats.org/officeDocument/2006/relationships/oleObject" Target="embeddings/oleObject46.bin"/><Relationship Id="rId535" Type="http://schemas.openxmlformats.org/officeDocument/2006/relationships/hyperlink" Target="http://www.musicaeadoracao.com.br/tecnicos/teoria_musical/teoria_online/index.htm" TargetMode="External"/><Relationship Id="rId132" Type="http://schemas.openxmlformats.org/officeDocument/2006/relationships/image" Target="media/image86.png"/><Relationship Id="rId174" Type="http://schemas.openxmlformats.org/officeDocument/2006/relationships/hyperlink" Target="http://pt.wikipedia.org/wiki/S&#233;tima_menor" TargetMode="External"/><Relationship Id="rId381" Type="http://schemas.openxmlformats.org/officeDocument/2006/relationships/image" Target="media/image260.png"/><Relationship Id="rId241" Type="http://schemas.openxmlformats.org/officeDocument/2006/relationships/image" Target="media/image168.png"/><Relationship Id="rId437" Type="http://schemas.openxmlformats.org/officeDocument/2006/relationships/image" Target="media/image316.png"/><Relationship Id="rId479" Type="http://schemas.openxmlformats.org/officeDocument/2006/relationships/image" Target="media/image358.png"/><Relationship Id="rId36" Type="http://schemas.openxmlformats.org/officeDocument/2006/relationships/image" Target="media/image19.png"/><Relationship Id="rId283" Type="http://schemas.openxmlformats.org/officeDocument/2006/relationships/image" Target="media/image196.emf"/><Relationship Id="rId339" Type="http://schemas.openxmlformats.org/officeDocument/2006/relationships/image" Target="media/image233.emf"/><Relationship Id="rId490" Type="http://schemas.openxmlformats.org/officeDocument/2006/relationships/image" Target="media/image369.png"/><Relationship Id="rId504" Type="http://schemas.openxmlformats.org/officeDocument/2006/relationships/image" Target="media/image383.png"/><Relationship Id="rId546" Type="http://schemas.openxmlformats.org/officeDocument/2006/relationships/hyperlink" Target="http://www.brunoagora.com/2012/06/o-violao-de-normal-tem-6-cordas-onde-as.html" TargetMode="External"/><Relationship Id="rId78" Type="http://schemas.openxmlformats.org/officeDocument/2006/relationships/image" Target="media/image49.emf"/><Relationship Id="rId101" Type="http://schemas.openxmlformats.org/officeDocument/2006/relationships/hyperlink" Target="http://pt.wikipedia.org/w/index.php?title=Quarta_justa&amp;action=edit&amp;redlink=1" TargetMode="External"/><Relationship Id="rId143" Type="http://schemas.openxmlformats.org/officeDocument/2006/relationships/image" Target="media/image95.png"/><Relationship Id="rId185" Type="http://schemas.openxmlformats.org/officeDocument/2006/relationships/image" Target="media/image127.png"/><Relationship Id="rId350" Type="http://schemas.openxmlformats.org/officeDocument/2006/relationships/image" Target="media/image240.png"/><Relationship Id="rId406" Type="http://schemas.openxmlformats.org/officeDocument/2006/relationships/image" Target="media/image285.png"/><Relationship Id="rId9" Type="http://schemas.openxmlformats.org/officeDocument/2006/relationships/image" Target="media/image1.png"/><Relationship Id="rId210" Type="http://schemas.openxmlformats.org/officeDocument/2006/relationships/image" Target="media/image145.png"/><Relationship Id="rId392" Type="http://schemas.openxmlformats.org/officeDocument/2006/relationships/image" Target="media/image271.png"/><Relationship Id="rId448" Type="http://schemas.openxmlformats.org/officeDocument/2006/relationships/image" Target="media/image327.png"/><Relationship Id="rId252" Type="http://schemas.openxmlformats.org/officeDocument/2006/relationships/image" Target="media/image177.png"/><Relationship Id="rId294" Type="http://schemas.openxmlformats.org/officeDocument/2006/relationships/image" Target="media/image203.png"/><Relationship Id="rId308" Type="http://schemas.openxmlformats.org/officeDocument/2006/relationships/oleObject" Target="embeddings/oleObject39.bin"/><Relationship Id="rId515" Type="http://schemas.openxmlformats.org/officeDocument/2006/relationships/image" Target="media/image394.png"/><Relationship Id="rId47" Type="http://schemas.openxmlformats.org/officeDocument/2006/relationships/hyperlink" Target="https://www.youtube.com/watch?v=ibO3TpEYQ6k&amp;ab_channel=ProjetoS%C3%A3oTiago" TargetMode="External"/><Relationship Id="rId89" Type="http://schemas.openxmlformats.org/officeDocument/2006/relationships/image" Target="media/image58.png"/><Relationship Id="rId112" Type="http://schemas.openxmlformats.org/officeDocument/2006/relationships/hyperlink" Target="https://youtu.be/6C6gSUWlfAY" TargetMode="External"/><Relationship Id="rId154" Type="http://schemas.openxmlformats.org/officeDocument/2006/relationships/image" Target="media/image105.png"/><Relationship Id="rId361" Type="http://schemas.openxmlformats.org/officeDocument/2006/relationships/oleObject" Target="embeddings/oleObject57.bin"/><Relationship Id="rId196" Type="http://schemas.openxmlformats.org/officeDocument/2006/relationships/image" Target="media/image136.emf"/><Relationship Id="rId417" Type="http://schemas.openxmlformats.org/officeDocument/2006/relationships/image" Target="media/image296.png"/><Relationship Id="rId459" Type="http://schemas.openxmlformats.org/officeDocument/2006/relationships/image" Target="media/image338.png"/><Relationship Id="rId16" Type="http://schemas.openxmlformats.org/officeDocument/2006/relationships/oleObject" Target="embeddings/oleObject2.bin"/><Relationship Id="rId221" Type="http://schemas.openxmlformats.org/officeDocument/2006/relationships/image" Target="media/image152.png"/><Relationship Id="rId263" Type="http://schemas.openxmlformats.org/officeDocument/2006/relationships/image" Target="media/image183.png"/><Relationship Id="rId319" Type="http://schemas.openxmlformats.org/officeDocument/2006/relationships/oleObject" Target="embeddings/oleObject43.bin"/><Relationship Id="rId470" Type="http://schemas.openxmlformats.org/officeDocument/2006/relationships/image" Target="media/image349.png"/><Relationship Id="rId526" Type="http://schemas.openxmlformats.org/officeDocument/2006/relationships/image" Target="media/image405.png"/><Relationship Id="rId58" Type="http://schemas.openxmlformats.org/officeDocument/2006/relationships/image" Target="media/image34.emf"/><Relationship Id="rId123" Type="http://schemas.openxmlformats.org/officeDocument/2006/relationships/image" Target="media/image78.png"/><Relationship Id="rId330" Type="http://schemas.openxmlformats.org/officeDocument/2006/relationships/image" Target="media/image227.emf"/><Relationship Id="rId165" Type="http://schemas.openxmlformats.org/officeDocument/2006/relationships/image" Target="media/image114.png"/><Relationship Id="rId372" Type="http://schemas.openxmlformats.org/officeDocument/2006/relationships/image" Target="media/image255.emf"/><Relationship Id="rId428" Type="http://schemas.openxmlformats.org/officeDocument/2006/relationships/image" Target="media/image307.png"/><Relationship Id="rId232" Type="http://schemas.openxmlformats.org/officeDocument/2006/relationships/image" Target="media/image162.png"/><Relationship Id="rId274" Type="http://schemas.openxmlformats.org/officeDocument/2006/relationships/image" Target="media/image190.emf"/><Relationship Id="rId481" Type="http://schemas.openxmlformats.org/officeDocument/2006/relationships/image" Target="media/image360.png"/><Relationship Id="rId27" Type="http://schemas.openxmlformats.org/officeDocument/2006/relationships/oleObject" Target="embeddings/oleObject5.bin"/><Relationship Id="rId69" Type="http://schemas.openxmlformats.org/officeDocument/2006/relationships/hyperlink" Target="https://www.youtube.com/watch?v=kJUUjTlLriI&amp;ab_channel=ProjetoS%C3%A3oTiago" TargetMode="External"/><Relationship Id="rId134" Type="http://schemas.openxmlformats.org/officeDocument/2006/relationships/hyperlink" Target="https://studio.youtube.com/video/ES5CewO5bRA/edit" TargetMode="External"/><Relationship Id="rId537" Type="http://schemas.openxmlformats.org/officeDocument/2006/relationships/hyperlink" Target="http://www.sotutorial.com/index.php/category/tutoriais-teorial-musical/" TargetMode="External"/><Relationship Id="rId80" Type="http://schemas.openxmlformats.org/officeDocument/2006/relationships/image" Target="media/image50.emf"/><Relationship Id="rId176" Type="http://schemas.openxmlformats.org/officeDocument/2006/relationships/image" Target="media/image120.png"/><Relationship Id="rId341" Type="http://schemas.openxmlformats.org/officeDocument/2006/relationships/image" Target="media/image234.png"/><Relationship Id="rId383" Type="http://schemas.openxmlformats.org/officeDocument/2006/relationships/image" Target="media/image262.png"/><Relationship Id="rId439" Type="http://schemas.openxmlformats.org/officeDocument/2006/relationships/image" Target="media/image318.png"/><Relationship Id="rId201" Type="http://schemas.openxmlformats.org/officeDocument/2006/relationships/image" Target="media/image139.png"/><Relationship Id="rId243" Type="http://schemas.openxmlformats.org/officeDocument/2006/relationships/image" Target="media/image170.png"/><Relationship Id="rId285" Type="http://schemas.openxmlformats.org/officeDocument/2006/relationships/image" Target="media/image197.png"/><Relationship Id="rId450" Type="http://schemas.openxmlformats.org/officeDocument/2006/relationships/image" Target="media/image329.png"/><Relationship Id="rId506" Type="http://schemas.openxmlformats.org/officeDocument/2006/relationships/image" Target="media/image385.png"/><Relationship Id="rId38" Type="http://schemas.openxmlformats.org/officeDocument/2006/relationships/image" Target="media/image21.png"/><Relationship Id="rId103" Type="http://schemas.openxmlformats.org/officeDocument/2006/relationships/hyperlink" Target="http://pt.wikipedia.org/w/index.php?title=Sexta_(m&#250;sica)&amp;action=edit&amp;redlink=1" TargetMode="External"/><Relationship Id="rId310" Type="http://schemas.openxmlformats.org/officeDocument/2006/relationships/image" Target="media/image214.emf"/><Relationship Id="rId492" Type="http://schemas.openxmlformats.org/officeDocument/2006/relationships/image" Target="media/image371.png"/><Relationship Id="rId548" Type="http://schemas.openxmlformats.org/officeDocument/2006/relationships/hyperlink" Target="http://violaoparainiciantes.com/acordes-com-setima/" TargetMode="External"/><Relationship Id="rId91" Type="http://schemas.openxmlformats.org/officeDocument/2006/relationships/hyperlink" Target="https://youtu.be/mJomqJ5yH30" TargetMode="External"/><Relationship Id="rId145" Type="http://schemas.openxmlformats.org/officeDocument/2006/relationships/image" Target="media/image97.jpeg"/><Relationship Id="rId187" Type="http://schemas.openxmlformats.org/officeDocument/2006/relationships/image" Target="media/image129.png"/><Relationship Id="rId352" Type="http://schemas.openxmlformats.org/officeDocument/2006/relationships/oleObject" Target="embeddings/oleObject54.bin"/><Relationship Id="rId394" Type="http://schemas.openxmlformats.org/officeDocument/2006/relationships/image" Target="media/image273.png"/><Relationship Id="rId408" Type="http://schemas.openxmlformats.org/officeDocument/2006/relationships/image" Target="media/image287.png"/><Relationship Id="rId212" Type="http://schemas.openxmlformats.org/officeDocument/2006/relationships/oleObject" Target="embeddings/oleObject20.bin"/><Relationship Id="rId254" Type="http://schemas.openxmlformats.org/officeDocument/2006/relationships/image" Target="media/image179.png"/><Relationship Id="rId49" Type="http://schemas.openxmlformats.org/officeDocument/2006/relationships/image" Target="media/image31.png"/><Relationship Id="rId114" Type="http://schemas.openxmlformats.org/officeDocument/2006/relationships/image" Target="media/image69.png"/><Relationship Id="rId296" Type="http://schemas.openxmlformats.org/officeDocument/2006/relationships/oleObject" Target="embeddings/oleObject35.bin"/><Relationship Id="rId461" Type="http://schemas.openxmlformats.org/officeDocument/2006/relationships/image" Target="media/image340.png"/><Relationship Id="rId517" Type="http://schemas.openxmlformats.org/officeDocument/2006/relationships/image" Target="media/image396.png"/><Relationship Id="rId60" Type="http://schemas.openxmlformats.org/officeDocument/2006/relationships/image" Target="media/image35.png"/><Relationship Id="rId156" Type="http://schemas.openxmlformats.org/officeDocument/2006/relationships/image" Target="media/image106.png"/><Relationship Id="rId198" Type="http://schemas.openxmlformats.org/officeDocument/2006/relationships/image" Target="media/image137.png"/><Relationship Id="rId321" Type="http://schemas.openxmlformats.org/officeDocument/2006/relationships/image" Target="media/image221.emf"/><Relationship Id="rId363" Type="http://schemas.openxmlformats.org/officeDocument/2006/relationships/image" Target="media/image249.emf"/><Relationship Id="rId419" Type="http://schemas.openxmlformats.org/officeDocument/2006/relationships/image" Target="media/image298.png"/><Relationship Id="rId223" Type="http://schemas.openxmlformats.org/officeDocument/2006/relationships/image" Target="media/image154.png"/><Relationship Id="rId430" Type="http://schemas.openxmlformats.org/officeDocument/2006/relationships/image" Target="media/image309.png"/><Relationship Id="rId18" Type="http://schemas.openxmlformats.org/officeDocument/2006/relationships/oleObject" Target="embeddings/oleObject3.bin"/><Relationship Id="rId265" Type="http://schemas.openxmlformats.org/officeDocument/2006/relationships/hyperlink" Target="https://youtube.com/playlist?list=PLCAVX-O9MrRjLR5aMWP4s-VFnOa5m18h1" TargetMode="External"/><Relationship Id="rId472" Type="http://schemas.openxmlformats.org/officeDocument/2006/relationships/image" Target="media/image351.png"/><Relationship Id="rId528" Type="http://schemas.openxmlformats.org/officeDocument/2006/relationships/hyperlink" Target="http://pt.wikipedia.org/wiki" TargetMode="External"/><Relationship Id="rId125" Type="http://schemas.openxmlformats.org/officeDocument/2006/relationships/image" Target="media/image80.png"/><Relationship Id="rId167" Type="http://schemas.openxmlformats.org/officeDocument/2006/relationships/oleObject" Target="embeddings/oleObject14.bin"/><Relationship Id="rId332" Type="http://schemas.openxmlformats.org/officeDocument/2006/relationships/image" Target="media/image228.png"/><Relationship Id="rId374" Type="http://schemas.openxmlformats.org/officeDocument/2006/relationships/image" Target="media/image256.png"/><Relationship Id="rId71" Type="http://schemas.openxmlformats.org/officeDocument/2006/relationships/hyperlink" Target="https://www.youtube.com/watch?v=LplgipVQifw&amp;ab_channel=ProjetoS%C3%A3oTiago" TargetMode="External"/><Relationship Id="rId234" Type="http://schemas.openxmlformats.org/officeDocument/2006/relationships/image" Target="media/image164.emf"/><Relationship Id="rId2" Type="http://schemas.openxmlformats.org/officeDocument/2006/relationships/customXml" Target="../customXml/item2.xml"/><Relationship Id="rId29" Type="http://schemas.openxmlformats.org/officeDocument/2006/relationships/oleObject" Target="embeddings/oleObject6.bin"/><Relationship Id="rId276" Type="http://schemas.openxmlformats.org/officeDocument/2006/relationships/image" Target="media/image191.png"/><Relationship Id="rId441" Type="http://schemas.openxmlformats.org/officeDocument/2006/relationships/image" Target="media/image320.png"/><Relationship Id="rId483" Type="http://schemas.openxmlformats.org/officeDocument/2006/relationships/image" Target="media/image362.png"/><Relationship Id="rId539" Type="http://schemas.openxmlformats.org/officeDocument/2006/relationships/hyperlink" Target="http://www.violaobrasil.com.br/curso-de-teclado" TargetMode="External"/><Relationship Id="rId40" Type="http://schemas.openxmlformats.org/officeDocument/2006/relationships/image" Target="media/image23.png"/><Relationship Id="rId136" Type="http://schemas.openxmlformats.org/officeDocument/2006/relationships/oleObject" Target="embeddings/oleObject13.bin"/><Relationship Id="rId178" Type="http://schemas.openxmlformats.org/officeDocument/2006/relationships/image" Target="media/image122.png"/><Relationship Id="rId301" Type="http://schemas.openxmlformats.org/officeDocument/2006/relationships/image" Target="media/image208.emf"/><Relationship Id="rId343" Type="http://schemas.openxmlformats.org/officeDocument/2006/relationships/oleObject" Target="embeddings/oleObject51.bin"/><Relationship Id="rId550" Type="http://schemas.openxmlformats.org/officeDocument/2006/relationships/hyperlink" Target="http://www.descomplicandoamusica.com/campo-harmonico/" TargetMode="External"/><Relationship Id="rId82" Type="http://schemas.openxmlformats.org/officeDocument/2006/relationships/image" Target="media/image51.png"/><Relationship Id="rId203" Type="http://schemas.openxmlformats.org/officeDocument/2006/relationships/image" Target="media/image141.emf"/><Relationship Id="rId385" Type="http://schemas.openxmlformats.org/officeDocument/2006/relationships/image" Target="media/image264.png"/><Relationship Id="rId245" Type="http://schemas.openxmlformats.org/officeDocument/2006/relationships/image" Target="media/image172.emf"/><Relationship Id="rId287" Type="http://schemas.openxmlformats.org/officeDocument/2006/relationships/oleObject" Target="embeddings/oleObject32.bin"/><Relationship Id="rId410" Type="http://schemas.openxmlformats.org/officeDocument/2006/relationships/image" Target="media/image289.png"/><Relationship Id="rId452" Type="http://schemas.openxmlformats.org/officeDocument/2006/relationships/image" Target="media/image331.png"/><Relationship Id="rId494" Type="http://schemas.openxmlformats.org/officeDocument/2006/relationships/image" Target="media/image373.png"/><Relationship Id="rId508" Type="http://schemas.openxmlformats.org/officeDocument/2006/relationships/image" Target="media/image387.png"/><Relationship Id="rId105" Type="http://schemas.openxmlformats.org/officeDocument/2006/relationships/hyperlink" Target="http://pt.wikipedia.org/wiki/Oitava" TargetMode="External"/><Relationship Id="rId147" Type="http://schemas.openxmlformats.org/officeDocument/2006/relationships/image" Target="media/image99.png"/><Relationship Id="rId312" Type="http://schemas.openxmlformats.org/officeDocument/2006/relationships/image" Target="media/image215.png"/><Relationship Id="rId354" Type="http://schemas.openxmlformats.org/officeDocument/2006/relationships/image" Target="media/image243.emf"/><Relationship Id="rId51" Type="http://schemas.openxmlformats.org/officeDocument/2006/relationships/oleObject" Target="embeddings/oleObject7.bin"/><Relationship Id="rId93" Type="http://schemas.openxmlformats.org/officeDocument/2006/relationships/hyperlink" Target="https://youtu.be/sfXI8ekGzq4" TargetMode="External"/><Relationship Id="rId189" Type="http://schemas.openxmlformats.org/officeDocument/2006/relationships/image" Target="media/image131.emf"/><Relationship Id="rId396" Type="http://schemas.openxmlformats.org/officeDocument/2006/relationships/image" Target="media/image275.png"/><Relationship Id="rId214" Type="http://schemas.openxmlformats.org/officeDocument/2006/relationships/image" Target="media/image147.png"/><Relationship Id="rId256" Type="http://schemas.openxmlformats.org/officeDocument/2006/relationships/hyperlink" Target="https://www.youtube.com/playlist?list=PLCAVX-O9MrRiaPnEbPVpsvMrqZwQSLevu" TargetMode="External"/><Relationship Id="rId298" Type="http://schemas.openxmlformats.org/officeDocument/2006/relationships/image" Target="media/image206.emf"/><Relationship Id="rId421" Type="http://schemas.openxmlformats.org/officeDocument/2006/relationships/image" Target="media/image300.png"/><Relationship Id="rId463" Type="http://schemas.openxmlformats.org/officeDocument/2006/relationships/image" Target="media/image342.png"/><Relationship Id="rId519" Type="http://schemas.openxmlformats.org/officeDocument/2006/relationships/image" Target="media/image398.png"/><Relationship Id="rId116" Type="http://schemas.openxmlformats.org/officeDocument/2006/relationships/image" Target="media/image71.png"/><Relationship Id="rId158" Type="http://schemas.openxmlformats.org/officeDocument/2006/relationships/image" Target="media/image107.png"/><Relationship Id="rId323" Type="http://schemas.openxmlformats.org/officeDocument/2006/relationships/image" Target="media/image222.png"/><Relationship Id="rId530" Type="http://schemas.openxmlformats.org/officeDocument/2006/relationships/hyperlink" Target="http://pt.wikipedia.org/wiki/Simbologia_da_nota&#231;&#227;o_musical" TargetMode="External"/><Relationship Id="rId20" Type="http://schemas.openxmlformats.org/officeDocument/2006/relationships/oleObject" Target="embeddings/oleObject4.bin"/><Relationship Id="rId62" Type="http://schemas.openxmlformats.org/officeDocument/2006/relationships/image" Target="media/image37.emf"/><Relationship Id="rId365" Type="http://schemas.openxmlformats.org/officeDocument/2006/relationships/image" Target="media/image250.png"/><Relationship Id="rId225" Type="http://schemas.openxmlformats.org/officeDocument/2006/relationships/image" Target="media/image156.png"/><Relationship Id="rId267" Type="http://schemas.openxmlformats.org/officeDocument/2006/relationships/hyperlink" Target="https://youtu.be/nV6Speq9f8" TargetMode="External"/><Relationship Id="rId432" Type="http://schemas.openxmlformats.org/officeDocument/2006/relationships/image" Target="media/image311.png"/><Relationship Id="rId474" Type="http://schemas.openxmlformats.org/officeDocument/2006/relationships/image" Target="media/image353.png"/><Relationship Id="rId127" Type="http://schemas.openxmlformats.org/officeDocument/2006/relationships/image" Target="media/image82.png"/><Relationship Id="rId31" Type="http://schemas.openxmlformats.org/officeDocument/2006/relationships/image" Target="media/image16.png"/><Relationship Id="rId73" Type="http://schemas.openxmlformats.org/officeDocument/2006/relationships/image" Target="media/image44.png"/><Relationship Id="rId169" Type="http://schemas.openxmlformats.org/officeDocument/2006/relationships/image" Target="media/image116.png"/><Relationship Id="rId334" Type="http://schemas.openxmlformats.org/officeDocument/2006/relationships/oleObject" Target="embeddings/oleObject48.bin"/><Relationship Id="rId376" Type="http://schemas.openxmlformats.org/officeDocument/2006/relationships/oleObject" Target="embeddings/oleObject62.bin"/><Relationship Id="rId541" Type="http://schemas.openxmlformats.org/officeDocument/2006/relationships/hyperlink" Target="http://www.walmirsilva.wordpress.com/2008/03/28/posicao-da-mao-direita-no-violao/" TargetMode="External"/><Relationship Id="rId4" Type="http://schemas.openxmlformats.org/officeDocument/2006/relationships/styles" Target="styles.xml"/><Relationship Id="rId180" Type="http://schemas.openxmlformats.org/officeDocument/2006/relationships/image" Target="media/image124.png"/><Relationship Id="rId236" Type="http://schemas.openxmlformats.org/officeDocument/2006/relationships/hyperlink" Target="https://www.youtube.com/playlist?list=PLCAVX-O9MrRgnCUuKabnIyA2wrePT1c6w" TargetMode="External"/><Relationship Id="rId278" Type="http://schemas.openxmlformats.org/officeDocument/2006/relationships/oleObject" Target="embeddings/oleObject29.bin"/><Relationship Id="rId401" Type="http://schemas.openxmlformats.org/officeDocument/2006/relationships/image" Target="media/image280.png"/><Relationship Id="rId443" Type="http://schemas.openxmlformats.org/officeDocument/2006/relationships/image" Target="media/image322.png"/><Relationship Id="rId303" Type="http://schemas.openxmlformats.org/officeDocument/2006/relationships/image" Target="media/image209.png"/><Relationship Id="rId485" Type="http://schemas.openxmlformats.org/officeDocument/2006/relationships/image" Target="media/image364.png"/><Relationship Id="rId42" Type="http://schemas.openxmlformats.org/officeDocument/2006/relationships/image" Target="media/image25.png"/><Relationship Id="rId84" Type="http://schemas.openxmlformats.org/officeDocument/2006/relationships/image" Target="media/image53.png"/><Relationship Id="rId138" Type="http://schemas.openxmlformats.org/officeDocument/2006/relationships/image" Target="media/image90.png"/><Relationship Id="rId345" Type="http://schemas.openxmlformats.org/officeDocument/2006/relationships/image" Target="media/image237.emf"/><Relationship Id="rId387" Type="http://schemas.openxmlformats.org/officeDocument/2006/relationships/image" Target="media/image266.png"/><Relationship Id="rId510" Type="http://schemas.openxmlformats.org/officeDocument/2006/relationships/image" Target="media/image389.png"/><Relationship Id="rId552" Type="http://schemas.openxmlformats.org/officeDocument/2006/relationships/hyperlink" Target="http://www.brunoagora.com/2012/05/tabela-de-acordes-ou-posicoes-parte-1.html" TargetMode="External"/><Relationship Id="rId191" Type="http://schemas.openxmlformats.org/officeDocument/2006/relationships/hyperlink" Target="https://www.youtube.com/watch?v=KPIFEpPr8t4&amp;list=PLCAVX-O9MrRjLyNMDnRvEPFaOnd5zYe35&amp;ab_channel=ProjetoS%C3%A3oTiago" TargetMode="External"/><Relationship Id="rId205" Type="http://schemas.openxmlformats.org/officeDocument/2006/relationships/image" Target="media/image142.png"/><Relationship Id="rId247" Type="http://schemas.openxmlformats.org/officeDocument/2006/relationships/hyperlink" Target="https://www.youtube.com/playlist?list=PLCAVX-O9MrRjQO46zON09nPXJ-vvc4y7M" TargetMode="External"/><Relationship Id="rId412" Type="http://schemas.openxmlformats.org/officeDocument/2006/relationships/image" Target="media/image291.png"/><Relationship Id="rId107" Type="http://schemas.openxmlformats.org/officeDocument/2006/relationships/image" Target="media/image63.png"/><Relationship Id="rId289" Type="http://schemas.openxmlformats.org/officeDocument/2006/relationships/image" Target="media/image200.emf"/><Relationship Id="rId454" Type="http://schemas.openxmlformats.org/officeDocument/2006/relationships/image" Target="media/image333.png"/><Relationship Id="rId496" Type="http://schemas.openxmlformats.org/officeDocument/2006/relationships/image" Target="media/image375.png"/><Relationship Id="rId11" Type="http://schemas.openxmlformats.org/officeDocument/2006/relationships/image" Target="media/image3.png"/><Relationship Id="rId53" Type="http://schemas.openxmlformats.org/officeDocument/2006/relationships/hyperlink" Target="https://scratch.mit.edu/projects/476591028/" TargetMode="External"/><Relationship Id="rId149" Type="http://schemas.openxmlformats.org/officeDocument/2006/relationships/image" Target="media/image101.png"/><Relationship Id="rId314" Type="http://schemas.openxmlformats.org/officeDocument/2006/relationships/oleObject" Target="embeddings/oleObject41.bin"/><Relationship Id="rId356" Type="http://schemas.openxmlformats.org/officeDocument/2006/relationships/image" Target="media/image244.png"/><Relationship Id="rId398" Type="http://schemas.openxmlformats.org/officeDocument/2006/relationships/image" Target="media/image277.png"/><Relationship Id="rId521" Type="http://schemas.openxmlformats.org/officeDocument/2006/relationships/image" Target="media/image400.png"/><Relationship Id="rId95" Type="http://schemas.openxmlformats.org/officeDocument/2006/relationships/image" Target="media/image59.png"/><Relationship Id="rId160" Type="http://schemas.openxmlformats.org/officeDocument/2006/relationships/image" Target="media/image109.png"/><Relationship Id="rId216" Type="http://schemas.openxmlformats.org/officeDocument/2006/relationships/image" Target="media/image149.emf"/><Relationship Id="rId423" Type="http://schemas.openxmlformats.org/officeDocument/2006/relationships/image" Target="media/image302.png"/><Relationship Id="rId258" Type="http://schemas.openxmlformats.org/officeDocument/2006/relationships/oleObject" Target="embeddings/oleObject26.bin"/><Relationship Id="rId465" Type="http://schemas.openxmlformats.org/officeDocument/2006/relationships/image" Target="media/image344.png"/><Relationship Id="rId22" Type="http://schemas.openxmlformats.org/officeDocument/2006/relationships/image" Target="media/image10.png"/><Relationship Id="rId64" Type="http://schemas.openxmlformats.org/officeDocument/2006/relationships/image" Target="media/image38.png"/><Relationship Id="rId118" Type="http://schemas.openxmlformats.org/officeDocument/2006/relationships/image" Target="media/image73.png"/><Relationship Id="rId325" Type="http://schemas.openxmlformats.org/officeDocument/2006/relationships/oleObject" Target="embeddings/oleObject45.bin"/><Relationship Id="rId367" Type="http://schemas.openxmlformats.org/officeDocument/2006/relationships/oleObject" Target="embeddings/oleObject59.bin"/><Relationship Id="rId532" Type="http://schemas.openxmlformats.org/officeDocument/2006/relationships/hyperlink" Target="http://www.correiomusical.com.br/cursoonline.htm" TargetMode="External"/><Relationship Id="rId171" Type="http://schemas.openxmlformats.org/officeDocument/2006/relationships/image" Target="media/image118.png"/><Relationship Id="rId227" Type="http://schemas.openxmlformats.org/officeDocument/2006/relationships/oleObject" Target="embeddings/oleObject22.bin"/><Relationship Id="rId269" Type="http://schemas.openxmlformats.org/officeDocument/2006/relationships/image" Target="media/image186.png"/><Relationship Id="rId434" Type="http://schemas.openxmlformats.org/officeDocument/2006/relationships/image" Target="media/image313.png"/><Relationship Id="rId476" Type="http://schemas.openxmlformats.org/officeDocument/2006/relationships/image" Target="media/image355.png"/><Relationship Id="rId33" Type="http://schemas.openxmlformats.org/officeDocument/2006/relationships/image" Target="media/image17.png"/><Relationship Id="rId129" Type="http://schemas.openxmlformats.org/officeDocument/2006/relationships/hyperlink" Target="https://www.youtube.com/watch?v=pZJs5yU6dXY&amp;ab_channel=ProjetoS%C3%A3oTiago" TargetMode="External"/><Relationship Id="rId280" Type="http://schemas.openxmlformats.org/officeDocument/2006/relationships/image" Target="media/image194.emf"/><Relationship Id="rId336" Type="http://schemas.openxmlformats.org/officeDocument/2006/relationships/image" Target="media/image231.emf"/><Relationship Id="rId501" Type="http://schemas.openxmlformats.org/officeDocument/2006/relationships/image" Target="media/image380.png"/><Relationship Id="rId543" Type="http://schemas.openxmlformats.org/officeDocument/2006/relationships/hyperlink" Target="https://www.violaosambaechoro.com.br/como-aprender-a-tocar-violao-passo-a-passo/" TargetMode="External"/><Relationship Id="rId75" Type="http://schemas.openxmlformats.org/officeDocument/2006/relationships/image" Target="media/image46.png"/><Relationship Id="rId140" Type="http://schemas.openxmlformats.org/officeDocument/2006/relationships/image" Target="media/image92.png"/><Relationship Id="rId182" Type="http://schemas.openxmlformats.org/officeDocument/2006/relationships/image" Target="media/image126.emf"/><Relationship Id="rId378" Type="http://schemas.openxmlformats.org/officeDocument/2006/relationships/oleObject" Target="embeddings/oleObject63.bin"/><Relationship Id="rId403" Type="http://schemas.openxmlformats.org/officeDocument/2006/relationships/image" Target="media/image282.png"/><Relationship Id="rId6" Type="http://schemas.openxmlformats.org/officeDocument/2006/relationships/webSettings" Target="webSettings.xml"/><Relationship Id="rId238" Type="http://schemas.openxmlformats.org/officeDocument/2006/relationships/image" Target="media/image165.png"/><Relationship Id="rId445" Type="http://schemas.openxmlformats.org/officeDocument/2006/relationships/image" Target="media/image324.png"/><Relationship Id="rId487" Type="http://schemas.openxmlformats.org/officeDocument/2006/relationships/image" Target="media/image366.png"/><Relationship Id="rId291" Type="http://schemas.openxmlformats.org/officeDocument/2006/relationships/image" Target="media/image201.png"/><Relationship Id="rId305" Type="http://schemas.openxmlformats.org/officeDocument/2006/relationships/oleObject" Target="embeddings/oleObject38.bin"/><Relationship Id="rId347" Type="http://schemas.openxmlformats.org/officeDocument/2006/relationships/image" Target="media/image238.png"/><Relationship Id="rId512" Type="http://schemas.openxmlformats.org/officeDocument/2006/relationships/image" Target="media/image391.png"/><Relationship Id="rId44" Type="http://schemas.openxmlformats.org/officeDocument/2006/relationships/image" Target="media/image27.png"/><Relationship Id="rId86" Type="http://schemas.openxmlformats.org/officeDocument/2006/relationships/image" Target="media/image55.png"/><Relationship Id="rId151" Type="http://schemas.openxmlformats.org/officeDocument/2006/relationships/image" Target="media/image103.gif"/><Relationship Id="rId389" Type="http://schemas.openxmlformats.org/officeDocument/2006/relationships/image" Target="media/image268.png"/><Relationship Id="rId554" Type="http://schemas.openxmlformats.org/officeDocument/2006/relationships/fontTable" Target="fontTable.xml"/><Relationship Id="rId193" Type="http://schemas.openxmlformats.org/officeDocument/2006/relationships/image" Target="media/image133.png"/><Relationship Id="rId207" Type="http://schemas.openxmlformats.org/officeDocument/2006/relationships/image" Target="media/image143.png"/><Relationship Id="rId249" Type="http://schemas.openxmlformats.org/officeDocument/2006/relationships/image" Target="media/image174.png"/><Relationship Id="rId414" Type="http://schemas.openxmlformats.org/officeDocument/2006/relationships/image" Target="media/image293.png"/><Relationship Id="rId456" Type="http://schemas.openxmlformats.org/officeDocument/2006/relationships/image" Target="media/image335.png"/><Relationship Id="rId498" Type="http://schemas.openxmlformats.org/officeDocument/2006/relationships/image" Target="media/image377.png"/><Relationship Id="rId13" Type="http://schemas.openxmlformats.org/officeDocument/2006/relationships/image" Target="media/image5.png"/><Relationship Id="rId109" Type="http://schemas.openxmlformats.org/officeDocument/2006/relationships/image" Target="media/image65.png"/><Relationship Id="rId260" Type="http://schemas.openxmlformats.org/officeDocument/2006/relationships/image" Target="media/image182.emf"/><Relationship Id="rId316" Type="http://schemas.openxmlformats.org/officeDocument/2006/relationships/oleObject" Target="embeddings/oleObject42.bin"/><Relationship Id="rId523" Type="http://schemas.openxmlformats.org/officeDocument/2006/relationships/image" Target="media/image402.png"/><Relationship Id="rId55" Type="http://schemas.openxmlformats.org/officeDocument/2006/relationships/hyperlink" Target="https://scratch.mit.edu/projects/477140417/" TargetMode="External"/><Relationship Id="rId97" Type="http://schemas.openxmlformats.org/officeDocument/2006/relationships/image" Target="media/image61.png"/><Relationship Id="rId120" Type="http://schemas.openxmlformats.org/officeDocument/2006/relationships/image" Target="media/image75.png"/><Relationship Id="rId358" Type="http://schemas.openxmlformats.org/officeDocument/2006/relationships/oleObject" Target="embeddings/oleObject56.bin"/><Relationship Id="rId162" Type="http://schemas.openxmlformats.org/officeDocument/2006/relationships/image" Target="media/image111.png"/><Relationship Id="rId218" Type="http://schemas.openxmlformats.org/officeDocument/2006/relationships/image" Target="media/image150.png"/><Relationship Id="rId425" Type="http://schemas.openxmlformats.org/officeDocument/2006/relationships/image" Target="media/image304.png"/><Relationship Id="rId467" Type="http://schemas.openxmlformats.org/officeDocument/2006/relationships/image" Target="media/image346.png"/><Relationship Id="rId271" Type="http://schemas.openxmlformats.org/officeDocument/2006/relationships/image" Target="media/image187.png"/><Relationship Id="rId24" Type="http://schemas.openxmlformats.org/officeDocument/2006/relationships/image" Target="media/image12.png"/><Relationship Id="rId66" Type="http://schemas.openxmlformats.org/officeDocument/2006/relationships/oleObject" Target="embeddings/oleObject10.bin"/><Relationship Id="rId131" Type="http://schemas.openxmlformats.org/officeDocument/2006/relationships/image" Target="media/image85.png"/><Relationship Id="rId327" Type="http://schemas.openxmlformats.org/officeDocument/2006/relationships/image" Target="media/image225.emf"/><Relationship Id="rId369" Type="http://schemas.openxmlformats.org/officeDocument/2006/relationships/image" Target="media/image253.emf"/><Relationship Id="rId534" Type="http://schemas.openxmlformats.org/officeDocument/2006/relationships/hyperlink" Target="http://www.musicaeadoracao.com.br/tecnicos/teoria_musical/" TargetMode="External"/><Relationship Id="rId173" Type="http://schemas.openxmlformats.org/officeDocument/2006/relationships/hyperlink" Target="http://pt.wikipedia.org/w/index.php?title=S&#233;tima&amp;action=edit&amp;redlink=1" TargetMode="External"/><Relationship Id="rId229" Type="http://schemas.openxmlformats.org/officeDocument/2006/relationships/image" Target="media/image159.png"/><Relationship Id="rId380" Type="http://schemas.openxmlformats.org/officeDocument/2006/relationships/image" Target="media/image259.png"/><Relationship Id="rId436" Type="http://schemas.openxmlformats.org/officeDocument/2006/relationships/image" Target="media/image315.png"/><Relationship Id="rId240" Type="http://schemas.openxmlformats.org/officeDocument/2006/relationships/image" Target="media/image167.png"/><Relationship Id="rId478" Type="http://schemas.openxmlformats.org/officeDocument/2006/relationships/image" Target="media/image357.png"/><Relationship Id="rId35" Type="http://schemas.openxmlformats.org/officeDocument/2006/relationships/footer" Target="footer2.xml"/><Relationship Id="rId77" Type="http://schemas.openxmlformats.org/officeDocument/2006/relationships/image" Target="media/image48.png"/><Relationship Id="rId100" Type="http://schemas.openxmlformats.org/officeDocument/2006/relationships/hyperlink" Target="http://pt.wikipedia.org/w/index.php?title=Ter&#231;a&amp;action=edit&amp;redlink=1" TargetMode="External"/><Relationship Id="rId282" Type="http://schemas.openxmlformats.org/officeDocument/2006/relationships/image" Target="media/image195.png"/><Relationship Id="rId338" Type="http://schemas.openxmlformats.org/officeDocument/2006/relationships/image" Target="media/image232.png"/><Relationship Id="rId503" Type="http://schemas.openxmlformats.org/officeDocument/2006/relationships/image" Target="media/image382.png"/><Relationship Id="rId545" Type="http://schemas.openxmlformats.org/officeDocument/2006/relationships/hyperlink" Target="http://www.mundodoviolao.com.br/historia/origem-do-violao/" TargetMode="External"/><Relationship Id="rId8" Type="http://schemas.openxmlformats.org/officeDocument/2006/relationships/endnotes" Target="endnotes.xml"/><Relationship Id="rId142" Type="http://schemas.openxmlformats.org/officeDocument/2006/relationships/image" Target="media/image94.jpeg"/><Relationship Id="rId184" Type="http://schemas.openxmlformats.org/officeDocument/2006/relationships/hyperlink" Target="https://www.youtube.com/watch?v=pZuNAn0lG-0&amp;list=PLCAVX-O9MrRh4bKi_oeeky6WoKQGh_dfY" TargetMode="External"/><Relationship Id="rId391" Type="http://schemas.openxmlformats.org/officeDocument/2006/relationships/image" Target="media/image270.png"/><Relationship Id="rId405" Type="http://schemas.openxmlformats.org/officeDocument/2006/relationships/image" Target="media/image284.png"/><Relationship Id="rId447" Type="http://schemas.openxmlformats.org/officeDocument/2006/relationships/image" Target="media/image326.png"/><Relationship Id="rId251" Type="http://schemas.openxmlformats.org/officeDocument/2006/relationships/image" Target="media/image176.png"/><Relationship Id="rId489" Type="http://schemas.openxmlformats.org/officeDocument/2006/relationships/image" Target="media/image368.png"/><Relationship Id="rId46" Type="http://schemas.openxmlformats.org/officeDocument/2006/relationships/image" Target="media/image29.png"/><Relationship Id="rId293" Type="http://schemas.openxmlformats.org/officeDocument/2006/relationships/oleObject" Target="embeddings/oleObject34.bin"/><Relationship Id="rId307" Type="http://schemas.openxmlformats.org/officeDocument/2006/relationships/image" Target="media/image212.emf"/><Relationship Id="rId349" Type="http://schemas.openxmlformats.org/officeDocument/2006/relationships/oleObject" Target="embeddings/oleObject53.bin"/><Relationship Id="rId514" Type="http://schemas.openxmlformats.org/officeDocument/2006/relationships/image" Target="media/image393.png"/><Relationship Id="rId88" Type="http://schemas.openxmlformats.org/officeDocument/2006/relationships/image" Target="media/image57.png"/><Relationship Id="rId111" Type="http://schemas.openxmlformats.org/officeDocument/2006/relationships/image" Target="media/image67.png"/><Relationship Id="rId153" Type="http://schemas.openxmlformats.org/officeDocument/2006/relationships/hyperlink" Target="https://www.youtube.com/watch?v=WcVe74lK1XU&amp;ab_channel=ProjetoS%C3%A3oTiago" TargetMode="External"/><Relationship Id="rId195" Type="http://schemas.openxmlformats.org/officeDocument/2006/relationships/image" Target="media/image135.png"/><Relationship Id="rId209" Type="http://schemas.openxmlformats.org/officeDocument/2006/relationships/oleObject" Target="embeddings/oleObject19.bin"/><Relationship Id="rId360" Type="http://schemas.openxmlformats.org/officeDocument/2006/relationships/image" Target="media/image247.emf"/><Relationship Id="rId416" Type="http://schemas.openxmlformats.org/officeDocument/2006/relationships/image" Target="media/image295.png"/><Relationship Id="rId220" Type="http://schemas.openxmlformats.org/officeDocument/2006/relationships/hyperlink" Target="https://www.youtube.com/watch?v=kqLyhj_GimE&amp;list=PLCAVX-O9MrRiy_Fa4wNWDL1ERGpFd0ii&amp;ab_channel=ProjetoS%C3%A3oTiago" TargetMode="External"/><Relationship Id="rId458" Type="http://schemas.openxmlformats.org/officeDocument/2006/relationships/image" Target="media/image337.png"/><Relationship Id="rId15" Type="http://schemas.openxmlformats.org/officeDocument/2006/relationships/image" Target="media/image6.png"/><Relationship Id="rId57" Type="http://schemas.openxmlformats.org/officeDocument/2006/relationships/hyperlink" Target="https://scratch.mit.edu/projects/476588173/" TargetMode="External"/><Relationship Id="rId262" Type="http://schemas.openxmlformats.org/officeDocument/2006/relationships/hyperlink" Target="https://www.youtube.com/watch?v=cLTI63-2S9A&amp;list=PLCAVX-O9MrRiAFl2q6Cdk-tY9jcqC4liQ&amp;ab_channel=ProjetoS%C3%A3oTiago" TargetMode="External"/><Relationship Id="rId318" Type="http://schemas.openxmlformats.org/officeDocument/2006/relationships/image" Target="media/image219.emf"/><Relationship Id="rId525" Type="http://schemas.openxmlformats.org/officeDocument/2006/relationships/image" Target="media/image404.png"/><Relationship Id="rId99" Type="http://schemas.openxmlformats.org/officeDocument/2006/relationships/hyperlink" Target="http://pt.wikipedia.org/wiki/Segunda" TargetMode="External"/><Relationship Id="rId122" Type="http://schemas.openxmlformats.org/officeDocument/2006/relationships/image" Target="media/image77.png"/><Relationship Id="rId164" Type="http://schemas.openxmlformats.org/officeDocument/2006/relationships/image" Target="media/image113.png"/><Relationship Id="rId371" Type="http://schemas.openxmlformats.org/officeDocument/2006/relationships/image" Target="media/image254.png"/><Relationship Id="rId427" Type="http://schemas.openxmlformats.org/officeDocument/2006/relationships/image" Target="media/image306.png"/><Relationship Id="rId469" Type="http://schemas.openxmlformats.org/officeDocument/2006/relationships/image" Target="media/image348.png"/><Relationship Id="rId26" Type="http://schemas.openxmlformats.org/officeDocument/2006/relationships/image" Target="media/image14.emf"/><Relationship Id="rId231" Type="http://schemas.openxmlformats.org/officeDocument/2006/relationships/image" Target="media/image161.png"/><Relationship Id="rId273" Type="http://schemas.openxmlformats.org/officeDocument/2006/relationships/image" Target="media/image189.png"/><Relationship Id="rId329" Type="http://schemas.openxmlformats.org/officeDocument/2006/relationships/image" Target="media/image226.png"/><Relationship Id="rId480" Type="http://schemas.openxmlformats.org/officeDocument/2006/relationships/image" Target="media/image359.png"/><Relationship Id="rId536" Type="http://schemas.openxmlformats.org/officeDocument/2006/relationships/hyperlink" Target="http://www.mvhp.com.br/teclado8.htm" TargetMode="External"/><Relationship Id="rId68" Type="http://schemas.openxmlformats.org/officeDocument/2006/relationships/image" Target="media/image41.png"/><Relationship Id="rId133" Type="http://schemas.openxmlformats.org/officeDocument/2006/relationships/image" Target="media/image87.png"/><Relationship Id="rId175" Type="http://schemas.openxmlformats.org/officeDocument/2006/relationships/hyperlink" Target="http://pt.wikipedia.org/w/index.php?title=S&#233;tima_maior&amp;action=edit&amp;redlink=1" TargetMode="External"/><Relationship Id="rId340" Type="http://schemas.openxmlformats.org/officeDocument/2006/relationships/oleObject" Target="embeddings/oleObject50.bin"/><Relationship Id="rId200" Type="http://schemas.openxmlformats.org/officeDocument/2006/relationships/hyperlink" Target="https://www.youtube.com/watch?v=jt9f0jOD_hk&amp;list=PLCAVX-O9MrRiZJQkChuz4EoQfVOY58WF&amp;ab_channel=ProjetoS%C3%A3oTiago" TargetMode="External"/><Relationship Id="rId382" Type="http://schemas.openxmlformats.org/officeDocument/2006/relationships/image" Target="media/image261.png"/><Relationship Id="rId438" Type="http://schemas.openxmlformats.org/officeDocument/2006/relationships/image" Target="media/image317.png"/><Relationship Id="rId242" Type="http://schemas.openxmlformats.org/officeDocument/2006/relationships/image" Target="media/image169.png"/><Relationship Id="rId284" Type="http://schemas.openxmlformats.org/officeDocument/2006/relationships/oleObject" Target="embeddings/oleObject31.bin"/><Relationship Id="rId491" Type="http://schemas.openxmlformats.org/officeDocument/2006/relationships/image" Target="media/image370.png"/><Relationship Id="rId505" Type="http://schemas.openxmlformats.org/officeDocument/2006/relationships/image" Target="media/image384.png"/><Relationship Id="rId37" Type="http://schemas.openxmlformats.org/officeDocument/2006/relationships/image" Target="media/image20.png"/><Relationship Id="rId79" Type="http://schemas.openxmlformats.org/officeDocument/2006/relationships/oleObject" Target="embeddings/oleObject11.bin"/><Relationship Id="rId102" Type="http://schemas.openxmlformats.org/officeDocument/2006/relationships/hyperlink" Target="http://pt.wikipedia.org/w/index.php?title=Quinta_justa&amp;action=edit&amp;redlink=1" TargetMode="External"/><Relationship Id="rId144" Type="http://schemas.openxmlformats.org/officeDocument/2006/relationships/image" Target="media/image96.jpeg"/><Relationship Id="rId547" Type="http://schemas.openxmlformats.org/officeDocument/2006/relationships/hyperlink" Target="http://www.cliqueapostilas.com.br/violao/o-nome-das-cordas-de-violao" TargetMode="External"/><Relationship Id="rId90" Type="http://schemas.openxmlformats.org/officeDocument/2006/relationships/hyperlink" Target="https://youtu.be/fwJ0NIb9UZM" TargetMode="External"/><Relationship Id="rId186" Type="http://schemas.openxmlformats.org/officeDocument/2006/relationships/image" Target="media/image128.png"/><Relationship Id="rId351" Type="http://schemas.openxmlformats.org/officeDocument/2006/relationships/image" Target="media/image241.emf"/><Relationship Id="rId393" Type="http://schemas.openxmlformats.org/officeDocument/2006/relationships/image" Target="media/image272.png"/><Relationship Id="rId407" Type="http://schemas.openxmlformats.org/officeDocument/2006/relationships/image" Target="media/image286.png"/><Relationship Id="rId449" Type="http://schemas.openxmlformats.org/officeDocument/2006/relationships/image" Target="media/image328.png"/><Relationship Id="rId211" Type="http://schemas.openxmlformats.org/officeDocument/2006/relationships/image" Target="media/image146.emf"/><Relationship Id="rId253" Type="http://schemas.openxmlformats.org/officeDocument/2006/relationships/image" Target="media/image178.png"/><Relationship Id="rId295" Type="http://schemas.openxmlformats.org/officeDocument/2006/relationships/image" Target="media/image204.emf"/><Relationship Id="rId309" Type="http://schemas.openxmlformats.org/officeDocument/2006/relationships/image" Target="media/image213.png"/><Relationship Id="rId460" Type="http://schemas.openxmlformats.org/officeDocument/2006/relationships/image" Target="media/image339.png"/><Relationship Id="rId516" Type="http://schemas.openxmlformats.org/officeDocument/2006/relationships/image" Target="media/image395.png"/><Relationship Id="rId48" Type="http://schemas.openxmlformats.org/officeDocument/2006/relationships/image" Target="media/image30.png"/><Relationship Id="rId113" Type="http://schemas.openxmlformats.org/officeDocument/2006/relationships/image" Target="media/image68.png"/><Relationship Id="rId320" Type="http://schemas.openxmlformats.org/officeDocument/2006/relationships/image" Target="media/image220.png"/><Relationship Id="rId155" Type="http://schemas.openxmlformats.org/officeDocument/2006/relationships/hyperlink" Target="https://youtu.be/TBb_zvCAEkE" TargetMode="External"/><Relationship Id="rId197" Type="http://schemas.openxmlformats.org/officeDocument/2006/relationships/oleObject" Target="embeddings/oleObject17.bin"/><Relationship Id="rId362" Type="http://schemas.openxmlformats.org/officeDocument/2006/relationships/image" Target="media/image248.png"/><Relationship Id="rId418" Type="http://schemas.openxmlformats.org/officeDocument/2006/relationships/image" Target="media/image297.png"/><Relationship Id="rId222" Type="http://schemas.openxmlformats.org/officeDocument/2006/relationships/image" Target="media/image153.png"/><Relationship Id="rId264" Type="http://schemas.openxmlformats.org/officeDocument/2006/relationships/image" Target="media/image184.png"/><Relationship Id="rId471" Type="http://schemas.openxmlformats.org/officeDocument/2006/relationships/image" Target="media/image350.png"/><Relationship Id="rId17" Type="http://schemas.openxmlformats.org/officeDocument/2006/relationships/image" Target="media/image7.png"/><Relationship Id="rId59" Type="http://schemas.openxmlformats.org/officeDocument/2006/relationships/oleObject" Target="embeddings/oleObject8.bin"/><Relationship Id="rId124" Type="http://schemas.openxmlformats.org/officeDocument/2006/relationships/image" Target="media/image79.png"/><Relationship Id="rId527" Type="http://schemas.openxmlformats.org/officeDocument/2006/relationships/image" Target="media/image406.png"/><Relationship Id="rId70" Type="http://schemas.openxmlformats.org/officeDocument/2006/relationships/image" Target="media/image42.png"/><Relationship Id="rId166" Type="http://schemas.openxmlformats.org/officeDocument/2006/relationships/image" Target="media/image115.emf"/><Relationship Id="rId331" Type="http://schemas.openxmlformats.org/officeDocument/2006/relationships/oleObject" Target="embeddings/oleObject47.bin"/><Relationship Id="rId373" Type="http://schemas.openxmlformats.org/officeDocument/2006/relationships/oleObject" Target="embeddings/oleObject61.bin"/><Relationship Id="rId429" Type="http://schemas.openxmlformats.org/officeDocument/2006/relationships/image" Target="media/image308.png"/><Relationship Id="rId1" Type="http://schemas.openxmlformats.org/officeDocument/2006/relationships/customXml" Target="../customXml/item1.xml"/><Relationship Id="rId233" Type="http://schemas.openxmlformats.org/officeDocument/2006/relationships/image" Target="media/image163.png"/><Relationship Id="rId440" Type="http://schemas.openxmlformats.org/officeDocument/2006/relationships/image" Target="media/image319.png"/><Relationship Id="rId28" Type="http://schemas.openxmlformats.org/officeDocument/2006/relationships/image" Target="media/image15.emf"/><Relationship Id="rId275" Type="http://schemas.openxmlformats.org/officeDocument/2006/relationships/oleObject" Target="embeddings/oleObject28.bin"/><Relationship Id="rId300" Type="http://schemas.openxmlformats.org/officeDocument/2006/relationships/image" Target="media/image207.png"/><Relationship Id="rId482" Type="http://schemas.openxmlformats.org/officeDocument/2006/relationships/image" Target="media/image361.png"/><Relationship Id="rId538" Type="http://schemas.openxmlformats.org/officeDocument/2006/relationships/hyperlink" Target="http://www.violaobrasil.com.br/categoria/curso-de-teclado-e-piano" TargetMode="External"/><Relationship Id="rId81" Type="http://schemas.openxmlformats.org/officeDocument/2006/relationships/oleObject" Target="embeddings/oleObject12.bin"/><Relationship Id="rId135" Type="http://schemas.openxmlformats.org/officeDocument/2006/relationships/image" Target="media/image88.emf"/><Relationship Id="rId177" Type="http://schemas.openxmlformats.org/officeDocument/2006/relationships/image" Target="media/image121.png"/><Relationship Id="rId342" Type="http://schemas.openxmlformats.org/officeDocument/2006/relationships/image" Target="media/image235.emf"/><Relationship Id="rId384" Type="http://schemas.openxmlformats.org/officeDocument/2006/relationships/image" Target="media/image263.png"/><Relationship Id="rId202" Type="http://schemas.openxmlformats.org/officeDocument/2006/relationships/image" Target="media/image140.png"/><Relationship Id="rId244" Type="http://schemas.openxmlformats.org/officeDocument/2006/relationships/image" Target="media/image171.png"/><Relationship Id="rId39" Type="http://schemas.openxmlformats.org/officeDocument/2006/relationships/image" Target="media/image22.png"/><Relationship Id="rId286" Type="http://schemas.openxmlformats.org/officeDocument/2006/relationships/image" Target="media/image198.emf"/><Relationship Id="rId451" Type="http://schemas.openxmlformats.org/officeDocument/2006/relationships/image" Target="media/image330.png"/><Relationship Id="rId493" Type="http://schemas.openxmlformats.org/officeDocument/2006/relationships/image" Target="media/image372.png"/><Relationship Id="rId507" Type="http://schemas.openxmlformats.org/officeDocument/2006/relationships/image" Target="media/image386.png"/><Relationship Id="rId549" Type="http://schemas.openxmlformats.org/officeDocument/2006/relationships/hyperlink" Target="http://www.descomplicandoamusica.com/compasso-musical/" TargetMode="External"/><Relationship Id="rId50" Type="http://schemas.openxmlformats.org/officeDocument/2006/relationships/image" Target="media/image32.emf"/><Relationship Id="rId104" Type="http://schemas.openxmlformats.org/officeDocument/2006/relationships/hyperlink" Target="http://pt.wikipedia.org/w/index.php?title=S&#233;tima&amp;action=edit&amp;redlink=1" TargetMode="External"/><Relationship Id="rId146" Type="http://schemas.openxmlformats.org/officeDocument/2006/relationships/image" Target="media/image98.png"/><Relationship Id="rId188" Type="http://schemas.openxmlformats.org/officeDocument/2006/relationships/image" Target="media/image130.png"/><Relationship Id="rId311" Type="http://schemas.openxmlformats.org/officeDocument/2006/relationships/oleObject" Target="embeddings/oleObject40.bin"/><Relationship Id="rId353" Type="http://schemas.openxmlformats.org/officeDocument/2006/relationships/image" Target="media/image242.png"/><Relationship Id="rId395" Type="http://schemas.openxmlformats.org/officeDocument/2006/relationships/image" Target="media/image274.png"/><Relationship Id="rId409" Type="http://schemas.openxmlformats.org/officeDocument/2006/relationships/image" Target="media/image288.png"/><Relationship Id="rId92" Type="http://schemas.openxmlformats.org/officeDocument/2006/relationships/hyperlink" Target="https://youtu.be/TMz3LDtzSP0" TargetMode="External"/><Relationship Id="rId213" Type="http://schemas.openxmlformats.org/officeDocument/2006/relationships/hyperlink" Target="https://www.youtube.com/watch?v=QvvKuwSlTB0&amp;list=PLCAVX-O9MrRhT1Ve_IMhMT1utPIb6PTOl&amp;ab_channel=ProjetoS%C3%A3oTiago" TargetMode="External"/><Relationship Id="rId420" Type="http://schemas.openxmlformats.org/officeDocument/2006/relationships/image" Target="media/image299.png"/><Relationship Id="rId255" Type="http://schemas.openxmlformats.org/officeDocument/2006/relationships/oleObject" Target="embeddings/oleObject25.bin"/><Relationship Id="rId297" Type="http://schemas.openxmlformats.org/officeDocument/2006/relationships/image" Target="media/image205.png"/><Relationship Id="rId462" Type="http://schemas.openxmlformats.org/officeDocument/2006/relationships/image" Target="media/image341.png"/><Relationship Id="rId518" Type="http://schemas.openxmlformats.org/officeDocument/2006/relationships/image" Target="media/image397.png"/><Relationship Id="rId115" Type="http://schemas.openxmlformats.org/officeDocument/2006/relationships/image" Target="media/image70.png"/><Relationship Id="rId157" Type="http://schemas.openxmlformats.org/officeDocument/2006/relationships/hyperlink" Target="https://youtu.be/8IqVIEav-H4" TargetMode="External"/><Relationship Id="rId322" Type="http://schemas.openxmlformats.org/officeDocument/2006/relationships/oleObject" Target="embeddings/oleObject44.bin"/><Relationship Id="rId364" Type="http://schemas.openxmlformats.org/officeDocument/2006/relationships/oleObject" Target="embeddings/oleObject58.bin"/><Relationship Id="rId61" Type="http://schemas.openxmlformats.org/officeDocument/2006/relationships/image" Target="media/image36.png"/><Relationship Id="rId199" Type="http://schemas.openxmlformats.org/officeDocument/2006/relationships/image" Target="media/image138.png"/><Relationship Id="rId19" Type="http://schemas.openxmlformats.org/officeDocument/2006/relationships/image" Target="media/image8.png"/><Relationship Id="rId224" Type="http://schemas.openxmlformats.org/officeDocument/2006/relationships/image" Target="media/image155.png"/><Relationship Id="rId266" Type="http://schemas.openxmlformats.org/officeDocument/2006/relationships/image" Target="media/image185.png"/><Relationship Id="rId431" Type="http://schemas.openxmlformats.org/officeDocument/2006/relationships/image" Target="media/image310.png"/><Relationship Id="rId473" Type="http://schemas.openxmlformats.org/officeDocument/2006/relationships/image" Target="media/image352.png"/><Relationship Id="rId529" Type="http://schemas.openxmlformats.org/officeDocument/2006/relationships/hyperlink" Target="http://pt.wikipedia.org/wiki/Intervalo_(m&#250;sica)" TargetMode="External"/><Relationship Id="rId30" Type="http://schemas.openxmlformats.org/officeDocument/2006/relationships/hyperlink" Target="https://youtu.be/lHkEqGp-Y0U" TargetMode="External"/><Relationship Id="rId126" Type="http://schemas.openxmlformats.org/officeDocument/2006/relationships/image" Target="media/image81.png"/><Relationship Id="rId168" Type="http://schemas.openxmlformats.org/officeDocument/2006/relationships/hyperlink" Target="https://www.youtube.com/watch?v=ijzS5Uke8vY&amp;list=PLCAVX-O9MrRhdW7iq0CnyTzKfgzOkVZmq" TargetMode="External"/><Relationship Id="rId333" Type="http://schemas.openxmlformats.org/officeDocument/2006/relationships/image" Target="media/image229.emf"/><Relationship Id="rId540" Type="http://schemas.openxmlformats.org/officeDocument/2006/relationships/hyperlink" Target="http://www.violaomandriao.mus.br/dicionario/cifragem.htm" TargetMode="External"/><Relationship Id="rId72" Type="http://schemas.openxmlformats.org/officeDocument/2006/relationships/image" Target="media/image43.png"/><Relationship Id="rId375" Type="http://schemas.openxmlformats.org/officeDocument/2006/relationships/image" Target="media/image257.emf"/><Relationship Id="rId3" Type="http://schemas.openxmlformats.org/officeDocument/2006/relationships/numbering" Target="numbering.xml"/><Relationship Id="rId235" Type="http://schemas.openxmlformats.org/officeDocument/2006/relationships/oleObject" Target="embeddings/oleObject23.bin"/><Relationship Id="rId277" Type="http://schemas.openxmlformats.org/officeDocument/2006/relationships/image" Target="media/image192.emf"/><Relationship Id="rId400" Type="http://schemas.openxmlformats.org/officeDocument/2006/relationships/image" Target="media/image279.png"/><Relationship Id="rId442" Type="http://schemas.openxmlformats.org/officeDocument/2006/relationships/image" Target="media/image321.png"/><Relationship Id="rId484" Type="http://schemas.openxmlformats.org/officeDocument/2006/relationships/image" Target="media/image363.png"/><Relationship Id="rId137" Type="http://schemas.openxmlformats.org/officeDocument/2006/relationships/image" Target="media/image89.png"/><Relationship Id="rId302" Type="http://schemas.openxmlformats.org/officeDocument/2006/relationships/oleObject" Target="embeddings/oleObject37.bin"/><Relationship Id="rId344" Type="http://schemas.openxmlformats.org/officeDocument/2006/relationships/image" Target="media/image236.png"/><Relationship Id="rId41" Type="http://schemas.openxmlformats.org/officeDocument/2006/relationships/image" Target="media/image24.jpeg"/><Relationship Id="rId83" Type="http://schemas.openxmlformats.org/officeDocument/2006/relationships/image" Target="media/image52.png"/><Relationship Id="rId179" Type="http://schemas.openxmlformats.org/officeDocument/2006/relationships/image" Target="media/image123.png"/><Relationship Id="rId386" Type="http://schemas.openxmlformats.org/officeDocument/2006/relationships/image" Target="media/image265.png"/><Relationship Id="rId551" Type="http://schemas.openxmlformats.org/officeDocument/2006/relationships/hyperlink" Target="https://pt.wikipedia.org/wiki/Campo_harm%C3%B4nico" TargetMode="External"/><Relationship Id="rId190" Type="http://schemas.openxmlformats.org/officeDocument/2006/relationships/oleObject" Target="embeddings/oleObject16.bin"/><Relationship Id="rId204" Type="http://schemas.openxmlformats.org/officeDocument/2006/relationships/oleObject" Target="embeddings/oleObject18.bin"/><Relationship Id="rId246" Type="http://schemas.openxmlformats.org/officeDocument/2006/relationships/oleObject" Target="embeddings/oleObject24.bin"/><Relationship Id="rId288" Type="http://schemas.openxmlformats.org/officeDocument/2006/relationships/image" Target="media/image199.png"/><Relationship Id="rId411" Type="http://schemas.openxmlformats.org/officeDocument/2006/relationships/image" Target="media/image290.png"/><Relationship Id="rId453" Type="http://schemas.openxmlformats.org/officeDocument/2006/relationships/image" Target="media/image332.png"/><Relationship Id="rId509" Type="http://schemas.openxmlformats.org/officeDocument/2006/relationships/image" Target="media/image388.png"/><Relationship Id="rId106" Type="http://schemas.openxmlformats.org/officeDocument/2006/relationships/image" Target="media/image62.png"/><Relationship Id="rId313" Type="http://schemas.openxmlformats.org/officeDocument/2006/relationships/image" Target="media/image216.emf"/><Relationship Id="rId495" Type="http://schemas.openxmlformats.org/officeDocument/2006/relationships/image" Target="media/image374.png"/><Relationship Id="rId10" Type="http://schemas.openxmlformats.org/officeDocument/2006/relationships/image" Target="media/image2.png"/><Relationship Id="rId52" Type="http://schemas.openxmlformats.org/officeDocument/2006/relationships/image" Target="media/image33.png"/><Relationship Id="rId94" Type="http://schemas.openxmlformats.org/officeDocument/2006/relationships/hyperlink" Target="https://you.be/KFH4q556Yq4" TargetMode="External"/><Relationship Id="rId148" Type="http://schemas.openxmlformats.org/officeDocument/2006/relationships/image" Target="media/image100.png"/><Relationship Id="rId355" Type="http://schemas.openxmlformats.org/officeDocument/2006/relationships/oleObject" Target="embeddings/oleObject55.bin"/><Relationship Id="rId397" Type="http://schemas.openxmlformats.org/officeDocument/2006/relationships/image" Target="media/image276.png"/><Relationship Id="rId520" Type="http://schemas.openxmlformats.org/officeDocument/2006/relationships/image" Target="media/image399.png"/><Relationship Id="rId215" Type="http://schemas.openxmlformats.org/officeDocument/2006/relationships/image" Target="media/image148.png"/><Relationship Id="rId257" Type="http://schemas.openxmlformats.org/officeDocument/2006/relationships/image" Target="media/image180.png"/><Relationship Id="rId422" Type="http://schemas.openxmlformats.org/officeDocument/2006/relationships/image" Target="media/image301.png"/><Relationship Id="rId464" Type="http://schemas.openxmlformats.org/officeDocument/2006/relationships/image" Target="media/image343.png"/><Relationship Id="rId299" Type="http://schemas.openxmlformats.org/officeDocument/2006/relationships/oleObject" Target="embeddings/oleObject36.bin"/><Relationship Id="rId63" Type="http://schemas.openxmlformats.org/officeDocument/2006/relationships/oleObject" Target="embeddings/oleObject9.bin"/><Relationship Id="rId159" Type="http://schemas.openxmlformats.org/officeDocument/2006/relationships/image" Target="media/image108.png"/><Relationship Id="rId366" Type="http://schemas.openxmlformats.org/officeDocument/2006/relationships/image" Target="media/image251.emf"/><Relationship Id="rId226" Type="http://schemas.openxmlformats.org/officeDocument/2006/relationships/image" Target="media/image157.emf"/><Relationship Id="rId433" Type="http://schemas.openxmlformats.org/officeDocument/2006/relationships/image" Target="media/image312.png"/><Relationship Id="rId74" Type="http://schemas.openxmlformats.org/officeDocument/2006/relationships/image" Target="media/image45.png"/><Relationship Id="rId377" Type="http://schemas.openxmlformats.org/officeDocument/2006/relationships/image" Target="media/image258.emf"/><Relationship Id="rId500" Type="http://schemas.openxmlformats.org/officeDocument/2006/relationships/image" Target="media/image379.png"/><Relationship Id="rId5" Type="http://schemas.openxmlformats.org/officeDocument/2006/relationships/settings" Target="settings.xml"/><Relationship Id="rId237" Type="http://schemas.openxmlformats.org/officeDocument/2006/relationships/hyperlink" Target="https://www.youtube.com/playlist?list=PLCAVX-O9MrRhcUwS_ck0qWuW-YHnAnToP" TargetMode="External"/><Relationship Id="rId444" Type="http://schemas.openxmlformats.org/officeDocument/2006/relationships/image" Target="media/image323.png"/><Relationship Id="rId290" Type="http://schemas.openxmlformats.org/officeDocument/2006/relationships/oleObject" Target="embeddings/oleObject33.bin"/><Relationship Id="rId304" Type="http://schemas.openxmlformats.org/officeDocument/2006/relationships/image" Target="media/image210.emf"/><Relationship Id="rId388" Type="http://schemas.openxmlformats.org/officeDocument/2006/relationships/image" Target="media/image267.png"/><Relationship Id="rId511" Type="http://schemas.openxmlformats.org/officeDocument/2006/relationships/image" Target="media/image390.png"/><Relationship Id="rId85" Type="http://schemas.openxmlformats.org/officeDocument/2006/relationships/image" Target="media/image54.png"/><Relationship Id="rId150" Type="http://schemas.openxmlformats.org/officeDocument/2006/relationships/image" Target="media/image102.png"/><Relationship Id="rId248" Type="http://schemas.openxmlformats.org/officeDocument/2006/relationships/image" Target="media/image173.png"/><Relationship Id="rId455" Type="http://schemas.openxmlformats.org/officeDocument/2006/relationships/image" Target="media/image334.png"/><Relationship Id="rId12" Type="http://schemas.openxmlformats.org/officeDocument/2006/relationships/image" Target="media/image4.png"/><Relationship Id="rId108" Type="http://schemas.openxmlformats.org/officeDocument/2006/relationships/image" Target="media/image64.png"/><Relationship Id="rId315" Type="http://schemas.openxmlformats.org/officeDocument/2006/relationships/image" Target="media/image217.emf"/><Relationship Id="rId522" Type="http://schemas.openxmlformats.org/officeDocument/2006/relationships/image" Target="media/image40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962C6C-51CF-4FF7-94C6-BB8730D3939B}">
  <ds:schemaRefs>
    <ds:schemaRef ds:uri="http://schemas.openxmlformats.org/officeDocument/2006/bibliography"/>
  </ds:schemaRefs>
</ds:datastoreItem>
</file>

<file path=customXml/itemProps2.xml><?xml version="1.0" encoding="utf-8"?>
<ds:datastoreItem xmlns:ds="http://schemas.openxmlformats.org/officeDocument/2006/customXml" ds:itemID="{0FFD0CFB-9CF8-446B-96ED-CB96EA36AA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1464</TotalTime>
  <Pages>73</Pages>
  <Words>14069</Words>
  <Characters>75973</Characters>
  <Application>Microsoft Office Word</Application>
  <DocSecurity>0</DocSecurity>
  <Lines>633</Lines>
  <Paragraphs>179</Paragraphs>
  <ScaleCrop>false</ScaleCrop>
  <HeadingPairs>
    <vt:vector size="2" baseType="variant">
      <vt:variant>
        <vt:lpstr>Título</vt:lpstr>
      </vt:variant>
      <vt:variant>
        <vt:i4>1</vt:i4>
      </vt:variant>
    </vt:vector>
  </HeadingPairs>
  <TitlesOfParts>
    <vt:vector size="1" baseType="lpstr">
      <vt:lpstr>Violão: Origem e característica</vt:lpstr>
    </vt:vector>
  </TitlesOfParts>
  <Company>Tabajara</Company>
  <LinksUpToDate>false</LinksUpToDate>
  <CharactersWithSpaces>89863</CharactersWithSpaces>
  <SharedDoc>false</SharedDoc>
  <HLinks>
    <vt:vector size="1140" baseType="variant">
      <vt:variant>
        <vt:i4>2031682</vt:i4>
      </vt:variant>
      <vt:variant>
        <vt:i4>1158</vt:i4>
      </vt:variant>
      <vt:variant>
        <vt:i4>0</vt:i4>
      </vt:variant>
      <vt:variant>
        <vt:i4>5</vt:i4>
      </vt:variant>
      <vt:variant>
        <vt:lpwstr>http://www.violaomandriao.mus.br/dicionario/cifragem.htm</vt:lpwstr>
      </vt:variant>
      <vt:variant>
        <vt:lpwstr/>
      </vt:variant>
      <vt:variant>
        <vt:i4>8257580</vt:i4>
      </vt:variant>
      <vt:variant>
        <vt:i4>1155</vt:i4>
      </vt:variant>
      <vt:variant>
        <vt:i4>0</vt:i4>
      </vt:variant>
      <vt:variant>
        <vt:i4>5</vt:i4>
      </vt:variant>
      <vt:variant>
        <vt:lpwstr>http://www.violaobrasil.com.br/curso-de-teclado</vt:lpwstr>
      </vt:variant>
      <vt:variant>
        <vt:lpwstr/>
      </vt:variant>
      <vt:variant>
        <vt:i4>1703962</vt:i4>
      </vt:variant>
      <vt:variant>
        <vt:i4>1152</vt:i4>
      </vt:variant>
      <vt:variant>
        <vt:i4>0</vt:i4>
      </vt:variant>
      <vt:variant>
        <vt:i4>5</vt:i4>
      </vt:variant>
      <vt:variant>
        <vt:lpwstr>http://www.violaobrasil.com.br/categoria/curso-de-teclado-e-piano</vt:lpwstr>
      </vt:variant>
      <vt:variant>
        <vt:lpwstr/>
      </vt:variant>
      <vt:variant>
        <vt:i4>3801191</vt:i4>
      </vt:variant>
      <vt:variant>
        <vt:i4>1149</vt:i4>
      </vt:variant>
      <vt:variant>
        <vt:i4>0</vt:i4>
      </vt:variant>
      <vt:variant>
        <vt:i4>5</vt:i4>
      </vt:variant>
      <vt:variant>
        <vt:lpwstr>http://www.sotutorial.com/index.php/category/tutoriais-teorial-musical/</vt:lpwstr>
      </vt:variant>
      <vt:variant>
        <vt:lpwstr/>
      </vt:variant>
      <vt:variant>
        <vt:i4>7340072</vt:i4>
      </vt:variant>
      <vt:variant>
        <vt:i4>1146</vt:i4>
      </vt:variant>
      <vt:variant>
        <vt:i4>0</vt:i4>
      </vt:variant>
      <vt:variant>
        <vt:i4>5</vt:i4>
      </vt:variant>
      <vt:variant>
        <vt:lpwstr>http://www.mvhp.com.br/teclado8.htm</vt:lpwstr>
      </vt:variant>
      <vt:variant>
        <vt:lpwstr/>
      </vt:variant>
      <vt:variant>
        <vt:i4>7012405</vt:i4>
      </vt:variant>
      <vt:variant>
        <vt:i4>1143</vt:i4>
      </vt:variant>
      <vt:variant>
        <vt:i4>0</vt:i4>
      </vt:variant>
      <vt:variant>
        <vt:i4>5</vt:i4>
      </vt:variant>
      <vt:variant>
        <vt:lpwstr>http://www.musicaeadoracao.com.br/tecnicos/teoria_musical/teoria_online/index.htm</vt:lpwstr>
      </vt:variant>
      <vt:variant>
        <vt:lpwstr/>
      </vt:variant>
      <vt:variant>
        <vt:i4>917607</vt:i4>
      </vt:variant>
      <vt:variant>
        <vt:i4>1140</vt:i4>
      </vt:variant>
      <vt:variant>
        <vt:i4>0</vt:i4>
      </vt:variant>
      <vt:variant>
        <vt:i4>5</vt:i4>
      </vt:variant>
      <vt:variant>
        <vt:lpwstr>http://www.musicaeadoracao.com.br/tecnicos/teoria_musical/</vt:lpwstr>
      </vt:variant>
      <vt:variant>
        <vt:lpwstr/>
      </vt:variant>
      <vt:variant>
        <vt:i4>2621443</vt:i4>
      </vt:variant>
      <vt:variant>
        <vt:i4>1137</vt:i4>
      </vt:variant>
      <vt:variant>
        <vt:i4>0</vt:i4>
      </vt:variant>
      <vt:variant>
        <vt:i4>5</vt:i4>
      </vt:variant>
      <vt:variant>
        <vt:lpwstr>http://www.marcelomelloweb.kinghost.net/mmtecnico_estruturacao07.pdf</vt:lpwstr>
      </vt:variant>
      <vt:variant>
        <vt:lpwstr/>
      </vt:variant>
      <vt:variant>
        <vt:i4>4784199</vt:i4>
      </vt:variant>
      <vt:variant>
        <vt:i4>1134</vt:i4>
      </vt:variant>
      <vt:variant>
        <vt:i4>0</vt:i4>
      </vt:variant>
      <vt:variant>
        <vt:i4>5</vt:i4>
      </vt:variant>
      <vt:variant>
        <vt:lpwstr>http://www.correiomusical.com.br/cursoonline.htm</vt:lpwstr>
      </vt:variant>
      <vt:variant>
        <vt:lpwstr/>
      </vt:variant>
      <vt:variant>
        <vt:i4>7536659</vt:i4>
      </vt:variant>
      <vt:variant>
        <vt:i4>1131</vt:i4>
      </vt:variant>
      <vt:variant>
        <vt:i4>0</vt:i4>
      </vt:variant>
      <vt:variant>
        <vt:i4>5</vt:i4>
      </vt:variant>
      <vt:variant>
        <vt:lpwstr>http://pt.wikipedia.org/wiki/Transposi%C3%A7%C3%A3o_(m%C3%BAsica)</vt:lpwstr>
      </vt:variant>
      <vt:variant>
        <vt:lpwstr/>
      </vt:variant>
      <vt:variant>
        <vt:i4>2555997</vt:i4>
      </vt:variant>
      <vt:variant>
        <vt:i4>1128</vt:i4>
      </vt:variant>
      <vt:variant>
        <vt:i4>0</vt:i4>
      </vt:variant>
      <vt:variant>
        <vt:i4>5</vt:i4>
      </vt:variant>
      <vt:variant>
        <vt:lpwstr>http://pt.wikipedia.org/wiki/Simbologia_da_nota%C3%A7%C3%A3o_musical</vt:lpwstr>
      </vt:variant>
      <vt:variant>
        <vt:lpwstr/>
      </vt:variant>
      <vt:variant>
        <vt:i4>917539</vt:i4>
      </vt:variant>
      <vt:variant>
        <vt:i4>1125</vt:i4>
      </vt:variant>
      <vt:variant>
        <vt:i4>0</vt:i4>
      </vt:variant>
      <vt:variant>
        <vt:i4>5</vt:i4>
      </vt:variant>
      <vt:variant>
        <vt:lpwstr>http://pt.wikipedia.org/wiki/Intervalo_(m%C3%BAsica)</vt:lpwstr>
      </vt:variant>
      <vt:variant>
        <vt:lpwstr/>
      </vt:variant>
      <vt:variant>
        <vt:i4>655360</vt:i4>
      </vt:variant>
      <vt:variant>
        <vt:i4>1122</vt:i4>
      </vt:variant>
      <vt:variant>
        <vt:i4>0</vt:i4>
      </vt:variant>
      <vt:variant>
        <vt:i4>5</vt:i4>
      </vt:variant>
      <vt:variant>
        <vt:lpwstr>http://pt.wikipedia.org/wiki</vt:lpwstr>
      </vt:variant>
      <vt:variant>
        <vt:lpwstr/>
      </vt:variant>
      <vt:variant>
        <vt:i4>6553637</vt:i4>
      </vt:variant>
      <vt:variant>
        <vt:i4>1119</vt:i4>
      </vt:variant>
      <vt:variant>
        <vt:i4>0</vt:i4>
      </vt:variant>
      <vt:variant>
        <vt:i4>5</vt:i4>
      </vt:variant>
      <vt:variant>
        <vt:lpwstr>http://pt.wikipedia.org/wiki/Metr%C3%B4nomo</vt:lpwstr>
      </vt:variant>
      <vt:variant>
        <vt:lpwstr/>
      </vt:variant>
      <vt:variant>
        <vt:i4>2818092</vt:i4>
      </vt:variant>
      <vt:variant>
        <vt:i4>1116</vt:i4>
      </vt:variant>
      <vt:variant>
        <vt:i4>0</vt:i4>
      </vt:variant>
      <vt:variant>
        <vt:i4>5</vt:i4>
      </vt:variant>
      <vt:variant>
        <vt:lpwstr>http://pt.wikipedia.org/w/index.php?title=Prestissimo&amp;action=edit&amp;redlink=1</vt:lpwstr>
      </vt:variant>
      <vt:variant>
        <vt:lpwstr/>
      </vt:variant>
      <vt:variant>
        <vt:i4>7077918</vt:i4>
      </vt:variant>
      <vt:variant>
        <vt:i4>1113</vt:i4>
      </vt:variant>
      <vt:variant>
        <vt:i4>0</vt:i4>
      </vt:variant>
      <vt:variant>
        <vt:i4>5</vt:i4>
      </vt:variant>
      <vt:variant>
        <vt:lpwstr>http://pt.wikipedia.org/w/index.php?title=Presto_(andamento)&amp;action=edit&amp;redlink=1</vt:lpwstr>
      </vt:variant>
      <vt:variant>
        <vt:lpwstr/>
      </vt:variant>
      <vt:variant>
        <vt:i4>2228270</vt:i4>
      </vt:variant>
      <vt:variant>
        <vt:i4>1110</vt:i4>
      </vt:variant>
      <vt:variant>
        <vt:i4>0</vt:i4>
      </vt:variant>
      <vt:variant>
        <vt:i4>5</vt:i4>
      </vt:variant>
      <vt:variant>
        <vt:lpwstr>http://pt.wikipedia.org/w/index.php?title=Vivacissimo&amp;action=edit&amp;redlink=1</vt:lpwstr>
      </vt:variant>
      <vt:variant>
        <vt:lpwstr/>
      </vt:variant>
      <vt:variant>
        <vt:i4>6881319</vt:i4>
      </vt:variant>
      <vt:variant>
        <vt:i4>1107</vt:i4>
      </vt:variant>
      <vt:variant>
        <vt:i4>0</vt:i4>
      </vt:variant>
      <vt:variant>
        <vt:i4>5</vt:i4>
      </vt:variant>
      <vt:variant>
        <vt:lpwstr>http://pt.wikipedia.org/wiki/Vivace</vt:lpwstr>
      </vt:variant>
      <vt:variant>
        <vt:lpwstr/>
      </vt:variant>
      <vt:variant>
        <vt:i4>1048674</vt:i4>
      </vt:variant>
      <vt:variant>
        <vt:i4>1104</vt:i4>
      </vt:variant>
      <vt:variant>
        <vt:i4>0</vt:i4>
      </vt:variant>
      <vt:variant>
        <vt:i4>5</vt:i4>
      </vt:variant>
      <vt:variant>
        <vt:lpwstr>http://pt.wikipedia.org/wiki/Allegro_(andamento)</vt:lpwstr>
      </vt:variant>
      <vt:variant>
        <vt:lpwstr/>
      </vt:variant>
      <vt:variant>
        <vt:i4>6291457</vt:i4>
      </vt:variant>
      <vt:variant>
        <vt:i4>1101</vt:i4>
      </vt:variant>
      <vt:variant>
        <vt:i4>0</vt:i4>
      </vt:variant>
      <vt:variant>
        <vt:i4>5</vt:i4>
      </vt:variant>
      <vt:variant>
        <vt:lpwstr>http://pt.wikipedia.org/wiki/Allegro_ma_non_troppo</vt:lpwstr>
      </vt:variant>
      <vt:variant>
        <vt:lpwstr/>
      </vt:variant>
      <vt:variant>
        <vt:i4>1638470</vt:i4>
      </vt:variant>
      <vt:variant>
        <vt:i4>1098</vt:i4>
      </vt:variant>
      <vt:variant>
        <vt:i4>0</vt:i4>
      </vt:variant>
      <vt:variant>
        <vt:i4>5</vt:i4>
      </vt:variant>
      <vt:variant>
        <vt:lpwstr>http://pt.wikipedia.org/w/index.php?title=Moderato&amp;action=edit&amp;redlink=1</vt:lpwstr>
      </vt:variant>
      <vt:variant>
        <vt:lpwstr/>
      </vt:variant>
      <vt:variant>
        <vt:i4>4718677</vt:i4>
      </vt:variant>
      <vt:variant>
        <vt:i4>1095</vt:i4>
      </vt:variant>
      <vt:variant>
        <vt:i4>0</vt:i4>
      </vt:variant>
      <vt:variant>
        <vt:i4>5</vt:i4>
      </vt:variant>
      <vt:variant>
        <vt:lpwstr>http://pt.wikipedia.org/w/index.php?title=Andantino&amp;action=edit&amp;redlink=1</vt:lpwstr>
      </vt:variant>
      <vt:variant>
        <vt:lpwstr/>
      </vt:variant>
      <vt:variant>
        <vt:i4>3866707</vt:i4>
      </vt:variant>
      <vt:variant>
        <vt:i4>1092</vt:i4>
      </vt:variant>
      <vt:variant>
        <vt:i4>0</vt:i4>
      </vt:variant>
      <vt:variant>
        <vt:i4>5</vt:i4>
      </vt:variant>
      <vt:variant>
        <vt:lpwstr>http://pt.wikipedia.org/w/index.php?title=Andante_(m%C3%BAsica)&amp;action=edit&amp;redlink=1</vt:lpwstr>
      </vt:variant>
      <vt:variant>
        <vt:lpwstr/>
      </vt:variant>
      <vt:variant>
        <vt:i4>5177418</vt:i4>
      </vt:variant>
      <vt:variant>
        <vt:i4>1089</vt:i4>
      </vt:variant>
      <vt:variant>
        <vt:i4>0</vt:i4>
      </vt:variant>
      <vt:variant>
        <vt:i4>5</vt:i4>
      </vt:variant>
      <vt:variant>
        <vt:lpwstr>http://pt.wikipedia.org/w/index.php?title=Adagietto&amp;action=edit&amp;redlink=1</vt:lpwstr>
      </vt:variant>
      <vt:variant>
        <vt:lpwstr/>
      </vt:variant>
      <vt:variant>
        <vt:i4>6488108</vt:i4>
      </vt:variant>
      <vt:variant>
        <vt:i4>1086</vt:i4>
      </vt:variant>
      <vt:variant>
        <vt:i4>0</vt:i4>
      </vt:variant>
      <vt:variant>
        <vt:i4>5</vt:i4>
      </vt:variant>
      <vt:variant>
        <vt:lpwstr>http://pt.wikipedia.org/wiki/Adagio</vt:lpwstr>
      </vt:variant>
      <vt:variant>
        <vt:lpwstr/>
      </vt:variant>
      <vt:variant>
        <vt:i4>6750270</vt:i4>
      </vt:variant>
      <vt:variant>
        <vt:i4>1083</vt:i4>
      </vt:variant>
      <vt:variant>
        <vt:i4>0</vt:i4>
      </vt:variant>
      <vt:variant>
        <vt:i4>5</vt:i4>
      </vt:variant>
      <vt:variant>
        <vt:lpwstr>http://pt.wikipedia.org/wiki/Lento</vt:lpwstr>
      </vt:variant>
      <vt:variant>
        <vt:lpwstr/>
      </vt:variant>
      <vt:variant>
        <vt:i4>4849749</vt:i4>
      </vt:variant>
      <vt:variant>
        <vt:i4>1080</vt:i4>
      </vt:variant>
      <vt:variant>
        <vt:i4>0</vt:i4>
      </vt:variant>
      <vt:variant>
        <vt:i4>5</vt:i4>
      </vt:variant>
      <vt:variant>
        <vt:lpwstr>http://pt.wikipedia.org/w/index.php?title=Larghetto&amp;action=edit&amp;redlink=1</vt:lpwstr>
      </vt:variant>
      <vt:variant>
        <vt:lpwstr/>
      </vt:variant>
      <vt:variant>
        <vt:i4>7143510</vt:i4>
      </vt:variant>
      <vt:variant>
        <vt:i4>1077</vt:i4>
      </vt:variant>
      <vt:variant>
        <vt:i4>0</vt:i4>
      </vt:variant>
      <vt:variant>
        <vt:i4>5</vt:i4>
      </vt:variant>
      <vt:variant>
        <vt:lpwstr>http://pt.wikipedia.org/w/index.php?title=Largo_(andamento)&amp;action=edit&amp;redlink=1</vt:lpwstr>
      </vt:variant>
      <vt:variant>
        <vt:lpwstr/>
      </vt:variant>
      <vt:variant>
        <vt:i4>2883643</vt:i4>
      </vt:variant>
      <vt:variant>
        <vt:i4>1074</vt:i4>
      </vt:variant>
      <vt:variant>
        <vt:i4>0</vt:i4>
      </vt:variant>
      <vt:variant>
        <vt:i4>5</vt:i4>
      </vt:variant>
      <vt:variant>
        <vt:lpwstr>http://pt.wikipedia.org/w/index.php?title=Larghissimo&amp;action=edit&amp;redlink=1</vt:lpwstr>
      </vt:variant>
      <vt:variant>
        <vt:lpwstr/>
      </vt:variant>
      <vt:variant>
        <vt:i4>7274564</vt:i4>
      </vt:variant>
      <vt:variant>
        <vt:i4>1071</vt:i4>
      </vt:variant>
      <vt:variant>
        <vt:i4>0</vt:i4>
      </vt:variant>
      <vt:variant>
        <vt:i4>5</vt:i4>
      </vt:variant>
      <vt:variant>
        <vt:lpwstr>http://pt.wikipedia.org/w/index.php?title=Grave_(andamento)&amp;action=edit&amp;redlink=1</vt:lpwstr>
      </vt:variant>
      <vt:variant>
        <vt:lpwstr/>
      </vt:variant>
      <vt:variant>
        <vt:i4>7077944</vt:i4>
      </vt:variant>
      <vt:variant>
        <vt:i4>1068</vt:i4>
      </vt:variant>
      <vt:variant>
        <vt:i4>0</vt:i4>
      </vt:variant>
      <vt:variant>
        <vt:i4>5</vt:i4>
      </vt:variant>
      <vt:variant>
        <vt:lpwstr>http://pt.wikipedia.org/w/index.php?title=Gravissimo&amp;action=edit&amp;redlink=1</vt:lpwstr>
      </vt:variant>
      <vt:variant>
        <vt:lpwstr/>
      </vt:variant>
      <vt:variant>
        <vt:i4>8257589</vt:i4>
      </vt:variant>
      <vt:variant>
        <vt:i4>1065</vt:i4>
      </vt:variant>
      <vt:variant>
        <vt:i4>0</vt:i4>
      </vt:variant>
      <vt:variant>
        <vt:i4>5</vt:i4>
      </vt:variant>
      <vt:variant>
        <vt:lpwstr>http://pt.wikipedia.org/wiki/Batidas_por_minuto</vt:lpwstr>
      </vt:variant>
      <vt:variant>
        <vt:lpwstr/>
      </vt:variant>
      <vt:variant>
        <vt:i4>7143479</vt:i4>
      </vt:variant>
      <vt:variant>
        <vt:i4>1062</vt:i4>
      </vt:variant>
      <vt:variant>
        <vt:i4>0</vt:i4>
      </vt:variant>
      <vt:variant>
        <vt:i4>5</vt:i4>
      </vt:variant>
      <vt:variant>
        <vt:lpwstr>http://pt.wikipedia.org/wiki/Compositor</vt:lpwstr>
      </vt:variant>
      <vt:variant>
        <vt:lpwstr/>
      </vt:variant>
      <vt:variant>
        <vt:i4>5046373</vt:i4>
      </vt:variant>
      <vt:variant>
        <vt:i4>1059</vt:i4>
      </vt:variant>
      <vt:variant>
        <vt:i4>0</vt:i4>
      </vt:variant>
      <vt:variant>
        <vt:i4>5</vt:i4>
      </vt:variant>
      <vt:variant>
        <vt:lpwstr>http://pt.wikipedia.org/wiki/L%C3%ADngua_italiana</vt:lpwstr>
      </vt:variant>
      <vt:variant>
        <vt:lpwstr/>
      </vt:variant>
      <vt:variant>
        <vt:i4>7208967</vt:i4>
      </vt:variant>
      <vt:variant>
        <vt:i4>1056</vt:i4>
      </vt:variant>
      <vt:variant>
        <vt:i4>0</vt:i4>
      </vt:variant>
      <vt:variant>
        <vt:i4>5</vt:i4>
      </vt:variant>
      <vt:variant>
        <vt:lpwstr>http://pt.wikipedia.org/wiki/Nota%C3%A7%C3%A3o_musical</vt:lpwstr>
      </vt:variant>
      <vt:variant>
        <vt:lpwstr/>
      </vt:variant>
      <vt:variant>
        <vt:i4>4718667</vt:i4>
      </vt:variant>
      <vt:variant>
        <vt:i4>1053</vt:i4>
      </vt:variant>
      <vt:variant>
        <vt:i4>0</vt:i4>
      </vt:variant>
      <vt:variant>
        <vt:i4>5</vt:i4>
      </vt:variant>
      <vt:variant>
        <vt:lpwstr>http://pt.wikipedia.org/wiki/M%C3%BAsica</vt:lpwstr>
      </vt:variant>
      <vt:variant>
        <vt:lpwstr/>
      </vt:variant>
      <vt:variant>
        <vt:i4>5046373</vt:i4>
      </vt:variant>
      <vt:variant>
        <vt:i4>1050</vt:i4>
      </vt:variant>
      <vt:variant>
        <vt:i4>0</vt:i4>
      </vt:variant>
      <vt:variant>
        <vt:i4>5</vt:i4>
      </vt:variant>
      <vt:variant>
        <vt:lpwstr>http://pt.wikipedia.org/wiki/L%C3%ADngua_italiana</vt:lpwstr>
      </vt:variant>
      <vt:variant>
        <vt:lpwstr/>
      </vt:variant>
      <vt:variant>
        <vt:i4>720992</vt:i4>
      </vt:variant>
      <vt:variant>
        <vt:i4>1047</vt:i4>
      </vt:variant>
      <vt:variant>
        <vt:i4>0</vt:i4>
      </vt:variant>
      <vt:variant>
        <vt:i4>5</vt:i4>
      </vt:variant>
      <vt:variant>
        <vt:lpwstr>http://pt.wikipedia.org/wiki/Compasso_(m%C3%BAsica)</vt:lpwstr>
      </vt:variant>
      <vt:variant>
        <vt:lpwstr/>
      </vt:variant>
      <vt:variant>
        <vt:i4>7536685</vt:i4>
      </vt:variant>
      <vt:variant>
        <vt:i4>1044</vt:i4>
      </vt:variant>
      <vt:variant>
        <vt:i4>0</vt:i4>
      </vt:variant>
      <vt:variant>
        <vt:i4>5</vt:i4>
      </vt:variant>
      <vt:variant>
        <vt:lpwstr>http://pt.wikipedia.org/wiki/Velocidade</vt:lpwstr>
      </vt:variant>
      <vt:variant>
        <vt:lpwstr/>
      </vt:variant>
      <vt:variant>
        <vt:i4>1048685</vt:i4>
      </vt:variant>
      <vt:variant>
        <vt:i4>1041</vt:i4>
      </vt:variant>
      <vt:variant>
        <vt:i4>0</vt:i4>
      </vt:variant>
      <vt:variant>
        <vt:i4>5</vt:i4>
      </vt:variant>
      <vt:variant>
        <vt:lpwstr>http://pt.wikipedia.org/wiki/Coda_(m%C3%BAsica)</vt:lpwstr>
      </vt:variant>
      <vt:variant>
        <vt:lpwstr/>
      </vt:variant>
      <vt:variant>
        <vt:i4>655378</vt:i4>
      </vt:variant>
      <vt:variant>
        <vt:i4>1035</vt:i4>
      </vt:variant>
      <vt:variant>
        <vt:i4>0</vt:i4>
      </vt:variant>
      <vt:variant>
        <vt:i4>5</vt:i4>
      </vt:variant>
      <vt:variant>
        <vt:lpwstr>http://pt.wikipedia.org/wiki/Ficheiro:Music-coda.png</vt:lpwstr>
      </vt:variant>
      <vt:variant>
        <vt:lpwstr/>
      </vt:variant>
      <vt:variant>
        <vt:i4>5636163</vt:i4>
      </vt:variant>
      <vt:variant>
        <vt:i4>1032</vt:i4>
      </vt:variant>
      <vt:variant>
        <vt:i4>0</vt:i4>
      </vt:variant>
      <vt:variant>
        <vt:i4>5</vt:i4>
      </vt:variant>
      <vt:variant>
        <vt:lpwstr>http://pt.wikipedia.org/w/index.php?title=Segno&amp;action=edit&amp;redlink=1</vt:lpwstr>
      </vt:variant>
      <vt:variant>
        <vt:lpwstr/>
      </vt:variant>
      <vt:variant>
        <vt:i4>5767262</vt:i4>
      </vt:variant>
      <vt:variant>
        <vt:i4>1026</vt:i4>
      </vt:variant>
      <vt:variant>
        <vt:i4>0</vt:i4>
      </vt:variant>
      <vt:variant>
        <vt:i4>5</vt:i4>
      </vt:variant>
      <vt:variant>
        <vt:lpwstr>http://pt.wikipedia.org/wiki/Ficheiro:Music-segno.png</vt:lpwstr>
      </vt:variant>
      <vt:variant>
        <vt:lpwstr/>
      </vt:variant>
      <vt:variant>
        <vt:i4>6815819</vt:i4>
      </vt:variant>
      <vt:variant>
        <vt:i4>1023</vt:i4>
      </vt:variant>
      <vt:variant>
        <vt:i4>0</vt:i4>
      </vt:variant>
      <vt:variant>
        <vt:i4>5</vt:i4>
      </vt:variant>
      <vt:variant>
        <vt:lpwstr>http://pt.wikipedia.org/w/index.php?title=Dal_segno&amp;action=edit&amp;redlink=1</vt:lpwstr>
      </vt:variant>
      <vt:variant>
        <vt:lpwstr/>
      </vt:variant>
      <vt:variant>
        <vt:i4>1966102</vt:i4>
      </vt:variant>
      <vt:variant>
        <vt:i4>1017</vt:i4>
      </vt:variant>
      <vt:variant>
        <vt:i4>0</vt:i4>
      </vt:variant>
      <vt:variant>
        <vt:i4>5</vt:i4>
      </vt:variant>
      <vt:variant>
        <vt:lpwstr>http://pt.wikipedia.org/wiki/Ficheiro:Music-dalsegno.png</vt:lpwstr>
      </vt:variant>
      <vt:variant>
        <vt:lpwstr/>
      </vt:variant>
      <vt:variant>
        <vt:i4>4128861</vt:i4>
      </vt:variant>
      <vt:variant>
        <vt:i4>1014</vt:i4>
      </vt:variant>
      <vt:variant>
        <vt:i4>0</vt:i4>
      </vt:variant>
      <vt:variant>
        <vt:i4>5</vt:i4>
      </vt:variant>
      <vt:variant>
        <vt:lpwstr>http://pt.wikipedia.org/wiki/Da_capo</vt:lpwstr>
      </vt:variant>
      <vt:variant>
        <vt:lpwstr/>
      </vt:variant>
      <vt:variant>
        <vt:i4>7012450</vt:i4>
      </vt:variant>
      <vt:variant>
        <vt:i4>1008</vt:i4>
      </vt:variant>
      <vt:variant>
        <vt:i4>0</vt:i4>
      </vt:variant>
      <vt:variant>
        <vt:i4>5</vt:i4>
      </vt:variant>
      <vt:variant>
        <vt:lpwstr>http://pt.wikipedia.org/wiki/Ficheiro:Music-dacapo.png</vt:lpwstr>
      </vt:variant>
      <vt:variant>
        <vt:lpwstr/>
      </vt:variant>
      <vt:variant>
        <vt:i4>4718682</vt:i4>
      </vt:variant>
      <vt:variant>
        <vt:i4>1002</vt:i4>
      </vt:variant>
      <vt:variant>
        <vt:i4>0</vt:i4>
      </vt:variant>
      <vt:variant>
        <vt:i4>5</vt:i4>
      </vt:variant>
      <vt:variant>
        <vt:lpwstr>http://pt.wikipedia.org/wiki/Ficheiro:Music-volte.png</vt:lpwstr>
      </vt:variant>
      <vt:variant>
        <vt:lpwstr/>
      </vt:variant>
      <vt:variant>
        <vt:i4>6357095</vt:i4>
      </vt:variant>
      <vt:variant>
        <vt:i4>996</vt:i4>
      </vt:variant>
      <vt:variant>
        <vt:i4>0</vt:i4>
      </vt:variant>
      <vt:variant>
        <vt:i4>5</vt:i4>
      </vt:variant>
      <vt:variant>
        <vt:lpwstr>http://pt.wikipedia.org/wiki/Ficheiro:Music-simile.png</vt:lpwstr>
      </vt:variant>
      <vt:variant>
        <vt:lpwstr/>
      </vt:variant>
      <vt:variant>
        <vt:i4>3866684</vt:i4>
      </vt:variant>
      <vt:variant>
        <vt:i4>993</vt:i4>
      </vt:variant>
      <vt:variant>
        <vt:i4>0</vt:i4>
      </vt:variant>
      <vt:variant>
        <vt:i4>5</vt:i4>
      </vt:variant>
      <vt:variant>
        <vt:lpwstr>http://pt.wikipedia.org/w/index.php?title=Rittornello&amp;action=edit&amp;redlink=1</vt:lpwstr>
      </vt:variant>
      <vt:variant>
        <vt:lpwstr/>
      </vt:variant>
      <vt:variant>
        <vt:i4>7995493</vt:i4>
      </vt:variant>
      <vt:variant>
        <vt:i4>990</vt:i4>
      </vt:variant>
      <vt:variant>
        <vt:i4>0</vt:i4>
      </vt:variant>
      <vt:variant>
        <vt:i4>5</vt:i4>
      </vt:variant>
      <vt:variant>
        <vt:lpwstr>http://pt.wikipedia.org/w/index.php?title=Marcas_de_repeti%C3%A7%C3%A3o&amp;action=edit&amp;redlink=1</vt:lpwstr>
      </vt:variant>
      <vt:variant>
        <vt:lpwstr/>
      </vt:variant>
      <vt:variant>
        <vt:i4>7340150</vt:i4>
      </vt:variant>
      <vt:variant>
        <vt:i4>984</vt:i4>
      </vt:variant>
      <vt:variant>
        <vt:i4>0</vt:i4>
      </vt:variant>
      <vt:variant>
        <vt:i4>5</vt:i4>
      </vt:variant>
      <vt:variant>
        <vt:lpwstr>http://pt.wikipedia.org/wiki/Ficheiro:Music-repeat.png</vt:lpwstr>
      </vt:variant>
      <vt:variant>
        <vt:lpwstr/>
      </vt:variant>
      <vt:variant>
        <vt:i4>1769564</vt:i4>
      </vt:variant>
      <vt:variant>
        <vt:i4>981</vt:i4>
      </vt:variant>
      <vt:variant>
        <vt:i4>0</vt:i4>
      </vt:variant>
      <vt:variant>
        <vt:i4>5</vt:i4>
      </vt:variant>
      <vt:variant>
        <vt:lpwstr>http://pt.wikipedia.org/wiki/Tremolo</vt:lpwstr>
      </vt:variant>
      <vt:variant>
        <vt:lpwstr/>
      </vt:variant>
      <vt:variant>
        <vt:i4>2097204</vt:i4>
      </vt:variant>
      <vt:variant>
        <vt:i4>975</vt:i4>
      </vt:variant>
      <vt:variant>
        <vt:i4>0</vt:i4>
      </vt:variant>
      <vt:variant>
        <vt:i4>5</vt:i4>
      </vt:variant>
      <vt:variant>
        <vt:lpwstr>http://pt.wikipedia.org/wiki/Ficheiro:Music-tremolo.png</vt:lpwstr>
      </vt:variant>
      <vt:variant>
        <vt:lpwstr/>
      </vt:variant>
      <vt:variant>
        <vt:i4>1572883</vt:i4>
      </vt:variant>
      <vt:variant>
        <vt:i4>969</vt:i4>
      </vt:variant>
      <vt:variant>
        <vt:i4>0</vt:i4>
      </vt:variant>
      <vt:variant>
        <vt:i4>5</vt:i4>
      </vt:variant>
      <vt:variant>
        <vt:lpwstr>http://pt.wikipedia.org/wiki/Ficheiro:Music-acciaccatura.png</vt:lpwstr>
      </vt:variant>
      <vt:variant>
        <vt:lpwstr/>
      </vt:variant>
      <vt:variant>
        <vt:i4>1245251</vt:i4>
      </vt:variant>
      <vt:variant>
        <vt:i4>966</vt:i4>
      </vt:variant>
      <vt:variant>
        <vt:i4>0</vt:i4>
      </vt:variant>
      <vt:variant>
        <vt:i4>5</vt:i4>
      </vt:variant>
      <vt:variant>
        <vt:lpwstr>http://pt.wikipedia.org/wiki/Appoggiatura</vt:lpwstr>
      </vt:variant>
      <vt:variant>
        <vt:lpwstr/>
      </vt:variant>
      <vt:variant>
        <vt:i4>589836</vt:i4>
      </vt:variant>
      <vt:variant>
        <vt:i4>960</vt:i4>
      </vt:variant>
      <vt:variant>
        <vt:i4>0</vt:i4>
      </vt:variant>
      <vt:variant>
        <vt:i4>5</vt:i4>
      </vt:variant>
      <vt:variant>
        <vt:lpwstr>http://pt.wikipedia.org/wiki/Ficheiro:Music-appoggiatura.png</vt:lpwstr>
      </vt:variant>
      <vt:variant>
        <vt:lpwstr/>
      </vt:variant>
      <vt:variant>
        <vt:i4>589913</vt:i4>
      </vt:variant>
      <vt:variant>
        <vt:i4>957</vt:i4>
      </vt:variant>
      <vt:variant>
        <vt:i4>0</vt:i4>
      </vt:variant>
      <vt:variant>
        <vt:i4>5</vt:i4>
      </vt:variant>
      <vt:variant>
        <vt:lpwstr>http://pt.wikipedia.org/wiki/Grupetto</vt:lpwstr>
      </vt:variant>
      <vt:variant>
        <vt:lpwstr/>
      </vt:variant>
      <vt:variant>
        <vt:i4>2031635</vt:i4>
      </vt:variant>
      <vt:variant>
        <vt:i4>951</vt:i4>
      </vt:variant>
      <vt:variant>
        <vt:i4>0</vt:i4>
      </vt:variant>
      <vt:variant>
        <vt:i4>5</vt:i4>
      </vt:variant>
      <vt:variant>
        <vt:lpwstr>http://pt.wikipedia.org/wiki/Ficheiro:Music-turn.png</vt:lpwstr>
      </vt:variant>
      <vt:variant>
        <vt:lpwstr/>
      </vt:variant>
      <vt:variant>
        <vt:i4>1638499</vt:i4>
      </vt:variant>
      <vt:variant>
        <vt:i4>948</vt:i4>
      </vt:variant>
      <vt:variant>
        <vt:i4>0</vt:i4>
      </vt:variant>
      <vt:variant>
        <vt:i4>5</vt:i4>
      </vt:variant>
      <vt:variant>
        <vt:lpwstr>http://pt.wikipedia.org/wiki/Mordente_(M%C3%BAsica)</vt:lpwstr>
      </vt:variant>
      <vt:variant>
        <vt:lpwstr/>
      </vt:variant>
      <vt:variant>
        <vt:i4>3538987</vt:i4>
      </vt:variant>
      <vt:variant>
        <vt:i4>942</vt:i4>
      </vt:variant>
      <vt:variant>
        <vt:i4>0</vt:i4>
      </vt:variant>
      <vt:variant>
        <vt:i4>5</vt:i4>
      </vt:variant>
      <vt:variant>
        <vt:lpwstr>http://pt.wikipedia.org/wiki/Ficheiro:Music-mordent.png</vt:lpwstr>
      </vt:variant>
      <vt:variant>
        <vt:lpwstr/>
      </vt:variant>
      <vt:variant>
        <vt:i4>7864369</vt:i4>
      </vt:variant>
      <vt:variant>
        <vt:i4>939</vt:i4>
      </vt:variant>
      <vt:variant>
        <vt:i4>0</vt:i4>
      </vt:variant>
      <vt:variant>
        <vt:i4>5</vt:i4>
      </vt:variant>
      <vt:variant>
        <vt:lpwstr>http://pt.wikipedia.org/wiki/Trilo</vt:lpwstr>
      </vt:variant>
      <vt:variant>
        <vt:lpwstr/>
      </vt:variant>
      <vt:variant>
        <vt:i4>5046356</vt:i4>
      </vt:variant>
      <vt:variant>
        <vt:i4>933</vt:i4>
      </vt:variant>
      <vt:variant>
        <vt:i4>0</vt:i4>
      </vt:variant>
      <vt:variant>
        <vt:i4>5</vt:i4>
      </vt:variant>
      <vt:variant>
        <vt:lpwstr>http://pt.wikipedia.org/wiki/Ficheiro:Music-trill.png</vt:lpwstr>
      </vt:variant>
      <vt:variant>
        <vt:lpwstr/>
      </vt:variant>
      <vt:variant>
        <vt:i4>131120</vt:i4>
      </vt:variant>
      <vt:variant>
        <vt:i4>930</vt:i4>
      </vt:variant>
      <vt:variant>
        <vt:i4>0</vt:i4>
      </vt:variant>
      <vt:variant>
        <vt:i4>5</vt:i4>
      </vt:variant>
      <vt:variant>
        <vt:lpwstr>http://pt.wikipedia.org/wiki/Ornamento_(m%C3%BAsica)</vt:lpwstr>
      </vt:variant>
      <vt:variant>
        <vt:lpwstr/>
      </vt:variant>
      <vt:variant>
        <vt:i4>1966163</vt:i4>
      </vt:variant>
      <vt:variant>
        <vt:i4>927</vt:i4>
      </vt:variant>
      <vt:variant>
        <vt:i4>0</vt:i4>
      </vt:variant>
      <vt:variant>
        <vt:i4>5</vt:i4>
      </vt:variant>
      <vt:variant>
        <vt:lpwstr>http://pt.wikipedia.org/wiki/Fermata</vt:lpwstr>
      </vt:variant>
      <vt:variant>
        <vt:lpwstr/>
      </vt:variant>
      <vt:variant>
        <vt:i4>3080241</vt:i4>
      </vt:variant>
      <vt:variant>
        <vt:i4>921</vt:i4>
      </vt:variant>
      <vt:variant>
        <vt:i4>0</vt:i4>
      </vt:variant>
      <vt:variant>
        <vt:i4>5</vt:i4>
      </vt:variant>
      <vt:variant>
        <vt:lpwstr>http://pt.wikipedia.org/wiki/Ficheiro:Music-fermata.png</vt:lpwstr>
      </vt:variant>
      <vt:variant>
        <vt:lpwstr/>
      </vt:variant>
      <vt:variant>
        <vt:i4>6422567</vt:i4>
      </vt:variant>
      <vt:variant>
        <vt:i4>918</vt:i4>
      </vt:variant>
      <vt:variant>
        <vt:i4>0</vt:i4>
      </vt:variant>
      <vt:variant>
        <vt:i4>5</vt:i4>
      </vt:variant>
      <vt:variant>
        <vt:lpwstr>http://pt.wikipedia.org/w/index.php?title=Tenuto&amp;action=edit&amp;redlink=1</vt:lpwstr>
      </vt:variant>
      <vt:variant>
        <vt:lpwstr/>
      </vt:variant>
      <vt:variant>
        <vt:i4>8061051</vt:i4>
      </vt:variant>
      <vt:variant>
        <vt:i4>912</vt:i4>
      </vt:variant>
      <vt:variant>
        <vt:i4>0</vt:i4>
      </vt:variant>
      <vt:variant>
        <vt:i4>5</vt:i4>
      </vt:variant>
      <vt:variant>
        <vt:lpwstr>http://pt.wikipedia.org/wiki/Ficheiro:Music-tenuto.png</vt:lpwstr>
      </vt:variant>
      <vt:variant>
        <vt:lpwstr/>
      </vt:variant>
      <vt:variant>
        <vt:i4>327689</vt:i4>
      </vt:variant>
      <vt:variant>
        <vt:i4>906</vt:i4>
      </vt:variant>
      <vt:variant>
        <vt:i4>0</vt:i4>
      </vt:variant>
      <vt:variant>
        <vt:i4>5</vt:i4>
      </vt:variant>
      <vt:variant>
        <vt:lpwstr>http://pt.wikipedia.org/wiki/Ficheiro:Music-harmonic.png</vt:lpwstr>
      </vt:variant>
      <vt:variant>
        <vt:lpwstr/>
      </vt:variant>
      <vt:variant>
        <vt:i4>7929867</vt:i4>
      </vt:variant>
      <vt:variant>
        <vt:i4>903</vt:i4>
      </vt:variant>
      <vt:variant>
        <vt:i4>0</vt:i4>
      </vt:variant>
      <vt:variant>
        <vt:i4>5</vt:i4>
      </vt:variant>
      <vt:variant>
        <vt:lpwstr>http://pt.wikipedia.org/wiki/B%C3%A9la_Bart%C3%B3k</vt:lpwstr>
      </vt:variant>
      <vt:variant>
        <vt:lpwstr/>
      </vt:variant>
      <vt:variant>
        <vt:i4>4784218</vt:i4>
      </vt:variant>
      <vt:variant>
        <vt:i4>897</vt:i4>
      </vt:variant>
      <vt:variant>
        <vt:i4>0</vt:i4>
      </vt:variant>
      <vt:variant>
        <vt:i4>5</vt:i4>
      </vt:variant>
      <vt:variant>
        <vt:lpwstr>http://pt.wikipedia.org/wiki/Ficheiro:Music-snappizzicato.png</vt:lpwstr>
      </vt:variant>
      <vt:variant>
        <vt:lpwstr/>
      </vt:variant>
      <vt:variant>
        <vt:i4>2424884</vt:i4>
      </vt:variant>
      <vt:variant>
        <vt:i4>891</vt:i4>
      </vt:variant>
      <vt:variant>
        <vt:i4>0</vt:i4>
      </vt:variant>
      <vt:variant>
        <vt:i4>5</vt:i4>
      </vt:variant>
      <vt:variant>
        <vt:lpwstr>http://pt.wikipedia.org/wiki/Ficheiro:Music-marcato.png</vt:lpwstr>
      </vt:variant>
      <vt:variant>
        <vt:lpwstr/>
      </vt:variant>
      <vt:variant>
        <vt:i4>5374037</vt:i4>
      </vt:variant>
      <vt:variant>
        <vt:i4>885</vt:i4>
      </vt:variant>
      <vt:variant>
        <vt:i4>0</vt:i4>
      </vt:variant>
      <vt:variant>
        <vt:i4>5</vt:i4>
      </vt:variant>
      <vt:variant>
        <vt:lpwstr>http://pt.wikipedia.org/wiki/Ficheiro:Music-staccatissimo.png</vt:lpwstr>
      </vt:variant>
      <vt:variant>
        <vt:lpwstr/>
      </vt:variant>
      <vt:variant>
        <vt:i4>983129</vt:i4>
      </vt:variant>
      <vt:variant>
        <vt:i4>882</vt:i4>
      </vt:variant>
      <vt:variant>
        <vt:i4>0</vt:i4>
      </vt:variant>
      <vt:variant>
        <vt:i4>5</vt:i4>
      </vt:variant>
      <vt:variant>
        <vt:lpwstr>http://pt.wikipedia.org/wiki/Staccato</vt:lpwstr>
      </vt:variant>
      <vt:variant>
        <vt:lpwstr/>
      </vt:variant>
      <vt:variant>
        <vt:i4>1900560</vt:i4>
      </vt:variant>
      <vt:variant>
        <vt:i4>876</vt:i4>
      </vt:variant>
      <vt:variant>
        <vt:i4>0</vt:i4>
      </vt:variant>
      <vt:variant>
        <vt:i4>5</vt:i4>
      </vt:variant>
      <vt:variant>
        <vt:lpwstr>http://pt.wikipedia.org/wiki/Ficheiro:Music-staccato.png</vt:lpwstr>
      </vt:variant>
      <vt:variant>
        <vt:lpwstr/>
      </vt:variant>
      <vt:variant>
        <vt:i4>7340147</vt:i4>
      </vt:variant>
      <vt:variant>
        <vt:i4>870</vt:i4>
      </vt:variant>
      <vt:variant>
        <vt:i4>0</vt:i4>
      </vt:variant>
      <vt:variant>
        <vt:i4>5</vt:i4>
      </vt:variant>
      <vt:variant>
        <vt:lpwstr>http://pt.wikipedia.org/wiki/Ficheiro:Music-diminuendo.png</vt:lpwstr>
      </vt:variant>
      <vt:variant>
        <vt:lpwstr/>
      </vt:variant>
      <vt:variant>
        <vt:i4>5439553</vt:i4>
      </vt:variant>
      <vt:variant>
        <vt:i4>864</vt:i4>
      </vt:variant>
      <vt:variant>
        <vt:i4>0</vt:i4>
      </vt:variant>
      <vt:variant>
        <vt:i4>5</vt:i4>
      </vt:variant>
      <vt:variant>
        <vt:lpwstr>http://pt.wikipedia.org/wiki/Ficheiro:Music-crescendo.png</vt:lpwstr>
      </vt:variant>
      <vt:variant>
        <vt:lpwstr/>
      </vt:variant>
      <vt:variant>
        <vt:i4>6946934</vt:i4>
      </vt:variant>
      <vt:variant>
        <vt:i4>858</vt:i4>
      </vt:variant>
      <vt:variant>
        <vt:i4>0</vt:i4>
      </vt:variant>
      <vt:variant>
        <vt:i4>5</vt:i4>
      </vt:variant>
      <vt:variant>
        <vt:lpwstr>http://pt.wikipedia.org/wiki/Ficheiro:Music-fortissimo.png</vt:lpwstr>
      </vt:variant>
      <vt:variant>
        <vt:lpwstr/>
      </vt:variant>
      <vt:variant>
        <vt:i4>4718676</vt:i4>
      </vt:variant>
      <vt:variant>
        <vt:i4>852</vt:i4>
      </vt:variant>
      <vt:variant>
        <vt:i4>0</vt:i4>
      </vt:variant>
      <vt:variant>
        <vt:i4>5</vt:i4>
      </vt:variant>
      <vt:variant>
        <vt:lpwstr>http://pt.wikipedia.org/wiki/Ficheiro:Music-forte.png</vt:lpwstr>
      </vt:variant>
      <vt:variant>
        <vt:lpwstr/>
      </vt:variant>
      <vt:variant>
        <vt:i4>7602225</vt:i4>
      </vt:variant>
      <vt:variant>
        <vt:i4>849</vt:i4>
      </vt:variant>
      <vt:variant>
        <vt:i4>0</vt:i4>
      </vt:variant>
      <vt:variant>
        <vt:i4>5</vt:i4>
      </vt:variant>
      <vt:variant>
        <vt:lpwstr>http://pt.wikipedia.org/w/index.php?title=Mezzo-forte&amp;action=edit&amp;redlink=1</vt:lpwstr>
      </vt:variant>
      <vt:variant>
        <vt:lpwstr/>
      </vt:variant>
      <vt:variant>
        <vt:i4>6946934</vt:i4>
      </vt:variant>
      <vt:variant>
        <vt:i4>843</vt:i4>
      </vt:variant>
      <vt:variant>
        <vt:i4>0</vt:i4>
      </vt:variant>
      <vt:variant>
        <vt:i4>5</vt:i4>
      </vt:variant>
      <vt:variant>
        <vt:lpwstr>http://pt.wikipedia.org/wiki/Ficheiro:Music-mezzoforte.png</vt:lpwstr>
      </vt:variant>
      <vt:variant>
        <vt:lpwstr/>
      </vt:variant>
      <vt:variant>
        <vt:i4>6815806</vt:i4>
      </vt:variant>
      <vt:variant>
        <vt:i4>840</vt:i4>
      </vt:variant>
      <vt:variant>
        <vt:i4>0</vt:i4>
      </vt:variant>
      <vt:variant>
        <vt:i4>5</vt:i4>
      </vt:variant>
      <vt:variant>
        <vt:lpwstr>http://pt.wikipedia.org/w/index.php?title=Mezzo-piano&amp;action=edit&amp;redlink=1</vt:lpwstr>
      </vt:variant>
      <vt:variant>
        <vt:lpwstr/>
      </vt:variant>
      <vt:variant>
        <vt:i4>6619242</vt:i4>
      </vt:variant>
      <vt:variant>
        <vt:i4>834</vt:i4>
      </vt:variant>
      <vt:variant>
        <vt:i4>0</vt:i4>
      </vt:variant>
      <vt:variant>
        <vt:i4>5</vt:i4>
      </vt:variant>
      <vt:variant>
        <vt:lpwstr>http://pt.wikipedia.org/wiki/Ficheiro:Music-mezzopiano.png</vt:lpwstr>
      </vt:variant>
      <vt:variant>
        <vt:lpwstr/>
      </vt:variant>
      <vt:variant>
        <vt:i4>5505115</vt:i4>
      </vt:variant>
      <vt:variant>
        <vt:i4>828</vt:i4>
      </vt:variant>
      <vt:variant>
        <vt:i4>0</vt:i4>
      </vt:variant>
      <vt:variant>
        <vt:i4>5</vt:i4>
      </vt:variant>
      <vt:variant>
        <vt:lpwstr>http://pt.wikipedia.org/wiki/Ficheiro:Music-piano.png</vt:lpwstr>
      </vt:variant>
      <vt:variant>
        <vt:lpwstr/>
      </vt:variant>
      <vt:variant>
        <vt:i4>7733363</vt:i4>
      </vt:variant>
      <vt:variant>
        <vt:i4>822</vt:i4>
      </vt:variant>
      <vt:variant>
        <vt:i4>0</vt:i4>
      </vt:variant>
      <vt:variant>
        <vt:i4>5</vt:i4>
      </vt:variant>
      <vt:variant>
        <vt:lpwstr>http://pt.wikipedia.org/wiki/Ficheiro:Music-pianissimo.png</vt:lpwstr>
      </vt:variant>
      <vt:variant>
        <vt:lpwstr/>
      </vt:variant>
      <vt:variant>
        <vt:i4>1310807</vt:i4>
      </vt:variant>
      <vt:variant>
        <vt:i4>819</vt:i4>
      </vt:variant>
      <vt:variant>
        <vt:i4>0</vt:i4>
      </vt:variant>
      <vt:variant>
        <vt:i4>5</vt:i4>
      </vt:variant>
      <vt:variant>
        <vt:lpwstr>http://pt.wikipedia.org/wiki/Intensidade</vt:lpwstr>
      </vt:variant>
      <vt:variant>
        <vt:lpwstr/>
      </vt:variant>
      <vt:variant>
        <vt:i4>7143453</vt:i4>
      </vt:variant>
      <vt:variant>
        <vt:i4>816</vt:i4>
      </vt:variant>
      <vt:variant>
        <vt:i4>0</vt:i4>
      </vt:variant>
      <vt:variant>
        <vt:i4>5</vt:i4>
      </vt:variant>
      <vt:variant>
        <vt:lpwstr>http://pt.wikipedia.org/wiki/Din%C3%A2mica_musical</vt:lpwstr>
      </vt:variant>
      <vt:variant>
        <vt:lpwstr/>
      </vt:variant>
      <vt:variant>
        <vt:i4>7405624</vt:i4>
      </vt:variant>
      <vt:variant>
        <vt:i4>813</vt:i4>
      </vt:variant>
      <vt:variant>
        <vt:i4>0</vt:i4>
      </vt:variant>
      <vt:variant>
        <vt:i4>5</vt:i4>
      </vt:variant>
      <vt:variant>
        <vt:lpwstr>http://pt.wikipedia.org/wiki/Arpejo</vt:lpwstr>
      </vt:variant>
      <vt:variant>
        <vt:lpwstr/>
      </vt:variant>
      <vt:variant>
        <vt:i4>1769482</vt:i4>
      </vt:variant>
      <vt:variant>
        <vt:i4>807</vt:i4>
      </vt:variant>
      <vt:variant>
        <vt:i4>0</vt:i4>
      </vt:variant>
      <vt:variant>
        <vt:i4>5</vt:i4>
      </vt:variant>
      <vt:variant>
        <vt:lpwstr>http://pt.wikipedia.org/wiki/Ficheiro:Music-arpeggio.png</vt:lpwstr>
      </vt:variant>
      <vt:variant>
        <vt:lpwstr/>
      </vt:variant>
      <vt:variant>
        <vt:i4>917539</vt:i4>
      </vt:variant>
      <vt:variant>
        <vt:i4>804</vt:i4>
      </vt:variant>
      <vt:variant>
        <vt:i4>0</vt:i4>
      </vt:variant>
      <vt:variant>
        <vt:i4>5</vt:i4>
      </vt:variant>
      <vt:variant>
        <vt:lpwstr>http://pt.wikipedia.org/wiki/Intervalo_(m%C3%BAsica)</vt:lpwstr>
      </vt:variant>
      <vt:variant>
        <vt:lpwstr/>
      </vt:variant>
      <vt:variant>
        <vt:i4>6291518</vt:i4>
      </vt:variant>
      <vt:variant>
        <vt:i4>801</vt:i4>
      </vt:variant>
      <vt:variant>
        <vt:i4>0</vt:i4>
      </vt:variant>
      <vt:variant>
        <vt:i4>5</vt:i4>
      </vt:variant>
      <vt:variant>
        <vt:lpwstr>http://pt.wikipedia.org/wiki/Acorde</vt:lpwstr>
      </vt:variant>
      <vt:variant>
        <vt:lpwstr/>
      </vt:variant>
      <vt:variant>
        <vt:i4>4194396</vt:i4>
      </vt:variant>
      <vt:variant>
        <vt:i4>795</vt:i4>
      </vt:variant>
      <vt:variant>
        <vt:i4>0</vt:i4>
      </vt:variant>
      <vt:variant>
        <vt:i4>5</vt:i4>
      </vt:variant>
      <vt:variant>
        <vt:lpwstr>http://pt.wikipedia.org/wiki/Ficheiro:Music-triad.png</vt:lpwstr>
      </vt:variant>
      <vt:variant>
        <vt:lpwstr/>
      </vt:variant>
      <vt:variant>
        <vt:i4>6488100</vt:i4>
      </vt:variant>
      <vt:variant>
        <vt:i4>792</vt:i4>
      </vt:variant>
      <vt:variant>
        <vt:i4>0</vt:i4>
      </vt:variant>
      <vt:variant>
        <vt:i4>5</vt:i4>
      </vt:variant>
      <vt:variant>
        <vt:lpwstr>http://pt.wikipedia.org/wiki/Qui%C3%A1ltera</vt:lpwstr>
      </vt:variant>
      <vt:variant>
        <vt:lpwstr/>
      </vt:variant>
      <vt:variant>
        <vt:i4>262215</vt:i4>
      </vt:variant>
      <vt:variant>
        <vt:i4>789</vt:i4>
      </vt:variant>
      <vt:variant>
        <vt:i4>0</vt:i4>
      </vt:variant>
      <vt:variant>
        <vt:i4>5</vt:i4>
      </vt:variant>
      <vt:variant>
        <vt:lpwstr>http://pt.wikipedia.org/wiki/Tercina</vt:lpwstr>
      </vt:variant>
      <vt:variant>
        <vt:lpwstr/>
      </vt:variant>
      <vt:variant>
        <vt:i4>3407904</vt:i4>
      </vt:variant>
      <vt:variant>
        <vt:i4>783</vt:i4>
      </vt:variant>
      <vt:variant>
        <vt:i4>0</vt:i4>
      </vt:variant>
      <vt:variant>
        <vt:i4>5</vt:i4>
      </vt:variant>
      <vt:variant>
        <vt:lpwstr>http://pt.wikipedia.org/wiki/Ficheiro:Music-triplet.png</vt:lpwstr>
      </vt:variant>
      <vt:variant>
        <vt:lpwstr/>
      </vt:variant>
      <vt:variant>
        <vt:i4>1835032</vt:i4>
      </vt:variant>
      <vt:variant>
        <vt:i4>777</vt:i4>
      </vt:variant>
      <vt:variant>
        <vt:i4>0</vt:i4>
      </vt:variant>
      <vt:variant>
        <vt:i4>5</vt:i4>
      </vt:variant>
      <vt:variant>
        <vt:lpwstr>http://pt.wikipedia.org/wiki/Ficheiro:Music-ligature.png</vt:lpwstr>
      </vt:variant>
      <vt:variant>
        <vt:lpwstr/>
      </vt:variant>
      <vt:variant>
        <vt:i4>7733301</vt:i4>
      </vt:variant>
      <vt:variant>
        <vt:i4>774</vt:i4>
      </vt:variant>
      <vt:variant>
        <vt:i4>0</vt:i4>
      </vt:variant>
      <vt:variant>
        <vt:i4>5</vt:i4>
      </vt:variant>
      <vt:variant>
        <vt:lpwstr>http://pt.wikipedia.org/wiki/Glissando</vt:lpwstr>
      </vt:variant>
      <vt:variant>
        <vt:lpwstr/>
      </vt:variant>
      <vt:variant>
        <vt:i4>4784217</vt:i4>
      </vt:variant>
      <vt:variant>
        <vt:i4>768</vt:i4>
      </vt:variant>
      <vt:variant>
        <vt:i4>0</vt:i4>
      </vt:variant>
      <vt:variant>
        <vt:i4>5</vt:i4>
      </vt:variant>
      <vt:variant>
        <vt:lpwstr>http://pt.wikipedia.org/wiki/Ficheiro:Music-glissando.png</vt:lpwstr>
      </vt:variant>
      <vt:variant>
        <vt:lpwstr/>
      </vt:variant>
      <vt:variant>
        <vt:i4>7667755</vt:i4>
      </vt:variant>
      <vt:variant>
        <vt:i4>765</vt:i4>
      </vt:variant>
      <vt:variant>
        <vt:i4>0</vt:i4>
      </vt:variant>
      <vt:variant>
        <vt:i4>5</vt:i4>
      </vt:variant>
      <vt:variant>
        <vt:lpwstr>http://pt.wikipedia.org/wiki/Legato</vt:lpwstr>
      </vt:variant>
      <vt:variant>
        <vt:lpwstr/>
      </vt:variant>
      <vt:variant>
        <vt:i4>7274602</vt:i4>
      </vt:variant>
      <vt:variant>
        <vt:i4>759</vt:i4>
      </vt:variant>
      <vt:variant>
        <vt:i4>0</vt:i4>
      </vt:variant>
      <vt:variant>
        <vt:i4>5</vt:i4>
      </vt:variant>
      <vt:variant>
        <vt:lpwstr>http://pt.wikipedia.org/wiki/Ficheiro:Music-legato.png</vt:lpwstr>
      </vt:variant>
      <vt:variant>
        <vt:lpwstr/>
      </vt:variant>
      <vt:variant>
        <vt:i4>1507410</vt:i4>
      </vt:variant>
      <vt:variant>
        <vt:i4>756</vt:i4>
      </vt:variant>
      <vt:variant>
        <vt:i4>0</vt:i4>
      </vt:variant>
      <vt:variant>
        <vt:i4>5</vt:i4>
      </vt:variant>
      <vt:variant>
        <vt:lpwstr>http://pt.wikipedia.org/wiki/Ligadura</vt:lpwstr>
      </vt:variant>
      <vt:variant>
        <vt:lpwstr/>
      </vt:variant>
      <vt:variant>
        <vt:i4>3801140</vt:i4>
      </vt:variant>
      <vt:variant>
        <vt:i4>750</vt:i4>
      </vt:variant>
      <vt:variant>
        <vt:i4>0</vt:i4>
      </vt:variant>
      <vt:variant>
        <vt:i4>5</vt:i4>
      </vt:variant>
      <vt:variant>
        <vt:lpwstr>http://pt.wikipedia.org/wiki/Ficheiro:Music-tie.png</vt:lpwstr>
      </vt:variant>
      <vt:variant>
        <vt:lpwstr/>
      </vt:variant>
      <vt:variant>
        <vt:i4>6553637</vt:i4>
      </vt:variant>
      <vt:variant>
        <vt:i4>747</vt:i4>
      </vt:variant>
      <vt:variant>
        <vt:i4>0</vt:i4>
      </vt:variant>
      <vt:variant>
        <vt:i4>5</vt:i4>
      </vt:variant>
      <vt:variant>
        <vt:lpwstr>http://pt.wikipedia.org/wiki/Metr%C3%B4nomo</vt:lpwstr>
      </vt:variant>
      <vt:variant>
        <vt:lpwstr/>
      </vt:variant>
      <vt:variant>
        <vt:i4>4653145</vt:i4>
      </vt:variant>
      <vt:variant>
        <vt:i4>741</vt:i4>
      </vt:variant>
      <vt:variant>
        <vt:i4>0</vt:i4>
      </vt:variant>
      <vt:variant>
        <vt:i4>5</vt:i4>
      </vt:variant>
      <vt:variant>
        <vt:lpwstr>http://pt.wikipedia.org/wiki/Ficheiro:Music-metronome.png</vt:lpwstr>
      </vt:variant>
      <vt:variant>
        <vt:lpwstr/>
      </vt:variant>
      <vt:variant>
        <vt:i4>4128830</vt:i4>
      </vt:variant>
      <vt:variant>
        <vt:i4>735</vt:i4>
      </vt:variant>
      <vt:variant>
        <vt:i4>0</vt:i4>
      </vt:variant>
      <vt:variant>
        <vt:i4>5</vt:i4>
      </vt:variant>
      <vt:variant>
        <vt:lpwstr>http://pt.wikipedia.org/wiki/Ficheiro:Music-cuttime.png</vt:lpwstr>
      </vt:variant>
      <vt:variant>
        <vt:lpwstr/>
      </vt:variant>
      <vt:variant>
        <vt:i4>5111866</vt:i4>
      </vt:variant>
      <vt:variant>
        <vt:i4>732</vt:i4>
      </vt:variant>
      <vt:variant>
        <vt:i4>0</vt:i4>
      </vt:variant>
      <vt:variant>
        <vt:i4>5</vt:i4>
      </vt:variant>
      <vt:variant>
        <vt:lpwstr>http://pt.wikipedia.org/w/index.php?title=Tempo_quatern%C3%A1rio&amp;action=edit&amp;redlink=1</vt:lpwstr>
      </vt:variant>
      <vt:variant>
        <vt:lpwstr/>
      </vt:variant>
      <vt:variant>
        <vt:i4>6553709</vt:i4>
      </vt:variant>
      <vt:variant>
        <vt:i4>726</vt:i4>
      </vt:variant>
      <vt:variant>
        <vt:i4>0</vt:i4>
      </vt:variant>
      <vt:variant>
        <vt:i4>5</vt:i4>
      </vt:variant>
      <vt:variant>
        <vt:lpwstr>http://pt.wikipedia.org/wiki/Ficheiro:Music-commontime.png</vt:lpwstr>
      </vt:variant>
      <vt:variant>
        <vt:lpwstr/>
      </vt:variant>
      <vt:variant>
        <vt:i4>7929897</vt:i4>
      </vt:variant>
      <vt:variant>
        <vt:i4>723</vt:i4>
      </vt:variant>
      <vt:variant>
        <vt:i4>0</vt:i4>
      </vt:variant>
      <vt:variant>
        <vt:i4>5</vt:i4>
      </vt:variant>
      <vt:variant>
        <vt:lpwstr>http://pt.wikipedia.org/wiki/Pulso</vt:lpwstr>
      </vt:variant>
      <vt:variant>
        <vt:lpwstr/>
      </vt:variant>
      <vt:variant>
        <vt:i4>4063338</vt:i4>
      </vt:variant>
      <vt:variant>
        <vt:i4>720</vt:i4>
      </vt:variant>
      <vt:variant>
        <vt:i4>0</vt:i4>
      </vt:variant>
      <vt:variant>
        <vt:i4>5</vt:i4>
      </vt:variant>
      <vt:variant>
        <vt:lpwstr>http://pt.wikipedia.org/wiki/F%C3%B3rmula_de_compasso</vt:lpwstr>
      </vt:variant>
      <vt:variant>
        <vt:lpwstr/>
      </vt:variant>
      <vt:variant>
        <vt:i4>3538984</vt:i4>
      </vt:variant>
      <vt:variant>
        <vt:i4>714</vt:i4>
      </vt:variant>
      <vt:variant>
        <vt:i4>0</vt:i4>
      </vt:variant>
      <vt:variant>
        <vt:i4>5</vt:i4>
      </vt:variant>
      <vt:variant>
        <vt:lpwstr>http://pt.wikipedia.org/wiki/Ficheiro:Music-timesig.png</vt:lpwstr>
      </vt:variant>
      <vt:variant>
        <vt:lpwstr/>
      </vt:variant>
      <vt:variant>
        <vt:i4>720992</vt:i4>
      </vt:variant>
      <vt:variant>
        <vt:i4>711</vt:i4>
      </vt:variant>
      <vt:variant>
        <vt:i4>0</vt:i4>
      </vt:variant>
      <vt:variant>
        <vt:i4>5</vt:i4>
      </vt:variant>
      <vt:variant>
        <vt:lpwstr>http://pt.wikipedia.org/wiki/Compasso_(m%C3%BAsica)</vt:lpwstr>
      </vt:variant>
      <vt:variant>
        <vt:lpwstr/>
      </vt:variant>
      <vt:variant>
        <vt:i4>1310824</vt:i4>
      </vt:variant>
      <vt:variant>
        <vt:i4>708</vt:i4>
      </vt:variant>
      <vt:variant>
        <vt:i4>0</vt:i4>
      </vt:variant>
      <vt:variant>
        <vt:i4>5</vt:i4>
      </vt:variant>
      <vt:variant>
        <vt:lpwstr>http://pt.wikipedia.org/wiki/M%C3%A9trica_(m%C3%BAsica)</vt:lpwstr>
      </vt:variant>
      <vt:variant>
        <vt:lpwstr/>
      </vt:variant>
      <vt:variant>
        <vt:i4>1638439</vt:i4>
      </vt:variant>
      <vt:variant>
        <vt:i4>705</vt:i4>
      </vt:variant>
      <vt:variant>
        <vt:i4>0</vt:i4>
      </vt:variant>
      <vt:variant>
        <vt:i4>5</vt:i4>
      </vt:variant>
      <vt:variant>
        <vt:lpwstr>http://pt.wikipedia.org/wiki/Tempo_(m%C3%BAsica)</vt:lpwstr>
      </vt:variant>
      <vt:variant>
        <vt:lpwstr/>
      </vt:variant>
      <vt:variant>
        <vt:i4>3670076</vt:i4>
      </vt:variant>
      <vt:variant>
        <vt:i4>699</vt:i4>
      </vt:variant>
      <vt:variant>
        <vt:i4>0</vt:i4>
      </vt:variant>
      <vt:variant>
        <vt:i4>5</vt:i4>
      </vt:variant>
      <vt:variant>
        <vt:lpwstr>http://pt.wikipedia.org/wiki/Ficheiro:Music-keysigsharp.png</vt:lpwstr>
      </vt:variant>
      <vt:variant>
        <vt:lpwstr/>
      </vt:variant>
      <vt:variant>
        <vt:i4>7143529</vt:i4>
      </vt:variant>
      <vt:variant>
        <vt:i4>693</vt:i4>
      </vt:variant>
      <vt:variant>
        <vt:i4>0</vt:i4>
      </vt:variant>
      <vt:variant>
        <vt:i4>5</vt:i4>
      </vt:variant>
      <vt:variant>
        <vt:lpwstr>http://pt.wikipedia.org/wiki/Ficheiro:Music-keysigflat.png</vt:lpwstr>
      </vt:variant>
      <vt:variant>
        <vt:lpwstr/>
      </vt:variant>
      <vt:variant>
        <vt:i4>8126505</vt:i4>
      </vt:variant>
      <vt:variant>
        <vt:i4>690</vt:i4>
      </vt:variant>
      <vt:variant>
        <vt:i4>0</vt:i4>
      </vt:variant>
      <vt:variant>
        <vt:i4>5</vt:i4>
      </vt:variant>
      <vt:variant>
        <vt:lpwstr>http://pt.wikipedia.org/wiki/Tonalidade</vt:lpwstr>
      </vt:variant>
      <vt:variant>
        <vt:lpwstr/>
      </vt:variant>
      <vt:variant>
        <vt:i4>852068</vt:i4>
      </vt:variant>
      <vt:variant>
        <vt:i4>687</vt:i4>
      </vt:variant>
      <vt:variant>
        <vt:i4>0</vt:i4>
      </vt:variant>
      <vt:variant>
        <vt:i4>5</vt:i4>
      </vt:variant>
      <vt:variant>
        <vt:lpwstr>http://pt.wikipedia.org/wiki/Armadura_(m%C3%BAsica)</vt:lpwstr>
      </vt:variant>
      <vt:variant>
        <vt:lpwstr/>
      </vt:variant>
      <vt:variant>
        <vt:i4>852044</vt:i4>
      </vt:variant>
      <vt:variant>
        <vt:i4>684</vt:i4>
      </vt:variant>
      <vt:variant>
        <vt:i4>0</vt:i4>
      </vt:variant>
      <vt:variant>
        <vt:i4>5</vt:i4>
      </vt:variant>
      <vt:variant>
        <vt:lpwstr>http://pt.wikipedia.org/wiki/Semitom</vt:lpwstr>
      </vt:variant>
      <vt:variant>
        <vt:lpwstr/>
      </vt:variant>
      <vt:variant>
        <vt:i4>1245248</vt:i4>
      </vt:variant>
      <vt:variant>
        <vt:i4>681</vt:i4>
      </vt:variant>
      <vt:variant>
        <vt:i4>0</vt:i4>
      </vt:variant>
      <vt:variant>
        <vt:i4>5</vt:i4>
      </vt:variant>
      <vt:variant>
        <vt:lpwstr>http://pt.wikipedia.org/wiki/Tom</vt:lpwstr>
      </vt:variant>
      <vt:variant>
        <vt:lpwstr/>
      </vt:variant>
      <vt:variant>
        <vt:i4>2162746</vt:i4>
      </vt:variant>
      <vt:variant>
        <vt:i4>675</vt:i4>
      </vt:variant>
      <vt:variant>
        <vt:i4>0</vt:i4>
      </vt:variant>
      <vt:variant>
        <vt:i4>5</vt:i4>
      </vt:variant>
      <vt:variant>
        <vt:lpwstr>http://pt.wikipedia.org/wiki/Ficheiro:Music-doublesharp.png</vt:lpwstr>
      </vt:variant>
      <vt:variant>
        <vt:lpwstr/>
      </vt:variant>
      <vt:variant>
        <vt:i4>6881316</vt:i4>
      </vt:variant>
      <vt:variant>
        <vt:i4>672</vt:i4>
      </vt:variant>
      <vt:variant>
        <vt:i4>0</vt:i4>
      </vt:variant>
      <vt:variant>
        <vt:i4>5</vt:i4>
      </vt:variant>
      <vt:variant>
        <vt:lpwstr>http://pt.wikipedia.org/wiki/Sustenido</vt:lpwstr>
      </vt:variant>
      <vt:variant>
        <vt:lpwstr/>
      </vt:variant>
      <vt:variant>
        <vt:i4>4784199</vt:i4>
      </vt:variant>
      <vt:variant>
        <vt:i4>666</vt:i4>
      </vt:variant>
      <vt:variant>
        <vt:i4>0</vt:i4>
      </vt:variant>
      <vt:variant>
        <vt:i4>5</vt:i4>
      </vt:variant>
      <vt:variant>
        <vt:lpwstr>http://pt.wikipedia.org/wiki/Ficheiro:Music-sharp.png</vt:lpwstr>
      </vt:variant>
      <vt:variant>
        <vt:lpwstr/>
      </vt:variant>
      <vt:variant>
        <vt:i4>655451</vt:i4>
      </vt:variant>
      <vt:variant>
        <vt:i4>663</vt:i4>
      </vt:variant>
      <vt:variant>
        <vt:i4>0</vt:i4>
      </vt:variant>
      <vt:variant>
        <vt:i4>5</vt:i4>
      </vt:variant>
      <vt:variant>
        <vt:lpwstr>http://pt.wikipedia.org/wiki/Bequadro</vt:lpwstr>
      </vt:variant>
      <vt:variant>
        <vt:lpwstr/>
      </vt:variant>
      <vt:variant>
        <vt:i4>2490401</vt:i4>
      </vt:variant>
      <vt:variant>
        <vt:i4>657</vt:i4>
      </vt:variant>
      <vt:variant>
        <vt:i4>0</vt:i4>
      </vt:variant>
      <vt:variant>
        <vt:i4>5</vt:i4>
      </vt:variant>
      <vt:variant>
        <vt:lpwstr>http://pt.wikipedia.org/wiki/Ficheiro:Music-natural.png</vt:lpwstr>
      </vt:variant>
      <vt:variant>
        <vt:lpwstr/>
      </vt:variant>
      <vt:variant>
        <vt:i4>6881317</vt:i4>
      </vt:variant>
      <vt:variant>
        <vt:i4>654</vt:i4>
      </vt:variant>
      <vt:variant>
        <vt:i4>0</vt:i4>
      </vt:variant>
      <vt:variant>
        <vt:i4>5</vt:i4>
      </vt:variant>
      <vt:variant>
        <vt:lpwstr>http://pt.wikipedia.org/wiki/Bemol</vt:lpwstr>
      </vt:variant>
      <vt:variant>
        <vt:lpwstr/>
      </vt:variant>
      <vt:variant>
        <vt:i4>1835026</vt:i4>
      </vt:variant>
      <vt:variant>
        <vt:i4>648</vt:i4>
      </vt:variant>
      <vt:variant>
        <vt:i4>0</vt:i4>
      </vt:variant>
      <vt:variant>
        <vt:i4>5</vt:i4>
      </vt:variant>
      <vt:variant>
        <vt:lpwstr>http://pt.wikipedia.org/wiki/Ficheiro:Music-flat.png</vt:lpwstr>
      </vt:variant>
      <vt:variant>
        <vt:lpwstr/>
      </vt:variant>
      <vt:variant>
        <vt:i4>852044</vt:i4>
      </vt:variant>
      <vt:variant>
        <vt:i4>645</vt:i4>
      </vt:variant>
      <vt:variant>
        <vt:i4>0</vt:i4>
      </vt:variant>
      <vt:variant>
        <vt:i4>5</vt:i4>
      </vt:variant>
      <vt:variant>
        <vt:lpwstr>http://pt.wikipedia.org/wiki/Semitom</vt:lpwstr>
      </vt:variant>
      <vt:variant>
        <vt:lpwstr/>
      </vt:variant>
      <vt:variant>
        <vt:i4>1245248</vt:i4>
      </vt:variant>
      <vt:variant>
        <vt:i4>642</vt:i4>
      </vt:variant>
      <vt:variant>
        <vt:i4>0</vt:i4>
      </vt:variant>
      <vt:variant>
        <vt:i4>5</vt:i4>
      </vt:variant>
      <vt:variant>
        <vt:lpwstr>http://pt.wikipedia.org/wiki/Tom</vt:lpwstr>
      </vt:variant>
      <vt:variant>
        <vt:lpwstr/>
      </vt:variant>
      <vt:variant>
        <vt:i4>7602287</vt:i4>
      </vt:variant>
      <vt:variant>
        <vt:i4>636</vt:i4>
      </vt:variant>
      <vt:variant>
        <vt:i4>0</vt:i4>
      </vt:variant>
      <vt:variant>
        <vt:i4>5</vt:i4>
      </vt:variant>
      <vt:variant>
        <vt:lpwstr>http://pt.wikipedia.org/wiki/Ficheiro:Music-doubleflat.png</vt:lpwstr>
      </vt:variant>
      <vt:variant>
        <vt:lpwstr/>
      </vt:variant>
      <vt:variant>
        <vt:i4>917615</vt:i4>
      </vt:variant>
      <vt:variant>
        <vt:i4>633</vt:i4>
      </vt:variant>
      <vt:variant>
        <vt:i4>0</vt:i4>
      </vt:variant>
      <vt:variant>
        <vt:i4>5</vt:i4>
      </vt:variant>
      <vt:variant>
        <vt:lpwstr>http://pt.wikipedia.org/wiki/Acidente_(m%C3%BAsica)</vt:lpwstr>
      </vt:variant>
      <vt:variant>
        <vt:lpwstr/>
      </vt:variant>
      <vt:variant>
        <vt:i4>5373960</vt:i4>
      </vt:variant>
      <vt:variant>
        <vt:i4>630</vt:i4>
      </vt:variant>
      <vt:variant>
        <vt:i4>0</vt:i4>
      </vt:variant>
      <vt:variant>
        <vt:i4>5</vt:i4>
      </vt:variant>
      <vt:variant>
        <vt:lpwstr>http://pt.wikipedia.org/wiki/Bateria_(instrumento_musical)</vt:lpwstr>
      </vt:variant>
      <vt:variant>
        <vt:lpwstr/>
      </vt:variant>
      <vt:variant>
        <vt:i4>786441</vt:i4>
      </vt:variant>
      <vt:variant>
        <vt:i4>627</vt:i4>
      </vt:variant>
      <vt:variant>
        <vt:i4>0</vt:i4>
      </vt:variant>
      <vt:variant>
        <vt:i4>5</vt:i4>
      </vt:variant>
      <vt:variant>
        <vt:lpwstr>http://pt.wikipedia.org/w/index.php?title=Clave_de_percuss%C3%A3o&amp;action=edit&amp;redlink=1</vt:lpwstr>
      </vt:variant>
      <vt:variant>
        <vt:lpwstr/>
      </vt:variant>
      <vt:variant>
        <vt:i4>2424874</vt:i4>
      </vt:variant>
      <vt:variant>
        <vt:i4>621</vt:i4>
      </vt:variant>
      <vt:variant>
        <vt:i4>0</vt:i4>
      </vt:variant>
      <vt:variant>
        <vt:i4>5</vt:i4>
      </vt:variant>
      <vt:variant>
        <vt:lpwstr>http://pt.wikipedia.org/wiki/Ficheiro:Music-neutralclef.png</vt:lpwstr>
      </vt:variant>
      <vt:variant>
        <vt:lpwstr/>
      </vt:variant>
      <vt:variant>
        <vt:i4>589900</vt:i4>
      </vt:variant>
      <vt:variant>
        <vt:i4>618</vt:i4>
      </vt:variant>
      <vt:variant>
        <vt:i4>0</vt:i4>
      </vt:variant>
      <vt:variant>
        <vt:i4>5</vt:i4>
      </vt:variant>
      <vt:variant>
        <vt:lpwstr>http://upload.wikimedia.org/wikipedia/commons/4/42/175Hz.ogg</vt:lpwstr>
      </vt:variant>
      <vt:variant>
        <vt:lpwstr/>
      </vt:variant>
      <vt:variant>
        <vt:i4>2162735</vt:i4>
      </vt:variant>
      <vt:variant>
        <vt:i4>615</vt:i4>
      </vt:variant>
      <vt:variant>
        <vt:i4>0</vt:i4>
      </vt:variant>
      <vt:variant>
        <vt:i4>5</vt:i4>
      </vt:variant>
      <vt:variant>
        <vt:lpwstr>http://pt.wikipedia.org/wiki/Clave_de_F%C3%A1</vt:lpwstr>
      </vt:variant>
      <vt:variant>
        <vt:lpwstr/>
      </vt:variant>
      <vt:variant>
        <vt:i4>5570633</vt:i4>
      </vt:variant>
      <vt:variant>
        <vt:i4>609</vt:i4>
      </vt:variant>
      <vt:variant>
        <vt:i4>0</vt:i4>
      </vt:variant>
      <vt:variant>
        <vt:i4>5</vt:i4>
      </vt:variant>
      <vt:variant>
        <vt:lpwstr>http://pt.wikipedia.org/wiki/Ficheiro:Music-Fclef.png</vt:lpwstr>
      </vt:variant>
      <vt:variant>
        <vt:lpwstr/>
      </vt:variant>
      <vt:variant>
        <vt:i4>786509</vt:i4>
      </vt:variant>
      <vt:variant>
        <vt:i4>606</vt:i4>
      </vt:variant>
      <vt:variant>
        <vt:i4>0</vt:i4>
      </vt:variant>
      <vt:variant>
        <vt:i4>5</vt:i4>
      </vt:variant>
      <vt:variant>
        <vt:lpwstr>http://upload.wikimedia.org/wikipedia/commons/0/03/262Hz.ogg</vt:lpwstr>
      </vt:variant>
      <vt:variant>
        <vt:lpwstr/>
      </vt:variant>
      <vt:variant>
        <vt:i4>2228269</vt:i4>
      </vt:variant>
      <vt:variant>
        <vt:i4>603</vt:i4>
      </vt:variant>
      <vt:variant>
        <vt:i4>0</vt:i4>
      </vt:variant>
      <vt:variant>
        <vt:i4>5</vt:i4>
      </vt:variant>
      <vt:variant>
        <vt:lpwstr>http://pt.wikipedia.org/wiki/Clave_de_d%C3%B3</vt:lpwstr>
      </vt:variant>
      <vt:variant>
        <vt:lpwstr/>
      </vt:variant>
      <vt:variant>
        <vt:i4>5570636</vt:i4>
      </vt:variant>
      <vt:variant>
        <vt:i4>597</vt:i4>
      </vt:variant>
      <vt:variant>
        <vt:i4>0</vt:i4>
      </vt:variant>
      <vt:variant>
        <vt:i4>5</vt:i4>
      </vt:variant>
      <vt:variant>
        <vt:lpwstr>http://pt.wikipedia.org/wiki/Ficheiro:Music-Cclef.png</vt:lpwstr>
      </vt:variant>
      <vt:variant>
        <vt:lpwstr/>
      </vt:variant>
      <vt:variant>
        <vt:i4>983106</vt:i4>
      </vt:variant>
      <vt:variant>
        <vt:i4>594</vt:i4>
      </vt:variant>
      <vt:variant>
        <vt:i4>0</vt:i4>
      </vt:variant>
      <vt:variant>
        <vt:i4>5</vt:i4>
      </vt:variant>
      <vt:variant>
        <vt:lpwstr>http://upload.wikimedia.org/wikipedia/commons/7/71/392Hz.ogg</vt:lpwstr>
      </vt:variant>
      <vt:variant>
        <vt:lpwstr/>
      </vt:variant>
      <vt:variant>
        <vt:i4>3735676</vt:i4>
      </vt:variant>
      <vt:variant>
        <vt:i4>591</vt:i4>
      </vt:variant>
      <vt:variant>
        <vt:i4>0</vt:i4>
      </vt:variant>
      <vt:variant>
        <vt:i4>5</vt:i4>
      </vt:variant>
      <vt:variant>
        <vt:lpwstr>http://pt.wikipedia.org/wiki/Clave_de_Sol</vt:lpwstr>
      </vt:variant>
      <vt:variant>
        <vt:lpwstr/>
      </vt:variant>
      <vt:variant>
        <vt:i4>5570632</vt:i4>
      </vt:variant>
      <vt:variant>
        <vt:i4>585</vt:i4>
      </vt:variant>
      <vt:variant>
        <vt:i4>0</vt:i4>
      </vt:variant>
      <vt:variant>
        <vt:i4>5</vt:i4>
      </vt:variant>
      <vt:variant>
        <vt:lpwstr>http://pt.wikipedia.org/wiki/Ficheiro:Music-Gclef.png</vt:lpwstr>
      </vt:variant>
      <vt:variant>
        <vt:lpwstr/>
      </vt:variant>
      <vt:variant>
        <vt:i4>7340095</vt:i4>
      </vt:variant>
      <vt:variant>
        <vt:i4>582</vt:i4>
      </vt:variant>
      <vt:variant>
        <vt:i4>0</vt:i4>
      </vt:variant>
      <vt:variant>
        <vt:i4>5</vt:i4>
      </vt:variant>
      <vt:variant>
        <vt:lpwstr>http://pt.wikipedia.org/wiki/Tessitura</vt:lpwstr>
      </vt:variant>
      <vt:variant>
        <vt:lpwstr/>
      </vt:variant>
      <vt:variant>
        <vt:i4>7340059</vt:i4>
      </vt:variant>
      <vt:variant>
        <vt:i4>579</vt:i4>
      </vt:variant>
      <vt:variant>
        <vt:i4>0</vt:i4>
      </vt:variant>
      <vt:variant>
        <vt:i4>5</vt:i4>
      </vt:variant>
      <vt:variant>
        <vt:lpwstr>http://pt.wikipedia.org/wiki/Altura_(m%C3%BAsica)</vt:lpwstr>
      </vt:variant>
      <vt:variant>
        <vt:lpwstr/>
      </vt:variant>
      <vt:variant>
        <vt:i4>7143477</vt:i4>
      </vt:variant>
      <vt:variant>
        <vt:i4>576</vt:i4>
      </vt:variant>
      <vt:variant>
        <vt:i4>0</vt:i4>
      </vt:variant>
      <vt:variant>
        <vt:i4>5</vt:i4>
      </vt:variant>
      <vt:variant>
        <vt:lpwstr>http://pt.wikipedia.org/wiki/Clave</vt:lpwstr>
      </vt:variant>
      <vt:variant>
        <vt:lpwstr/>
      </vt:variant>
      <vt:variant>
        <vt:i4>2031731</vt:i4>
      </vt:variant>
      <vt:variant>
        <vt:i4>573</vt:i4>
      </vt:variant>
      <vt:variant>
        <vt:i4>0</vt:i4>
      </vt:variant>
      <vt:variant>
        <vt:i4>5</vt:i4>
      </vt:variant>
      <vt:variant>
        <vt:lpwstr>http://pt.wikipedia.org/wiki/Instrumento_musical</vt:lpwstr>
      </vt:variant>
      <vt:variant>
        <vt:lpwstr/>
      </vt:variant>
      <vt:variant>
        <vt:i4>4587595</vt:i4>
      </vt:variant>
      <vt:variant>
        <vt:i4>570</vt:i4>
      </vt:variant>
      <vt:variant>
        <vt:i4>0</vt:i4>
      </vt:variant>
      <vt:variant>
        <vt:i4>5</vt:i4>
      </vt:variant>
      <vt:variant>
        <vt:lpwstr>http://pt.wikipedia.org/wiki/M%C3%BAsico</vt:lpwstr>
      </vt:variant>
      <vt:variant>
        <vt:lpwstr/>
      </vt:variant>
      <vt:variant>
        <vt:i4>7077931</vt:i4>
      </vt:variant>
      <vt:variant>
        <vt:i4>567</vt:i4>
      </vt:variant>
      <vt:variant>
        <vt:i4>0</vt:i4>
      </vt:variant>
      <vt:variant>
        <vt:i4>5</vt:i4>
      </vt:variant>
      <vt:variant>
        <vt:lpwstr>http://pt.wikipedia.org/w/index.php?title=Cesura&amp;action=edit&amp;redlink=1</vt:lpwstr>
      </vt:variant>
      <vt:variant>
        <vt:lpwstr/>
      </vt:variant>
      <vt:variant>
        <vt:i4>3342391</vt:i4>
      </vt:variant>
      <vt:variant>
        <vt:i4>561</vt:i4>
      </vt:variant>
      <vt:variant>
        <vt:i4>0</vt:i4>
      </vt:variant>
      <vt:variant>
        <vt:i4>5</vt:i4>
      </vt:variant>
      <vt:variant>
        <vt:lpwstr>http://pt.wikipedia.org/wiki/Ficheiro:Music-caesura.png</vt:lpwstr>
      </vt:variant>
      <vt:variant>
        <vt:lpwstr/>
      </vt:variant>
      <vt:variant>
        <vt:i4>7536673</vt:i4>
      </vt:variant>
      <vt:variant>
        <vt:i4>558</vt:i4>
      </vt:variant>
      <vt:variant>
        <vt:i4>0</vt:i4>
      </vt:variant>
      <vt:variant>
        <vt:i4>5</vt:i4>
      </vt:variant>
      <vt:variant>
        <vt:lpwstr>http://pt.wikipedia.org/wiki/Vocal</vt:lpwstr>
      </vt:variant>
      <vt:variant>
        <vt:lpwstr/>
      </vt:variant>
      <vt:variant>
        <vt:i4>8323174</vt:i4>
      </vt:variant>
      <vt:variant>
        <vt:i4>552</vt:i4>
      </vt:variant>
      <vt:variant>
        <vt:i4>0</vt:i4>
      </vt:variant>
      <vt:variant>
        <vt:i4>5</vt:i4>
      </vt:variant>
      <vt:variant>
        <vt:lpwstr>http://pt.wikipedia.org/wiki/Ficheiro:Music-breath.png</vt:lpwstr>
      </vt:variant>
      <vt:variant>
        <vt:lpwstr/>
      </vt:variant>
      <vt:variant>
        <vt:i4>3538984</vt:i4>
      </vt:variant>
      <vt:variant>
        <vt:i4>546</vt:i4>
      </vt:variant>
      <vt:variant>
        <vt:i4>0</vt:i4>
      </vt:variant>
      <vt:variant>
        <vt:i4>5</vt:i4>
      </vt:variant>
      <vt:variant>
        <vt:lpwstr>http://pt.wikipedia.org/wiki/Ficheiro:Music-measurerest.png</vt:lpwstr>
      </vt:variant>
      <vt:variant>
        <vt:lpwstr/>
      </vt:variant>
      <vt:variant>
        <vt:i4>5505070</vt:i4>
      </vt:variant>
      <vt:variant>
        <vt:i4>543</vt:i4>
      </vt:variant>
      <vt:variant>
        <vt:i4>0</vt:i4>
      </vt:variant>
      <vt:variant>
        <vt:i4>5</vt:i4>
      </vt:variant>
      <vt:variant>
        <vt:lpwstr>http://pt.wikipedia.org/wiki/Nota_pontuada</vt:lpwstr>
      </vt:variant>
      <vt:variant>
        <vt:lpwstr/>
      </vt:variant>
      <vt:variant>
        <vt:i4>2490431</vt:i4>
      </vt:variant>
      <vt:variant>
        <vt:i4>537</vt:i4>
      </vt:variant>
      <vt:variant>
        <vt:i4>0</vt:i4>
      </vt:variant>
      <vt:variant>
        <vt:i4>5</vt:i4>
      </vt:variant>
      <vt:variant>
        <vt:lpwstr>http://pt.wikipedia.org/wiki/Ficheiro:Music-dotnote.png</vt:lpwstr>
      </vt:variant>
      <vt:variant>
        <vt:lpwstr/>
      </vt:variant>
      <vt:variant>
        <vt:i4>786454</vt:i4>
      </vt:variant>
      <vt:variant>
        <vt:i4>531</vt:i4>
      </vt:variant>
      <vt:variant>
        <vt:i4>0</vt:i4>
      </vt:variant>
      <vt:variant>
        <vt:i4>5</vt:i4>
      </vt:variant>
      <vt:variant>
        <vt:lpwstr>http://pt.wikipedia.org/wiki/Ficheiro:Music-beam.png</vt:lpwstr>
      </vt:variant>
      <vt:variant>
        <vt:lpwstr/>
      </vt:variant>
      <vt:variant>
        <vt:i4>7995509</vt:i4>
      </vt:variant>
      <vt:variant>
        <vt:i4>525</vt:i4>
      </vt:variant>
      <vt:variant>
        <vt:i4>0</vt:i4>
      </vt:variant>
      <vt:variant>
        <vt:i4>5</vt:i4>
      </vt:variant>
      <vt:variant>
        <vt:lpwstr>http://pt.wikipedia.org/wiki/Ficheiro:Music-endbar.png</vt:lpwstr>
      </vt:variant>
      <vt:variant>
        <vt:lpwstr/>
      </vt:variant>
      <vt:variant>
        <vt:i4>5046336</vt:i4>
      </vt:variant>
      <vt:variant>
        <vt:i4>519</vt:i4>
      </vt:variant>
      <vt:variant>
        <vt:i4>0</vt:i4>
      </vt:variant>
      <vt:variant>
        <vt:i4>5</vt:i4>
      </vt:variant>
      <vt:variant>
        <vt:lpwstr>http://pt.wikipedia.org/wiki/Ficheiro:Music-dottedbar.png</vt:lpwstr>
      </vt:variant>
      <vt:variant>
        <vt:lpwstr/>
      </vt:variant>
      <vt:variant>
        <vt:i4>5898312</vt:i4>
      </vt:variant>
      <vt:variant>
        <vt:i4>513</vt:i4>
      </vt:variant>
      <vt:variant>
        <vt:i4>0</vt:i4>
      </vt:variant>
      <vt:variant>
        <vt:i4>5</vt:i4>
      </vt:variant>
      <vt:variant>
        <vt:lpwstr>http://pt.wikipedia.org/wiki/Ficheiro:Music-doublebar.png</vt:lpwstr>
      </vt:variant>
      <vt:variant>
        <vt:lpwstr/>
      </vt:variant>
      <vt:variant>
        <vt:i4>720992</vt:i4>
      </vt:variant>
      <vt:variant>
        <vt:i4>510</vt:i4>
      </vt:variant>
      <vt:variant>
        <vt:i4>0</vt:i4>
      </vt:variant>
      <vt:variant>
        <vt:i4>5</vt:i4>
      </vt:variant>
      <vt:variant>
        <vt:lpwstr>http://pt.wikipedia.org/wiki/Compasso_(m%C3%BAsica)</vt:lpwstr>
      </vt:variant>
      <vt:variant>
        <vt:lpwstr/>
      </vt:variant>
      <vt:variant>
        <vt:i4>3276853</vt:i4>
      </vt:variant>
      <vt:variant>
        <vt:i4>504</vt:i4>
      </vt:variant>
      <vt:variant>
        <vt:i4>0</vt:i4>
      </vt:variant>
      <vt:variant>
        <vt:i4>5</vt:i4>
      </vt:variant>
      <vt:variant>
        <vt:lpwstr>http://pt.wikipedia.org/wiki/Ficheiro:Music-bar.png</vt:lpwstr>
      </vt:variant>
      <vt:variant>
        <vt:lpwstr/>
      </vt:variant>
      <vt:variant>
        <vt:i4>7602296</vt:i4>
      </vt:variant>
      <vt:variant>
        <vt:i4>498</vt:i4>
      </vt:variant>
      <vt:variant>
        <vt:i4>0</vt:i4>
      </vt:variant>
      <vt:variant>
        <vt:i4>5</vt:i4>
      </vt:variant>
      <vt:variant>
        <vt:lpwstr>http://pt.wikipedia.org/wiki/Ficheiro:Music-ledger.png</vt:lpwstr>
      </vt:variant>
      <vt:variant>
        <vt:lpwstr/>
      </vt:variant>
      <vt:variant>
        <vt:i4>720935</vt:i4>
      </vt:variant>
      <vt:variant>
        <vt:i4>495</vt:i4>
      </vt:variant>
      <vt:variant>
        <vt:i4>0</vt:i4>
      </vt:variant>
      <vt:variant>
        <vt:i4>5</vt:i4>
      </vt:variant>
      <vt:variant>
        <vt:lpwstr>http://pt.wikipedia.org/wiki/Pauta_(m%C3%BAsica)</vt:lpwstr>
      </vt:variant>
      <vt:variant>
        <vt:lpwstr/>
      </vt:variant>
      <vt:variant>
        <vt:i4>4259921</vt:i4>
      </vt:variant>
      <vt:variant>
        <vt:i4>489</vt:i4>
      </vt:variant>
      <vt:variant>
        <vt:i4>0</vt:i4>
      </vt:variant>
      <vt:variant>
        <vt:i4>5</vt:i4>
      </vt:variant>
      <vt:variant>
        <vt:lpwstr>http://pt.wikipedia.org/wiki/Ficheiro:Music-staff.png</vt:lpwstr>
      </vt:variant>
      <vt:variant>
        <vt:lpwstr/>
      </vt:variant>
      <vt:variant>
        <vt:i4>2752545</vt:i4>
      </vt:variant>
      <vt:variant>
        <vt:i4>486</vt:i4>
      </vt:variant>
      <vt:variant>
        <vt:i4>0</vt:i4>
      </vt:variant>
      <vt:variant>
        <vt:i4>5</vt:i4>
      </vt:variant>
      <vt:variant>
        <vt:lpwstr>http://pt.wikipedia.org/wiki/Simbologia_da_nota%C3%A7%C3%A3o_musical_moderna</vt:lpwstr>
      </vt:variant>
      <vt:variant>
        <vt:lpwstr>Repeti.C3.A7.C3.B5es_e_codas#Repeti.C3.A7.C3.B5es_e_codas</vt:lpwstr>
      </vt:variant>
      <vt:variant>
        <vt:i4>2162730</vt:i4>
      </vt:variant>
      <vt:variant>
        <vt:i4>483</vt:i4>
      </vt:variant>
      <vt:variant>
        <vt:i4>0</vt:i4>
      </vt:variant>
      <vt:variant>
        <vt:i4>5</vt:i4>
      </vt:variant>
      <vt:variant>
        <vt:lpwstr>http://pt.wikipedia.org/wiki/Simbologia_da_nota%C3%A7%C3%A3o_musical_moderna</vt:lpwstr>
      </vt:variant>
      <vt:variant>
        <vt:lpwstr>Ornamentos#Ornamentos</vt:lpwstr>
      </vt:variant>
      <vt:variant>
        <vt:i4>1966101</vt:i4>
      </vt:variant>
      <vt:variant>
        <vt:i4>480</vt:i4>
      </vt:variant>
      <vt:variant>
        <vt:i4>0</vt:i4>
      </vt:variant>
      <vt:variant>
        <vt:i4>5</vt:i4>
      </vt:variant>
      <vt:variant>
        <vt:lpwstr>http://pt.wikipedia.org/wiki/Simbologia_da_nota%C3%A7%C3%A3o_musical_moderna</vt:lpwstr>
      </vt:variant>
      <vt:variant>
        <vt:lpwstr>Acentos#Acentos</vt:lpwstr>
      </vt:variant>
      <vt:variant>
        <vt:i4>1966087</vt:i4>
      </vt:variant>
      <vt:variant>
        <vt:i4>477</vt:i4>
      </vt:variant>
      <vt:variant>
        <vt:i4>0</vt:i4>
      </vt:variant>
      <vt:variant>
        <vt:i4>5</vt:i4>
      </vt:variant>
      <vt:variant>
        <vt:lpwstr>http://pt.wikipedia.org/wiki/Simbologia_da_nota%C3%A7%C3%A3o_musical_moderna</vt:lpwstr>
      </vt:variant>
      <vt:variant>
        <vt:lpwstr>Din.C3.A2mica#Din.C3.A2mica</vt:lpwstr>
      </vt:variant>
      <vt:variant>
        <vt:i4>1966089</vt:i4>
      </vt:variant>
      <vt:variant>
        <vt:i4>474</vt:i4>
      </vt:variant>
      <vt:variant>
        <vt:i4>0</vt:i4>
      </vt:variant>
      <vt:variant>
        <vt:i4>5</vt:i4>
      </vt:variant>
      <vt:variant>
        <vt:lpwstr>http://pt.wikipedia.org/wiki/Simbologia_da_nota%C3%A7%C3%A3o_musical_moderna</vt:lpwstr>
      </vt:variant>
      <vt:variant>
        <vt:lpwstr>Articula.C3.A7.C3.A3o#Articula.C3.A7.C3.A3o</vt:lpwstr>
      </vt:variant>
      <vt:variant>
        <vt:i4>2293812</vt:i4>
      </vt:variant>
      <vt:variant>
        <vt:i4>471</vt:i4>
      </vt:variant>
      <vt:variant>
        <vt:i4>0</vt:i4>
      </vt:variant>
      <vt:variant>
        <vt:i4>5</vt:i4>
      </vt:variant>
      <vt:variant>
        <vt:lpwstr>http://pt.wikipedia.org/wiki/Simbologia_da_nota%C3%A7%C3%A3o_musical_moderna</vt:lpwstr>
      </vt:variant>
      <vt:variant>
        <vt:lpwstr>F.C3.B3rmula_de_compasso#F.C3.B3rmula_de_compasso</vt:lpwstr>
      </vt:variant>
      <vt:variant>
        <vt:i4>2883633</vt:i4>
      </vt:variant>
      <vt:variant>
        <vt:i4>468</vt:i4>
      </vt:variant>
      <vt:variant>
        <vt:i4>0</vt:i4>
      </vt:variant>
      <vt:variant>
        <vt:i4>5</vt:i4>
      </vt:variant>
      <vt:variant>
        <vt:lpwstr>http://pt.wikipedia.org/wiki/Simbologia_da_nota%C3%A7%C3%A3o_musical_moderna</vt:lpwstr>
      </vt:variant>
      <vt:variant>
        <vt:lpwstr>Acidentes_e_armaduras_de_clave#Acidentes_e_armaduras_de_clave</vt:lpwstr>
      </vt:variant>
      <vt:variant>
        <vt:i4>3342392</vt:i4>
      </vt:variant>
      <vt:variant>
        <vt:i4>465</vt:i4>
      </vt:variant>
      <vt:variant>
        <vt:i4>0</vt:i4>
      </vt:variant>
      <vt:variant>
        <vt:i4>5</vt:i4>
      </vt:variant>
      <vt:variant>
        <vt:lpwstr>http://pt.wikipedia.org/wiki/Simbologia_da_nota%C3%A7%C3%A3o_musical_moderna</vt:lpwstr>
      </vt:variant>
      <vt:variant>
        <vt:lpwstr>Claves#Claves</vt:lpwstr>
      </vt:variant>
      <vt:variant>
        <vt:i4>1966089</vt:i4>
      </vt:variant>
      <vt:variant>
        <vt:i4>462</vt:i4>
      </vt:variant>
      <vt:variant>
        <vt:i4>0</vt:i4>
      </vt:variant>
      <vt:variant>
        <vt:i4>5</vt:i4>
      </vt:variant>
      <vt:variant>
        <vt:lpwstr>http://pt.wikipedia.org/wiki/Simbologia_da_nota%C3%A7%C3%A3o_musical_moderna</vt:lpwstr>
      </vt:variant>
      <vt:variant>
        <vt:lpwstr>Marcas_de_interrup.C3.A7.C3.A3o#Marcas_de_interrup.C3.A7.C3.A3o</vt:lpwstr>
      </vt:variant>
      <vt:variant>
        <vt:i4>2883623</vt:i4>
      </vt:variant>
      <vt:variant>
        <vt:i4>459</vt:i4>
      </vt:variant>
      <vt:variant>
        <vt:i4>0</vt:i4>
      </vt:variant>
      <vt:variant>
        <vt:i4>5</vt:i4>
      </vt:variant>
      <vt:variant>
        <vt:lpwstr>http://pt.wikipedia.org/wiki/Simbologia_da_nota%C3%A7%C3%A3o_musical_moderna</vt:lpwstr>
      </vt:variant>
      <vt:variant>
        <vt:lpwstr>Linhas#Linhas</vt:lpwstr>
      </vt:variant>
      <vt:variant>
        <vt:i4>5832719</vt:i4>
      </vt:variant>
      <vt:variant>
        <vt:i4>444</vt:i4>
      </vt:variant>
      <vt:variant>
        <vt:i4>0</vt:i4>
      </vt:variant>
      <vt:variant>
        <vt:i4>5</vt:i4>
      </vt:variant>
      <vt:variant>
        <vt:lpwstr>http://pt.wikipedia.org/wiki/Ficheiro:Triade.JPG</vt:lpwstr>
      </vt:variant>
      <vt:variant>
        <vt:lpwstr/>
      </vt:variant>
      <vt:variant>
        <vt:i4>6750247</vt:i4>
      </vt:variant>
      <vt:variant>
        <vt:i4>441</vt:i4>
      </vt:variant>
      <vt:variant>
        <vt:i4>0</vt:i4>
      </vt:variant>
      <vt:variant>
        <vt:i4>5</vt:i4>
      </vt:variant>
      <vt:variant>
        <vt:lpwstr>http://pt.wikipedia.org/wiki/Oitava</vt:lpwstr>
      </vt:variant>
      <vt:variant>
        <vt:lpwstr/>
      </vt:variant>
      <vt:variant>
        <vt:i4>9044082</vt:i4>
      </vt:variant>
      <vt:variant>
        <vt:i4>438</vt:i4>
      </vt:variant>
      <vt:variant>
        <vt:i4>0</vt:i4>
      </vt:variant>
      <vt:variant>
        <vt:i4>5</vt:i4>
      </vt:variant>
      <vt:variant>
        <vt:lpwstr>http://pt.wikipedia.org/w/index.php?title=Sétima_maior&amp;action=edit&amp;redlink=1</vt:lpwstr>
      </vt:variant>
      <vt:variant>
        <vt:lpwstr/>
      </vt:variant>
      <vt:variant>
        <vt:i4>3473613</vt:i4>
      </vt:variant>
      <vt:variant>
        <vt:i4>435</vt:i4>
      </vt:variant>
      <vt:variant>
        <vt:i4>0</vt:i4>
      </vt:variant>
      <vt:variant>
        <vt:i4>5</vt:i4>
      </vt:variant>
      <vt:variant>
        <vt:lpwstr>http://pt.wikipedia.org/wiki/Sétima_menor</vt:lpwstr>
      </vt:variant>
      <vt:variant>
        <vt:lpwstr/>
      </vt:variant>
      <vt:variant>
        <vt:i4>16515107</vt:i4>
      </vt:variant>
      <vt:variant>
        <vt:i4>432</vt:i4>
      </vt:variant>
      <vt:variant>
        <vt:i4>0</vt:i4>
      </vt:variant>
      <vt:variant>
        <vt:i4>5</vt:i4>
      </vt:variant>
      <vt:variant>
        <vt:lpwstr>http://pt.wikipedia.org/w/index.php?title=Sétima&amp;action=edit&amp;redlink=1</vt:lpwstr>
      </vt:variant>
      <vt:variant>
        <vt:lpwstr/>
      </vt:variant>
      <vt:variant>
        <vt:i4>1638435</vt:i4>
      </vt:variant>
      <vt:variant>
        <vt:i4>429</vt:i4>
      </vt:variant>
      <vt:variant>
        <vt:i4>0</vt:i4>
      </vt:variant>
      <vt:variant>
        <vt:i4>5</vt:i4>
      </vt:variant>
      <vt:variant>
        <vt:lpwstr>http://pt.wikipedia.org/w/index.php?title=Sexta_menor&amp;action=edit&amp;redlink=1</vt:lpwstr>
      </vt:variant>
      <vt:variant>
        <vt:lpwstr/>
      </vt:variant>
      <vt:variant>
        <vt:i4>459001</vt:i4>
      </vt:variant>
      <vt:variant>
        <vt:i4>426</vt:i4>
      </vt:variant>
      <vt:variant>
        <vt:i4>0</vt:i4>
      </vt:variant>
      <vt:variant>
        <vt:i4>5</vt:i4>
      </vt:variant>
      <vt:variant>
        <vt:lpwstr>http://pt.wikipedia.org/w/index.php?title=Sexta_(música)&amp;action=edit&amp;redlink=1</vt:lpwstr>
      </vt:variant>
      <vt:variant>
        <vt:lpwstr/>
      </vt:variant>
      <vt:variant>
        <vt:i4>2031739</vt:i4>
      </vt:variant>
      <vt:variant>
        <vt:i4>423</vt:i4>
      </vt:variant>
      <vt:variant>
        <vt:i4>0</vt:i4>
      </vt:variant>
      <vt:variant>
        <vt:i4>5</vt:i4>
      </vt:variant>
      <vt:variant>
        <vt:lpwstr>http://pt.wikipedia.org/w/index.php?title=Quinta_justa&amp;action=edit&amp;redlink=1</vt:lpwstr>
      </vt:variant>
      <vt:variant>
        <vt:lpwstr/>
      </vt:variant>
      <vt:variant>
        <vt:i4>1638514</vt:i4>
      </vt:variant>
      <vt:variant>
        <vt:i4>420</vt:i4>
      </vt:variant>
      <vt:variant>
        <vt:i4>0</vt:i4>
      </vt:variant>
      <vt:variant>
        <vt:i4>5</vt:i4>
      </vt:variant>
      <vt:variant>
        <vt:lpwstr>http://pt.wikipedia.org/w/index.php?title=Quarta_aumentada&amp;action=edit&amp;redlink=1</vt:lpwstr>
      </vt:variant>
      <vt:variant>
        <vt:lpwstr/>
      </vt:variant>
      <vt:variant>
        <vt:i4>196723</vt:i4>
      </vt:variant>
      <vt:variant>
        <vt:i4>417</vt:i4>
      </vt:variant>
      <vt:variant>
        <vt:i4>0</vt:i4>
      </vt:variant>
      <vt:variant>
        <vt:i4>5</vt:i4>
      </vt:variant>
      <vt:variant>
        <vt:lpwstr>http://pt.wikipedia.org/w/index.php?title=Quarta_justa&amp;action=edit&amp;redlink=1</vt:lpwstr>
      </vt:variant>
      <vt:variant>
        <vt:lpwstr/>
      </vt:variant>
      <vt:variant>
        <vt:i4>1769724</vt:i4>
      </vt:variant>
      <vt:variant>
        <vt:i4>414</vt:i4>
      </vt:variant>
      <vt:variant>
        <vt:i4>0</vt:i4>
      </vt:variant>
      <vt:variant>
        <vt:i4>5</vt:i4>
      </vt:variant>
      <vt:variant>
        <vt:lpwstr>http://pt.wikipedia.org/wiki/Terça_maior</vt:lpwstr>
      </vt:variant>
      <vt:variant>
        <vt:lpwstr/>
      </vt:variant>
      <vt:variant>
        <vt:i4>1835256</vt:i4>
      </vt:variant>
      <vt:variant>
        <vt:i4>411</vt:i4>
      </vt:variant>
      <vt:variant>
        <vt:i4>0</vt:i4>
      </vt:variant>
      <vt:variant>
        <vt:i4>5</vt:i4>
      </vt:variant>
      <vt:variant>
        <vt:lpwstr>http://pt.wikipedia.org/wiki/Terça_menor</vt:lpwstr>
      </vt:variant>
      <vt:variant>
        <vt:lpwstr/>
      </vt:variant>
      <vt:variant>
        <vt:i4>14614623</vt:i4>
      </vt:variant>
      <vt:variant>
        <vt:i4>408</vt:i4>
      </vt:variant>
      <vt:variant>
        <vt:i4>0</vt:i4>
      </vt:variant>
      <vt:variant>
        <vt:i4>5</vt:i4>
      </vt:variant>
      <vt:variant>
        <vt:lpwstr>http://pt.wikipedia.org/w/index.php?title=Terça&amp;action=edit&amp;redlink=1</vt:lpwstr>
      </vt:variant>
      <vt:variant>
        <vt:lpwstr/>
      </vt:variant>
      <vt:variant>
        <vt:i4>7864405</vt:i4>
      </vt:variant>
      <vt:variant>
        <vt:i4>405</vt:i4>
      </vt:variant>
      <vt:variant>
        <vt:i4>0</vt:i4>
      </vt:variant>
      <vt:variant>
        <vt:i4>5</vt:i4>
      </vt:variant>
      <vt:variant>
        <vt:lpwstr>http://pt.wikipedia.org/w/index.php?title=Segunda_maior&amp;action=edit&amp;redlink=1</vt:lpwstr>
      </vt:variant>
      <vt:variant>
        <vt:lpwstr/>
      </vt:variant>
      <vt:variant>
        <vt:i4>8126546</vt:i4>
      </vt:variant>
      <vt:variant>
        <vt:i4>402</vt:i4>
      </vt:variant>
      <vt:variant>
        <vt:i4>0</vt:i4>
      </vt:variant>
      <vt:variant>
        <vt:i4>5</vt:i4>
      </vt:variant>
      <vt:variant>
        <vt:lpwstr>http://pt.wikipedia.org/w/index.php?title=Segunda_menor&amp;action=edit&amp;redlink=1</vt:lpwstr>
      </vt:variant>
      <vt:variant>
        <vt:lpwstr/>
      </vt:variant>
      <vt:variant>
        <vt:i4>1114203</vt:i4>
      </vt:variant>
      <vt:variant>
        <vt:i4>399</vt:i4>
      </vt:variant>
      <vt:variant>
        <vt:i4>0</vt:i4>
      </vt:variant>
      <vt:variant>
        <vt:i4>5</vt:i4>
      </vt:variant>
      <vt:variant>
        <vt:lpwstr>http://pt.wikipedia.org/wiki/Segunda</vt:lpwstr>
      </vt:variant>
      <vt:variant>
        <vt:lpwstr/>
      </vt:variant>
      <vt:variant>
        <vt:i4>9371741</vt:i4>
      </vt:variant>
      <vt:variant>
        <vt:i4>396</vt:i4>
      </vt:variant>
      <vt:variant>
        <vt:i4>0</vt:i4>
      </vt:variant>
      <vt:variant>
        <vt:i4>5</vt:i4>
      </vt:variant>
      <vt:variant>
        <vt:lpwstr>http://pt.wikipedia.org/wiki/Uníssono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Violão: Origem e característica</dc:title>
  <dc:subject/>
  <dc:creator>Projeto Música</dc:creator>
  <cp:keywords/>
  <dc:description/>
  <cp:lastModifiedBy>Mauricio</cp:lastModifiedBy>
  <cp:revision>100</cp:revision>
  <cp:lastPrinted>2022-03-30T19:18:00Z</cp:lastPrinted>
  <dcterms:created xsi:type="dcterms:W3CDTF">2021-12-15T17:52:00Z</dcterms:created>
  <dcterms:modified xsi:type="dcterms:W3CDTF">2022-03-30T19:20:00Z</dcterms:modified>
</cp:coreProperties>
</file>