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4B2" w:rsidRPr="009C14B2" w:rsidRDefault="009C14B2" w:rsidP="009C14B2">
      <w:pPr>
        <w:rPr>
          <w:rFonts w:ascii="Arial" w:hAnsi="Arial" w:cs="Arial"/>
          <w:sz w:val="40"/>
        </w:rPr>
      </w:pPr>
      <w:r w:rsidRPr="009C14B2">
        <w:rPr>
          <w:rFonts w:ascii="Arial" w:hAnsi="Arial" w:cs="Arial"/>
          <w:sz w:val="40"/>
        </w:rPr>
        <w:t>Longe, Distante</w:t>
      </w:r>
    </w:p>
    <w:p w:rsidR="009C14B2" w:rsidRDefault="009C14B2" w:rsidP="009C14B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Letra: J. Thomaz Filho</w:t>
      </w:r>
    </w:p>
    <w:p w:rsidR="009C14B2" w:rsidRPr="009C14B2" w:rsidRDefault="009C14B2" w:rsidP="009C14B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Música: Fr. Fabreti</w:t>
      </w:r>
    </w:p>
    <w:p w:rsidR="009C14B2" w:rsidRPr="009C14B2" w:rsidRDefault="009C14B2" w:rsidP="009C14B2">
      <w:pPr>
        <w:rPr>
          <w:rFonts w:ascii="Arial" w:hAnsi="Arial" w:cs="Arial"/>
          <w:b/>
          <w:sz w:val="32"/>
        </w:rPr>
      </w:pPr>
      <w:r w:rsidRPr="009C14B2">
        <w:rPr>
          <w:rFonts w:ascii="Arial" w:hAnsi="Arial" w:cs="Arial"/>
          <w:b/>
          <w:sz w:val="32"/>
        </w:rPr>
        <w:t xml:space="preserve">Longe, distante de casa, o menino nasceu: </w:t>
      </w:r>
      <w:proofErr w:type="gramStart"/>
      <w:r w:rsidRPr="009C14B2">
        <w:rPr>
          <w:rFonts w:ascii="Arial" w:hAnsi="Arial" w:cs="Arial"/>
          <w:b/>
          <w:sz w:val="32"/>
        </w:rPr>
        <w:t>dor e alegria tão juntas</w:t>
      </w:r>
      <w:proofErr w:type="gramEnd"/>
      <w:r w:rsidRPr="009C14B2">
        <w:rPr>
          <w:rFonts w:ascii="Arial" w:hAnsi="Arial" w:cs="Arial"/>
          <w:b/>
          <w:sz w:val="32"/>
        </w:rPr>
        <w:t xml:space="preserve"> nosso Deus conheceu! </w:t>
      </w:r>
    </w:p>
    <w:p w:rsidR="009C14B2" w:rsidRPr="009C14B2" w:rsidRDefault="009C14B2" w:rsidP="009C14B2">
      <w:pPr>
        <w:rPr>
          <w:rFonts w:ascii="Arial" w:hAnsi="Arial" w:cs="Arial"/>
          <w:sz w:val="32"/>
        </w:rPr>
      </w:pPr>
      <w:r w:rsidRPr="009C14B2">
        <w:rPr>
          <w:rFonts w:ascii="Arial" w:hAnsi="Arial" w:cs="Arial"/>
          <w:sz w:val="32"/>
        </w:rPr>
        <w:t>1.</w:t>
      </w:r>
      <w:r>
        <w:rPr>
          <w:rFonts w:ascii="Arial" w:hAnsi="Arial" w:cs="Arial"/>
          <w:sz w:val="32"/>
        </w:rPr>
        <w:t xml:space="preserve"> </w:t>
      </w:r>
      <w:r w:rsidRPr="009C14B2">
        <w:rPr>
          <w:rFonts w:ascii="Arial" w:hAnsi="Arial" w:cs="Arial"/>
          <w:sz w:val="32"/>
        </w:rPr>
        <w:t xml:space="preserve">Então chegaram pastores trazendo o suor do trabalho: simples, na pobreza, num sorriso o mais nobre agasalho! </w:t>
      </w:r>
    </w:p>
    <w:p w:rsidR="009C14B2" w:rsidRPr="009C14B2" w:rsidRDefault="009C14B2" w:rsidP="009C14B2">
      <w:pPr>
        <w:rPr>
          <w:rFonts w:ascii="Arial" w:hAnsi="Arial" w:cs="Arial"/>
          <w:sz w:val="32"/>
        </w:rPr>
      </w:pPr>
      <w:r w:rsidRPr="009C14B2">
        <w:rPr>
          <w:rFonts w:ascii="Arial" w:hAnsi="Arial" w:cs="Arial"/>
          <w:sz w:val="32"/>
        </w:rPr>
        <w:t>2.</w:t>
      </w:r>
      <w:r>
        <w:rPr>
          <w:rFonts w:ascii="Arial" w:hAnsi="Arial" w:cs="Arial"/>
          <w:sz w:val="32"/>
        </w:rPr>
        <w:t xml:space="preserve"> </w:t>
      </w:r>
      <w:r w:rsidRPr="009C14B2">
        <w:rPr>
          <w:rFonts w:ascii="Arial" w:hAnsi="Arial" w:cs="Arial"/>
          <w:sz w:val="32"/>
        </w:rPr>
        <w:t xml:space="preserve">E os reis ficaram na espreita que tronos têm força e perigo: cheios de defesa não suportam sair desse antigo! </w:t>
      </w:r>
    </w:p>
    <w:p w:rsidR="009C14B2" w:rsidRPr="009C14B2" w:rsidRDefault="009C14B2" w:rsidP="009C14B2">
      <w:pPr>
        <w:rPr>
          <w:rFonts w:ascii="Arial" w:hAnsi="Arial" w:cs="Arial"/>
          <w:sz w:val="32"/>
        </w:rPr>
      </w:pPr>
      <w:r w:rsidRPr="009C14B2">
        <w:rPr>
          <w:rFonts w:ascii="Arial" w:hAnsi="Arial" w:cs="Arial"/>
          <w:sz w:val="32"/>
        </w:rPr>
        <w:t>3.</w:t>
      </w:r>
      <w:r>
        <w:rPr>
          <w:rFonts w:ascii="Arial" w:hAnsi="Arial" w:cs="Arial"/>
          <w:sz w:val="32"/>
        </w:rPr>
        <w:t xml:space="preserve"> </w:t>
      </w:r>
      <w:r w:rsidRPr="009C14B2">
        <w:rPr>
          <w:rFonts w:ascii="Arial" w:hAnsi="Arial" w:cs="Arial"/>
          <w:sz w:val="32"/>
        </w:rPr>
        <w:t xml:space="preserve">Então os sábios partiram humilde, insistente </w:t>
      </w:r>
      <w:r>
        <w:rPr>
          <w:rFonts w:ascii="Arial" w:hAnsi="Arial" w:cs="Arial"/>
          <w:sz w:val="32"/>
        </w:rPr>
        <w:t>procura: longe dos palácios manj</w:t>
      </w:r>
      <w:r w:rsidRPr="009C14B2">
        <w:rPr>
          <w:rFonts w:ascii="Arial" w:hAnsi="Arial" w:cs="Arial"/>
          <w:sz w:val="32"/>
        </w:rPr>
        <w:t xml:space="preserve">edoura foi berço e ternura! </w:t>
      </w:r>
    </w:p>
    <w:p w:rsidR="00A92096" w:rsidRPr="009C14B2" w:rsidRDefault="009C14B2" w:rsidP="009C14B2">
      <w:pPr>
        <w:rPr>
          <w:rFonts w:ascii="Arial" w:hAnsi="Arial" w:cs="Arial"/>
          <w:sz w:val="32"/>
        </w:rPr>
      </w:pPr>
      <w:r w:rsidRPr="009C14B2">
        <w:rPr>
          <w:rFonts w:ascii="Arial" w:hAnsi="Arial" w:cs="Arial"/>
          <w:sz w:val="32"/>
        </w:rPr>
        <w:t>4.</w:t>
      </w:r>
      <w:r>
        <w:rPr>
          <w:rFonts w:ascii="Arial" w:hAnsi="Arial" w:cs="Arial"/>
          <w:sz w:val="32"/>
        </w:rPr>
        <w:t xml:space="preserve"> </w:t>
      </w:r>
      <w:r w:rsidRPr="009C14B2">
        <w:rPr>
          <w:rFonts w:ascii="Arial" w:hAnsi="Arial" w:cs="Arial"/>
          <w:sz w:val="32"/>
        </w:rPr>
        <w:t>E nós também acorremos quem pode esquecer o menino: quis morar conosco desvelou</w:t>
      </w:r>
      <w:r>
        <w:rPr>
          <w:rFonts w:ascii="Arial" w:hAnsi="Arial" w:cs="Arial"/>
          <w:sz w:val="32"/>
        </w:rPr>
        <w:t>-</w:t>
      </w:r>
      <w:r w:rsidRPr="009C14B2">
        <w:rPr>
          <w:rFonts w:ascii="Arial" w:hAnsi="Arial" w:cs="Arial"/>
          <w:sz w:val="32"/>
        </w:rPr>
        <w:t>nos o nosso destino!</w:t>
      </w:r>
    </w:p>
    <w:sectPr w:rsidR="00A92096" w:rsidRPr="009C14B2" w:rsidSect="00A920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C14B2"/>
    <w:rsid w:val="009C14B2"/>
    <w:rsid w:val="00A92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0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497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2018-01-20T11:18:00Z</dcterms:created>
  <dcterms:modified xsi:type="dcterms:W3CDTF">2018-01-20T11:21:00Z</dcterms:modified>
</cp:coreProperties>
</file>